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sz w:val="20"/>
          <w:szCs w:val="20"/>
        </w:rPr>
      </w:pPr>
      <w:r>
        <w:rPr>
          <w:rtl w:val="0"/>
          <w:lang w:val="ru-RU"/>
        </w:rPr>
        <w:t xml:space="preserve"> </w:t>
      </w:r>
      <w:r>
        <w:rPr>
          <w:sz w:val="20"/>
          <w:szCs w:val="20"/>
          <w:rtl w:val="0"/>
          <w:lang w:val="ru-RU"/>
        </w:rPr>
        <w:t>Міністерство охорони здоров’я України</w:t>
      </w:r>
    </w:p>
    <w:p>
      <w:pPr>
        <w:pStyle w:val="Body Text"/>
        <w:spacing w:before="10" w:after="10"/>
        <w:ind w:left="284" w:right="284" w:firstLine="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Національний медичний університет імені 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Богомольця</w:t>
      </w:r>
    </w:p>
    <w:p>
      <w:pPr>
        <w:pStyle w:val="Body Text"/>
        <w:spacing w:before="10" w:after="10"/>
        <w:ind w:left="284" w:right="284" w:firstLine="0"/>
        <w:jc w:val="center"/>
        <w:rPr>
          <w:rFonts w:ascii="Times New Roman" w:cs="Times New Roman" w:hAnsi="Times New Roman" w:eastAsia="Times New Roman"/>
          <w:sz w:val="20"/>
          <w:szCs w:val="20"/>
          <w:lang w:val="en-US"/>
        </w:rPr>
      </w:pPr>
      <w:r>
        <w:rPr>
          <w:rFonts w:ascii="Times New Roman" w:hAnsi="Times New Roman"/>
          <w:sz w:val="20"/>
          <w:szCs w:val="20"/>
          <w:rtl w:val="0"/>
          <w:lang w:val="en-US"/>
        </w:rPr>
        <w:t>Ministry of Health of Ukraine</w:t>
      </w:r>
    </w:p>
    <w:p>
      <w:pPr>
        <w:pStyle w:val="Body Text"/>
        <w:spacing w:before="10" w:after="100"/>
        <w:ind w:left="284" w:right="284" w:firstLine="0"/>
        <w:jc w:val="center"/>
        <w:rPr>
          <w:rFonts w:ascii="Times New Roman" w:cs="Times New Roman" w:hAnsi="Times New Roman" w:eastAsia="Times New Roman"/>
          <w:sz w:val="20"/>
          <w:szCs w:val="20"/>
          <w:lang w:val="en-US"/>
        </w:rPr>
      </w:pPr>
      <w:r>
        <w:rPr>
          <w:rFonts w:ascii="Times New Roman" w:hAnsi="Times New Roman"/>
          <w:sz w:val="20"/>
          <w:szCs w:val="20"/>
          <w:rtl w:val="0"/>
          <w:lang w:val="en-US"/>
        </w:rPr>
        <w:t>National O. O. Bogomolets Medical University</w:t>
      </w:r>
    </w:p>
    <w:p>
      <w:pPr>
        <w:pStyle w:val="Body Text"/>
        <w:spacing w:before="10" w:after="100"/>
        <w:ind w:left="284" w:right="284" w:firstLine="0"/>
        <w:jc w:val="center"/>
        <w:rPr>
          <w:rFonts w:ascii="Times New Roman" w:cs="Times New Roman" w:hAnsi="Times New Roman" w:eastAsia="Times New Roman"/>
          <w:sz w:val="20"/>
          <w:szCs w:val="20"/>
          <w:lang w:val="en-US"/>
        </w:rPr>
      </w:pPr>
    </w:p>
    <w:p>
      <w:pPr>
        <w:pStyle w:val="Body Text"/>
        <w:spacing w:before="10" w:after="100"/>
        <w:ind w:left="284" w:right="284" w:firstLine="0"/>
        <w:jc w:val="center"/>
        <w:rPr>
          <w:rFonts w:ascii="Times New Roman" w:cs="Times New Roman" w:hAnsi="Times New Roman" w:eastAsia="Times New Roman"/>
          <w:sz w:val="20"/>
          <w:szCs w:val="20"/>
          <w:lang w:val="en-US"/>
        </w:rPr>
      </w:pPr>
    </w:p>
    <w:p>
      <w:pPr>
        <w:pStyle w:val="Body Text"/>
        <w:spacing w:before="10" w:after="100"/>
        <w:ind w:left="284" w:right="27" w:firstLine="0"/>
        <w:jc w:val="center"/>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ОСНОВИ ПЛАСТИЧНОЇ ТА РЕКОНСТРУКТИВНОЇ ХІРУРГІЇ</w:t>
      </w:r>
    </w:p>
    <w:p>
      <w:pPr>
        <w:pStyle w:val="Body Text"/>
        <w:spacing w:before="10" w:after="100"/>
        <w:ind w:left="284" w:right="27" w:firstLine="0"/>
        <w:jc w:val="center"/>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rPr>
        <w:t xml:space="preserve">Третє </w:t>
      </w:r>
      <w:r>
        <w:rPr>
          <w:rFonts w:ascii="Times New Roman" w:hAnsi="Times New Roman" w:hint="default"/>
          <w:b w:val="1"/>
          <w:bCs w:val="1"/>
          <w:sz w:val="20"/>
          <w:szCs w:val="20"/>
          <w:rtl w:val="0"/>
          <w:lang w:val="ru-RU"/>
        </w:rPr>
        <w:t xml:space="preserve">видання </w:t>
      </w:r>
      <w:r>
        <w:rPr>
          <w:rFonts w:ascii="Times New Roman" w:hAnsi="Times New Roman"/>
          <w:b w:val="1"/>
          <w:bCs w:val="1"/>
          <w:sz w:val="20"/>
          <w:szCs w:val="20"/>
          <w:rtl w:val="0"/>
          <w:lang w:val="ru-RU"/>
        </w:rPr>
        <w:t>(</w:t>
      </w:r>
      <w:r>
        <w:rPr>
          <w:rFonts w:ascii="Times New Roman" w:hAnsi="Times New Roman" w:hint="default"/>
          <w:b w:val="1"/>
          <w:bCs w:val="1"/>
          <w:sz w:val="20"/>
          <w:szCs w:val="20"/>
          <w:rtl w:val="0"/>
          <w:lang w:val="ru-RU"/>
        </w:rPr>
        <w:t>перероблене та доповнене</w:t>
      </w:r>
      <w:r>
        <w:rPr>
          <w:rFonts w:ascii="Times New Roman" w:hAnsi="Times New Roman"/>
          <w:b w:val="1"/>
          <w:bCs w:val="1"/>
          <w:sz w:val="20"/>
          <w:szCs w:val="20"/>
          <w:rtl w:val="0"/>
          <w:lang w:val="ru-RU"/>
        </w:rPr>
        <w:t>)</w:t>
      </w:r>
    </w:p>
    <w:p>
      <w:pPr>
        <w:pStyle w:val="Body Text"/>
        <w:spacing w:before="10" w:after="100"/>
        <w:ind w:right="284"/>
        <w:jc w:val="both"/>
        <w:rPr>
          <w:rFonts w:ascii="Times New Roman" w:cs="Times New Roman" w:hAnsi="Times New Roman" w:eastAsia="Times New Roman"/>
          <w:b w:val="1"/>
          <w:bCs w:val="1"/>
          <w:sz w:val="20"/>
          <w:szCs w:val="20"/>
        </w:rPr>
      </w:pPr>
    </w:p>
    <w:p>
      <w:pPr>
        <w:pStyle w:val="Body Text"/>
        <w:spacing w:before="10" w:after="100"/>
        <w:ind w:right="284"/>
        <w:jc w:val="center"/>
        <w:rPr>
          <w:rFonts w:ascii="Times New Roman" w:cs="Times New Roman" w:hAnsi="Times New Roman" w:eastAsia="Times New Roman"/>
          <w:sz w:val="20"/>
          <w:szCs w:val="20"/>
        </w:rPr>
      </w:pPr>
      <w:r>
        <w:rPr>
          <w:rFonts w:ascii="Times New Roman" w:hAnsi="Times New Roman"/>
          <w:sz w:val="20"/>
          <w:szCs w:val="20"/>
          <w:rtl w:val="0"/>
          <w:lang w:val="ru-RU"/>
        </w:rPr>
        <w:t>(</w:t>
      </w:r>
      <w:r>
        <w:rPr>
          <w:rFonts w:ascii="Times New Roman" w:hAnsi="Times New Roman" w:hint="default"/>
          <w:sz w:val="20"/>
          <w:szCs w:val="20"/>
          <w:rtl w:val="0"/>
          <w:lang w:val="ru-RU"/>
        </w:rPr>
        <w:t>Під редакцією професора Храпача 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w:t>
      </w:r>
      <w:r>
        <w:rPr>
          <w:rFonts w:ascii="Times New Roman" w:hAnsi="Times New Roman"/>
          <w:sz w:val="20"/>
          <w:szCs w:val="20"/>
          <w:rtl w:val="0"/>
          <w:lang w:val="ru-RU"/>
        </w:rPr>
        <w:t>.)</w:t>
      </w:r>
    </w:p>
    <w:p>
      <w:pPr>
        <w:pStyle w:val="Body Text"/>
        <w:spacing w:before="10" w:after="10"/>
        <w:ind w:right="284"/>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Підручник</w:t>
      </w: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p>
    <w:p>
      <w:pPr>
        <w:pStyle w:val="Body Text"/>
        <w:spacing w:before="10" w:after="10"/>
        <w:ind w:right="284"/>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Київ </w:t>
      </w:r>
      <w:r>
        <w:rPr>
          <w:rFonts w:ascii="Times New Roman" w:hAnsi="Times New Roman"/>
          <w:sz w:val="20"/>
          <w:szCs w:val="20"/>
          <w:rtl w:val="0"/>
        </w:rPr>
        <w:t xml:space="preserve">  2025</w:t>
      </w:r>
    </w:p>
    <w:p>
      <w:pPr>
        <w:pStyle w:val="Normal.0"/>
        <w:jc w:val="center"/>
      </w:pPr>
      <w:r>
        <w:rPr>
          <w:rFonts w:ascii="Arial Unicode MS" w:cs="Arial Unicode MS" w:hAnsi="Arial Unicode MS" w:eastAsia="Arial Unicode MS"/>
          <w:b w:val="0"/>
          <w:bCs w:val="0"/>
          <w:i w:val="0"/>
          <w:iCs w:val="0"/>
          <w:sz w:val="20"/>
          <w:szCs w:val="20"/>
        </w:rPr>
        <w:br w:type="page"/>
      </w:r>
    </w:p>
    <w:p>
      <w:pPr>
        <w:pStyle w:val="Body Text"/>
        <w:spacing w:before="10" w:after="10"/>
        <w:ind w:left="284" w:right="284" w:firstLine="0"/>
        <w:jc w:val="center"/>
        <w:rPr>
          <w:rFonts w:ascii="Times New Roman" w:cs="Times New Roman" w:hAnsi="Times New Roman" w:eastAsia="Times New Roman"/>
          <w:sz w:val="20"/>
          <w:szCs w:val="20"/>
        </w:rPr>
      </w:pPr>
    </w:p>
    <w:p>
      <w:pPr>
        <w:pStyle w:val="Body Text"/>
        <w:spacing w:before="10" w:after="10"/>
        <w:ind w:left="284" w:right="284" w:firstLine="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Міністерство охорони здоров’я України</w:t>
      </w:r>
    </w:p>
    <w:p>
      <w:pPr>
        <w:pStyle w:val="Body Text"/>
        <w:spacing w:before="10" w:after="10"/>
        <w:ind w:left="284" w:right="284" w:firstLine="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Національний медичний університет імені 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Богомольця</w:t>
      </w:r>
    </w:p>
    <w:p>
      <w:pPr>
        <w:pStyle w:val="Body Text"/>
        <w:spacing w:before="10" w:after="10"/>
        <w:ind w:left="284" w:right="284" w:firstLine="0"/>
        <w:jc w:val="center"/>
        <w:rPr>
          <w:rFonts w:ascii="Times New Roman" w:cs="Times New Roman" w:hAnsi="Times New Roman" w:eastAsia="Times New Roman"/>
          <w:sz w:val="20"/>
          <w:szCs w:val="20"/>
          <w:lang w:val="en-US"/>
        </w:rPr>
      </w:pPr>
      <w:r>
        <w:rPr>
          <w:rFonts w:ascii="Times New Roman" w:hAnsi="Times New Roman"/>
          <w:sz w:val="20"/>
          <w:szCs w:val="20"/>
          <w:rtl w:val="0"/>
          <w:lang w:val="en-US"/>
        </w:rPr>
        <w:t>Ministry of Health of Ukraine</w:t>
      </w:r>
    </w:p>
    <w:p>
      <w:pPr>
        <w:pStyle w:val="Body Text"/>
        <w:spacing w:before="10" w:after="100"/>
        <w:ind w:left="284" w:right="284" w:firstLine="0"/>
        <w:jc w:val="center"/>
        <w:rPr>
          <w:rFonts w:ascii="Times New Roman" w:cs="Times New Roman" w:hAnsi="Times New Roman" w:eastAsia="Times New Roman"/>
          <w:sz w:val="20"/>
          <w:szCs w:val="20"/>
          <w:lang w:val="en-US"/>
        </w:rPr>
      </w:pPr>
      <w:r>
        <w:rPr>
          <w:rFonts w:ascii="Times New Roman" w:hAnsi="Times New Roman"/>
          <w:sz w:val="20"/>
          <w:szCs w:val="20"/>
          <w:rtl w:val="0"/>
          <w:lang w:val="en-US"/>
        </w:rPr>
        <w:t>National O. O. Bogomolets Medical University</w:t>
      </w:r>
    </w:p>
    <w:p>
      <w:pPr>
        <w:pStyle w:val="Body Text"/>
        <w:spacing w:before="10" w:after="100"/>
        <w:ind w:left="284" w:right="284" w:firstLine="0"/>
        <w:jc w:val="center"/>
        <w:rPr>
          <w:rFonts w:ascii="Times New Roman" w:cs="Times New Roman" w:hAnsi="Times New Roman" w:eastAsia="Times New Roman"/>
          <w:sz w:val="20"/>
          <w:szCs w:val="20"/>
          <w:lang w:val="en-US"/>
        </w:rPr>
      </w:pPr>
    </w:p>
    <w:p>
      <w:pPr>
        <w:pStyle w:val="Body Text"/>
        <w:spacing w:before="10" w:after="100"/>
        <w:ind w:left="284" w:right="284" w:firstLine="0"/>
        <w:jc w:val="center"/>
        <w:rPr>
          <w:rFonts w:ascii="Times New Roman" w:cs="Times New Roman" w:hAnsi="Times New Roman" w:eastAsia="Times New Roman"/>
          <w:sz w:val="20"/>
          <w:szCs w:val="20"/>
          <w:lang w:val="en-US"/>
        </w:rPr>
      </w:pPr>
    </w:p>
    <w:p>
      <w:pPr>
        <w:pStyle w:val="Body Text"/>
        <w:spacing w:before="10" w:after="100"/>
        <w:ind w:left="284" w:right="27" w:firstLine="0"/>
        <w:jc w:val="center"/>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ОСНОВИ ПЛАСТИЧНОЇ ТА РЕКОНСТРУКТИВНОЇ ХІРУРГІЇ</w:t>
      </w:r>
    </w:p>
    <w:p>
      <w:pPr>
        <w:pStyle w:val="Body Text"/>
        <w:spacing w:before="10" w:after="100"/>
        <w:ind w:left="284" w:right="27" w:firstLine="0"/>
        <w:jc w:val="center"/>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rPr>
        <w:t xml:space="preserve">Третє </w:t>
      </w:r>
      <w:r>
        <w:rPr>
          <w:rFonts w:ascii="Times New Roman" w:hAnsi="Times New Roman" w:hint="default"/>
          <w:b w:val="1"/>
          <w:bCs w:val="1"/>
          <w:sz w:val="20"/>
          <w:szCs w:val="20"/>
          <w:rtl w:val="0"/>
          <w:lang w:val="ru-RU"/>
        </w:rPr>
        <w:t xml:space="preserve">видання </w:t>
      </w:r>
      <w:r>
        <w:rPr>
          <w:rFonts w:ascii="Times New Roman" w:hAnsi="Times New Roman"/>
          <w:b w:val="1"/>
          <w:bCs w:val="1"/>
          <w:sz w:val="20"/>
          <w:szCs w:val="20"/>
          <w:rtl w:val="0"/>
          <w:lang w:val="ru-RU"/>
        </w:rPr>
        <w:t>(</w:t>
      </w:r>
      <w:r>
        <w:rPr>
          <w:rFonts w:ascii="Times New Roman" w:hAnsi="Times New Roman" w:hint="default"/>
          <w:b w:val="1"/>
          <w:bCs w:val="1"/>
          <w:sz w:val="20"/>
          <w:szCs w:val="20"/>
          <w:rtl w:val="0"/>
          <w:lang w:val="ru-RU"/>
        </w:rPr>
        <w:t>перероблене та доповнене</w:t>
      </w:r>
      <w:r>
        <w:rPr>
          <w:rFonts w:ascii="Times New Roman" w:hAnsi="Times New Roman"/>
          <w:b w:val="1"/>
          <w:bCs w:val="1"/>
          <w:sz w:val="20"/>
          <w:szCs w:val="20"/>
          <w:rtl w:val="0"/>
          <w:lang w:val="ru-RU"/>
        </w:rPr>
        <w:t>)</w:t>
      </w:r>
    </w:p>
    <w:p>
      <w:pPr>
        <w:pStyle w:val="Body Text"/>
        <w:spacing w:before="10" w:after="100"/>
        <w:ind w:right="284"/>
        <w:jc w:val="both"/>
        <w:rPr>
          <w:rFonts w:ascii="Times New Roman" w:cs="Times New Roman" w:hAnsi="Times New Roman" w:eastAsia="Times New Roman"/>
          <w:b w:val="1"/>
          <w:bCs w:val="1"/>
          <w:sz w:val="20"/>
          <w:szCs w:val="20"/>
        </w:rPr>
      </w:pPr>
    </w:p>
    <w:p>
      <w:pPr>
        <w:pStyle w:val="Body Text"/>
        <w:spacing w:before="10" w:after="100"/>
        <w:ind w:right="284"/>
        <w:jc w:val="both"/>
        <w:rPr>
          <w:rFonts w:ascii="Times New Roman" w:cs="Times New Roman" w:hAnsi="Times New Roman" w:eastAsia="Times New Roman"/>
          <w:sz w:val="20"/>
          <w:szCs w:val="20"/>
        </w:rPr>
      </w:pPr>
      <w:r>
        <w:rPr>
          <w:rFonts w:ascii="Times New Roman" w:hAnsi="Times New Roman"/>
          <w:sz w:val="20"/>
          <w:szCs w:val="20"/>
          <w:rtl w:val="0"/>
          <w:lang w:val="ru-RU"/>
        </w:rPr>
        <w:t>(</w:t>
      </w:r>
      <w:r>
        <w:rPr>
          <w:rFonts w:ascii="Times New Roman" w:hAnsi="Times New Roman" w:hint="default"/>
          <w:sz w:val="20"/>
          <w:szCs w:val="20"/>
          <w:rtl w:val="0"/>
          <w:lang w:val="ru-RU"/>
        </w:rPr>
        <w:t>Під редакцією професора Храпача 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w:t>
      </w:r>
      <w:r>
        <w:rPr>
          <w:rFonts w:ascii="Times New Roman" w:hAnsi="Times New Roman"/>
          <w:sz w:val="20"/>
          <w:szCs w:val="20"/>
          <w:rtl w:val="0"/>
          <w:lang w:val="ru-RU"/>
        </w:rPr>
        <w:t>.)</w:t>
      </w:r>
    </w:p>
    <w:p>
      <w:pPr>
        <w:pStyle w:val="Body Text"/>
        <w:spacing w:before="10" w:after="10"/>
        <w:ind w:right="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Підручник</w:t>
      </w:r>
    </w:p>
    <w:p>
      <w:pPr>
        <w:pStyle w:val="Body Text"/>
        <w:spacing w:before="10" w:after="10"/>
        <w:ind w:right="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Київ </w:t>
      </w:r>
    </w:p>
    <w:p>
      <w:pPr>
        <w:pStyle w:val="Body Text"/>
        <w:spacing w:before="10" w:after="10"/>
        <w:ind w:right="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УДК </w:t>
      </w:r>
      <w:r>
        <w:rPr>
          <w:rFonts w:ascii="Times New Roman" w:hAnsi="Times New Roman"/>
          <w:sz w:val="20"/>
          <w:szCs w:val="20"/>
          <w:rtl w:val="0"/>
          <w:lang w:val="ru-RU"/>
        </w:rPr>
        <w:t>617.5-089.844</w:t>
      </w:r>
      <w:r>
        <w:rPr>
          <w:rFonts w:ascii="Times New Roman" w:hAnsi="Times New Roman"/>
          <w:sz w:val="20"/>
          <w:szCs w:val="20"/>
          <w:rtl w:val="0"/>
        </w:rPr>
        <w:t xml:space="preserve"> (075) </w:t>
      </w:r>
      <w:r>
        <w:rPr>
          <w:rFonts w:ascii="Times New Roman" w:hAnsi="Times New Roman" w:hint="default"/>
          <w:sz w:val="20"/>
          <w:szCs w:val="20"/>
          <w:rtl w:val="0"/>
        </w:rPr>
        <w:t xml:space="preserve">авторський знак </w:t>
      </w:r>
      <w:r>
        <w:rPr>
          <w:rFonts w:ascii="Times New Roman" w:hAnsi="Times New Roman"/>
          <w:sz w:val="20"/>
          <w:szCs w:val="20"/>
          <w:rtl w:val="0"/>
        </w:rPr>
        <w:t>0-75</w:t>
      </w:r>
    </w:p>
    <w:p>
      <w:pPr>
        <w:pStyle w:val="Body Text"/>
        <w:spacing w:before="10" w:after="100"/>
        <w:ind w:right="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Рецензенти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проф</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Василюк С</w:t>
      </w:r>
      <w:r>
        <w:rPr>
          <w:rFonts w:ascii="Times New Roman" w:hAnsi="Times New Roman"/>
          <w:sz w:val="20"/>
          <w:szCs w:val="20"/>
          <w:rtl w:val="0"/>
          <w:lang w:val="ru-RU"/>
        </w:rPr>
        <w:t>.</w:t>
      </w:r>
      <w:r>
        <w:rPr>
          <w:rFonts w:ascii="Times New Roman" w:hAnsi="Times New Roman" w:hint="default"/>
          <w:sz w:val="20"/>
          <w:szCs w:val="20"/>
          <w:rtl w:val="0"/>
          <w:lang w:val="ru-RU"/>
        </w:rPr>
        <w:t>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Проф</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Сусак Я</w:t>
      </w:r>
      <w:r>
        <w:rPr>
          <w:rFonts w:ascii="Times New Roman" w:hAnsi="Times New Roman"/>
          <w:sz w:val="20"/>
          <w:szCs w:val="20"/>
          <w:rtl w:val="0"/>
          <w:lang w:val="ru-RU"/>
        </w:rPr>
        <w:t>.</w:t>
      </w:r>
      <w:r>
        <w:rPr>
          <w:rFonts w:ascii="Times New Roman" w:hAnsi="Times New Roman" w:hint="default"/>
          <w:sz w:val="20"/>
          <w:szCs w:val="20"/>
          <w:rtl w:val="0"/>
          <w:lang w:val="ru-RU"/>
        </w:rPr>
        <w:t>М</w:t>
      </w:r>
      <w:r>
        <w:rPr>
          <w:rFonts w:ascii="Times New Roman" w:hAnsi="Times New Roman"/>
          <w:sz w:val="20"/>
          <w:szCs w:val="20"/>
          <w:rtl w:val="0"/>
          <w:lang w:val="ru-RU"/>
        </w:rPr>
        <w:t>.</w:t>
      </w:r>
    </w:p>
    <w:p>
      <w:pPr>
        <w:pStyle w:val="Body Text"/>
        <w:spacing w:before="10" w:after="10"/>
        <w:ind w:right="284"/>
        <w:rPr>
          <w:rFonts w:ascii="Times New Roman" w:cs="Times New Roman" w:hAnsi="Times New Roman" w:eastAsia="Times New Roman"/>
          <w:sz w:val="20"/>
          <w:szCs w:val="20"/>
        </w:rPr>
      </w:pPr>
      <w:r>
        <w:rPr>
          <w:rFonts w:ascii="Times New Roman" w:hAnsi="Times New Roman" w:hint="default"/>
          <w:sz w:val="20"/>
          <w:szCs w:val="20"/>
          <w:rtl w:val="0"/>
          <w:lang w:val="ru-RU"/>
        </w:rPr>
        <w:t>Під редакцією професора Храпача 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w:t>
      </w:r>
      <w:r>
        <w:rPr>
          <w:rFonts w:ascii="Times New Roman" w:hAnsi="Times New Roman"/>
          <w:sz w:val="20"/>
          <w:szCs w:val="20"/>
          <w:rtl w:val="0"/>
          <w:lang w:val="ru-RU"/>
        </w:rPr>
        <w:t>.</w:t>
      </w:r>
    </w:p>
    <w:p>
      <w:pPr>
        <w:pStyle w:val="Body Text"/>
        <w:spacing w:before="10" w:after="10"/>
        <w:ind w:right="284"/>
        <w:rPr>
          <w:rFonts w:ascii="Times New Roman" w:cs="Times New Roman" w:hAnsi="Times New Roman" w:eastAsia="Times New Roman"/>
          <w:sz w:val="20"/>
          <w:szCs w:val="20"/>
        </w:rPr>
      </w:pPr>
      <w:r>
        <w:rPr>
          <w:rFonts w:ascii="Times New Roman" w:hAnsi="Times New Roman" w:hint="default"/>
          <w:sz w:val="20"/>
          <w:szCs w:val="20"/>
          <w:rtl w:val="0"/>
          <w:lang w:val="ru-RU"/>
        </w:rPr>
        <w:t>Основи пластичної та реконструктивної хірургії</w:t>
      </w:r>
      <w:r>
        <w:rPr>
          <w:rFonts w:ascii="Times New Roman" w:hAnsi="Times New Roman"/>
          <w:sz w:val="20"/>
          <w:szCs w:val="20"/>
          <w:rtl w:val="0"/>
          <w:lang w:val="ru-RU"/>
        </w:rPr>
        <w:t>. (</w:t>
      </w:r>
      <w:r>
        <w:rPr>
          <w:rFonts w:ascii="Times New Roman" w:hAnsi="Times New Roman" w:hint="default"/>
          <w:sz w:val="20"/>
          <w:szCs w:val="20"/>
          <w:rtl w:val="0"/>
          <w:lang w:val="ru-RU"/>
        </w:rPr>
        <w:t>Друге видання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Перероблене та доповнене</w:t>
      </w:r>
      <w:r>
        <w:rPr>
          <w:rFonts w:ascii="Times New Roman" w:hAnsi="Times New Roman"/>
          <w:sz w:val="20"/>
          <w:szCs w:val="20"/>
          <w:rtl w:val="0"/>
          <w:lang w:val="ru-RU"/>
        </w:rPr>
        <w:t>)</w:t>
      </w:r>
      <w:r>
        <w:rPr>
          <w:rFonts w:ascii="Times New Roman" w:hAnsi="Times New Roman" w:hint="default"/>
          <w:sz w:val="20"/>
          <w:szCs w:val="20"/>
          <w:rtl w:val="0"/>
          <w:lang w:val="ru-RU"/>
        </w:rPr>
        <w:t>—</w:t>
      </w:r>
    </w:p>
    <w:p>
      <w:pPr>
        <w:pStyle w:val="Body Text"/>
        <w:spacing w:before="10" w:after="100"/>
        <w:ind w:right="284"/>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Електроний підручник</w:t>
      </w:r>
      <w:r>
        <w:rPr>
          <w:rFonts w:ascii="Times New Roman" w:hAnsi="Times New Roman"/>
          <w:sz w:val="20"/>
          <w:szCs w:val="20"/>
          <w:rtl w:val="0"/>
          <w:lang w:val="ru-RU"/>
        </w:rPr>
        <w:t>, 202</w:t>
      </w:r>
      <w:r>
        <w:rPr>
          <w:rFonts w:ascii="Times New Roman" w:hAnsi="Times New Roman"/>
          <w:sz w:val="20"/>
          <w:szCs w:val="20"/>
          <w:rtl w:val="0"/>
        </w:rPr>
        <w:t>5</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 </w:t>
      </w:r>
      <w:r>
        <w:rPr>
          <w:rFonts w:ascii="Times New Roman" w:hAnsi="Times New Roman"/>
          <w:sz w:val="20"/>
          <w:szCs w:val="20"/>
          <w:rtl w:val="0"/>
          <w:lang w:val="ru-RU"/>
        </w:rPr>
        <w:t xml:space="preserve">.7.7. </w:t>
      </w:r>
      <w:r>
        <w:rPr>
          <w:rFonts w:ascii="Times New Roman" w:hAnsi="Times New Roman" w:hint="default"/>
          <w:sz w:val="20"/>
          <w:szCs w:val="20"/>
          <w:rtl w:val="0"/>
          <w:lang w:val="ru-RU"/>
        </w:rPr>
        <w:t>с</w:t>
      </w:r>
      <w:r>
        <w:rPr>
          <w:rFonts w:ascii="Times New Roman" w:hAnsi="Times New Roman"/>
          <w:sz w:val="20"/>
          <w:szCs w:val="20"/>
          <w:rtl w:val="0"/>
          <w:lang w:val="ru-RU"/>
        </w:rPr>
        <w:t xml:space="preserve">. </w:t>
      </w:r>
    </w:p>
    <w:p>
      <w:pPr>
        <w:pStyle w:val="Body Text"/>
        <w:spacing w:before="10" w:after="10"/>
        <w:ind w:right="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Храпач 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w:t>
      </w:r>
      <w:r>
        <w:rPr>
          <w:rFonts w:ascii="Times New Roman" w:hAnsi="Times New Roman"/>
          <w:sz w:val="20"/>
          <w:szCs w:val="20"/>
          <w:rtl w:val="0"/>
          <w:lang w:val="ru-RU"/>
        </w:rPr>
        <w:t>., 202</w:t>
      </w:r>
      <w:r>
        <w:rPr>
          <w:rFonts w:ascii="Times New Roman" w:hAnsi="Times New Roman"/>
          <w:sz w:val="20"/>
          <w:szCs w:val="20"/>
          <w:rtl w:val="0"/>
        </w:rPr>
        <w:t>5</w:t>
      </w:r>
      <w:r>
        <w:rPr>
          <w:rFonts w:ascii="Times New Roman" w:hAnsi="Times New Roman" w:hint="default"/>
          <w:sz w:val="20"/>
          <w:szCs w:val="20"/>
          <w:rtl w:val="0"/>
          <w:lang w:val="ru-RU"/>
        </w:rPr>
        <w:t xml:space="preserve"> ©електронний підручник</w:t>
      </w:r>
      <w:r>
        <w:rPr>
          <w:rFonts w:ascii="Times New Roman" w:hAnsi="Times New Roman"/>
          <w:sz w:val="20"/>
          <w:szCs w:val="20"/>
          <w:rtl w:val="0"/>
          <w:lang w:val="ru-RU"/>
        </w:rPr>
        <w:t>, 202</w:t>
      </w:r>
      <w:r>
        <w:rPr>
          <w:rFonts w:ascii="Times New Roman" w:hAnsi="Times New Roman"/>
          <w:sz w:val="20"/>
          <w:szCs w:val="20"/>
          <w:rtl w:val="0"/>
        </w:rPr>
        <w:t>5</w:t>
      </w:r>
    </w:p>
    <w:p>
      <w:pPr>
        <w:pStyle w:val="Body Text"/>
        <w:spacing w:before="10" w:after="100"/>
        <w:ind w:right="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УДК </w:t>
      </w:r>
      <w:r>
        <w:rPr>
          <w:rFonts w:ascii="Times New Roman" w:hAnsi="Times New Roman"/>
          <w:sz w:val="20"/>
          <w:szCs w:val="20"/>
          <w:rtl w:val="0"/>
          <w:lang w:val="ru-RU"/>
        </w:rPr>
        <w:t>617.5-089.844</w:t>
      </w:r>
      <w:r>
        <w:rPr>
          <w:rFonts w:ascii="Times New Roman" w:hAnsi="Times New Roman"/>
          <w:sz w:val="20"/>
          <w:szCs w:val="20"/>
          <w:rtl w:val="0"/>
        </w:rPr>
        <w:t xml:space="preserve"> (075) </w:t>
      </w:r>
      <w:r>
        <w:rPr>
          <w:rFonts w:ascii="Times New Roman" w:hAnsi="Times New Roman" w:hint="default"/>
          <w:sz w:val="20"/>
          <w:szCs w:val="20"/>
          <w:rtl w:val="0"/>
        </w:rPr>
        <w:t xml:space="preserve">авторський знак </w:t>
      </w:r>
      <w:r>
        <w:rPr>
          <w:rFonts w:ascii="Times New Roman" w:hAnsi="Times New Roman"/>
          <w:sz w:val="20"/>
          <w:szCs w:val="20"/>
          <w:rtl w:val="0"/>
        </w:rPr>
        <w:t>0-75</w:t>
      </w:r>
    </w:p>
    <w:p>
      <w:pPr>
        <w:pStyle w:val="Body Text"/>
        <w:spacing w:before="10" w:after="100"/>
        <w:ind w:right="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Під редакцією професора Храпача В</w:t>
      </w:r>
      <w:r>
        <w:rPr>
          <w:rFonts w:ascii="Times New Roman" w:hAnsi="Times New Roman"/>
          <w:sz w:val="20"/>
          <w:szCs w:val="20"/>
          <w:rtl w:val="0"/>
          <w:lang w:val="ru-RU"/>
        </w:rPr>
        <w:t>.</w:t>
      </w:r>
      <w:r>
        <w:rPr>
          <w:rFonts w:ascii="Times New Roman" w:hAnsi="Times New Roman" w:hint="default"/>
          <w:sz w:val="20"/>
          <w:szCs w:val="20"/>
          <w:rtl w:val="0"/>
          <w:lang w:val="ru-RU"/>
        </w:rPr>
        <w:t>В</w:t>
      </w:r>
      <w:r>
        <w:rPr>
          <w:rFonts w:ascii="Times New Roman" w:hAnsi="Times New Roman"/>
          <w:sz w:val="20"/>
          <w:szCs w:val="20"/>
          <w:rtl w:val="0"/>
          <w:lang w:val="ru-RU"/>
        </w:rPr>
        <w:t xml:space="preserve">.  </w:t>
      </w: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p>
    <w:p>
      <w:pPr>
        <w:pStyle w:val="Body Text"/>
        <w:spacing w:before="10" w:after="40"/>
        <w:ind w:left="284" w:right="284" w:firstLine="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Колектив авторів</w:t>
      </w:r>
      <w:r>
        <w:rPr>
          <w:rFonts w:ascii="Times New Roman" w:hAnsi="Times New Roman"/>
          <w:sz w:val="20"/>
          <w:szCs w:val="20"/>
          <w:rtl w:val="0"/>
          <w:lang w:val="ru-RU"/>
        </w:rPr>
        <w:t>:</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Атаманюк Віталія Михайлівна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Атаманюк Олег Юрійович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Бензар Ірина Миколаївна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Бука Генадій Юрійович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Бурка Анатолій Олексійович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Вежновець Тетяна Андріївна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Денищук Павло Андрійовичем</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Дербак Сергій Іванович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Дубенко Дмитро Евген</w:t>
      </w:r>
      <w:r>
        <w:rPr>
          <w:rFonts w:ascii="Times New Roman" w:hAnsi="Times New Roman" w:hint="default"/>
          <w:sz w:val="19"/>
          <w:szCs w:val="19"/>
          <w:rtl w:val="0"/>
        </w:rPr>
        <w:t>о</w:t>
      </w:r>
      <w:r>
        <w:rPr>
          <w:rFonts w:ascii="Times New Roman" w:hAnsi="Times New Roman" w:hint="default"/>
          <w:sz w:val="19"/>
          <w:szCs w:val="19"/>
          <w:rtl w:val="0"/>
          <w:lang w:val="ru-RU"/>
        </w:rPr>
        <w:t xml:space="preserve">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Дяченко Катерина Леонидівна</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Жернов Олександр Андрійович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Зайченко Станіслав Петрович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Зайченко Петро Олександрович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Запорожець Тетяна Юріївна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Захарченко Марія Володимирівна</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Камінський Едгар Анатолійович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Козинец Георгій Павлович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Кириченко Ілля Павлович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Копчак Андрій Володимирович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Лапинська Наталія Іванівна</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Мелоян Ані Робертовна </w:t>
      </w:r>
    </w:p>
    <w:p>
      <w:pPr>
        <w:pStyle w:val="Body Text"/>
        <w:numPr>
          <w:ilvl w:val="0"/>
          <w:numId w:val="2"/>
        </w:numPr>
        <w:bidi w:val="0"/>
        <w:spacing w:before="10" w:after="10"/>
        <w:ind w:right="284"/>
        <w:jc w:val="left"/>
        <w:rPr>
          <w:rFonts w:ascii="Times New Roman" w:hAnsi="Times New Roman" w:hint="default"/>
          <w:sz w:val="19"/>
          <w:szCs w:val="19"/>
          <w:rtl w:val="0"/>
        </w:rPr>
      </w:pPr>
      <w:r>
        <w:rPr>
          <w:rFonts w:ascii="Times New Roman" w:hAnsi="Times New Roman" w:hint="default"/>
          <w:sz w:val="19"/>
          <w:szCs w:val="19"/>
          <w:rtl w:val="0"/>
        </w:rPr>
        <w:t xml:space="preserve">Мотузюк Ігор Миколайович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Назаренко Інна Андріївна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Патлажан Генадій Ігорович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Петах Андрій Ласлович</w:t>
      </w:r>
    </w:p>
    <w:p>
      <w:pPr>
        <w:pStyle w:val="Body Text"/>
        <w:numPr>
          <w:ilvl w:val="0"/>
          <w:numId w:val="2"/>
        </w:numPr>
        <w:bidi w:val="0"/>
        <w:spacing w:before="10" w:after="10"/>
        <w:ind w:right="284"/>
        <w:jc w:val="left"/>
        <w:rPr>
          <w:rFonts w:ascii="Times New Roman" w:hAnsi="Times New Roman" w:hint="default"/>
          <w:sz w:val="19"/>
          <w:szCs w:val="19"/>
          <w:rtl w:val="0"/>
        </w:rPr>
      </w:pPr>
      <w:r>
        <w:rPr>
          <w:rFonts w:ascii="Times New Roman" w:hAnsi="Times New Roman" w:hint="default"/>
          <w:sz w:val="19"/>
          <w:szCs w:val="19"/>
          <w:rtl w:val="0"/>
        </w:rPr>
        <w:t xml:space="preserve">Пій Євген Михайлович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Проценко Валентина Миколаївна</w:t>
      </w:r>
    </w:p>
    <w:p>
      <w:pPr>
        <w:pStyle w:val="Body Text"/>
        <w:numPr>
          <w:ilvl w:val="0"/>
          <w:numId w:val="2"/>
        </w:numPr>
        <w:bidi w:val="0"/>
        <w:spacing w:before="10" w:after="10"/>
        <w:ind w:right="284"/>
        <w:jc w:val="left"/>
        <w:rPr>
          <w:rFonts w:ascii="Times New Roman" w:hAnsi="Times New Roman" w:hint="default"/>
          <w:sz w:val="19"/>
          <w:szCs w:val="19"/>
          <w:rtl w:val="0"/>
        </w:rPr>
      </w:pPr>
      <w:r>
        <w:rPr>
          <w:rFonts w:ascii="Times New Roman" w:hAnsi="Times New Roman" w:hint="default"/>
          <w:sz w:val="19"/>
          <w:szCs w:val="19"/>
          <w:rtl w:val="0"/>
        </w:rPr>
        <w:t xml:space="preserve">Романець Олександр Михайлович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Скиба Володимир Вікторович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Совершений Руслан Петрович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Соколенко Олександр Тарасович</w:t>
      </w:r>
    </w:p>
    <w:p>
      <w:pPr>
        <w:pStyle w:val="Body Text"/>
        <w:numPr>
          <w:ilvl w:val="0"/>
          <w:numId w:val="2"/>
        </w:numPr>
        <w:bidi w:val="0"/>
        <w:spacing w:before="10" w:after="10"/>
        <w:ind w:right="284"/>
        <w:jc w:val="left"/>
        <w:rPr>
          <w:rFonts w:ascii="Times New Roman" w:hAnsi="Times New Roman"/>
          <w:sz w:val="19"/>
          <w:szCs w:val="19"/>
          <w:rtl w:val="0"/>
          <w:lang w:val="en-US"/>
        </w:rPr>
      </w:pPr>
      <w:r>
        <w:rPr>
          <w:rFonts w:ascii="Times New Roman" w:hAnsi="Times New Roman"/>
          <w:sz w:val="19"/>
          <w:szCs w:val="19"/>
          <w:rtl w:val="0"/>
          <w:lang w:val="en-US"/>
        </w:rPr>
        <w:t>C</w:t>
      </w:r>
      <w:r>
        <w:rPr>
          <w:rFonts w:ascii="Times New Roman" w:hAnsi="Times New Roman" w:hint="default"/>
          <w:sz w:val="19"/>
          <w:szCs w:val="19"/>
          <w:rtl w:val="0"/>
          <w:lang w:val="ru-RU"/>
        </w:rPr>
        <w:t xml:space="preserve">улік Володимир Володимирович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Тян Ольга Володимирівна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Унукович Дмитро Валерійович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Храпач Василь Васильович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Храпач Олександр Васильович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Чепурний Юрій Володимирович</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Шмигіна  Ірина Миколаївна  </w:t>
      </w:r>
    </w:p>
    <w:p>
      <w:pPr>
        <w:pStyle w:val="Body Text"/>
        <w:numPr>
          <w:ilvl w:val="0"/>
          <w:numId w:val="2"/>
        </w:numPr>
        <w:bidi w:val="0"/>
        <w:spacing w:before="10" w:after="10"/>
        <w:ind w:right="284"/>
        <w:jc w:val="left"/>
        <w:rPr>
          <w:rFonts w:ascii="Times New Roman" w:hAnsi="Times New Roman" w:hint="default"/>
          <w:sz w:val="19"/>
          <w:szCs w:val="19"/>
          <w:rtl w:val="0"/>
          <w:lang w:val="ru-RU"/>
        </w:rPr>
      </w:pPr>
      <w:r>
        <w:rPr>
          <w:rFonts w:ascii="Times New Roman" w:hAnsi="Times New Roman" w:hint="default"/>
          <w:sz w:val="19"/>
          <w:szCs w:val="19"/>
          <w:rtl w:val="0"/>
          <w:lang w:val="ru-RU"/>
        </w:rPr>
        <w:t xml:space="preserve">Якобчук Андрій Анатолійович </w:t>
      </w:r>
    </w:p>
    <w:p>
      <w:pPr>
        <w:pStyle w:val="Body Text"/>
        <w:spacing w:before="10" w:after="10"/>
        <w:ind w:left="284" w:right="284" w:firstLine="0"/>
        <w:jc w:val="both"/>
        <w:rPr>
          <w:rFonts w:ascii="Times New Roman" w:cs="Times New Roman" w:hAnsi="Times New Roman" w:eastAsia="Times New Roman"/>
          <w:sz w:val="16"/>
          <w:szCs w:val="16"/>
        </w:rPr>
      </w:pPr>
      <w:r>
        <w:rPr>
          <w:rFonts w:ascii="Times New Roman" w:hAnsi="Times New Roman" w:hint="default"/>
          <w:sz w:val="16"/>
          <w:szCs w:val="16"/>
          <w:rtl w:val="0"/>
          <w:lang w:val="ru-RU"/>
        </w:rPr>
        <w:t>Рецензенти</w:t>
      </w:r>
      <w:r>
        <w:rPr>
          <w:rFonts w:ascii="Times New Roman" w:hAnsi="Times New Roman"/>
          <w:sz w:val="16"/>
          <w:szCs w:val="16"/>
          <w:rtl w:val="0"/>
          <w:lang w:val="ru-RU"/>
        </w:rPr>
        <w:t xml:space="preserve">: </w:t>
      </w:r>
    </w:p>
    <w:p>
      <w:pPr>
        <w:pStyle w:val="Body Text"/>
        <w:numPr>
          <w:ilvl w:val="0"/>
          <w:numId w:val="4"/>
        </w:numPr>
        <w:bidi w:val="0"/>
        <w:spacing w:before="10" w:after="10"/>
        <w:ind w:right="284"/>
        <w:jc w:val="both"/>
        <w:rPr>
          <w:rFonts w:ascii="Times New Roman" w:hAnsi="Times New Roman" w:hint="default"/>
          <w:sz w:val="16"/>
          <w:szCs w:val="16"/>
          <w:rtl w:val="0"/>
          <w:lang w:val="ru-RU"/>
        </w:rPr>
      </w:pPr>
      <w:r>
        <w:rPr>
          <w:rFonts w:ascii="Times New Roman" w:hAnsi="Times New Roman" w:hint="default"/>
          <w:b w:val="1"/>
          <w:bCs w:val="1"/>
          <w:sz w:val="16"/>
          <w:szCs w:val="16"/>
          <w:rtl w:val="0"/>
          <w:lang w:val="ru-RU"/>
        </w:rPr>
        <w:t>Сусак Ярослав Михайлович</w:t>
      </w:r>
      <w:r>
        <w:rPr>
          <w:rFonts w:ascii="Times New Roman" w:hAnsi="Times New Roman"/>
          <w:sz w:val="16"/>
          <w:szCs w:val="16"/>
          <w:rtl w:val="0"/>
          <w:lang w:val="ru-RU"/>
        </w:rPr>
        <w:t xml:space="preserve"> - </w:t>
      </w:r>
      <w:r>
        <w:rPr>
          <w:rFonts w:ascii="Times New Roman" w:hAnsi="Times New Roman" w:hint="default"/>
          <w:sz w:val="16"/>
          <w:szCs w:val="16"/>
          <w:rtl w:val="0"/>
          <w:lang w:val="ru-RU"/>
        </w:rPr>
        <w:t>Д</w:t>
      </w:r>
      <w:r>
        <w:rPr>
          <w:rFonts w:ascii="Times New Roman" w:hAnsi="Times New Roman"/>
          <w:sz w:val="16"/>
          <w:szCs w:val="16"/>
          <w:rtl w:val="0"/>
          <w:lang w:val="ru-RU"/>
        </w:rPr>
        <w:t>.</w:t>
      </w:r>
      <w:r>
        <w:rPr>
          <w:rFonts w:ascii="Times New Roman" w:hAnsi="Times New Roman" w:hint="default"/>
          <w:sz w:val="16"/>
          <w:szCs w:val="16"/>
          <w:rtl w:val="0"/>
          <w:lang w:val="ru-RU"/>
        </w:rPr>
        <w:t>мед</w:t>
      </w:r>
      <w:r>
        <w:rPr>
          <w:rFonts w:ascii="Times New Roman" w:hAnsi="Times New Roman"/>
          <w:sz w:val="16"/>
          <w:szCs w:val="16"/>
          <w:rtl w:val="0"/>
          <w:lang w:val="ru-RU"/>
        </w:rPr>
        <w:t>.</w:t>
      </w:r>
      <w:r>
        <w:rPr>
          <w:rFonts w:ascii="Times New Roman" w:hAnsi="Times New Roman" w:hint="default"/>
          <w:sz w:val="16"/>
          <w:szCs w:val="16"/>
          <w:rtl w:val="0"/>
          <w:lang w:val="ru-RU"/>
        </w:rPr>
        <w:t>н</w:t>
      </w:r>
      <w:r>
        <w:rPr>
          <w:rFonts w:ascii="Times New Roman" w:hAnsi="Times New Roman"/>
          <w:sz w:val="16"/>
          <w:szCs w:val="16"/>
          <w:rtl w:val="0"/>
          <w:lang w:val="ru-RU"/>
        </w:rPr>
        <w:t xml:space="preserve">., </w:t>
      </w:r>
      <w:r>
        <w:rPr>
          <w:rFonts w:ascii="Times New Roman" w:hAnsi="Times New Roman" w:hint="default"/>
          <w:sz w:val="16"/>
          <w:szCs w:val="16"/>
          <w:rtl w:val="0"/>
          <w:lang w:val="ru-RU"/>
        </w:rPr>
        <w:t>професор</w:t>
      </w:r>
      <w:r>
        <w:rPr>
          <w:rFonts w:ascii="Times New Roman" w:hAnsi="Times New Roman"/>
          <w:sz w:val="16"/>
          <w:szCs w:val="16"/>
          <w:rtl w:val="0"/>
          <w:lang w:val="ru-RU"/>
        </w:rPr>
        <w:t xml:space="preserve">, </w:t>
      </w:r>
      <w:r>
        <w:rPr>
          <w:rFonts w:ascii="Times New Roman" w:hAnsi="Times New Roman" w:hint="default"/>
          <w:sz w:val="16"/>
          <w:szCs w:val="16"/>
          <w:rtl w:val="0"/>
          <w:lang w:val="ru-RU"/>
        </w:rPr>
        <w:t>завідувач кафедри хірургії з курсом невідкладної та судинної хірургії Національного медичного університету імені О</w:t>
      </w:r>
      <w:r>
        <w:rPr>
          <w:rFonts w:ascii="Times New Roman" w:hAnsi="Times New Roman"/>
          <w:sz w:val="16"/>
          <w:szCs w:val="16"/>
          <w:rtl w:val="0"/>
          <w:lang w:val="ru-RU"/>
        </w:rPr>
        <w:t>.</w:t>
      </w:r>
      <w:r>
        <w:rPr>
          <w:rFonts w:ascii="Times New Roman" w:hAnsi="Times New Roman" w:hint="default"/>
          <w:sz w:val="16"/>
          <w:szCs w:val="16"/>
          <w:rtl w:val="0"/>
          <w:lang w:val="ru-RU"/>
        </w:rPr>
        <w:t>О</w:t>
      </w:r>
      <w:r>
        <w:rPr>
          <w:rFonts w:ascii="Times New Roman" w:hAnsi="Times New Roman"/>
          <w:sz w:val="16"/>
          <w:szCs w:val="16"/>
          <w:rtl w:val="0"/>
          <w:lang w:val="ru-RU"/>
        </w:rPr>
        <w:t>.</w:t>
      </w:r>
      <w:r>
        <w:rPr>
          <w:rFonts w:ascii="Times New Roman" w:hAnsi="Times New Roman" w:hint="default"/>
          <w:sz w:val="16"/>
          <w:szCs w:val="16"/>
          <w:rtl w:val="0"/>
          <w:lang w:val="ru-RU"/>
        </w:rPr>
        <w:t>Богомольця</w:t>
      </w:r>
      <w:r>
        <w:rPr>
          <w:rFonts w:ascii="Times New Roman" w:hAnsi="Times New Roman"/>
          <w:sz w:val="16"/>
          <w:szCs w:val="16"/>
          <w:rtl w:val="0"/>
          <w:lang w:val="ru-RU"/>
        </w:rPr>
        <w:t xml:space="preserve">, </w:t>
      </w:r>
      <w:r>
        <w:rPr>
          <w:rFonts w:ascii="Times New Roman" w:hAnsi="Times New Roman" w:hint="default"/>
          <w:sz w:val="16"/>
          <w:szCs w:val="16"/>
          <w:rtl w:val="0"/>
          <w:lang w:val="ru-RU"/>
        </w:rPr>
        <w:t xml:space="preserve">МОЗ України </w:t>
      </w:r>
    </w:p>
    <w:p>
      <w:pPr>
        <w:pStyle w:val="Body Text"/>
        <w:numPr>
          <w:ilvl w:val="0"/>
          <w:numId w:val="4"/>
        </w:numPr>
        <w:bidi w:val="0"/>
        <w:spacing w:before="10" w:after="10"/>
        <w:ind w:right="284"/>
        <w:jc w:val="both"/>
        <w:rPr>
          <w:rFonts w:ascii="Times New Roman" w:hAnsi="Times New Roman" w:hint="default"/>
          <w:sz w:val="16"/>
          <w:szCs w:val="16"/>
          <w:rtl w:val="0"/>
          <w:lang w:val="ru-RU"/>
        </w:rPr>
      </w:pPr>
      <w:r>
        <w:rPr>
          <w:rFonts w:ascii="Times New Roman" w:hAnsi="Times New Roman" w:hint="default"/>
          <w:b w:val="1"/>
          <w:bCs w:val="1"/>
          <w:sz w:val="16"/>
          <w:szCs w:val="16"/>
          <w:rtl w:val="0"/>
          <w:lang w:val="ru-RU"/>
        </w:rPr>
        <w:t>Василюк С</w:t>
      </w:r>
      <w:r>
        <w:rPr>
          <w:rFonts w:ascii="Times New Roman" w:hAnsi="Times New Roman"/>
          <w:b w:val="1"/>
          <w:bCs w:val="1"/>
          <w:sz w:val="16"/>
          <w:szCs w:val="16"/>
          <w:rtl w:val="0"/>
          <w:lang w:val="ru-RU"/>
        </w:rPr>
        <w:t>.</w:t>
      </w:r>
      <w:r>
        <w:rPr>
          <w:rFonts w:ascii="Times New Roman" w:hAnsi="Times New Roman" w:hint="default"/>
          <w:b w:val="1"/>
          <w:bCs w:val="1"/>
          <w:sz w:val="16"/>
          <w:szCs w:val="16"/>
          <w:rtl w:val="0"/>
          <w:lang w:val="ru-RU"/>
        </w:rPr>
        <w:t>М</w:t>
      </w:r>
      <w:r>
        <w:rPr>
          <w:rFonts w:ascii="Times New Roman" w:hAnsi="Times New Roman"/>
          <w:b w:val="1"/>
          <w:bCs w:val="1"/>
          <w:sz w:val="16"/>
          <w:szCs w:val="16"/>
          <w:rtl w:val="0"/>
          <w:lang w:val="ru-RU"/>
        </w:rPr>
        <w:t>.</w:t>
      </w:r>
      <w:r>
        <w:rPr>
          <w:rFonts w:ascii="Times New Roman" w:hAnsi="Times New Roman"/>
          <w:sz w:val="16"/>
          <w:szCs w:val="16"/>
          <w:rtl w:val="0"/>
          <w:lang w:val="ru-RU"/>
        </w:rPr>
        <w:t xml:space="preserve"> - </w:t>
      </w:r>
      <w:r>
        <w:rPr>
          <w:rFonts w:ascii="Times New Roman" w:hAnsi="Times New Roman" w:hint="default"/>
          <w:sz w:val="16"/>
          <w:szCs w:val="16"/>
          <w:rtl w:val="0"/>
          <w:lang w:val="ru-RU"/>
        </w:rPr>
        <w:t xml:space="preserve">Завідувач кафедри хірургії № </w:t>
      </w:r>
      <w:r>
        <w:rPr>
          <w:rFonts w:ascii="Times New Roman" w:hAnsi="Times New Roman"/>
          <w:sz w:val="16"/>
          <w:szCs w:val="16"/>
          <w:rtl w:val="0"/>
          <w:lang w:val="ru-RU"/>
        </w:rPr>
        <w:t xml:space="preserve">1 </w:t>
      </w:r>
      <w:r>
        <w:rPr>
          <w:rFonts w:ascii="Times New Roman" w:hAnsi="Times New Roman" w:hint="default"/>
          <w:sz w:val="16"/>
          <w:szCs w:val="16"/>
          <w:rtl w:val="0"/>
          <w:lang w:val="ru-RU"/>
        </w:rPr>
        <w:t>Івано</w:t>
      </w:r>
      <w:r>
        <w:rPr>
          <w:rFonts w:ascii="Times New Roman" w:hAnsi="Times New Roman"/>
          <w:sz w:val="16"/>
          <w:szCs w:val="16"/>
          <w:rtl w:val="0"/>
          <w:lang w:val="ru-RU"/>
        </w:rPr>
        <w:t>-</w:t>
      </w:r>
      <w:r>
        <w:rPr>
          <w:rFonts w:ascii="Times New Roman" w:hAnsi="Times New Roman" w:hint="default"/>
          <w:sz w:val="16"/>
          <w:szCs w:val="16"/>
          <w:rtl w:val="0"/>
          <w:lang w:val="ru-RU"/>
        </w:rPr>
        <w:t>Франківського національного медичного університету</w:t>
      </w:r>
      <w:r>
        <w:rPr>
          <w:rFonts w:ascii="Times New Roman" w:hAnsi="Times New Roman"/>
          <w:sz w:val="16"/>
          <w:szCs w:val="16"/>
          <w:rtl w:val="0"/>
          <w:lang w:val="ru-RU"/>
        </w:rPr>
        <w:t xml:space="preserve">, </w:t>
      </w:r>
      <w:r>
        <w:rPr>
          <w:rFonts w:ascii="Times New Roman" w:hAnsi="Times New Roman" w:hint="default"/>
          <w:sz w:val="16"/>
          <w:szCs w:val="16"/>
          <w:rtl w:val="0"/>
          <w:lang w:val="ru-RU"/>
        </w:rPr>
        <w:t>доктор медичних наук</w:t>
      </w:r>
      <w:r>
        <w:rPr>
          <w:rFonts w:ascii="Times New Roman" w:hAnsi="Times New Roman"/>
          <w:sz w:val="16"/>
          <w:szCs w:val="16"/>
          <w:rtl w:val="0"/>
          <w:lang w:val="ru-RU"/>
        </w:rPr>
        <w:t xml:space="preserve">, </w:t>
      </w:r>
      <w:r>
        <w:rPr>
          <w:rFonts w:ascii="Times New Roman" w:hAnsi="Times New Roman" w:hint="default"/>
          <w:sz w:val="16"/>
          <w:szCs w:val="16"/>
          <w:rtl w:val="0"/>
          <w:lang w:val="ru-RU"/>
        </w:rPr>
        <w:t xml:space="preserve">професор </w:t>
      </w:r>
    </w:p>
    <w:p>
      <w:pPr>
        <w:pStyle w:val="Normal.0"/>
        <w:spacing w:before="10" w:after="10" w:line="240" w:lineRule="auto"/>
        <w:ind w:left="284" w:right="284" w:firstLine="0"/>
        <w:jc w:val="both"/>
        <w:rPr>
          <w:sz w:val="16"/>
          <w:szCs w:val="16"/>
        </w:rPr>
      </w:pPr>
      <w:r>
        <w:rPr>
          <w:sz w:val="16"/>
          <w:szCs w:val="16"/>
          <w:rtl w:val="0"/>
          <w:lang w:val="ru-RU"/>
        </w:rPr>
        <w:t>Підручник рекомендований до видання  засіданням Вченої ради Інституту післядипломної освіти Національного медичного університету імені О</w:t>
      </w:r>
      <w:r>
        <w:rPr>
          <w:sz w:val="16"/>
          <w:szCs w:val="16"/>
          <w:rtl w:val="0"/>
          <w:lang w:val="ru-RU"/>
        </w:rPr>
        <w:t xml:space="preserve">. </w:t>
      </w:r>
      <w:r>
        <w:rPr>
          <w:sz w:val="16"/>
          <w:szCs w:val="16"/>
          <w:rtl w:val="0"/>
          <w:lang w:val="ru-RU"/>
        </w:rPr>
        <w:t>О</w:t>
      </w:r>
      <w:r>
        <w:rPr>
          <w:sz w:val="16"/>
          <w:szCs w:val="16"/>
          <w:rtl w:val="0"/>
          <w:lang w:val="ru-RU"/>
        </w:rPr>
        <w:t xml:space="preserve">. </w:t>
      </w:r>
      <w:r>
        <w:rPr>
          <w:sz w:val="16"/>
          <w:szCs w:val="16"/>
          <w:rtl w:val="0"/>
          <w:lang w:val="ru-RU"/>
        </w:rPr>
        <w:t xml:space="preserve">Богомольця від </w:t>
      </w:r>
      <w:r>
        <w:rPr>
          <w:sz w:val="16"/>
          <w:szCs w:val="16"/>
          <w:rtl w:val="0"/>
          <w:lang w:val="ru-RU"/>
        </w:rPr>
        <w:t xml:space="preserve">26 </w:t>
      </w:r>
      <w:r>
        <w:rPr>
          <w:sz w:val="16"/>
          <w:szCs w:val="16"/>
          <w:rtl w:val="0"/>
          <w:lang w:val="ru-RU"/>
        </w:rPr>
        <w:t xml:space="preserve">жовтня </w:t>
      </w:r>
      <w:r>
        <w:rPr>
          <w:sz w:val="16"/>
          <w:szCs w:val="16"/>
          <w:rtl w:val="0"/>
          <w:lang w:val="ru-RU"/>
        </w:rPr>
        <w:t xml:space="preserve">2021 </w:t>
      </w:r>
      <w:r>
        <w:rPr>
          <w:sz w:val="16"/>
          <w:szCs w:val="16"/>
          <w:rtl w:val="0"/>
          <w:lang w:val="ru-RU"/>
        </w:rPr>
        <w:t>р</w:t>
      </w:r>
      <w:r>
        <w:rPr>
          <w:sz w:val="16"/>
          <w:szCs w:val="16"/>
          <w:rtl w:val="0"/>
          <w:lang w:val="ru-RU"/>
        </w:rPr>
        <w:t xml:space="preserve">. </w:t>
      </w:r>
      <w:r>
        <w:rPr>
          <w:sz w:val="16"/>
          <w:szCs w:val="16"/>
          <w:rtl w:val="0"/>
          <w:lang w:val="ru-RU"/>
        </w:rPr>
        <w:t xml:space="preserve">Протокол № </w:t>
      </w:r>
      <w:r>
        <w:rPr>
          <w:sz w:val="16"/>
          <w:szCs w:val="16"/>
          <w:rtl w:val="0"/>
          <w:lang w:val="ru-RU"/>
        </w:rPr>
        <w:t xml:space="preserve">4., </w:t>
      </w:r>
    </w:p>
    <w:p>
      <w:pPr>
        <w:pStyle w:val="По умолчанию"/>
        <w:spacing w:before="10" w:after="10" w:line="240" w:lineRule="auto"/>
        <w:ind w:left="284" w:right="284" w:firstLine="0"/>
        <w:jc w:val="both"/>
        <w:rPr>
          <w:rFonts w:ascii="Times New Roman" w:cs="Times New Roman" w:hAnsi="Times New Roman" w:eastAsia="Times New Roman"/>
          <w:sz w:val="16"/>
          <w:szCs w:val="16"/>
        </w:rPr>
      </w:pPr>
      <w:r>
        <w:rPr>
          <w:rFonts w:ascii="Times New Roman" w:hAnsi="Times New Roman" w:hint="default"/>
          <w:sz w:val="16"/>
          <w:szCs w:val="16"/>
          <w:rtl w:val="0"/>
          <w:lang w:val="ru-RU"/>
        </w:rPr>
        <w:t xml:space="preserve">Підручник рекомендований до </w:t>
      </w:r>
      <w:r>
        <w:rPr>
          <w:rFonts w:ascii="Times New Roman" w:hAnsi="Times New Roman" w:hint="default"/>
          <w:sz w:val="16"/>
          <w:szCs w:val="16"/>
          <w:rtl w:val="0"/>
        </w:rPr>
        <w:t xml:space="preserve">Третього </w:t>
      </w:r>
      <w:r>
        <w:rPr>
          <w:rFonts w:ascii="Times New Roman" w:hAnsi="Times New Roman" w:hint="default"/>
          <w:sz w:val="16"/>
          <w:szCs w:val="16"/>
          <w:rtl w:val="0"/>
          <w:lang w:val="ru-RU"/>
        </w:rPr>
        <w:t>видання  засіданням Вченої ради Інституту післядипломної освіти Національного медичного університету імені О</w:t>
      </w:r>
      <w:r>
        <w:rPr>
          <w:rFonts w:ascii="Times New Roman" w:hAnsi="Times New Roman"/>
          <w:sz w:val="16"/>
          <w:szCs w:val="16"/>
          <w:rtl w:val="0"/>
          <w:lang w:val="ru-RU"/>
        </w:rPr>
        <w:t xml:space="preserve">. </w:t>
      </w:r>
      <w:r>
        <w:rPr>
          <w:rFonts w:ascii="Times New Roman" w:hAnsi="Times New Roman" w:hint="default"/>
          <w:sz w:val="16"/>
          <w:szCs w:val="16"/>
          <w:rtl w:val="0"/>
          <w:lang w:val="ru-RU"/>
        </w:rPr>
        <w:t>О</w:t>
      </w:r>
      <w:r>
        <w:rPr>
          <w:rFonts w:ascii="Times New Roman" w:hAnsi="Times New Roman"/>
          <w:sz w:val="16"/>
          <w:szCs w:val="16"/>
          <w:rtl w:val="0"/>
          <w:lang w:val="ru-RU"/>
        </w:rPr>
        <w:t xml:space="preserve">. </w:t>
      </w:r>
      <w:r>
        <w:rPr>
          <w:rFonts w:ascii="Times New Roman" w:hAnsi="Times New Roman" w:hint="default"/>
          <w:sz w:val="16"/>
          <w:szCs w:val="16"/>
          <w:rtl w:val="0"/>
          <w:lang w:val="ru-RU"/>
        </w:rPr>
        <w:t xml:space="preserve">Богомольця від  </w:t>
      </w:r>
      <w:r>
        <w:rPr>
          <w:rFonts w:ascii="Times New Roman" w:hAnsi="Times New Roman"/>
          <w:sz w:val="16"/>
          <w:szCs w:val="16"/>
          <w:rtl w:val="0"/>
          <w:lang w:val="ru-RU"/>
        </w:rPr>
        <w:t>202</w:t>
      </w:r>
      <w:r>
        <w:rPr>
          <w:rFonts w:ascii="Times New Roman" w:hAnsi="Times New Roman"/>
          <w:sz w:val="16"/>
          <w:szCs w:val="16"/>
          <w:rtl w:val="0"/>
        </w:rPr>
        <w:t>5</w:t>
      </w:r>
      <w:r>
        <w:rPr>
          <w:rFonts w:ascii="Times New Roman" w:hAnsi="Times New Roman" w:hint="default"/>
          <w:sz w:val="16"/>
          <w:szCs w:val="16"/>
          <w:rtl w:val="0"/>
          <w:lang w:val="ru-RU"/>
        </w:rPr>
        <w:t xml:space="preserve"> р</w:t>
      </w:r>
      <w:r>
        <w:rPr>
          <w:rFonts w:ascii="Times New Roman" w:hAnsi="Times New Roman"/>
          <w:sz w:val="16"/>
          <w:szCs w:val="16"/>
          <w:rtl w:val="0"/>
          <w:lang w:val="ru-RU"/>
        </w:rPr>
        <w:t xml:space="preserve">. </w:t>
      </w:r>
      <w:r>
        <w:rPr>
          <w:rFonts w:ascii="Times New Roman" w:hAnsi="Times New Roman" w:hint="default"/>
          <w:sz w:val="16"/>
          <w:szCs w:val="16"/>
          <w:rtl w:val="0"/>
          <w:lang w:val="ru-RU"/>
        </w:rPr>
        <w:t xml:space="preserve">Протокол № </w:t>
      </w:r>
      <w:r>
        <w:rPr>
          <w:rFonts w:ascii="Times New Roman" w:hAnsi="Times New Roman"/>
          <w:sz w:val="16"/>
          <w:szCs w:val="16"/>
          <w:rtl w:val="0"/>
          <w:lang w:val="ru-RU"/>
        </w:rPr>
        <w:t xml:space="preserve">., </w:t>
      </w:r>
    </w:p>
    <w:p>
      <w:pPr>
        <w:pStyle w:val="По умолчанию"/>
        <w:spacing w:before="10" w:after="10" w:line="240" w:lineRule="auto"/>
        <w:ind w:left="284" w:right="284" w:firstLine="0"/>
        <w:jc w:val="both"/>
        <w:rPr>
          <w:rFonts w:ascii="Times New Roman" w:cs="Times New Roman" w:hAnsi="Times New Roman" w:eastAsia="Times New Roman"/>
          <w:sz w:val="16"/>
          <w:szCs w:val="16"/>
        </w:rPr>
      </w:pPr>
    </w:p>
    <w:p>
      <w:pPr>
        <w:pStyle w:val="По умолчанию"/>
        <w:spacing w:before="10" w:after="10" w:line="240" w:lineRule="auto"/>
        <w:ind w:left="284" w:right="284" w:firstLine="0"/>
        <w:jc w:val="both"/>
        <w:rPr>
          <w:rFonts w:ascii="Times New Roman" w:cs="Times New Roman" w:hAnsi="Times New Roman" w:eastAsia="Times New Roman"/>
          <w:sz w:val="20"/>
          <w:szCs w:val="20"/>
          <w:u w:color="00000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Body Text"/>
        <w:spacing w:before="10" w:after="10"/>
        <w:ind w:left="284" w:right="284" w:firstLine="0"/>
        <w:jc w:val="center"/>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ЗМІСТ</w:t>
      </w:r>
      <w:r>
        <w:rPr>
          <w:rFonts w:ascii="Times New Roman" w:hAnsi="Times New Roman"/>
          <w:b w:val="1"/>
          <w:bCs w:val="1"/>
          <w:sz w:val="20"/>
          <w:szCs w:val="20"/>
          <w:rtl w:val="0"/>
          <w:lang w:val="ru-RU"/>
        </w:rPr>
        <w:t>:</w:t>
      </w:r>
    </w:p>
    <w:tbl>
      <w:tblPr>
        <w:tblW w:w="6373"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381"/>
        <w:gridCol w:w="992"/>
      </w:tblGrid>
      <w:tr>
        <w:tblPrEx>
          <w:shd w:val="clear" w:color="auto" w:fill="cdd4e9"/>
        </w:tblPrEx>
        <w:trPr>
          <w:trHeight w:val="24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00" w:after="100" w:line="240" w:lineRule="auto"/>
              <w:ind w:left="28" w:right="284" w:firstLine="0"/>
            </w:pPr>
            <w:r>
              <w:rPr>
                <w:rFonts w:ascii="Times New Roman" w:hAnsi="Times New Roman" w:hint="default"/>
                <w:b w:val="1"/>
                <w:bCs w:val="1"/>
                <w:sz w:val="19"/>
                <w:szCs w:val="19"/>
                <w:shd w:val="nil" w:color="auto" w:fill="auto"/>
                <w:rtl w:val="0"/>
                <w:lang w:val="ru-RU"/>
              </w:rPr>
              <w:t>Зміст</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pPr>
            <w:r>
              <w:rPr>
                <w:sz w:val="18"/>
                <w:szCs w:val="18"/>
                <w:shd w:val="nil" w:color="auto" w:fill="auto"/>
                <w:rtl w:val="0"/>
                <w:lang w:val="ru-RU"/>
              </w:rPr>
              <w:t>3-5</w:t>
            </w:r>
          </w:p>
        </w:tc>
      </w:tr>
      <w:tr>
        <w:tblPrEx>
          <w:shd w:val="clear" w:color="auto" w:fill="cdd4e9"/>
        </w:tblPrEx>
        <w:trPr>
          <w:trHeight w:val="24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00" w:after="100" w:line="240" w:lineRule="auto"/>
              <w:ind w:left="28" w:right="284" w:firstLine="0"/>
            </w:pPr>
            <w:r>
              <w:rPr>
                <w:rFonts w:ascii="Times New Roman" w:hAnsi="Times New Roman" w:hint="default"/>
                <w:b w:val="1"/>
                <w:bCs w:val="1"/>
                <w:sz w:val="19"/>
                <w:szCs w:val="19"/>
                <w:shd w:val="nil" w:color="auto" w:fill="auto"/>
                <w:rtl w:val="0"/>
                <w:lang w:val="ru-RU"/>
              </w:rPr>
              <w:t>Передмова</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6</w:t>
            </w:r>
          </w:p>
        </w:tc>
      </w:tr>
      <w:tr>
        <w:tblPrEx>
          <w:shd w:val="clear" w:color="auto" w:fill="cdd4e9"/>
        </w:tblPrEx>
        <w:trPr>
          <w:trHeight w:val="24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00" w:after="100" w:line="240" w:lineRule="auto"/>
              <w:ind w:left="28" w:right="284" w:firstLine="0"/>
            </w:pPr>
            <w:r>
              <w:rPr>
                <w:rFonts w:ascii="Times New Roman" w:hAnsi="Times New Roman" w:hint="default"/>
                <w:b w:val="1"/>
                <w:bCs w:val="1"/>
                <w:sz w:val="19"/>
                <w:szCs w:val="19"/>
                <w:shd w:val="nil" w:color="auto" w:fill="auto"/>
                <w:rtl w:val="0"/>
                <w:lang w:val="ru-RU"/>
              </w:rPr>
              <w:t>Перелік скорочень</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8</w:t>
            </w:r>
          </w:p>
        </w:tc>
      </w:tr>
      <w:tr>
        <w:tblPrEx>
          <w:shd w:val="clear" w:color="auto" w:fill="cdd4e9"/>
        </w:tblPrEx>
        <w:trPr>
          <w:trHeight w:val="62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00" w:after="10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Загальна частина</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Організація роботи та оснащення відділення пластичної хірургії</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спеціальний інструментарій</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шовний матеріал</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Принципи навчання</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9-13</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00" w:after="10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Історія</w:t>
            </w:r>
            <w:r>
              <w:rPr>
                <w:rFonts w:ascii="Times New Roman" w:hAnsi="Times New Roman"/>
                <w:sz w:val="19"/>
                <w:szCs w:val="19"/>
                <w:shd w:val="nil" w:color="auto" w:fill="auto"/>
                <w:rtl w:val="0"/>
                <w:lang w:val="ru-RU"/>
              </w:rPr>
              <w:t xml:space="preserve">. </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pPr>
            <w:r>
              <w:rPr>
                <w:sz w:val="18"/>
                <w:szCs w:val="18"/>
                <w:shd w:val="nil" w:color="auto" w:fill="auto"/>
                <w:rtl w:val="0"/>
                <w:lang w:val="ru-RU"/>
              </w:rPr>
              <w:t>13-14</w:t>
            </w:r>
          </w:p>
        </w:tc>
      </w:tr>
      <w:tr>
        <w:tblPrEx>
          <w:shd w:val="clear" w:color="auto" w:fill="cdd4e9"/>
        </w:tblPrEx>
        <w:trPr>
          <w:trHeight w:val="62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00" w:after="10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3.</w:t>
            </w:r>
            <w:r>
              <w:rPr>
                <w:rFonts w:ascii="Times New Roman" w:hAnsi="Times New Roman" w:hint="default"/>
                <w:sz w:val="19"/>
                <w:szCs w:val="19"/>
                <w:shd w:val="nil" w:color="auto" w:fill="auto"/>
                <w:rtl w:val="0"/>
                <w:lang w:val="ru-RU"/>
              </w:rPr>
              <w:t xml:space="preserve"> Загальні принципи естетичної та реконструктивної хірургії</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Топографічна анатомія покривних тканин у дорослих та дітей</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їх вікові зміни</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14-19</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20" w:after="12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4.</w:t>
            </w:r>
            <w:r>
              <w:rPr>
                <w:rFonts w:ascii="Times New Roman" w:hAnsi="Times New Roman" w:hint="default"/>
                <w:sz w:val="19"/>
                <w:szCs w:val="19"/>
                <w:shd w:val="nil" w:color="auto" w:fill="auto"/>
                <w:rtl w:val="0"/>
                <w:lang w:val="ru-RU"/>
              </w:rPr>
              <w:t xml:space="preserve"> Сучасні принципи лікування ран</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патологічні рубці та їх лікування і профілактика</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19-21</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364"/>
            </w:tcMar>
            <w:vAlign w:val="top"/>
          </w:tcPr>
          <w:p>
            <w:pPr>
              <w:pStyle w:val="Body Text"/>
              <w:spacing w:before="120" w:after="120" w:line="240" w:lineRule="auto"/>
              <w:ind w:left="29"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5.</w:t>
            </w:r>
            <w:r>
              <w:rPr>
                <w:rFonts w:ascii="Times New Roman" w:hAnsi="Times New Roman" w:hint="default"/>
                <w:sz w:val="19"/>
                <w:szCs w:val="19"/>
                <w:shd w:val="nil" w:color="auto" w:fill="auto"/>
                <w:rtl w:val="0"/>
                <w:lang w:val="ru-RU"/>
              </w:rPr>
              <w:t xml:space="preserve"> Доброякісні та злоякісні новоутворення тканин</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диференційна діагностика</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лікування</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21-29</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364"/>
            </w:tcMar>
            <w:vAlign w:val="top"/>
          </w:tcPr>
          <w:p>
            <w:pPr>
              <w:pStyle w:val="Body Text"/>
              <w:spacing w:before="120" w:after="120" w:line="240" w:lineRule="auto"/>
              <w:ind w:left="29"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6.</w:t>
            </w:r>
            <w:r>
              <w:rPr>
                <w:rFonts w:ascii="Times New Roman" w:hAnsi="Times New Roman" w:hint="default"/>
                <w:sz w:val="19"/>
                <w:szCs w:val="19"/>
                <w:shd w:val="nil" w:color="auto" w:fill="auto"/>
                <w:rtl w:val="0"/>
                <w:lang w:val="ru-RU"/>
              </w:rPr>
              <w:t xml:space="preserve"> Принципи місцевої</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вільної та невільної пластики тканин</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Ліпосакція</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Ліпофілінг</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29-35</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364"/>
            </w:tcMar>
            <w:vAlign w:val="top"/>
          </w:tcPr>
          <w:p>
            <w:pPr>
              <w:pStyle w:val="Body Text"/>
              <w:spacing w:before="120" w:after="120" w:line="240" w:lineRule="auto"/>
              <w:ind w:left="29"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7.</w:t>
            </w:r>
            <w:r>
              <w:rPr>
                <w:rFonts w:ascii="Times New Roman" w:hAnsi="Times New Roman" w:hint="default"/>
                <w:sz w:val="19"/>
                <w:szCs w:val="19"/>
                <w:shd w:val="nil" w:color="auto" w:fill="auto"/>
                <w:rtl w:val="0"/>
                <w:lang w:val="ru-RU"/>
              </w:rPr>
              <w:t xml:space="preserve">  Основи судинного</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мікросудинного</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сухожильного шва та шва нерва</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35-39</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364"/>
            </w:tcMar>
            <w:vAlign w:val="top"/>
          </w:tcPr>
          <w:p>
            <w:pPr>
              <w:pStyle w:val="Body Text"/>
              <w:spacing w:before="120" w:after="120" w:line="240" w:lineRule="auto"/>
              <w:ind w:left="29"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8.</w:t>
            </w:r>
            <w:r>
              <w:rPr>
                <w:rFonts w:ascii="Times New Roman" w:hAnsi="Times New Roman" w:hint="default"/>
                <w:sz w:val="19"/>
                <w:szCs w:val="19"/>
                <w:shd w:val="nil" w:color="auto" w:fill="auto"/>
                <w:rtl w:val="0"/>
                <w:lang w:val="ru-RU"/>
              </w:rPr>
              <w:t xml:space="preserve"> Застосування алопластичних матеріалів в пластичній хірургїї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40-42</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364"/>
            </w:tcMar>
            <w:vAlign w:val="top"/>
          </w:tcPr>
          <w:p>
            <w:pPr>
              <w:pStyle w:val="Body Text"/>
              <w:spacing w:before="120" w:after="120" w:line="240" w:lineRule="auto"/>
              <w:ind w:left="29"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9.</w:t>
            </w:r>
            <w:r>
              <w:rPr>
                <w:rFonts w:ascii="Times New Roman" w:hAnsi="Times New Roman" w:hint="default"/>
                <w:sz w:val="19"/>
                <w:szCs w:val="19"/>
                <w:shd w:val="nil" w:color="auto" w:fill="auto"/>
                <w:rtl w:val="0"/>
                <w:lang w:val="ru-RU"/>
              </w:rPr>
              <w:t xml:space="preserve">  Види знеболення при пластичних операціях</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42-44</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364"/>
            </w:tcMar>
            <w:vAlign w:val="top"/>
          </w:tcPr>
          <w:p>
            <w:pPr>
              <w:pStyle w:val="Body Text"/>
              <w:spacing w:before="120" w:after="120" w:line="240" w:lineRule="auto"/>
              <w:ind w:left="29"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10</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Загальнохірургічні та специфічні ускладнення при пластичних операціях</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45-54</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364"/>
            </w:tcMar>
            <w:vAlign w:val="top"/>
          </w:tcPr>
          <w:p>
            <w:pPr>
              <w:pStyle w:val="Body Text"/>
              <w:spacing w:before="120" w:after="120" w:line="240" w:lineRule="auto"/>
              <w:ind w:left="29"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11</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Косметологічний супровід пластичної хірургії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54-56</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20" w:after="12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12.</w:t>
            </w:r>
            <w:r>
              <w:rPr>
                <w:rFonts w:ascii="Times New Roman" w:hAnsi="Times New Roman" w:hint="default"/>
                <w:sz w:val="19"/>
                <w:szCs w:val="19"/>
                <w:shd w:val="nil" w:color="auto" w:fill="auto"/>
                <w:rtl w:val="0"/>
                <w:lang w:val="ru-RU"/>
              </w:rPr>
              <w:t xml:space="preserve"> Принципи лікування вроджених та набутих черепно</w:t>
            </w:r>
            <w:r>
              <w:rPr>
                <w:rFonts w:ascii="Times New Roman" w:hAnsi="Times New Roman"/>
                <w:sz w:val="19"/>
                <w:szCs w:val="19"/>
                <w:shd w:val="nil" w:color="auto" w:fill="auto"/>
                <w:rtl w:val="0"/>
                <w:lang w:val="ru-RU"/>
              </w:rPr>
              <w:t>-</w:t>
            </w:r>
            <w:r>
              <w:rPr>
                <w:rFonts w:ascii="Times New Roman" w:hAnsi="Times New Roman" w:hint="default"/>
                <w:sz w:val="19"/>
                <w:szCs w:val="19"/>
                <w:shd w:val="nil" w:color="auto" w:fill="auto"/>
                <w:rtl w:val="0"/>
                <w:lang w:val="ru-RU"/>
              </w:rPr>
              <w:t>щелепно</w:t>
            </w:r>
            <w:r>
              <w:rPr>
                <w:rFonts w:ascii="Times New Roman" w:hAnsi="Times New Roman"/>
                <w:sz w:val="19"/>
                <w:szCs w:val="19"/>
                <w:shd w:val="nil" w:color="auto" w:fill="auto"/>
                <w:rtl w:val="0"/>
                <w:lang w:val="ru-RU"/>
              </w:rPr>
              <w:t>-</w:t>
            </w:r>
            <w:r>
              <w:rPr>
                <w:rFonts w:ascii="Times New Roman" w:hAnsi="Times New Roman" w:hint="default"/>
                <w:sz w:val="19"/>
                <w:szCs w:val="19"/>
                <w:shd w:val="nil" w:color="auto" w:fill="auto"/>
                <w:rtl w:val="0"/>
                <w:lang w:val="ru-RU"/>
              </w:rPr>
              <w:t>лицевих вад і деформацій</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57-62</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20" w:after="12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13.</w:t>
            </w:r>
            <w:r>
              <w:rPr>
                <w:rFonts w:ascii="Times New Roman" w:hAnsi="Times New Roman" w:hint="default"/>
                <w:sz w:val="19"/>
                <w:szCs w:val="19"/>
                <w:shd w:val="nil" w:color="auto" w:fill="auto"/>
                <w:rtl w:val="0"/>
                <w:lang w:val="ru-RU"/>
              </w:rPr>
              <w:t xml:space="preserve"> Реконструктивно</w:t>
            </w:r>
            <w:r>
              <w:rPr>
                <w:rFonts w:ascii="Times New Roman" w:hAnsi="Times New Roman"/>
                <w:sz w:val="19"/>
                <w:szCs w:val="19"/>
                <w:shd w:val="nil" w:color="auto" w:fill="auto"/>
                <w:rtl w:val="0"/>
                <w:lang w:val="ru-RU"/>
              </w:rPr>
              <w:t>-</w:t>
            </w:r>
            <w:r>
              <w:rPr>
                <w:rFonts w:ascii="Times New Roman" w:hAnsi="Times New Roman" w:hint="default"/>
                <w:sz w:val="19"/>
                <w:szCs w:val="19"/>
                <w:shd w:val="nil" w:color="auto" w:fill="auto"/>
                <w:rtl w:val="0"/>
                <w:lang w:val="ru-RU"/>
              </w:rPr>
              <w:t>відновлювальні операції паралізованого обличчя</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62-68</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120" w:after="12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14</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Естетичні та реконструктивні омолоджуючі операції на обличчі</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повіках та шиї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68-71</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15.</w:t>
            </w:r>
            <w:r>
              <w:rPr>
                <w:rFonts w:ascii="Times New Roman" w:hAnsi="Times New Roman" w:hint="default"/>
                <w:sz w:val="19"/>
                <w:szCs w:val="19"/>
                <w:shd w:val="nil" w:color="auto" w:fill="auto"/>
                <w:rtl w:val="0"/>
                <w:lang w:val="ru-RU"/>
              </w:rPr>
              <w:t xml:space="preserve"> Малоінвазивні та неінвазивні методи в омолодженні обличчя та шиї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71-73</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16.</w:t>
            </w:r>
            <w:r>
              <w:rPr>
                <w:rFonts w:ascii="Times New Roman" w:hAnsi="Times New Roman" w:hint="default"/>
                <w:sz w:val="19"/>
                <w:szCs w:val="19"/>
                <w:shd w:val="nil" w:color="auto" w:fill="auto"/>
                <w:rtl w:val="0"/>
                <w:lang w:val="ru-RU"/>
              </w:rPr>
              <w:t xml:space="preserve"> Трансплантація волосся</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73-78</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17.</w:t>
            </w:r>
            <w:r>
              <w:rPr>
                <w:rFonts w:ascii="Times New Roman" w:hAnsi="Times New Roman" w:hint="default"/>
                <w:sz w:val="19"/>
                <w:szCs w:val="19"/>
                <w:shd w:val="nil" w:color="auto" w:fill="auto"/>
                <w:rtl w:val="0"/>
                <w:lang w:val="ru-RU"/>
              </w:rPr>
              <w:t xml:space="preserve"> Естетична</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реконструктивна та функціональна отопластика</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79-81</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 xml:space="preserve">18. </w:t>
            </w:r>
            <w:r>
              <w:rPr>
                <w:rFonts w:ascii="Times New Roman" w:hAnsi="Times New Roman" w:hint="default"/>
                <w:sz w:val="19"/>
                <w:szCs w:val="19"/>
                <w:shd w:val="nil" w:color="auto" w:fill="auto"/>
                <w:rtl w:val="0"/>
                <w:lang w:val="ru-RU"/>
              </w:rPr>
              <w:t>Ментопластика</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лабіопластика</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хейлопластика</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81-82</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19</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Вроджені та набуті вади і деформації носа</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супутні ЛОР</w:t>
            </w:r>
            <w:r>
              <w:rPr>
                <w:rFonts w:ascii="Times New Roman" w:hAnsi="Times New Roman"/>
                <w:sz w:val="19"/>
                <w:szCs w:val="19"/>
                <w:shd w:val="nil" w:color="auto" w:fill="auto"/>
                <w:rtl w:val="0"/>
                <w:lang w:val="ru-RU"/>
              </w:rPr>
              <w:t>-</w:t>
            </w:r>
            <w:r>
              <w:rPr>
                <w:rFonts w:ascii="Times New Roman" w:hAnsi="Times New Roman" w:hint="default"/>
                <w:sz w:val="19"/>
                <w:szCs w:val="19"/>
                <w:shd w:val="nil" w:color="auto" w:fill="auto"/>
                <w:rtl w:val="0"/>
                <w:lang w:val="ru-RU"/>
              </w:rPr>
              <w:t>захворювання</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82-86</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20.</w:t>
            </w:r>
            <w:r>
              <w:rPr>
                <w:rFonts w:ascii="Times New Roman" w:hAnsi="Times New Roman" w:hint="default"/>
                <w:sz w:val="19"/>
                <w:szCs w:val="19"/>
                <w:shd w:val="nil" w:color="auto" w:fill="auto"/>
                <w:rtl w:val="0"/>
                <w:lang w:val="ru-RU"/>
              </w:rPr>
              <w:t xml:space="preserve"> Естетична</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реконструктивна та функціональна риносептопластика</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86-89</w:t>
            </w:r>
          </w:p>
        </w:tc>
      </w:tr>
      <w:tr>
        <w:tblPrEx>
          <w:shd w:val="clear" w:color="auto" w:fill="cdd4e9"/>
        </w:tblPrEx>
        <w:trPr>
          <w:trHeight w:val="62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21.</w:t>
            </w:r>
            <w:r>
              <w:rPr>
                <w:rFonts w:ascii="Times New Roman" w:hAnsi="Times New Roman" w:hint="default"/>
                <w:sz w:val="19"/>
                <w:szCs w:val="19"/>
                <w:shd w:val="nil" w:color="auto" w:fill="auto"/>
                <w:rtl w:val="0"/>
                <w:lang w:val="ru-RU"/>
              </w:rPr>
              <w:t xml:space="preserve"> Вроджені та набуті вади і деформації молочних і грудних залоз</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методи їх реконструкції та естетичної корекції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89-93</w:t>
            </w:r>
          </w:p>
        </w:tc>
      </w:tr>
      <w:tr>
        <w:tblPrEx>
          <w:shd w:val="clear" w:color="auto" w:fill="cdd4e9"/>
        </w:tblPrEx>
        <w:trPr>
          <w:trHeight w:val="62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22.</w:t>
            </w:r>
            <w:r>
              <w:rPr>
                <w:rFonts w:ascii="Times New Roman" w:hAnsi="Times New Roman" w:hint="default"/>
                <w:sz w:val="19"/>
                <w:szCs w:val="19"/>
                <w:shd w:val="nil" w:color="auto" w:fill="auto"/>
                <w:rtl w:val="0"/>
                <w:lang w:val="ru-RU"/>
              </w:rPr>
              <w:t xml:space="preserve"> Вроджені та набуті вади і деформації тулубу та передньої частини черевної стінки</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методі їх реконструкції та естетичної корекції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94-96</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23</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Естетична та реконструктивна хірургія статевих органів</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хірургічна зміна та корекцію статі</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96-98</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24.</w:t>
            </w:r>
            <w:r>
              <w:rPr>
                <w:rFonts w:ascii="Times New Roman" w:hAnsi="Times New Roman" w:hint="default"/>
                <w:sz w:val="19"/>
                <w:szCs w:val="19"/>
                <w:shd w:val="nil" w:color="auto" w:fill="auto"/>
                <w:rtl w:val="0"/>
                <w:lang w:val="ru-RU"/>
              </w:rPr>
              <w:t xml:space="preserve"> Вроджені та набуті вади і деформації верхніх та нижніх кінцівок</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98-102</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25.</w:t>
            </w:r>
            <w:r>
              <w:rPr>
                <w:rFonts w:ascii="Times New Roman" w:hAnsi="Times New Roman" w:hint="default"/>
                <w:sz w:val="19"/>
                <w:szCs w:val="19"/>
                <w:shd w:val="nil" w:color="auto" w:fill="auto"/>
                <w:rtl w:val="0"/>
                <w:lang w:val="ru-RU"/>
              </w:rPr>
              <w:t xml:space="preserve"> Методи  реабілітації пацієнтів після виконання пластичних операцій</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102-104</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10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26.</w:t>
            </w:r>
            <w:r>
              <w:rPr>
                <w:rFonts w:ascii="Times New Roman" w:hAnsi="Times New Roman" w:hint="default"/>
                <w:sz w:val="19"/>
                <w:szCs w:val="19"/>
                <w:shd w:val="nil" w:color="auto" w:fill="auto"/>
                <w:rtl w:val="0"/>
                <w:lang w:val="ru-RU"/>
              </w:rPr>
              <w:t xml:space="preserve"> Психологічні аспекти естетичної хірургії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105-112</w:t>
            </w:r>
          </w:p>
        </w:tc>
      </w:tr>
      <w:tr>
        <w:tblPrEx>
          <w:shd w:val="clear" w:color="auto" w:fill="cdd4e9"/>
        </w:tblPrEx>
        <w:trPr>
          <w:trHeight w:val="62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27.</w:t>
            </w:r>
            <w:r>
              <w:rPr>
                <w:rFonts w:ascii="Times New Roman" w:hAnsi="Times New Roman" w:hint="default"/>
                <w:sz w:val="19"/>
                <w:szCs w:val="19"/>
                <w:shd w:val="nil" w:color="auto" w:fill="auto"/>
                <w:rtl w:val="0"/>
                <w:lang w:val="ru-RU"/>
              </w:rPr>
              <w:t xml:space="preserve"> Диференційна діагностика естетичних деформацій </w:t>
            </w:r>
            <w:r>
              <w:rPr>
                <w:rFonts w:ascii="Times New Roman" w:hAnsi="Times New Roman"/>
                <w:sz w:val="19"/>
                <w:szCs w:val="19"/>
                <w:shd w:val="nil" w:color="auto" w:fill="auto"/>
                <w:rtl w:val="0"/>
                <w:lang w:val="de-DE"/>
              </w:rPr>
              <w:t>(</w:t>
            </w:r>
            <w:r>
              <w:rPr>
                <w:rFonts w:ascii="Times New Roman" w:hAnsi="Times New Roman" w:hint="default"/>
                <w:sz w:val="19"/>
                <w:szCs w:val="19"/>
                <w:shd w:val="nil" w:color="auto" w:fill="auto"/>
                <w:rtl w:val="0"/>
                <w:lang w:val="ru-RU"/>
              </w:rPr>
              <w:t>загальнохірургічні захворювання</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судинні</w:t>
            </w:r>
            <w:r>
              <w:rPr>
                <w:rFonts w:ascii="Times New Roman" w:hAnsi="Times New Roman"/>
                <w:sz w:val="19"/>
                <w:szCs w:val="19"/>
                <w:shd w:val="nil" w:color="auto" w:fill="auto"/>
                <w:rtl w:val="0"/>
                <w:lang w:val="ru-RU"/>
              </w:rPr>
              <w:t xml:space="preserve">, </w:t>
            </w:r>
            <w:r>
              <w:rPr>
                <w:rFonts w:ascii="Times New Roman" w:hAnsi="Times New Roman" w:hint="default"/>
                <w:sz w:val="19"/>
                <w:szCs w:val="19"/>
                <w:shd w:val="nil" w:color="auto" w:fill="auto"/>
                <w:rtl w:val="0"/>
                <w:lang w:val="ru-RU"/>
              </w:rPr>
              <w:t>ендокринологічні захворювання</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112-114</w:t>
            </w:r>
          </w:p>
        </w:tc>
      </w:tr>
      <w:tr>
        <w:tblPrEx>
          <w:shd w:val="clear" w:color="auto" w:fill="cdd4e9"/>
        </w:tblPrEx>
        <w:trPr>
          <w:trHeight w:val="509"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28.</w:t>
            </w:r>
            <w:r>
              <w:rPr>
                <w:rFonts w:ascii="Times New Roman" w:hAnsi="Times New Roman" w:hint="default"/>
                <w:sz w:val="19"/>
                <w:szCs w:val="19"/>
                <w:shd w:val="nil" w:color="auto" w:fill="auto"/>
                <w:rtl w:val="0"/>
                <w:lang w:val="ru-RU"/>
              </w:rPr>
              <w:t xml:space="preserve"> Юридичні питання пластичної хірургії</w:t>
            </w:r>
            <w:r>
              <w:rPr>
                <w:rFonts w:ascii="Times New Roman" w:hAnsi="Times New Roman"/>
                <w:sz w:val="19"/>
                <w:szCs w:val="19"/>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114-118</w:t>
            </w:r>
          </w:p>
        </w:tc>
      </w:tr>
      <w:tr>
        <w:tblPrEx>
          <w:shd w:val="clear" w:color="auto" w:fill="cdd4e9"/>
        </w:tblPrEx>
        <w:trPr>
          <w:trHeight w:val="41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29.</w:t>
            </w:r>
            <w:r>
              <w:rPr>
                <w:rFonts w:ascii="Times New Roman" w:hAnsi="Times New Roman" w:hint="default"/>
                <w:sz w:val="19"/>
                <w:szCs w:val="19"/>
                <w:shd w:val="nil" w:color="auto" w:fill="auto"/>
                <w:rtl w:val="0"/>
                <w:lang w:val="ru-RU"/>
              </w:rPr>
              <w:t xml:space="preserve"> Спеціалізована хірургічна допомога при військовій травмі </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jc w:val="center"/>
            </w:pPr>
            <w:r>
              <w:rPr>
                <w:sz w:val="18"/>
                <w:szCs w:val="18"/>
                <w:shd w:val="nil" w:color="auto" w:fill="auto"/>
                <w:rtl w:val="0"/>
                <w:lang w:val="ru-RU"/>
              </w:rPr>
              <w:t>119-</w:t>
            </w:r>
          </w:p>
        </w:tc>
      </w:tr>
      <w:tr>
        <w:tblPrEx>
          <w:shd w:val="clear" w:color="auto" w:fill="cdd4e9"/>
        </w:tblPrEx>
        <w:trPr>
          <w:trHeight w:val="41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30.</w:t>
            </w:r>
            <w:r>
              <w:rPr>
                <w:rFonts w:ascii="Times New Roman" w:hAnsi="Times New Roman" w:hint="default"/>
                <w:sz w:val="19"/>
                <w:szCs w:val="19"/>
                <w:shd w:val="nil" w:color="auto" w:fill="auto"/>
                <w:rtl w:val="0"/>
                <w:lang w:val="ru-RU"/>
              </w:rPr>
              <w:t xml:space="preserve"> Реконструктивна та мікрохірургія військових травм</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00"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 xml:space="preserve">31. </w:t>
            </w:r>
            <w:r>
              <w:rPr>
                <w:rFonts w:ascii="Times New Roman" w:hAnsi="Times New Roman" w:hint="default"/>
                <w:sz w:val="20"/>
                <w:szCs w:val="20"/>
                <w:shd w:val="nil" w:color="auto" w:fill="auto"/>
                <w:rtl w:val="0"/>
                <w:lang w:val="ru-RU"/>
              </w:rPr>
              <w:t>Рани та раньовий процес</w:t>
            </w:r>
            <w:r>
              <w:rPr>
                <w:rFonts w:ascii="Times New Roman" w:hAnsi="Times New Roman"/>
                <w:sz w:val="20"/>
                <w:szCs w:val="20"/>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52"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20"/>
                <w:tab w:val="left" w:pos="1440"/>
                <w:tab w:val="left" w:pos="2160"/>
                <w:tab w:val="left" w:pos="2880"/>
                <w:tab w:val="left" w:pos="3600"/>
                <w:tab w:val="left" w:pos="4320"/>
                <w:tab w:val="left" w:pos="5040"/>
              </w:tabs>
              <w:spacing w:before="0" w:line="240" w:lineRule="auto"/>
              <w:ind w:firstLine="560"/>
              <w:jc w:val="both"/>
            </w:pPr>
            <w:r>
              <w:rPr>
                <w:rFonts w:ascii="Times New Roman" w:hAnsi="Times New Roman" w:hint="default"/>
                <w:b w:val="1"/>
                <w:bCs w:val="1"/>
                <w:sz w:val="20"/>
                <w:szCs w:val="20"/>
                <w:shd w:val="nil" w:color="auto" w:fill="auto"/>
                <w:rtl w:val="0"/>
                <w:lang w:val="ru-RU"/>
              </w:rPr>
              <w:t xml:space="preserve">Розділ </w:t>
            </w:r>
            <w:r>
              <w:rPr>
                <w:rFonts w:ascii="Times New Roman" w:hAnsi="Times New Roman"/>
                <w:b w:val="1"/>
                <w:bCs w:val="1"/>
                <w:sz w:val="20"/>
                <w:szCs w:val="20"/>
                <w:shd w:val="nil" w:color="auto" w:fill="auto"/>
                <w:rtl w:val="0"/>
                <w:lang w:val="ru-RU"/>
              </w:rPr>
              <w:t xml:space="preserve">32 </w:t>
            </w:r>
            <w:r>
              <w:rPr>
                <w:rFonts w:ascii="Times New Roman" w:hAnsi="Times New Roman" w:hint="default"/>
                <w:b w:val="1"/>
                <w:bCs w:val="1"/>
                <w:sz w:val="20"/>
                <w:szCs w:val="20"/>
                <w:shd w:val="nil" w:color="auto" w:fill="auto"/>
                <w:rtl w:val="0"/>
                <w:lang w:val="ru-RU"/>
              </w:rPr>
              <w:t> </w:t>
            </w:r>
            <w:r>
              <w:rPr>
                <w:rFonts w:ascii="Times New Roman" w:hAnsi="Times New Roman"/>
                <w:b w:val="1"/>
                <w:bCs w:val="1"/>
                <w:sz w:val="20"/>
                <w:szCs w:val="20"/>
                <w:shd w:val="nil" w:color="auto" w:fill="auto"/>
                <w:rtl w:val="0"/>
                <w:lang w:val="ru-RU"/>
              </w:rPr>
              <w:t xml:space="preserve">. </w:t>
            </w:r>
            <w:r>
              <w:rPr>
                <w:rFonts w:ascii="Times New Roman" w:hAnsi="Times New Roman" w:hint="default"/>
                <w:sz w:val="20"/>
                <w:szCs w:val="20"/>
                <w:shd w:val="nil" w:color="auto" w:fill="auto"/>
                <w:rtl w:val="0"/>
                <w:lang w:val="ru-RU"/>
              </w:rPr>
              <w:t>«Анатомія та гемодинаміка шкірного кровообігу та їх зв’язок з виживанням шкірних клаптів»</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00"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b w:val="1"/>
                <w:bCs w:val="1"/>
                <w:sz w:val="20"/>
                <w:szCs w:val="20"/>
                <w:shd w:val="nil" w:color="auto" w:fill="auto"/>
                <w:rtl w:val="0"/>
                <w:lang w:val="ru-RU"/>
              </w:rPr>
              <w:t xml:space="preserve">Розділ </w:t>
            </w:r>
            <w:r>
              <w:rPr>
                <w:rFonts w:ascii="Times New Roman" w:hAnsi="Times New Roman"/>
                <w:b w:val="1"/>
                <w:bCs w:val="1"/>
                <w:sz w:val="20"/>
                <w:szCs w:val="20"/>
                <w:shd w:val="nil" w:color="auto" w:fill="auto"/>
                <w:rtl w:val="0"/>
                <w:lang w:val="ru-RU"/>
              </w:rPr>
              <w:t xml:space="preserve">33 </w:t>
            </w:r>
            <w:r>
              <w:rPr>
                <w:rFonts w:ascii="Times New Roman" w:hAnsi="Times New Roman" w:hint="default"/>
                <w:b w:val="1"/>
                <w:bCs w:val="1"/>
                <w:sz w:val="20"/>
                <w:szCs w:val="20"/>
                <w:shd w:val="nil" w:color="auto" w:fill="auto"/>
                <w:rtl w:val="0"/>
                <w:lang w:val="ru-RU"/>
              </w:rPr>
              <w:t>Основні принципи лікування ран</w:t>
            </w:r>
            <w:r>
              <w:rPr>
                <w:b w:val="1"/>
                <w:bCs w:val="1"/>
                <w:sz w:val="20"/>
                <w:szCs w:val="20"/>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00"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364"/>
            </w:tcMar>
            <w:vAlign w:val="top"/>
          </w:tcPr>
          <w:p>
            <w:pPr>
              <w:pStyle w:val="Body Text"/>
              <w:spacing w:before="50" w:after="50" w:line="240" w:lineRule="auto"/>
              <w:ind w:left="28" w:right="284" w:firstLine="0"/>
            </w:pPr>
            <w:r>
              <w:rPr>
                <w:rFonts w:ascii="Times New Roman" w:hAnsi="Times New Roman" w:hint="default"/>
                <w:b w:val="1"/>
                <w:bCs w:val="1"/>
                <w:sz w:val="19"/>
                <w:szCs w:val="19"/>
                <w:shd w:val="nil" w:color="auto" w:fill="auto"/>
                <w:rtl w:val="0"/>
                <w:lang w:val="ru-RU"/>
              </w:rPr>
              <w:t xml:space="preserve">Розділ </w:t>
            </w:r>
            <w:r>
              <w:rPr>
                <w:rFonts w:ascii="Times New Roman" w:hAnsi="Times New Roman"/>
                <w:b w:val="1"/>
                <w:bCs w:val="1"/>
                <w:sz w:val="19"/>
                <w:szCs w:val="19"/>
                <w:shd w:val="nil" w:color="auto" w:fill="auto"/>
                <w:rtl w:val="0"/>
                <w:lang w:val="ru-RU"/>
              </w:rPr>
              <w:t>32.</w:t>
            </w:r>
            <w:r>
              <w:rPr>
                <w:rFonts w:ascii="Times New Roman" w:hAnsi="Times New Roman"/>
                <w:sz w:val="19"/>
                <w:szCs w:val="19"/>
                <w:shd w:val="nil" w:color="auto" w:fill="auto"/>
                <w:rtl w:val="0"/>
                <w:lang w:val="ru-RU"/>
              </w:rPr>
              <w:t xml:space="preserve"> </w:t>
            </w:r>
            <w:r>
              <w:rPr>
                <w:rFonts w:ascii="Times New Roman" w:hAnsi="Times New Roman" w:hint="default"/>
                <w:sz w:val="20"/>
                <w:szCs w:val="20"/>
                <w:shd w:val="nil" w:color="auto" w:fill="auto"/>
                <w:rtl w:val="0"/>
                <w:lang w:val="ru-RU"/>
              </w:rPr>
              <w:t>Питання оцінки вихідного рівня знань</w:t>
            </w:r>
            <w:r>
              <w:rPr>
                <w:rFonts w:ascii="Times New Roman" w:hAnsi="Times New Roman"/>
                <w:sz w:val="20"/>
                <w:szCs w:val="20"/>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6"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hint="default"/>
                <w:b w:val="1"/>
                <w:bCs w:val="1"/>
                <w:sz w:val="20"/>
                <w:szCs w:val="20"/>
                <w:shd w:val="nil" w:color="auto" w:fill="auto"/>
                <w:rtl w:val="0"/>
                <w:lang w:val="ru-RU"/>
              </w:rPr>
              <w:t xml:space="preserve">Розділ </w:t>
            </w:r>
            <w:r>
              <w:rPr>
                <w:rFonts w:ascii="Times New Roman" w:hAnsi="Times New Roman"/>
                <w:b w:val="1"/>
                <w:bCs w:val="1"/>
                <w:sz w:val="20"/>
                <w:szCs w:val="20"/>
                <w:shd w:val="nil" w:color="auto" w:fill="auto"/>
                <w:rtl w:val="0"/>
                <w:lang w:val="ru-RU"/>
              </w:rPr>
              <w:t xml:space="preserve">33. </w:t>
            </w:r>
            <w:r>
              <w:rPr>
                <w:rFonts w:ascii="Times New Roman" w:hAnsi="Times New Roman" w:hint="default"/>
                <w:sz w:val="20"/>
                <w:szCs w:val="20"/>
                <w:shd w:val="nil" w:color="auto" w:fill="auto"/>
                <w:rtl w:val="0"/>
                <w:lang w:val="ru-RU"/>
              </w:rPr>
              <w:t xml:space="preserve">Додатки </w:t>
            </w:r>
            <w:r>
              <w:rPr>
                <w:rFonts w:ascii="Times New Roman" w:hAnsi="Times New Roman"/>
                <w:sz w:val="20"/>
                <w:szCs w:val="20"/>
                <w:shd w:val="nil" w:color="auto" w:fill="auto"/>
                <w:rtl w:val="0"/>
                <w:lang w:val="ru-RU"/>
              </w:rPr>
              <w:t>(</w:t>
            </w:r>
            <w:r>
              <w:rPr>
                <w:rFonts w:ascii="Times New Roman" w:hAnsi="Times New Roman" w:hint="default"/>
                <w:sz w:val="20"/>
                <w:szCs w:val="20"/>
                <w:shd w:val="nil" w:color="auto" w:fill="auto"/>
                <w:rtl w:val="0"/>
                <w:lang w:val="ru-RU"/>
              </w:rPr>
              <w:t>витяги з наказів МОЗ</w:t>
            </w:r>
            <w:r>
              <w:rPr>
                <w:rFonts w:ascii="Times New Roman" w:hAnsi="Times New Roman"/>
                <w:sz w:val="20"/>
                <w:szCs w:val="20"/>
                <w:shd w:val="nil" w:color="auto" w:fill="auto"/>
                <w:rtl w:val="0"/>
                <w:lang w:val="ru-RU"/>
              </w:rPr>
              <w:t xml:space="preserve">, </w:t>
            </w:r>
            <w:r>
              <w:rPr>
                <w:rFonts w:ascii="Times New Roman" w:hAnsi="Times New Roman" w:hint="default"/>
                <w:sz w:val="20"/>
                <w:szCs w:val="20"/>
                <w:shd w:val="nil" w:color="auto" w:fill="auto"/>
                <w:rtl w:val="0"/>
                <w:lang w:val="ru-RU"/>
              </w:rPr>
              <w:t>програма навчання</w:t>
            </w:r>
            <w:r>
              <w:rPr>
                <w:rFonts w:ascii="Times New Roman" w:hAnsi="Times New Roman"/>
                <w:sz w:val="20"/>
                <w:szCs w:val="20"/>
                <w:shd w:val="nil" w:color="auto" w:fill="auto"/>
                <w:rtl w:val="0"/>
                <w:lang w:val="ru-RU"/>
              </w:rPr>
              <w:t xml:space="preserve">) </w:t>
            </w:r>
            <w:r>
              <w:rPr>
                <w:rFonts w:ascii="Times New Roman" w:hAnsi="Times New Roman" w:hint="default"/>
                <w:sz w:val="20"/>
                <w:szCs w:val="20"/>
                <w:shd w:val="nil" w:color="auto" w:fill="auto"/>
                <w:rtl w:val="0"/>
                <w:lang w:val="ru-RU"/>
              </w:rPr>
              <w:t>оформлення навчання</w:t>
            </w:r>
            <w:r>
              <w:rPr>
                <w:rFonts w:ascii="Times New Roman" w:hAnsi="Times New Roman"/>
                <w:sz w:val="20"/>
                <w:szCs w:val="20"/>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pPr>
            <w:r>
              <w:rPr>
                <w:sz w:val="18"/>
                <w:szCs w:val="18"/>
                <w:shd w:val="nil" w:color="auto" w:fill="auto"/>
                <w:rtl w:val="0"/>
                <w:lang w:val="ru-RU"/>
              </w:rPr>
              <w:t xml:space="preserve">  </w:t>
            </w:r>
          </w:p>
        </w:tc>
      </w:tr>
      <w:tr>
        <w:tblPrEx>
          <w:shd w:val="clear" w:color="auto" w:fill="cdd4e9"/>
        </w:tblPrEx>
        <w:trPr>
          <w:trHeight w:val="506" w:hRule="atLeast"/>
        </w:trPr>
        <w:tc>
          <w:tcPr>
            <w:tcW w:type="dxa" w:w="5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before="100" w:after="40" w:line="240" w:lineRule="auto"/>
            </w:pPr>
            <w:r>
              <w:rPr>
                <w:rFonts w:ascii="Times New Roman" w:hAnsi="Times New Roman" w:hint="default"/>
                <w:b w:val="1"/>
                <w:bCs w:val="1"/>
                <w:sz w:val="20"/>
                <w:szCs w:val="20"/>
                <w:shd w:val="nil" w:color="auto" w:fill="auto"/>
                <w:rtl w:val="0"/>
                <w:lang w:val="ru-RU"/>
              </w:rPr>
              <w:t>Перелік літературних джерел</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pPr>
            <w:r>
              <w:rPr>
                <w:sz w:val="18"/>
                <w:szCs w:val="18"/>
                <w:shd w:val="nil" w:color="auto" w:fill="auto"/>
                <w:rtl w:val="0"/>
                <w:lang w:val="ru-RU"/>
              </w:rPr>
              <w:t xml:space="preserve">  </w:t>
            </w:r>
          </w:p>
        </w:tc>
      </w:tr>
    </w:tbl>
    <w:p>
      <w:pPr>
        <w:pStyle w:val="Body Text"/>
        <w:widowControl w:val="0"/>
        <w:spacing w:before="10" w:after="10" w:line="240" w:lineRule="auto"/>
        <w:ind w:left="108" w:hanging="108"/>
        <w:jc w:val="center"/>
        <w:rPr>
          <w:rFonts w:ascii="Times New Roman" w:cs="Times New Roman" w:hAnsi="Times New Roman" w:eastAsia="Times New Roman"/>
          <w:b w:val="1"/>
          <w:bCs w:val="1"/>
          <w:sz w:val="20"/>
          <w:szCs w:val="20"/>
        </w:rPr>
      </w:pPr>
    </w:p>
    <w:p>
      <w:pPr>
        <w:pStyle w:val="Body Text"/>
        <w:widowControl w:val="0"/>
        <w:spacing w:before="10" w:after="10" w:line="240" w:lineRule="auto"/>
        <w:jc w:val="center"/>
        <w:rPr>
          <w:rFonts w:ascii="Times New Roman" w:cs="Times New Roman" w:hAnsi="Times New Roman" w:eastAsia="Times New Roman"/>
          <w:b w:val="1"/>
          <w:bCs w:val="1"/>
          <w:sz w:val="20"/>
          <w:szCs w:val="20"/>
        </w:rPr>
      </w:pPr>
    </w:p>
    <w:p>
      <w:pPr>
        <w:pStyle w:val="Body Text"/>
        <w:jc w:val="center"/>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Передмова</w:t>
      </w:r>
    </w:p>
    <w:p>
      <w:pPr>
        <w:pStyle w:val="Body Text"/>
        <w:jc w:val="both"/>
        <w:rPr>
          <w:rFonts w:ascii="Times New Roman" w:cs="Times New Roman" w:hAnsi="Times New Roman" w:eastAsia="Times New Roman"/>
          <w:sz w:val="19"/>
          <w:szCs w:val="19"/>
        </w:rPr>
      </w:pPr>
      <w:r>
        <w:rPr>
          <w:rFonts w:ascii="Times New Roman" w:hAnsi="Times New Roman" w:hint="default"/>
          <w:sz w:val="19"/>
          <w:szCs w:val="19"/>
          <w:rtl w:val="0"/>
          <w:lang w:val="ru-RU"/>
        </w:rPr>
        <w:t>Шановні колеги</w:t>
      </w:r>
      <w:r>
        <w:rPr>
          <w:rFonts w:ascii="Times New Roman" w:hAnsi="Times New Roman"/>
          <w:sz w:val="19"/>
          <w:szCs w:val="19"/>
          <w:rtl w:val="0"/>
          <w:lang w:val="ru-RU"/>
        </w:rPr>
        <w:t>!</w:t>
      </w:r>
    </w:p>
    <w:p>
      <w:pPr>
        <w:pStyle w:val="Body Text"/>
        <w:ind w:firstLine="284"/>
        <w:jc w:val="both"/>
        <w:rPr>
          <w:rFonts w:ascii="Times New Roman" w:cs="Times New Roman" w:hAnsi="Times New Roman" w:eastAsia="Times New Roman"/>
          <w:sz w:val="19"/>
          <w:szCs w:val="19"/>
        </w:rPr>
      </w:pPr>
      <w:r>
        <w:rPr>
          <w:rFonts w:ascii="Times New Roman" w:hAnsi="Times New Roman" w:hint="default"/>
          <w:sz w:val="19"/>
          <w:szCs w:val="19"/>
          <w:rtl w:val="0"/>
          <w:lang w:val="ru-RU"/>
        </w:rPr>
        <w:t>Вітаю Вас від колективу авторів з Першим вітчизняним</w:t>
      </w:r>
      <w:r>
        <w:rPr>
          <w:rFonts w:ascii="Times New Roman" w:hAnsi="Times New Roman"/>
          <w:sz w:val="19"/>
          <w:szCs w:val="19"/>
          <w:rtl w:val="0"/>
          <w:lang w:val="ru-RU"/>
        </w:rPr>
        <w:t xml:space="preserve">, </w:t>
      </w:r>
      <w:r>
        <w:rPr>
          <w:rFonts w:ascii="Times New Roman" w:hAnsi="Times New Roman" w:hint="default"/>
          <w:sz w:val="19"/>
          <w:szCs w:val="19"/>
          <w:rtl w:val="0"/>
          <w:lang w:val="ru-RU"/>
        </w:rPr>
        <w:t>офіційним підручником вже другого оновленого видання з пластичної та реконструктивної хірургії</w:t>
      </w:r>
      <w:r>
        <w:rPr>
          <w:rFonts w:ascii="Times New Roman" w:hAnsi="Times New Roman"/>
          <w:sz w:val="19"/>
          <w:szCs w:val="19"/>
          <w:rtl w:val="0"/>
          <w:lang w:val="ru-RU"/>
        </w:rPr>
        <w:t xml:space="preserve">, </w:t>
      </w:r>
      <w:r>
        <w:rPr>
          <w:rFonts w:ascii="Times New Roman" w:hAnsi="Times New Roman" w:hint="default"/>
          <w:sz w:val="19"/>
          <w:szCs w:val="19"/>
          <w:rtl w:val="0"/>
          <w:lang w:val="ru-RU"/>
        </w:rPr>
        <w:t>створеним колективом авторів</w:t>
      </w:r>
      <w:r>
        <w:rPr>
          <w:rFonts w:ascii="Times New Roman" w:hAnsi="Times New Roman"/>
          <w:sz w:val="19"/>
          <w:szCs w:val="19"/>
          <w:rtl w:val="0"/>
          <w:lang w:val="ru-RU"/>
        </w:rPr>
        <w:t xml:space="preserve">, </w:t>
      </w:r>
      <w:r>
        <w:rPr>
          <w:rFonts w:ascii="Times New Roman" w:hAnsi="Times New Roman" w:hint="default"/>
          <w:sz w:val="19"/>
          <w:szCs w:val="19"/>
          <w:rtl w:val="0"/>
          <w:lang w:val="ru-RU"/>
        </w:rPr>
        <w:t>відомих в цій сфері медицини</w:t>
      </w:r>
      <w:r>
        <w:rPr>
          <w:rFonts w:ascii="Times New Roman" w:hAnsi="Times New Roman"/>
          <w:sz w:val="19"/>
          <w:szCs w:val="19"/>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19"/>
          <w:szCs w:val="19"/>
          <w:rtl w:val="0"/>
          <w:lang w:val="ru-RU"/>
        </w:rPr>
        <w:t>Нарешті</w:t>
      </w:r>
      <w:r>
        <w:rPr>
          <w:rFonts w:ascii="Times New Roman" w:hAnsi="Times New Roman"/>
          <w:sz w:val="19"/>
          <w:szCs w:val="19"/>
          <w:rtl w:val="0"/>
          <w:lang w:val="ru-RU"/>
        </w:rPr>
        <w:t xml:space="preserve">, </w:t>
      </w:r>
      <w:r>
        <w:rPr>
          <w:rFonts w:ascii="Times New Roman" w:hAnsi="Times New Roman" w:hint="default"/>
          <w:sz w:val="19"/>
          <w:szCs w:val="19"/>
          <w:rtl w:val="0"/>
          <w:lang w:val="ru-RU"/>
        </w:rPr>
        <w:t>завдяки багаторічним сумісним зусиллям</w:t>
      </w:r>
      <w:r>
        <w:rPr>
          <w:rFonts w:ascii="Times New Roman" w:hAnsi="Times New Roman"/>
          <w:sz w:val="19"/>
          <w:szCs w:val="19"/>
          <w:rtl w:val="0"/>
          <w:lang w:val="ru-RU"/>
        </w:rPr>
        <w:t xml:space="preserve">, </w:t>
      </w:r>
      <w:r>
        <w:rPr>
          <w:rFonts w:ascii="Times New Roman" w:hAnsi="Times New Roman" w:hint="default"/>
          <w:sz w:val="19"/>
          <w:szCs w:val="19"/>
          <w:rtl w:val="0"/>
          <w:lang w:val="ru-RU"/>
        </w:rPr>
        <w:t>внаслідок нашої суспільної праці в цьому напрямку та щасливим пацієнтам</w:t>
      </w:r>
      <w:r>
        <w:rPr>
          <w:rFonts w:ascii="Times New Roman" w:hAnsi="Times New Roman"/>
          <w:sz w:val="19"/>
          <w:szCs w:val="19"/>
          <w:rtl w:val="0"/>
          <w:lang w:val="ru-RU"/>
        </w:rPr>
        <w:t xml:space="preserve">, </w:t>
      </w:r>
      <w:r>
        <w:rPr>
          <w:rFonts w:ascii="Times New Roman" w:hAnsi="Times New Roman" w:hint="default"/>
          <w:sz w:val="19"/>
          <w:szCs w:val="19"/>
          <w:rtl w:val="0"/>
          <w:lang w:val="ru-RU"/>
        </w:rPr>
        <w:t xml:space="preserve">в Україні у </w:t>
      </w:r>
      <w:r>
        <w:rPr>
          <w:rFonts w:ascii="Times New Roman" w:hAnsi="Times New Roman"/>
          <w:sz w:val="19"/>
          <w:szCs w:val="19"/>
          <w:rtl w:val="0"/>
          <w:lang w:val="ru-RU"/>
        </w:rPr>
        <w:t xml:space="preserve">2020 </w:t>
      </w:r>
      <w:r>
        <w:rPr>
          <w:rFonts w:ascii="Times New Roman" w:hAnsi="Times New Roman" w:hint="default"/>
          <w:sz w:val="19"/>
          <w:szCs w:val="19"/>
          <w:rtl w:val="0"/>
          <w:lang w:val="ru-RU"/>
        </w:rPr>
        <w:t xml:space="preserve">році офіційно Підтверджено спеціальність </w:t>
      </w:r>
      <w:r>
        <w:rPr>
          <w:rFonts w:ascii="Times New Roman" w:hAnsi="Times New Roman"/>
          <w:rtl w:val="0"/>
          <w:lang w:val="ru-RU"/>
        </w:rPr>
        <w:t>95 "</w:t>
      </w:r>
      <w:r>
        <w:rPr>
          <w:rFonts w:ascii="Times New Roman" w:hAnsi="Times New Roman" w:hint="default"/>
          <w:rtl w:val="0"/>
          <w:lang w:val="ru-RU"/>
        </w:rPr>
        <w:t>Хірург пластичний</w:t>
      </w:r>
      <w:r>
        <w:rPr>
          <w:rFonts w:ascii="Times New Roman" w:hAnsi="Times New Roman"/>
          <w:rtl w:val="0"/>
          <w:lang w:val="ru-RU"/>
        </w:rPr>
        <w:t>" (</w:t>
      </w:r>
      <w:r>
        <w:rPr>
          <w:rFonts w:ascii="Times New Roman" w:hAnsi="Times New Roman" w:hint="default"/>
          <w:rtl w:val="0"/>
          <w:lang w:val="ru-RU"/>
        </w:rPr>
        <w:t xml:space="preserve">код КП </w:t>
      </w:r>
      <w:r>
        <w:rPr>
          <w:rFonts w:ascii="Times New Roman" w:hAnsi="Times New Roman"/>
          <w:rtl w:val="0"/>
          <w:lang w:val="ru-RU"/>
        </w:rPr>
        <w:t xml:space="preserve">2221.2) </w:t>
      </w:r>
      <w:r>
        <w:rPr>
          <w:rFonts w:ascii="Times New Roman" w:hAnsi="Times New Roman" w:hint="default"/>
          <w:rtl w:val="0"/>
          <w:lang w:val="ru-RU"/>
        </w:rPr>
        <w:t xml:space="preserve">з доповненнями </w:t>
      </w:r>
      <w:r>
        <w:rPr>
          <w:rFonts w:ascii="Times New Roman" w:hAnsi="Times New Roman"/>
          <w:rtl w:val="0"/>
          <w:lang w:val="ru-RU"/>
        </w:rPr>
        <w:t>2021, 2022</w:t>
      </w:r>
      <w:r>
        <w:rPr>
          <w:rFonts w:ascii="Times New Roman" w:hAnsi="Times New Roman"/>
          <w:rtl w:val="0"/>
        </w:rPr>
        <w:t xml:space="preserve">, </w:t>
      </w:r>
      <w:r>
        <w:rPr>
          <w:rFonts w:ascii="Times New Roman" w:hAnsi="Times New Roman"/>
          <w:rtl w:val="0"/>
          <w:lang w:val="ru-RU"/>
        </w:rPr>
        <w:t>2023</w:t>
      </w:r>
      <w:r>
        <w:rPr>
          <w:rFonts w:ascii="Times New Roman" w:hAnsi="Times New Roman"/>
          <w:rtl w:val="0"/>
        </w:rPr>
        <w:t>, 2025</w:t>
      </w:r>
      <w:r>
        <w:rPr>
          <w:rFonts w:ascii="Times New Roman" w:hAnsi="Times New Roman" w:hint="default"/>
          <w:rtl w:val="0"/>
          <w:lang w:val="ru-RU"/>
        </w:rPr>
        <w:t xml:space="preserve"> років</w:t>
      </w:r>
      <w:r>
        <w:rPr>
          <w:rFonts w:ascii="Times New Roman" w:hAnsi="Times New Roman"/>
          <w:sz w:val="19"/>
          <w:szCs w:val="19"/>
          <w:rtl w:val="0"/>
          <w:lang w:val="ru-RU"/>
        </w:rPr>
        <w:t xml:space="preserve">, </w:t>
      </w:r>
      <w:r>
        <w:rPr>
          <w:rFonts w:ascii="Times New Roman" w:hAnsi="Times New Roman" w:hint="default"/>
          <w:sz w:val="19"/>
          <w:szCs w:val="19"/>
          <w:rtl w:val="0"/>
          <w:lang w:val="ru-RU"/>
        </w:rPr>
        <w:t xml:space="preserve">згідно з оновленою Програмою підготовки фахівців з пластичної та реконструктивної хірургії та </w:t>
      </w:r>
      <w:r>
        <w:rPr>
          <w:rFonts w:ascii="Times New Roman" w:hAnsi="Times New Roman" w:hint="default"/>
          <w:sz w:val="20"/>
          <w:szCs w:val="20"/>
          <w:rtl w:val="0"/>
          <w:lang w:val="ru-RU"/>
        </w:rPr>
        <w:t xml:space="preserve">Наказом МОЗ України від </w:t>
      </w:r>
      <w:r>
        <w:rPr>
          <w:rFonts w:ascii="Times New Roman" w:hAnsi="Times New Roman"/>
          <w:sz w:val="20"/>
          <w:szCs w:val="20"/>
          <w:rtl w:val="0"/>
          <w:lang w:val="ru-RU"/>
        </w:rPr>
        <w:t xml:space="preserve">25.07.2023 </w:t>
      </w:r>
      <w:r>
        <w:rPr>
          <w:rFonts w:ascii="Times New Roman" w:hAnsi="Times New Roman" w:hint="default"/>
          <w:sz w:val="20"/>
          <w:szCs w:val="20"/>
          <w:rtl w:val="0"/>
          <w:lang w:val="ru-RU"/>
        </w:rPr>
        <w:t>№</w:t>
      </w:r>
      <w:r>
        <w:rPr>
          <w:rFonts w:ascii="Times New Roman" w:hAnsi="Times New Roman"/>
          <w:sz w:val="20"/>
          <w:szCs w:val="20"/>
          <w:rtl w:val="0"/>
          <w:lang w:val="ru-RU"/>
        </w:rPr>
        <w:t>1347 "</w:t>
      </w:r>
      <w:r>
        <w:rPr>
          <w:rFonts w:ascii="Times New Roman" w:hAnsi="Times New Roman" w:hint="default"/>
          <w:sz w:val="20"/>
          <w:szCs w:val="20"/>
          <w:rtl w:val="0"/>
          <w:lang w:val="ru-RU"/>
        </w:rPr>
        <w:t xml:space="preserve">Про затвердження Переліку циклів спеціалізації та тематичного удосконалення за лікарськими та фармацевтичними </w:t>
      </w:r>
      <w:r>
        <w:rPr>
          <w:rFonts w:ascii="Times New Roman" w:hAnsi="Times New Roman"/>
          <w:sz w:val="20"/>
          <w:szCs w:val="20"/>
          <w:rtl w:val="0"/>
          <w:lang w:val="ru-RU"/>
        </w:rPr>
        <w:t>(</w:t>
      </w:r>
      <w:r>
        <w:rPr>
          <w:rFonts w:ascii="Times New Roman" w:hAnsi="Times New Roman" w:hint="default"/>
          <w:sz w:val="20"/>
          <w:szCs w:val="20"/>
          <w:rtl w:val="0"/>
          <w:lang w:val="ru-RU"/>
        </w:rPr>
        <w:t>провізорськими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спеціальностями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19"/>
          <w:szCs w:val="19"/>
        </w:rPr>
      </w:pPr>
      <w:r>
        <w:rPr>
          <w:rFonts w:ascii="Times New Roman" w:hAnsi="Times New Roman" w:hint="default"/>
          <w:sz w:val="19"/>
          <w:szCs w:val="19"/>
          <w:rtl w:val="0"/>
          <w:lang w:val="ru-RU"/>
        </w:rPr>
        <w:t xml:space="preserve">Мета створення підручника </w:t>
      </w:r>
      <w:r>
        <w:rPr>
          <w:rFonts w:ascii="Times New Roman" w:hAnsi="Times New Roman"/>
          <w:sz w:val="19"/>
          <w:szCs w:val="19"/>
          <w:rtl w:val="0"/>
          <w:lang w:val="ru-RU"/>
        </w:rPr>
        <w:t xml:space="preserve">- </w:t>
      </w:r>
      <w:r>
        <w:rPr>
          <w:rFonts w:ascii="Times New Roman" w:hAnsi="Times New Roman" w:hint="default"/>
          <w:sz w:val="19"/>
          <w:szCs w:val="19"/>
          <w:rtl w:val="0"/>
          <w:lang w:val="ru-RU"/>
        </w:rPr>
        <w:t>надання загальних базових знань з пластичної та реконструктивної хірургії згідно вимог вищої медичної освіти</w:t>
      </w:r>
      <w:r>
        <w:rPr>
          <w:rFonts w:ascii="Times New Roman" w:hAnsi="Times New Roman"/>
          <w:sz w:val="19"/>
          <w:szCs w:val="19"/>
          <w:rtl w:val="0"/>
          <w:lang w:val="ru-RU"/>
        </w:rPr>
        <w:t>.</w:t>
      </w:r>
    </w:p>
    <w:p>
      <w:pPr>
        <w:pStyle w:val="Body Text"/>
        <w:jc w:val="both"/>
        <w:rPr>
          <w:rFonts w:ascii="Times New Roman" w:cs="Times New Roman" w:hAnsi="Times New Roman" w:eastAsia="Times New Roman"/>
          <w:sz w:val="19"/>
          <w:szCs w:val="19"/>
        </w:rPr>
      </w:pPr>
      <w:r>
        <w:rPr>
          <w:rFonts w:ascii="Times New Roman" w:hAnsi="Times New Roman" w:hint="default"/>
          <w:sz w:val="19"/>
          <w:szCs w:val="19"/>
          <w:rtl w:val="0"/>
          <w:lang w:val="ru-RU"/>
        </w:rPr>
        <w:t xml:space="preserve">Підручник створений визнаними фахівцями в цій сфері на основі </w:t>
      </w:r>
      <w:r>
        <w:rPr>
          <w:rFonts w:ascii="Times New Roman" w:hAnsi="Times New Roman"/>
          <w:sz w:val="19"/>
          <w:szCs w:val="19"/>
          <w:rtl w:val="0"/>
          <w:lang w:val="ru-RU"/>
        </w:rPr>
        <w:t>-</w:t>
      </w:r>
      <w:r>
        <w:rPr>
          <w:rFonts w:ascii="Times New Roman" w:hAnsi="Times New Roman" w:hint="default"/>
          <w:sz w:val="19"/>
          <w:szCs w:val="19"/>
          <w:rtl w:val="0"/>
          <w:lang w:val="ru-RU"/>
        </w:rPr>
        <w:t>затвердженої програми підготовки фахівців з пластичної та реконструктивної хірургії</w:t>
      </w:r>
      <w:r>
        <w:rPr>
          <w:rFonts w:ascii="Times New Roman" w:hAnsi="Times New Roman"/>
          <w:sz w:val="19"/>
          <w:szCs w:val="19"/>
          <w:rtl w:val="0"/>
          <w:lang w:val="ru-RU"/>
        </w:rPr>
        <w:t xml:space="preserve">. </w:t>
      </w:r>
      <w:r>
        <w:rPr>
          <w:rFonts w:ascii="Times New Roman" w:hAnsi="Times New Roman" w:hint="default"/>
          <w:sz w:val="19"/>
          <w:szCs w:val="19"/>
          <w:rtl w:val="0"/>
          <w:lang w:val="ru-RU"/>
        </w:rPr>
        <w:t>Підручник створено в трьох сучасних варіантах</w:t>
      </w:r>
      <w:r>
        <w:rPr>
          <w:rFonts w:ascii="Times New Roman" w:hAnsi="Times New Roman"/>
          <w:sz w:val="19"/>
          <w:szCs w:val="19"/>
          <w:rtl w:val="0"/>
          <w:lang w:val="ru-RU"/>
        </w:rPr>
        <w:t xml:space="preserve">- </w:t>
      </w:r>
      <w:r>
        <w:rPr>
          <w:rFonts w:ascii="Times New Roman" w:hAnsi="Times New Roman" w:hint="default"/>
          <w:sz w:val="19"/>
          <w:szCs w:val="19"/>
          <w:rtl w:val="0"/>
          <w:lang w:val="ru-RU"/>
        </w:rPr>
        <w:t>електронний підручник</w:t>
      </w:r>
      <w:r>
        <w:rPr>
          <w:rFonts w:ascii="Times New Roman" w:hAnsi="Times New Roman"/>
          <w:sz w:val="19"/>
          <w:szCs w:val="19"/>
          <w:rtl w:val="0"/>
          <w:lang w:val="ru-RU"/>
        </w:rPr>
        <w:t xml:space="preserve">, </w:t>
      </w:r>
      <w:r>
        <w:rPr>
          <w:rFonts w:ascii="Times New Roman" w:hAnsi="Times New Roman" w:hint="default"/>
          <w:sz w:val="19"/>
          <w:szCs w:val="19"/>
          <w:rtl w:val="0"/>
          <w:lang w:val="ru-RU"/>
        </w:rPr>
        <w:t>електронний підручник з відео додатками та презентаціями</w:t>
      </w:r>
      <w:r>
        <w:rPr>
          <w:rFonts w:ascii="Times New Roman" w:hAnsi="Times New Roman"/>
          <w:sz w:val="19"/>
          <w:szCs w:val="19"/>
          <w:rtl w:val="0"/>
          <w:lang w:val="ru-RU"/>
        </w:rPr>
        <w:t xml:space="preserve">, </w:t>
      </w:r>
      <w:r>
        <w:rPr>
          <w:rFonts w:ascii="Times New Roman" w:hAnsi="Times New Roman" w:hint="default"/>
          <w:sz w:val="19"/>
          <w:szCs w:val="19"/>
          <w:rtl w:val="0"/>
          <w:lang w:val="ru-RU"/>
        </w:rPr>
        <w:t>на паперовому носії</w:t>
      </w:r>
      <w:r>
        <w:rPr>
          <w:rFonts w:ascii="Times New Roman" w:hAnsi="Times New Roman"/>
          <w:sz w:val="19"/>
          <w:szCs w:val="19"/>
          <w:rtl w:val="0"/>
          <w:lang w:val="ru-RU"/>
        </w:rPr>
        <w:t xml:space="preserve">. </w:t>
      </w:r>
      <w:r>
        <w:rPr>
          <w:rFonts w:ascii="Times New Roman" w:hAnsi="Times New Roman" w:hint="default"/>
          <w:sz w:val="19"/>
          <w:szCs w:val="19"/>
          <w:rtl w:val="0"/>
          <w:lang w:val="ru-RU"/>
        </w:rPr>
        <w:t>Підручник розподілено на текстову частину</w:t>
      </w:r>
      <w:r>
        <w:rPr>
          <w:rFonts w:ascii="Times New Roman" w:hAnsi="Times New Roman"/>
          <w:sz w:val="19"/>
          <w:szCs w:val="19"/>
          <w:rtl w:val="0"/>
          <w:lang w:val="ru-RU"/>
        </w:rPr>
        <w:t xml:space="preserve">, </w:t>
      </w:r>
      <w:r>
        <w:rPr>
          <w:rFonts w:ascii="Times New Roman" w:hAnsi="Times New Roman" w:hint="default"/>
          <w:sz w:val="19"/>
          <w:szCs w:val="19"/>
          <w:rtl w:val="0"/>
          <w:lang w:val="ru-RU"/>
        </w:rPr>
        <w:t>контроль вхідного та вихідного рівня знань</w:t>
      </w:r>
      <w:r>
        <w:rPr>
          <w:rFonts w:ascii="Times New Roman" w:hAnsi="Times New Roman"/>
          <w:sz w:val="19"/>
          <w:szCs w:val="19"/>
          <w:rtl w:val="0"/>
          <w:lang w:val="ru-RU"/>
        </w:rPr>
        <w:t xml:space="preserve">, </w:t>
      </w:r>
      <w:r>
        <w:rPr>
          <w:rFonts w:ascii="Times New Roman" w:hAnsi="Times New Roman" w:hint="default"/>
          <w:sz w:val="19"/>
          <w:szCs w:val="19"/>
          <w:rtl w:val="0"/>
          <w:lang w:val="ru-RU"/>
        </w:rPr>
        <w:t xml:space="preserve">вимоги до теоретичних та практичних знань </w:t>
      </w:r>
      <w:r>
        <w:rPr>
          <w:rFonts w:ascii="Times New Roman" w:hAnsi="Times New Roman"/>
          <w:sz w:val="19"/>
          <w:szCs w:val="19"/>
          <w:rtl w:val="0"/>
          <w:lang w:val="ru-RU"/>
        </w:rPr>
        <w:t>(</w:t>
      </w:r>
      <w:r>
        <w:rPr>
          <w:rFonts w:ascii="Times New Roman" w:hAnsi="Times New Roman" w:hint="default"/>
          <w:sz w:val="19"/>
          <w:szCs w:val="19"/>
          <w:rtl w:val="0"/>
          <w:lang w:val="ru-RU"/>
        </w:rPr>
        <w:t>знати</w:t>
      </w:r>
      <w:r>
        <w:rPr>
          <w:rFonts w:ascii="Times New Roman" w:hAnsi="Times New Roman"/>
          <w:sz w:val="19"/>
          <w:szCs w:val="19"/>
          <w:rtl w:val="0"/>
          <w:lang w:val="ru-RU"/>
        </w:rPr>
        <w:t xml:space="preserve">, </w:t>
      </w:r>
      <w:r>
        <w:rPr>
          <w:rFonts w:ascii="Times New Roman" w:hAnsi="Times New Roman" w:hint="default"/>
          <w:sz w:val="19"/>
          <w:szCs w:val="19"/>
          <w:rtl w:val="0"/>
          <w:lang w:val="ru-RU"/>
        </w:rPr>
        <w:t>вміти</w:t>
      </w:r>
      <w:r>
        <w:rPr>
          <w:rFonts w:ascii="Times New Roman" w:hAnsi="Times New Roman"/>
          <w:sz w:val="19"/>
          <w:szCs w:val="19"/>
          <w:rtl w:val="0"/>
          <w:lang w:val="ru-RU"/>
        </w:rPr>
        <w:t xml:space="preserve">), </w:t>
      </w:r>
      <w:r>
        <w:rPr>
          <w:rFonts w:ascii="Times New Roman" w:hAnsi="Times New Roman" w:hint="default"/>
          <w:sz w:val="19"/>
          <w:szCs w:val="19"/>
          <w:rtl w:val="0"/>
          <w:lang w:val="ru-RU"/>
        </w:rPr>
        <w:t>переліку літератури тощо</w:t>
      </w:r>
      <w:r>
        <w:rPr>
          <w:rFonts w:ascii="Times New Roman" w:hAnsi="Times New Roman"/>
          <w:sz w:val="19"/>
          <w:szCs w:val="19"/>
          <w:rtl w:val="0"/>
          <w:lang w:val="ru-RU"/>
        </w:rPr>
        <w:t xml:space="preserve">. </w:t>
      </w:r>
      <w:r>
        <w:rPr>
          <w:rFonts w:ascii="Times New Roman" w:hAnsi="Times New Roman" w:hint="default"/>
          <w:sz w:val="19"/>
          <w:szCs w:val="19"/>
          <w:rtl w:val="0"/>
          <w:lang w:val="ru-RU"/>
        </w:rPr>
        <w:t>Мова видань</w:t>
      </w:r>
      <w:r>
        <w:rPr>
          <w:rFonts w:ascii="Times New Roman" w:hAnsi="Times New Roman"/>
          <w:sz w:val="19"/>
          <w:szCs w:val="19"/>
          <w:rtl w:val="0"/>
          <w:lang w:val="ru-RU"/>
        </w:rPr>
        <w:t xml:space="preserve">- </w:t>
      </w:r>
      <w:r>
        <w:rPr>
          <w:rFonts w:ascii="Times New Roman" w:hAnsi="Times New Roman" w:hint="default"/>
          <w:sz w:val="19"/>
          <w:szCs w:val="19"/>
          <w:rtl w:val="0"/>
          <w:lang w:val="ru-RU"/>
        </w:rPr>
        <w:t>українська</w:t>
      </w:r>
      <w:r>
        <w:rPr>
          <w:rFonts w:ascii="Times New Roman" w:hAnsi="Times New Roman"/>
          <w:sz w:val="19"/>
          <w:szCs w:val="19"/>
          <w:rtl w:val="0"/>
          <w:lang w:val="ru-RU"/>
        </w:rPr>
        <w:t>.</w:t>
      </w:r>
    </w:p>
    <w:p>
      <w:pPr>
        <w:pStyle w:val="Body Text"/>
        <w:ind w:firstLine="284"/>
        <w:jc w:val="both"/>
        <w:rPr>
          <w:rFonts w:ascii="Times New Roman" w:cs="Times New Roman" w:hAnsi="Times New Roman" w:eastAsia="Times New Roman"/>
          <w:sz w:val="19"/>
          <w:szCs w:val="19"/>
        </w:rPr>
      </w:pPr>
      <w:r>
        <w:rPr>
          <w:rFonts w:ascii="Times New Roman" w:hAnsi="Times New Roman" w:hint="default"/>
          <w:sz w:val="19"/>
          <w:szCs w:val="19"/>
          <w:rtl w:val="0"/>
          <w:lang w:val="ru-RU"/>
        </w:rPr>
        <w:t>Оформлено згідно вимог Вищої медичної школи</w:t>
      </w:r>
      <w:r>
        <w:rPr>
          <w:rFonts w:ascii="Times New Roman" w:hAnsi="Times New Roman"/>
          <w:sz w:val="19"/>
          <w:szCs w:val="19"/>
          <w:rtl w:val="0"/>
          <w:lang w:val="ru-RU"/>
        </w:rPr>
        <w:t xml:space="preserve">. </w:t>
      </w:r>
      <w:r>
        <w:rPr>
          <w:rFonts w:ascii="Times New Roman" w:hAnsi="Times New Roman" w:hint="default"/>
          <w:sz w:val="19"/>
          <w:szCs w:val="19"/>
          <w:rtl w:val="0"/>
          <w:lang w:val="ru-RU"/>
        </w:rPr>
        <w:t>Сподіваємося</w:t>
      </w:r>
      <w:r>
        <w:rPr>
          <w:rFonts w:ascii="Times New Roman" w:hAnsi="Times New Roman"/>
          <w:sz w:val="19"/>
          <w:szCs w:val="19"/>
          <w:rtl w:val="0"/>
          <w:lang w:val="ru-RU"/>
        </w:rPr>
        <w:t xml:space="preserve">, </w:t>
      </w:r>
      <w:r>
        <w:rPr>
          <w:rFonts w:ascii="Times New Roman" w:hAnsi="Times New Roman" w:hint="default"/>
          <w:sz w:val="19"/>
          <w:szCs w:val="19"/>
          <w:rtl w:val="0"/>
          <w:lang w:val="ru-RU"/>
        </w:rPr>
        <w:t>наданий матеріал буде корисним у щоденній практичній роботі</w:t>
      </w:r>
      <w:r>
        <w:rPr>
          <w:rFonts w:ascii="Times New Roman" w:hAnsi="Times New Roman"/>
          <w:sz w:val="19"/>
          <w:szCs w:val="19"/>
          <w:rtl w:val="0"/>
          <w:lang w:val="ru-RU"/>
        </w:rPr>
        <w:t xml:space="preserve">. </w:t>
      </w:r>
      <w:r>
        <w:rPr>
          <w:rFonts w:ascii="Times New Roman" w:hAnsi="Times New Roman" w:hint="default"/>
          <w:sz w:val="19"/>
          <w:szCs w:val="19"/>
          <w:rtl w:val="0"/>
          <w:lang w:val="ru-RU"/>
        </w:rPr>
        <w:t>Дякуємо авторам за плідну роботу</w:t>
      </w:r>
      <w:r>
        <w:rPr>
          <w:rFonts w:ascii="Times New Roman" w:hAnsi="Times New Roman"/>
          <w:sz w:val="19"/>
          <w:szCs w:val="19"/>
          <w:rtl w:val="0"/>
          <w:lang w:val="ru-RU"/>
        </w:rPr>
        <w:t xml:space="preserve">, </w:t>
      </w:r>
      <w:r>
        <w:rPr>
          <w:rFonts w:ascii="Times New Roman" w:hAnsi="Times New Roman" w:hint="default"/>
          <w:sz w:val="19"/>
          <w:szCs w:val="19"/>
          <w:rtl w:val="0"/>
          <w:lang w:val="ru-RU"/>
        </w:rPr>
        <w:t>колегам за довіру</w:t>
      </w:r>
      <w:r>
        <w:rPr>
          <w:rFonts w:ascii="Times New Roman" w:hAnsi="Times New Roman"/>
          <w:sz w:val="19"/>
          <w:szCs w:val="19"/>
          <w:rtl w:val="0"/>
          <w:lang w:val="ru-RU"/>
        </w:rPr>
        <w:t xml:space="preserve">. </w:t>
      </w:r>
      <w:r>
        <w:rPr>
          <w:rFonts w:ascii="Times New Roman" w:hAnsi="Times New Roman" w:hint="default"/>
          <w:sz w:val="19"/>
          <w:szCs w:val="19"/>
          <w:rtl w:val="0"/>
          <w:lang w:val="ru-RU"/>
        </w:rPr>
        <w:t>Бажаємо хірургічного натхнення</w:t>
      </w:r>
      <w:r>
        <w:rPr>
          <w:rFonts w:ascii="Times New Roman" w:hAnsi="Times New Roman"/>
          <w:sz w:val="19"/>
          <w:szCs w:val="19"/>
          <w:rtl w:val="0"/>
          <w:lang w:val="ru-RU"/>
        </w:rPr>
        <w:t>!</w:t>
      </w:r>
    </w:p>
    <w:p>
      <w:pPr>
        <w:pStyle w:val="Body Text"/>
        <w:jc w:val="both"/>
        <w:rPr>
          <w:rFonts w:ascii="Times New Roman" w:cs="Times New Roman" w:hAnsi="Times New Roman" w:eastAsia="Times New Roman"/>
          <w:sz w:val="19"/>
          <w:szCs w:val="19"/>
        </w:rPr>
      </w:pPr>
      <w:r>
        <w:rPr>
          <w:rFonts w:ascii="Times New Roman" w:hAnsi="Times New Roman" w:hint="default"/>
          <w:sz w:val="19"/>
          <w:szCs w:val="19"/>
          <w:rtl w:val="0"/>
          <w:lang w:val="ru-RU"/>
        </w:rPr>
        <w:t xml:space="preserve">                                                             Від колективу авторів</w:t>
      </w:r>
      <w:r>
        <w:rPr>
          <w:rFonts w:ascii="Times New Roman" w:hAnsi="Times New Roman"/>
          <w:sz w:val="19"/>
          <w:szCs w:val="19"/>
          <w:rtl w:val="0"/>
          <w:lang w:val="ru-RU"/>
        </w:rPr>
        <w:t xml:space="preserve">, </w:t>
      </w:r>
      <w:r>
        <w:rPr>
          <w:rFonts w:ascii="Times New Roman" w:hAnsi="Times New Roman" w:hint="default"/>
          <w:sz w:val="19"/>
          <w:szCs w:val="19"/>
          <w:rtl w:val="0"/>
          <w:lang w:val="ru-RU"/>
        </w:rPr>
        <w:t>Храпач В</w:t>
      </w:r>
      <w:r>
        <w:rPr>
          <w:rFonts w:ascii="Times New Roman" w:hAnsi="Times New Roman"/>
          <w:sz w:val="19"/>
          <w:szCs w:val="19"/>
          <w:rtl w:val="0"/>
          <w:lang w:val="ru-RU"/>
        </w:rPr>
        <w:t>.</w:t>
      </w:r>
      <w:r>
        <w:rPr>
          <w:rFonts w:ascii="Times New Roman" w:hAnsi="Times New Roman" w:hint="default"/>
          <w:sz w:val="19"/>
          <w:szCs w:val="19"/>
          <w:rtl w:val="0"/>
          <w:lang w:val="ru-RU"/>
        </w:rPr>
        <w:t>В</w:t>
      </w:r>
      <w:r>
        <w:rPr>
          <w:rFonts w:ascii="Times New Roman" w:hAnsi="Times New Roman"/>
          <w:sz w:val="19"/>
          <w:szCs w:val="19"/>
          <w:rtl w:val="0"/>
          <w:lang w:val="ru-RU"/>
        </w:rPr>
        <w:t>.</w:t>
      </w:r>
    </w:p>
    <w:p>
      <w:pPr>
        <w:pStyle w:val="Body Text"/>
        <w:jc w:val="both"/>
        <w:rPr>
          <w:rFonts w:ascii="Times New Roman" w:cs="Times New Roman" w:hAnsi="Times New Roman" w:eastAsia="Times New Roman"/>
        </w:rPr>
      </w:pPr>
      <w:r>
        <w:rPr>
          <w:rFonts w:ascii="Times New Roman" w:hAnsi="Times New Roman"/>
          <w:sz w:val="19"/>
          <w:szCs w:val="19"/>
          <w:rtl w:val="0"/>
          <w:lang w:val="ru-RU"/>
        </w:rPr>
        <w:t xml:space="preserve"> </w:t>
      </w:r>
      <w:r>
        <w:rPr>
          <w:rFonts w:ascii="Times New Roman" w:hAnsi="Times New Roman"/>
          <w:rtl w:val="0"/>
          <w:lang w:val="ru-RU"/>
        </w:rPr>
        <w:t xml:space="preserve">                                          </w:t>
      </w:r>
    </w:p>
    <w:p>
      <w:pPr>
        <w:pStyle w:val="Основной текст"/>
        <w:rPr>
          <w:rFonts w:ascii="Times New Roman" w:cs="Times New Roman" w:hAnsi="Times New Roman" w:eastAsia="Times New Roman"/>
        </w:rPr>
      </w:pPr>
    </w:p>
    <w:p>
      <w:pPr>
        <w:pStyle w:val="Body Text"/>
        <w:jc w:val="both"/>
        <w:rPr>
          <w:rFonts w:ascii="Times New Roman" w:cs="Times New Roman" w:hAnsi="Times New Roman" w:eastAsia="Times New Roman"/>
        </w:rPr>
      </w:pPr>
    </w:p>
    <w:p>
      <w:pPr>
        <w:pStyle w:val="Normal.0"/>
        <w:spacing w:before="10" w:after="10" w:line="240" w:lineRule="auto"/>
        <w:ind w:left="284" w:right="284" w:firstLine="0"/>
        <w:jc w:val="both"/>
        <w:rPr>
          <w:sz w:val="20"/>
          <w:szCs w:val="20"/>
        </w:rPr>
      </w:pPr>
    </w:p>
    <w:p>
      <w:pPr>
        <w:pStyle w:val="Body Text"/>
        <w:jc w:val="both"/>
      </w:pP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Втрата тканини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пряма лінія</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та натяг країв рани</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 три вороги пластичного хірурга</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Конверс</w:t>
      </w: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Body Text"/>
        <w:jc w:val="center"/>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Перелік скорочень</w:t>
      </w:r>
    </w:p>
    <w:p>
      <w:pPr>
        <w:pStyle w:val="Body Text"/>
        <w:jc w:val="both"/>
        <w:rPr>
          <w:rFonts w:ascii="Times New Roman" w:cs="Times New Roman" w:hAnsi="Times New Roman" w:eastAsia="Times New Roman"/>
          <w:sz w:val="20"/>
          <w:szCs w:val="20"/>
        </w:rPr>
      </w:pPr>
    </w:p>
    <w:p>
      <w:pPr>
        <w:pStyle w:val="Body Text"/>
        <w:numPr>
          <w:ilvl w:val="0"/>
          <w:numId w:val="6"/>
        </w:numPr>
        <w:bidi w:val="0"/>
        <w:ind w:right="0"/>
        <w:jc w:val="both"/>
        <w:rPr>
          <w:rFonts w:ascii="Times New Roman" w:hAnsi="Times New Roman"/>
          <w:sz w:val="20"/>
          <w:szCs w:val="20"/>
          <w:rtl w:val="0"/>
          <w:lang w:val="en-US"/>
        </w:rPr>
      </w:pPr>
      <w:r>
        <w:rPr>
          <w:rFonts w:ascii="Times New Roman" w:hAnsi="Times New Roman"/>
          <w:sz w:val="20"/>
          <w:szCs w:val="20"/>
          <w:rtl w:val="0"/>
          <w:lang w:val="en-US"/>
        </w:rPr>
        <w:t>AT</w:t>
      </w:r>
      <w:r>
        <w:rPr>
          <w:rFonts w:ascii="Times New Roman" w:hAnsi="Times New Roman"/>
          <w:sz w:val="20"/>
          <w:szCs w:val="20"/>
          <w:rtl w:val="0"/>
          <w:lang w:val="ru-RU"/>
        </w:rPr>
        <w:t xml:space="preserve"> - </w:t>
      </w:r>
      <w:r>
        <w:rPr>
          <w:rFonts w:ascii="Times New Roman" w:hAnsi="Times New Roman" w:hint="default"/>
          <w:sz w:val="20"/>
          <w:szCs w:val="20"/>
          <w:rtl w:val="0"/>
          <w:lang w:val="ru-RU"/>
        </w:rPr>
        <w:t>артеріальний тиск</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ВТЕ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венозний тромбоембоемболізм</w:t>
      </w:r>
      <w:r>
        <w:rPr>
          <w:rFonts w:ascii="Times New Roman" w:hAnsi="Times New Roman"/>
          <w:sz w:val="20"/>
          <w:szCs w:val="20"/>
          <w:rtl w:val="0"/>
          <w:lang w:val="ru-RU"/>
        </w:rPr>
        <w:t>;</w:t>
      </w:r>
    </w:p>
    <w:p>
      <w:pPr>
        <w:pStyle w:val="Body Text"/>
        <w:numPr>
          <w:ilvl w:val="0"/>
          <w:numId w:val="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ДІЕР</w:t>
      </w:r>
      <w:r>
        <w:rPr>
          <w:rFonts w:ascii="Times New Roman" w:hAnsi="Times New Roman"/>
          <w:outline w:val="0"/>
          <w:color w:val="00ff00"/>
          <w:sz w:val="20"/>
          <w:szCs w:val="20"/>
          <w:u w:color="00ff00"/>
          <w:rtl w:val="0"/>
          <w:lang w:val="ru-RU"/>
          <w14:textFill>
            <w14:solidFill>
              <w14:srgbClr w14:val="00FF00"/>
            </w14:solidFill>
          </w14:textFill>
        </w:rPr>
        <w:t xml:space="preserve"> </w:t>
      </w:r>
      <w:r>
        <w:rPr>
          <w:rFonts w:ascii="Times New Roman" w:hAnsi="Times New Roman" w:hint="default"/>
          <w:sz w:val="20"/>
          <w:szCs w:val="20"/>
          <w:rtl w:val="0"/>
          <w:lang w:val="ru-RU"/>
        </w:rPr>
        <w:t>–</w:t>
      </w:r>
      <w:r>
        <w:rPr>
          <w:rFonts w:ascii="Helvetica Neue" w:hAnsi="Helvetica Neue"/>
          <w:sz w:val="22"/>
          <w:szCs w:val="22"/>
          <w:rtl w:val="0"/>
          <w:lang w:val="ru-RU"/>
        </w:rPr>
        <w:t xml:space="preserve"> (</w:t>
      </w:r>
      <w:r>
        <w:rPr>
          <w:rFonts w:ascii="Times New Roman" w:hAnsi="Times New Roman"/>
          <w:sz w:val="20"/>
          <w:szCs w:val="20"/>
          <w:rtl w:val="0"/>
          <w:lang w:val="ru-RU"/>
        </w:rPr>
        <w:t xml:space="preserve">deep epigastric artery perforator) </w:t>
      </w:r>
      <w:r>
        <w:rPr>
          <w:rFonts w:ascii="Times New Roman" w:hAnsi="Times New Roman" w:hint="default"/>
          <w:sz w:val="20"/>
          <w:szCs w:val="20"/>
          <w:rtl w:val="0"/>
          <w:lang w:val="ru-RU"/>
        </w:rPr>
        <w:t>поперечний шкірний 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кровопостачається глибокою нижньою епігастральною артерією</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sz w:val="20"/>
          <w:szCs w:val="20"/>
          <w:rtl w:val="0"/>
          <w:lang w:val="en-US"/>
        </w:rPr>
      </w:pPr>
      <w:r>
        <w:rPr>
          <w:rFonts w:ascii="Times New Roman" w:hAnsi="Times New Roman"/>
          <w:sz w:val="20"/>
          <w:szCs w:val="20"/>
          <w:rtl w:val="0"/>
          <w:lang w:val="en-US"/>
        </w:rPr>
        <w:t>ADM</w:t>
      </w:r>
      <w:r>
        <w:rPr>
          <w:rFonts w:ascii="Times New Roman" w:hAnsi="Times New Roman"/>
          <w:sz w:val="20"/>
          <w:szCs w:val="20"/>
          <w:rtl w:val="0"/>
          <w:lang w:val="ru-RU"/>
        </w:rPr>
        <w:t xml:space="preserve"> - </w:t>
      </w:r>
      <w:r>
        <w:rPr>
          <w:rFonts w:ascii="Times New Roman" w:hAnsi="Times New Roman" w:hint="default"/>
          <w:sz w:val="20"/>
          <w:szCs w:val="20"/>
          <w:rtl w:val="0"/>
          <w:lang w:val="ru-RU"/>
        </w:rPr>
        <w:t>ацелюлярний дермальний матрікс</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sz w:val="20"/>
          <w:szCs w:val="20"/>
          <w:rtl w:val="0"/>
          <w:lang w:val="en-US"/>
        </w:rPr>
      </w:pPr>
      <w:r>
        <w:rPr>
          <w:rFonts w:ascii="Times New Roman" w:hAnsi="Times New Roman"/>
          <w:sz w:val="20"/>
          <w:szCs w:val="20"/>
          <w:rtl w:val="0"/>
          <w:lang w:val="en-US"/>
        </w:rPr>
        <w:t>M</w:t>
      </w:r>
      <w:r>
        <w:rPr>
          <w:rFonts w:ascii="Times New Roman" w:hAnsi="Times New Roman" w:hint="default"/>
          <w:sz w:val="20"/>
          <w:szCs w:val="20"/>
          <w:rtl w:val="0"/>
          <w:lang w:val="ru-RU"/>
        </w:rPr>
        <w:t xml:space="preserve">РТ </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магнітно резонансна томографія</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sz w:val="20"/>
          <w:szCs w:val="20"/>
          <w:rtl w:val="0"/>
          <w:lang w:val="en-US"/>
        </w:rPr>
      </w:pPr>
      <w:r>
        <w:rPr>
          <w:rFonts w:ascii="Times New Roman" w:hAnsi="Times New Roman"/>
          <w:sz w:val="20"/>
          <w:szCs w:val="20"/>
          <w:rtl w:val="0"/>
          <w:lang w:val="en-US"/>
        </w:rPr>
        <w:t>TDAP</w:t>
      </w:r>
      <w:r>
        <w:rPr>
          <w:rFonts w:ascii="Times New Roman" w:hAnsi="Times New Roman" w:hint="default"/>
          <w:sz w:val="20"/>
          <w:szCs w:val="20"/>
          <w:rtl w:val="0"/>
          <w:lang w:val="ru-RU"/>
        </w:rPr>
        <w:t xml:space="preserve"> – вакцина проти дифтерії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правця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кашлюка</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УЗД </w:t>
      </w:r>
      <w:r>
        <w:rPr>
          <w:rFonts w:ascii="Times New Roman" w:hAnsi="Times New Roman"/>
          <w:sz w:val="20"/>
          <w:szCs w:val="20"/>
          <w:rtl w:val="0"/>
          <w:lang w:val="ru-RU"/>
        </w:rPr>
        <w:t xml:space="preserve">- </w:t>
      </w:r>
      <w:r>
        <w:rPr>
          <w:rFonts w:ascii="Times New Roman" w:hAnsi="Times New Roman" w:hint="default"/>
          <w:sz w:val="20"/>
          <w:szCs w:val="20"/>
          <w:rtl w:val="0"/>
          <w:lang w:val="ru-RU"/>
        </w:rPr>
        <w:t>ультразвукове дослідження</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Ч</w:t>
      </w:r>
      <w:r>
        <w:rPr>
          <w:rFonts w:ascii="Times New Roman" w:hAnsi="Times New Roman"/>
          <w:sz w:val="20"/>
          <w:szCs w:val="20"/>
          <w:rtl w:val="0"/>
          <w:lang w:val="ru-RU"/>
        </w:rPr>
        <w:t>/</w:t>
      </w:r>
      <w:r>
        <w:rPr>
          <w:rFonts w:ascii="Times New Roman" w:hAnsi="Times New Roman" w:hint="default"/>
          <w:sz w:val="20"/>
          <w:szCs w:val="20"/>
          <w:rtl w:val="0"/>
          <w:lang w:val="ru-RU"/>
        </w:rPr>
        <w:t xml:space="preserve">Ж </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чоловіча</w:t>
      </w:r>
      <w:r>
        <w:rPr>
          <w:rFonts w:ascii="Times New Roman" w:hAnsi="Times New Roman"/>
          <w:sz w:val="20"/>
          <w:szCs w:val="20"/>
          <w:rtl w:val="0"/>
          <w:lang w:val="ru-RU"/>
        </w:rPr>
        <w:t>/</w:t>
      </w:r>
      <w:r>
        <w:rPr>
          <w:rFonts w:ascii="Times New Roman" w:hAnsi="Times New Roman" w:hint="default"/>
          <w:sz w:val="20"/>
          <w:szCs w:val="20"/>
          <w:rtl w:val="0"/>
          <w:lang w:val="ru-RU"/>
        </w:rPr>
        <w:t>жіноча</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Ж</w:t>
      </w:r>
      <w:r>
        <w:rPr>
          <w:rFonts w:ascii="Times New Roman" w:hAnsi="Times New Roman"/>
          <w:sz w:val="20"/>
          <w:szCs w:val="20"/>
          <w:rtl w:val="0"/>
          <w:lang w:val="ru-RU"/>
        </w:rPr>
        <w:t>/</w:t>
      </w:r>
      <w:r>
        <w:rPr>
          <w:rFonts w:ascii="Times New Roman" w:hAnsi="Times New Roman" w:hint="default"/>
          <w:sz w:val="20"/>
          <w:szCs w:val="20"/>
          <w:rtl w:val="0"/>
          <w:lang w:val="ru-RU"/>
        </w:rPr>
        <w:t xml:space="preserve">Ч </w:t>
      </w:r>
      <w:r>
        <w:rPr>
          <w:rFonts w:ascii="Times New Roman" w:hAnsi="Times New Roman"/>
          <w:sz w:val="20"/>
          <w:szCs w:val="20"/>
          <w:rtl w:val="0"/>
          <w:lang w:val="ru-RU"/>
        </w:rPr>
        <w:t xml:space="preserve">- </w:t>
      </w:r>
      <w:r>
        <w:rPr>
          <w:rFonts w:ascii="Times New Roman" w:hAnsi="Times New Roman" w:hint="default"/>
          <w:sz w:val="20"/>
          <w:szCs w:val="20"/>
          <w:rtl w:val="0"/>
          <w:lang w:val="ru-RU"/>
        </w:rPr>
        <w:t>жіноча</w:t>
      </w:r>
      <w:r>
        <w:rPr>
          <w:rFonts w:ascii="Times New Roman" w:hAnsi="Times New Roman"/>
          <w:sz w:val="20"/>
          <w:szCs w:val="20"/>
          <w:rtl w:val="0"/>
          <w:lang w:val="ru-RU"/>
        </w:rPr>
        <w:t>/</w:t>
      </w:r>
      <w:r>
        <w:rPr>
          <w:rFonts w:ascii="Times New Roman" w:hAnsi="Times New Roman" w:hint="default"/>
          <w:sz w:val="20"/>
          <w:szCs w:val="20"/>
          <w:rtl w:val="0"/>
          <w:lang w:val="ru-RU"/>
        </w:rPr>
        <w:t>чоловіча</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СНЩС </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скроневий нижньо</w:t>
      </w:r>
      <w:r>
        <w:rPr>
          <w:rFonts w:ascii="Times New Roman" w:hAnsi="Times New Roman"/>
          <w:sz w:val="20"/>
          <w:szCs w:val="20"/>
          <w:rtl w:val="0"/>
          <w:lang w:val="ru-RU"/>
        </w:rPr>
        <w:t>-</w:t>
      </w:r>
      <w:r>
        <w:rPr>
          <w:rFonts w:ascii="Times New Roman" w:hAnsi="Times New Roman" w:hint="default"/>
          <w:sz w:val="20"/>
          <w:szCs w:val="20"/>
          <w:rtl w:val="0"/>
          <w:lang w:val="ru-RU"/>
        </w:rPr>
        <w:t>щелепний суглоб</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КТ </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клмпьютерна томографія</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ЛОР </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отоляринголог</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ГОМК </w:t>
      </w:r>
      <w:r>
        <w:rPr>
          <w:rFonts w:ascii="Times New Roman" w:hAnsi="Times New Roman"/>
          <w:sz w:val="20"/>
          <w:szCs w:val="20"/>
          <w:rtl w:val="0"/>
          <w:lang w:val="ru-RU"/>
        </w:rPr>
        <w:t>-</w:t>
      </w:r>
      <w:r>
        <w:rPr>
          <w:rFonts w:ascii="Helvetica Neue" w:hAnsi="Helvetica Neue"/>
          <w:sz w:val="22"/>
          <w:szCs w:val="22"/>
          <w:rtl w:val="0"/>
          <w:lang w:val="ru-RU"/>
        </w:rPr>
        <w:t xml:space="preserve"> </w:t>
      </w:r>
      <w:r>
        <w:rPr>
          <w:rFonts w:ascii="Times New Roman" w:hAnsi="Times New Roman" w:hint="default"/>
          <w:sz w:val="20"/>
          <w:szCs w:val="20"/>
          <w:rtl w:val="0"/>
          <w:lang w:val="ru-RU"/>
        </w:rPr>
        <w:t>гамаоксимасляна кислота</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sz w:val="20"/>
          <w:szCs w:val="20"/>
          <w:rtl w:val="0"/>
          <w:lang w:val="en-US"/>
        </w:rPr>
      </w:pPr>
      <w:r>
        <w:rPr>
          <w:rFonts w:ascii="Times New Roman" w:hAnsi="Times New Roman"/>
          <w:sz w:val="20"/>
          <w:szCs w:val="20"/>
          <w:rtl w:val="0"/>
          <w:lang w:val="en-US"/>
        </w:rPr>
        <w:t>SMAS</w:t>
      </w:r>
      <w:r>
        <w:rPr>
          <w:rFonts w:ascii="Times New Roman" w:hAnsi="Times New Roman"/>
          <w:sz w:val="20"/>
          <w:szCs w:val="20"/>
          <w:rtl w:val="0"/>
          <w:lang w:val="ru-RU"/>
        </w:rPr>
        <w:t xml:space="preserve"> - </w:t>
      </w:r>
      <w:r>
        <w:rPr>
          <w:rFonts w:ascii="Times New Roman" w:hAnsi="Times New Roman" w:hint="default"/>
          <w:sz w:val="20"/>
          <w:szCs w:val="20"/>
          <w:rtl w:val="0"/>
          <w:lang w:val="ru-RU"/>
        </w:rPr>
        <w:t>поверхнева м‘язово</w:t>
      </w:r>
      <w:r>
        <w:rPr>
          <w:rFonts w:ascii="Times New Roman" w:hAnsi="Times New Roman"/>
          <w:sz w:val="20"/>
          <w:szCs w:val="20"/>
          <w:rtl w:val="0"/>
          <w:lang w:val="ru-RU"/>
        </w:rPr>
        <w:t>-</w:t>
      </w:r>
      <w:r>
        <w:rPr>
          <w:rFonts w:ascii="Times New Roman" w:hAnsi="Times New Roman" w:hint="default"/>
          <w:sz w:val="20"/>
          <w:szCs w:val="20"/>
          <w:rtl w:val="0"/>
          <w:lang w:val="ru-RU"/>
        </w:rPr>
        <w:t>апоневротична система</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ВВЧТ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випадіння волосся за чоловічим типом</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ВВЖТ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випадіння волосся за жіночим типом</w:t>
      </w:r>
      <w:r>
        <w:rPr>
          <w:rFonts w:ascii="Times New Roman" w:hAnsi="Times New Roman"/>
          <w:sz w:val="20"/>
          <w:szCs w:val="20"/>
          <w:rtl w:val="0"/>
          <w:lang w:val="ru-RU"/>
        </w:rPr>
        <w:t xml:space="preserve">; </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ФГ</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фолікулярна група</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FUE - </w:t>
      </w:r>
      <w:r>
        <w:rPr>
          <w:rFonts w:ascii="Times New Roman" w:hAnsi="Times New Roman" w:hint="default"/>
          <w:sz w:val="20"/>
          <w:szCs w:val="20"/>
          <w:rtl w:val="0"/>
          <w:lang w:val="ru-RU"/>
        </w:rPr>
        <w:t>забір фолікулярної одиниці</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STRIP (FUT) - </w:t>
      </w:r>
      <w:r>
        <w:rPr>
          <w:rFonts w:ascii="Times New Roman" w:hAnsi="Times New Roman" w:hint="default"/>
          <w:sz w:val="20"/>
          <w:szCs w:val="20"/>
          <w:rtl w:val="0"/>
          <w:lang w:val="ru-RU"/>
        </w:rPr>
        <w:t xml:space="preserve">метод </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клаптевий метод забору</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ТЕЛА </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легенева емболія</w:t>
      </w:r>
      <w:r>
        <w:rPr>
          <w:rFonts w:ascii="Times New Roman" w:hAnsi="Times New Roman"/>
          <w:sz w:val="20"/>
          <w:szCs w:val="20"/>
          <w:rtl w:val="0"/>
          <w:lang w:val="ru-RU"/>
        </w:rPr>
        <w:t>;</w:t>
      </w:r>
    </w:p>
    <w:p>
      <w:pPr>
        <w:pStyle w:val="Body Text"/>
        <w:numPr>
          <w:ilvl w:val="0"/>
          <w:numId w:val="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ТГВ </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тромбоз глибоких вен</w:t>
      </w:r>
      <w:r>
        <w:rPr>
          <w:rFonts w:ascii="Times New Roman" w:hAnsi="Times New Roman"/>
          <w:sz w:val="20"/>
          <w:szCs w:val="20"/>
          <w:rtl w:val="0"/>
          <w:lang w:val="ru-RU"/>
        </w:rPr>
        <w:t>.</w:t>
      </w:r>
    </w:p>
    <w:p>
      <w:pPr>
        <w:pStyle w:val="Normal.0"/>
        <w:spacing w:before="10" w:after="10" w:line="240" w:lineRule="auto"/>
        <w:ind w:left="284" w:right="284" w:firstLine="0"/>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left="284" w:right="284" w:firstLine="0"/>
        <w:jc w:val="both"/>
        <w:rPr>
          <w:sz w:val="20"/>
          <w:szCs w:val="20"/>
        </w:rPr>
      </w:pPr>
    </w:p>
    <w:p>
      <w:pPr>
        <w:pStyle w:val="Normal.0"/>
        <w:spacing w:before="10" w:after="10" w:line="240" w:lineRule="auto"/>
        <w:ind w:right="284"/>
        <w:jc w:val="both"/>
        <w:rPr>
          <w:sz w:val="20"/>
          <w:szCs w:val="20"/>
        </w:rPr>
      </w:pPr>
    </w:p>
    <w:p>
      <w:pPr>
        <w:pStyle w:val="Body Text"/>
        <w:spacing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1. </w:t>
      </w:r>
      <w:r>
        <w:rPr>
          <w:rFonts w:ascii="Times New Roman" w:hAnsi="Times New Roman" w:hint="default"/>
          <w:sz w:val="20"/>
          <w:szCs w:val="20"/>
          <w:rtl w:val="0"/>
          <w:lang w:val="ru-RU"/>
        </w:rPr>
        <w:t>Загальна частина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Організація роботи та оснащення відділення пластичної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спеціальний інструментарій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шовний матеріал</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Принципи навчання</w:t>
      </w:r>
      <w:r>
        <w:rPr>
          <w:rFonts w:ascii="Times New Roman" w:hAnsi="Times New Roman"/>
          <w:sz w:val="20"/>
          <w:szCs w:val="20"/>
          <w:rtl w:val="0"/>
          <w:lang w:val="ru-RU"/>
        </w:rPr>
        <w:t>.</w:t>
      </w: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перелік загальноклінічних обстежень</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поняттям «абсолютні та відносні протипокази до операції»</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є етапи загоєння рани</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 Перерахуйте принципи класифікації антибіотиків</w:t>
      </w:r>
      <w:r>
        <w:rPr>
          <w:rFonts w:ascii="Times New Roman" w:hAnsi="Times New Roman"/>
          <w:sz w:val="20"/>
          <w:szCs w:val="20"/>
          <w:rtl w:val="0"/>
          <w:lang w:val="ru-RU"/>
        </w:rPr>
        <w:t>.</w:t>
      </w:r>
    </w:p>
    <w:p>
      <w:pPr>
        <w:pStyle w:val="Body Text"/>
        <w:numPr>
          <w:ilvl w:val="0"/>
          <w:numId w:val="8"/>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інструменти входять у великий та малий хірургічний набір</w:t>
      </w:r>
      <w:r>
        <w:rPr>
          <w:rFonts w:ascii="Times New Roman" w:hAnsi="Times New Roman"/>
          <w:sz w:val="20"/>
          <w:szCs w:val="20"/>
          <w:rtl w:val="0"/>
          <w:lang w:val="ru-RU"/>
        </w:rPr>
        <w:t>?</w:t>
      </w:r>
    </w:p>
    <w:p>
      <w:pPr>
        <w:pStyle w:val="Body Text"/>
        <w:spacing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 організацією роботи та оснащенням відділення пластичної хірургії та принципами навчання</w:t>
      </w:r>
      <w:r>
        <w:rPr>
          <w:rFonts w:ascii="Times New Roman" w:hAnsi="Times New Roman"/>
          <w:sz w:val="20"/>
          <w:szCs w:val="20"/>
          <w:rtl w:val="0"/>
          <w:lang w:val="ru-RU"/>
        </w:rPr>
        <w:t xml:space="preserve">. </w:t>
      </w:r>
    </w:p>
    <w:p>
      <w:pPr>
        <w:pStyle w:val="Body Text"/>
        <w:spacing w:before="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 xml:space="preserve">: </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Перелік обстеження пацієнта з косметичним дефектом</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Операції та види знеболення</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Покази до операції</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Випадки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застосовують антибіотикопрофілактику</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Етапи формування рубця</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Класифікацію шовних матеріалів</w:t>
      </w:r>
      <w:r>
        <w:rPr>
          <w:rFonts w:ascii="Times New Roman" w:hAnsi="Times New Roman"/>
          <w:sz w:val="20"/>
          <w:szCs w:val="20"/>
          <w:rtl w:val="0"/>
          <w:lang w:val="ru-RU"/>
        </w:rPr>
        <w:t>.</w:t>
      </w:r>
    </w:p>
    <w:p>
      <w:pPr>
        <w:pStyle w:val="Body Text"/>
        <w:numPr>
          <w:ilvl w:val="0"/>
          <w:numId w:val="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Перелік інструментів та обладнання в операційній</w:t>
      </w:r>
      <w:r>
        <w:rPr>
          <w:rFonts w:ascii="Times New Roman" w:hAnsi="Times New Roman"/>
          <w:sz w:val="20"/>
          <w:szCs w:val="20"/>
          <w:rtl w:val="0"/>
          <w:lang w:val="ru-RU"/>
        </w:rPr>
        <w:t>.</w:t>
      </w:r>
    </w:p>
    <w:p>
      <w:pPr>
        <w:pStyle w:val="Body Text"/>
        <w:spacing w:before="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1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Провести обстеження пацієнта з косметичним дефектом</w:t>
      </w:r>
      <w:r>
        <w:rPr>
          <w:rFonts w:ascii="Times New Roman" w:hAnsi="Times New Roman"/>
          <w:sz w:val="20"/>
          <w:szCs w:val="20"/>
          <w:rtl w:val="0"/>
          <w:lang w:val="ru-RU"/>
        </w:rPr>
        <w:t>.</w:t>
      </w:r>
    </w:p>
    <w:p>
      <w:pPr>
        <w:pStyle w:val="Body Text"/>
        <w:numPr>
          <w:ilvl w:val="0"/>
          <w:numId w:val="1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Інтерпретувати результати обстежень пацієнта</w:t>
      </w:r>
      <w:r>
        <w:rPr>
          <w:rFonts w:ascii="Times New Roman" w:hAnsi="Times New Roman"/>
          <w:sz w:val="20"/>
          <w:szCs w:val="20"/>
          <w:rtl w:val="0"/>
          <w:lang w:val="ru-RU"/>
        </w:rPr>
        <w:t>.</w:t>
      </w:r>
    </w:p>
    <w:p>
      <w:pPr>
        <w:pStyle w:val="Body Text"/>
        <w:numPr>
          <w:ilvl w:val="0"/>
          <w:numId w:val="1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Визначити покази до операції та вид знеболення</w:t>
      </w:r>
      <w:r>
        <w:rPr>
          <w:rFonts w:ascii="Times New Roman" w:hAnsi="Times New Roman"/>
          <w:sz w:val="20"/>
          <w:szCs w:val="20"/>
          <w:rtl w:val="0"/>
          <w:lang w:val="ru-RU"/>
        </w:rPr>
        <w:t>.</w:t>
      </w:r>
    </w:p>
    <w:p>
      <w:pPr>
        <w:pStyle w:val="Body Text"/>
        <w:numPr>
          <w:ilvl w:val="0"/>
          <w:numId w:val="10"/>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Володіти загальнохірургічними навичками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За останні </w:t>
      </w:r>
      <w:r>
        <w:rPr>
          <w:rFonts w:ascii="Times New Roman" w:hAnsi="Times New Roman"/>
          <w:sz w:val="20"/>
          <w:szCs w:val="20"/>
          <w:rtl w:val="0"/>
          <w:lang w:val="ru-RU"/>
        </w:rPr>
        <w:t xml:space="preserve">20 </w:t>
      </w:r>
      <w:r>
        <w:rPr>
          <w:rFonts w:ascii="Times New Roman" w:hAnsi="Times New Roman" w:hint="default"/>
          <w:sz w:val="20"/>
          <w:szCs w:val="20"/>
          <w:rtl w:val="0"/>
          <w:lang w:val="ru-RU"/>
        </w:rPr>
        <w:t>років в Україні спостерігається значне зростання кількості методів лікування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спрямованих на поліпшення якості життя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збільшується кількість пластичних естетичних операцій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метою яких є ліквідація або корекція косметичного дефекту чи деформації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 пов’язано з демократизацією нашого суспільства та підвищення вимог населення до своєї зовнішності</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Під час пластичної операції хірург проводить корекцію форми та обʼєму косметичного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Цього досягають видаленням або додаванням масиву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Сучасні операції з корекції косметичних дефектів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спричинених патологічним зміщенням покривних тканин</w:t>
      </w:r>
      <w:r>
        <w:rPr>
          <w:rFonts w:ascii="Times New Roman" w:hAnsi="Times New Roman"/>
          <w:sz w:val="20"/>
          <w:szCs w:val="20"/>
          <w:rtl w:val="0"/>
          <w:lang w:val="ru-RU"/>
        </w:rPr>
        <w:t xml:space="preserve">. </w:t>
      </w:r>
    </w:p>
    <w:p>
      <w:pPr>
        <w:pStyle w:val="Body Text"/>
        <w:spacing w:after="4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первинному огляді пацієнтки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зображення її косметичного дефекту вносять до комп’ютерного банку даних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визначають можливі методи корекції або усунення косметичного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обговорюють з пацієнткою шляхи досягнення мети хірургічної корекції з орієнтацією на її побажання та знання хірурга з обовʼязковим інформуванням про можливі ускладнення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Призначають та здійснюють план додаткового лабораторного й інструментального дослідження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проводять консультації спеціалістів </w:t>
      </w:r>
      <w:r>
        <w:rPr>
          <w:rFonts w:ascii="Times New Roman" w:hAnsi="Times New Roman"/>
          <w:sz w:val="20"/>
          <w:szCs w:val="20"/>
          <w:rtl w:val="0"/>
          <w:lang w:val="ru-RU"/>
        </w:rPr>
        <w:t>(</w:t>
      </w:r>
      <w:r>
        <w:rPr>
          <w:rFonts w:ascii="Times New Roman" w:hAnsi="Times New Roman" w:hint="default"/>
          <w:sz w:val="20"/>
          <w:szCs w:val="20"/>
          <w:rtl w:val="0"/>
          <w:lang w:val="ru-RU"/>
        </w:rPr>
        <w:t xml:space="preserve">як стандарт </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терапевта й анестезіолога</w:t>
      </w:r>
      <w:r>
        <w:rPr>
          <w:rFonts w:ascii="Times New Roman" w:hAnsi="Times New Roman"/>
          <w:sz w:val="20"/>
          <w:szCs w:val="20"/>
          <w:rtl w:val="0"/>
          <w:lang w:val="ru-RU"/>
        </w:rPr>
        <w:t xml:space="preserve">). </w:t>
      </w:r>
      <w:bookmarkStart w:name="_Hlk79432169" w:id="0"/>
      <w:r>
        <w:rPr>
          <w:rFonts w:ascii="Times New Roman" w:hAnsi="Times New Roman" w:hint="default"/>
          <w:sz w:val="20"/>
          <w:szCs w:val="20"/>
          <w:rtl w:val="0"/>
          <w:lang w:val="ru-RU"/>
        </w:rPr>
        <w:t xml:space="preserve">Обстеження пацієнток з косметичними дефектами </w:t>
      </w:r>
      <w:bookmarkEnd w:id="0"/>
      <w:r>
        <w:rPr>
          <w:rFonts w:ascii="Times New Roman" w:hAnsi="Times New Roman" w:hint="default"/>
          <w:sz w:val="20"/>
          <w:szCs w:val="20"/>
          <w:rtl w:val="0"/>
          <w:lang w:val="ru-RU"/>
        </w:rPr>
        <w:t>проводять за загальноприйнятими клінічними методиками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включають в себе</w:t>
      </w:r>
      <w:r>
        <w:rPr>
          <w:rFonts w:ascii="Times New Roman" w:hAnsi="Times New Roman"/>
          <w:sz w:val="20"/>
          <w:szCs w:val="20"/>
          <w:rtl w:val="0"/>
          <w:lang w:val="ru-RU"/>
        </w:rPr>
        <w:t>:</w:t>
      </w:r>
    </w:p>
    <w:p>
      <w:pPr>
        <w:pStyle w:val="Body Text"/>
        <w:numPr>
          <w:ilvl w:val="0"/>
          <w:numId w:val="1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Вислуховування скарг</w:t>
      </w:r>
      <w:r>
        <w:rPr>
          <w:rFonts w:ascii="Times New Roman" w:hAnsi="Times New Roman"/>
          <w:sz w:val="20"/>
          <w:szCs w:val="20"/>
          <w:rtl w:val="0"/>
          <w:lang w:val="ru-RU"/>
        </w:rPr>
        <w:t>.</w:t>
      </w:r>
    </w:p>
    <w:p>
      <w:pPr>
        <w:pStyle w:val="Body Text"/>
        <w:numPr>
          <w:ilvl w:val="0"/>
          <w:numId w:val="1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Збір анамнезу</w:t>
      </w:r>
      <w:r>
        <w:rPr>
          <w:rFonts w:ascii="Times New Roman" w:hAnsi="Times New Roman"/>
          <w:sz w:val="20"/>
          <w:szCs w:val="20"/>
          <w:rtl w:val="0"/>
          <w:lang w:val="ru-RU"/>
        </w:rPr>
        <w:t>.</w:t>
      </w:r>
    </w:p>
    <w:p>
      <w:pPr>
        <w:pStyle w:val="Body Text"/>
        <w:numPr>
          <w:ilvl w:val="0"/>
          <w:numId w:val="1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Огляд</w:t>
      </w:r>
      <w:r>
        <w:rPr>
          <w:rFonts w:ascii="Times New Roman" w:hAnsi="Times New Roman"/>
          <w:sz w:val="20"/>
          <w:szCs w:val="20"/>
          <w:rtl w:val="0"/>
          <w:lang w:val="ru-RU"/>
        </w:rPr>
        <w:t>.</w:t>
      </w:r>
    </w:p>
    <w:p>
      <w:pPr>
        <w:pStyle w:val="Body Text"/>
        <w:numPr>
          <w:ilvl w:val="0"/>
          <w:numId w:val="1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Пальпацію</w:t>
      </w:r>
      <w:r>
        <w:rPr>
          <w:rFonts w:ascii="Times New Roman" w:hAnsi="Times New Roman"/>
          <w:sz w:val="20"/>
          <w:szCs w:val="20"/>
          <w:rtl w:val="0"/>
          <w:lang w:val="ru-RU"/>
        </w:rPr>
        <w:t>.</w:t>
      </w:r>
    </w:p>
    <w:p>
      <w:pPr>
        <w:pStyle w:val="Body Text"/>
        <w:numPr>
          <w:ilvl w:val="0"/>
          <w:numId w:val="1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Клінічне обстеження</w:t>
      </w:r>
      <w:r>
        <w:rPr>
          <w:rFonts w:ascii="Times New Roman" w:hAnsi="Times New Roman"/>
          <w:sz w:val="20"/>
          <w:szCs w:val="20"/>
          <w:rtl w:val="0"/>
          <w:lang w:val="ru-RU"/>
        </w:rPr>
        <w:t>.</w:t>
      </w:r>
    </w:p>
    <w:p>
      <w:pPr>
        <w:pStyle w:val="Body Text"/>
        <w:numPr>
          <w:ilvl w:val="0"/>
          <w:numId w:val="1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Лабораторне обстеження пацієнток у перед</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післяопераційний період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документальне оформлення у вигляді «історії хвороби стаціонарного хворого»</w:t>
      </w:r>
      <w:r>
        <w:rPr>
          <w:rFonts w:ascii="Times New Roman" w:hAnsi="Times New Roman"/>
          <w:sz w:val="20"/>
          <w:szCs w:val="20"/>
          <w:rtl w:val="0"/>
          <w:lang w:val="ru-RU"/>
        </w:rPr>
        <w:t>.</w:t>
      </w:r>
    </w:p>
    <w:p>
      <w:pPr>
        <w:pStyle w:val="Body Text"/>
        <w:numPr>
          <w:ilvl w:val="0"/>
          <w:numId w:val="12"/>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Необхідні заяви та розписки згідно чинного законодавства</w:t>
      </w:r>
      <w:r>
        <w:rPr>
          <w:rFonts w:ascii="Times New Roman" w:hAnsi="Times New Roman"/>
          <w:sz w:val="20"/>
          <w:szCs w:val="20"/>
          <w:rtl w:val="0"/>
          <w:lang w:val="ru-RU"/>
        </w:rPr>
        <w:t xml:space="preserve">. </w:t>
      </w:r>
    </w:p>
    <w:p>
      <w:pPr>
        <w:pStyle w:val="Body Text"/>
        <w:spacing w:before="10" w:after="1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Усі пацієнтки перед операцією проходять загальноклінічне лабораторне обстеження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включає</w:t>
      </w:r>
      <w:r>
        <w:rPr>
          <w:rFonts w:ascii="Times New Roman" w:hAnsi="Times New Roman"/>
          <w:sz w:val="20"/>
          <w:szCs w:val="20"/>
          <w:rtl w:val="0"/>
          <w:lang w:val="ru-RU"/>
        </w:rPr>
        <w:t>:</w:t>
      </w:r>
    </w:p>
    <w:p>
      <w:pPr>
        <w:pStyle w:val="Body Text"/>
        <w:numPr>
          <w:ilvl w:val="0"/>
          <w:numId w:val="1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Загальний аналіз крові з формулою</w:t>
      </w:r>
      <w:r>
        <w:rPr>
          <w:rFonts w:ascii="Times New Roman" w:hAnsi="Times New Roman"/>
          <w:sz w:val="20"/>
          <w:szCs w:val="20"/>
          <w:rtl w:val="0"/>
          <w:lang w:val="ru-RU"/>
        </w:rPr>
        <w:t>.</w:t>
      </w:r>
    </w:p>
    <w:p>
      <w:pPr>
        <w:pStyle w:val="Body Text"/>
        <w:numPr>
          <w:ilvl w:val="0"/>
          <w:numId w:val="1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Загальний аналіз сечі</w:t>
      </w:r>
      <w:r>
        <w:rPr>
          <w:rFonts w:ascii="Times New Roman" w:hAnsi="Times New Roman"/>
          <w:sz w:val="20"/>
          <w:szCs w:val="20"/>
          <w:rtl w:val="0"/>
          <w:lang w:val="ru-RU"/>
        </w:rPr>
        <w:t>.</w:t>
      </w:r>
    </w:p>
    <w:p>
      <w:pPr>
        <w:pStyle w:val="Body Text"/>
        <w:numPr>
          <w:ilvl w:val="0"/>
          <w:numId w:val="1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Біохімічне дослідження крові </w:t>
      </w:r>
      <w:r>
        <w:rPr>
          <w:rFonts w:ascii="Times New Roman" w:hAnsi="Times New Roman"/>
          <w:sz w:val="20"/>
          <w:szCs w:val="20"/>
          <w:rtl w:val="0"/>
          <w:lang w:val="ru-RU"/>
        </w:rPr>
        <w:t>(</w:t>
      </w:r>
      <w:r>
        <w:rPr>
          <w:rFonts w:ascii="Times New Roman" w:hAnsi="Times New Roman" w:hint="default"/>
          <w:sz w:val="20"/>
          <w:szCs w:val="20"/>
          <w:rtl w:val="0"/>
          <w:lang w:val="ru-RU"/>
        </w:rPr>
        <w:t>білок та його фракції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білірубін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креатинін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сечовина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цукор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електроліти крові — калій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натрій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хлор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кальцій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амінотрансферази крові</w:t>
      </w:r>
      <w:r>
        <w:rPr>
          <w:rFonts w:ascii="Times New Roman" w:hAnsi="Times New Roman"/>
          <w:sz w:val="20"/>
          <w:szCs w:val="20"/>
          <w:rtl w:val="0"/>
          <w:lang w:val="ru-RU"/>
        </w:rPr>
        <w:t>.</w:t>
      </w:r>
    </w:p>
    <w:p>
      <w:pPr>
        <w:pStyle w:val="Body Text"/>
        <w:numPr>
          <w:ilvl w:val="0"/>
          <w:numId w:val="1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Коагулограму</w:t>
      </w:r>
      <w:r>
        <w:rPr>
          <w:rFonts w:ascii="Times New Roman" w:hAnsi="Times New Roman"/>
          <w:sz w:val="20"/>
          <w:szCs w:val="20"/>
          <w:rtl w:val="0"/>
          <w:lang w:val="ru-RU"/>
        </w:rPr>
        <w:t>.</w:t>
      </w:r>
    </w:p>
    <w:p>
      <w:pPr>
        <w:pStyle w:val="Body Text"/>
        <w:numPr>
          <w:ilvl w:val="0"/>
          <w:numId w:val="1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Групу крові</w:t>
      </w:r>
      <w:r>
        <w:rPr>
          <w:rFonts w:ascii="Times New Roman" w:hAnsi="Times New Roman"/>
          <w:sz w:val="20"/>
          <w:szCs w:val="20"/>
          <w:rtl w:val="0"/>
          <w:lang w:val="ru-RU"/>
        </w:rPr>
        <w:t xml:space="preserve">, </w:t>
      </w:r>
      <w:r>
        <w:rPr>
          <w:rFonts w:ascii="Times New Roman" w:hAnsi="Times New Roman"/>
          <w:sz w:val="20"/>
          <w:szCs w:val="20"/>
          <w:rtl w:val="0"/>
          <w:lang w:val="en-US"/>
        </w:rPr>
        <w:t>R</w:t>
      </w:r>
      <w:r>
        <w:rPr>
          <w:rFonts w:ascii="Times New Roman" w:hAnsi="Times New Roman"/>
          <w:sz w:val="20"/>
          <w:szCs w:val="20"/>
          <w:rtl w:val="0"/>
          <w:lang w:val="ru-RU"/>
        </w:rPr>
        <w:t>h.</w:t>
      </w:r>
    </w:p>
    <w:p>
      <w:pPr>
        <w:pStyle w:val="Body Text"/>
        <w:numPr>
          <w:ilvl w:val="0"/>
          <w:numId w:val="1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Інші лабораторні аналізи за показами</w:t>
      </w:r>
      <w:r>
        <w:rPr>
          <w:rFonts w:ascii="Times New Roman" w:hAnsi="Times New Roman"/>
          <w:sz w:val="20"/>
          <w:szCs w:val="20"/>
          <w:rtl w:val="0"/>
          <w:lang w:val="ru-RU"/>
        </w:rPr>
        <w:t>.</w:t>
      </w:r>
    </w:p>
    <w:p>
      <w:pPr>
        <w:pStyle w:val="Body Text"/>
        <w:spacing w:before="10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Консультація та психологічна робота з пацієнтом є наріжним каменем у праці пластичного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особливо естетичного хірурга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bookmarkStart w:name="_Hlk79432244" w:id="1"/>
      <w:r>
        <w:rPr>
          <w:rFonts w:ascii="Times New Roman" w:hAnsi="Times New Roman" w:hint="default"/>
          <w:sz w:val="20"/>
          <w:szCs w:val="20"/>
          <w:rtl w:val="0"/>
          <w:lang w:val="ru-RU"/>
        </w:rPr>
        <w:t xml:space="preserve">під загальним знеболюванням </w:t>
      </w:r>
      <w:bookmarkEnd w:id="1"/>
      <w:r>
        <w:rPr>
          <w:rFonts w:ascii="Times New Roman" w:hAnsi="Times New Roman"/>
          <w:sz w:val="20"/>
          <w:szCs w:val="20"/>
          <w:rtl w:val="0"/>
          <w:lang w:val="ru-RU"/>
        </w:rPr>
        <w:t>(</w:t>
      </w:r>
      <w:r>
        <w:rPr>
          <w:rFonts w:ascii="Times New Roman" w:hAnsi="Times New Roman" w:hint="default"/>
          <w:sz w:val="20"/>
          <w:szCs w:val="20"/>
          <w:rtl w:val="0"/>
          <w:lang w:val="ru-RU"/>
        </w:rPr>
        <w:t>комбінований ендотрахеальний наркоз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виконують операції</w:t>
      </w:r>
      <w:r>
        <w:rPr>
          <w:rFonts w:ascii="Times New Roman" w:hAnsi="Times New Roman"/>
          <w:sz w:val="20"/>
          <w:szCs w:val="20"/>
          <w:rtl w:val="0"/>
          <w:lang w:val="ru-RU"/>
        </w:rPr>
        <w:t xml:space="preserve">: </w:t>
      </w:r>
    </w:p>
    <w:p>
      <w:pPr>
        <w:pStyle w:val="Body Text"/>
        <w:numPr>
          <w:ilvl w:val="0"/>
          <w:numId w:val="1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Фейс</w:t>
      </w:r>
      <w:r>
        <w:rPr>
          <w:rFonts w:ascii="Times New Roman" w:hAnsi="Times New Roman"/>
          <w:sz w:val="20"/>
          <w:szCs w:val="20"/>
          <w:rtl w:val="0"/>
          <w:lang w:val="ru-RU"/>
        </w:rPr>
        <w:t>-</w:t>
      </w:r>
      <w:r>
        <w:rPr>
          <w:rFonts w:ascii="Times New Roman" w:hAnsi="Times New Roman" w:hint="default"/>
          <w:sz w:val="20"/>
          <w:szCs w:val="20"/>
          <w:rtl w:val="0"/>
          <w:lang w:val="ru-RU"/>
        </w:rPr>
        <w:t>ліфтингу</w:t>
      </w:r>
      <w:r>
        <w:rPr>
          <w:rFonts w:ascii="Times New Roman" w:hAnsi="Times New Roman"/>
          <w:sz w:val="20"/>
          <w:szCs w:val="20"/>
          <w:rtl w:val="0"/>
          <w:lang w:val="ru-RU"/>
        </w:rPr>
        <w:t>.</w:t>
      </w:r>
      <w:bookmarkStart w:name="_Hlk79432300" w:id="2"/>
      <w:r>
        <w:rPr>
          <w:rFonts w:ascii="Times New Roman" w:hAnsi="Times New Roman"/>
          <w:sz w:val="20"/>
          <w:szCs w:val="20"/>
          <w:rtl w:val="0"/>
          <w:lang w:val="ru-RU"/>
        </w:rPr>
        <w:t xml:space="preserve"> </w:t>
      </w:r>
    </w:p>
    <w:p>
      <w:pPr>
        <w:pStyle w:val="Body Text"/>
        <w:numPr>
          <w:ilvl w:val="0"/>
          <w:numId w:val="1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Ринопластики</w:t>
      </w:r>
      <w:r>
        <w:rPr>
          <w:rFonts w:ascii="Times New Roman" w:hAnsi="Times New Roman"/>
          <w:sz w:val="20"/>
          <w:szCs w:val="20"/>
          <w:rtl w:val="0"/>
          <w:lang w:val="ru-RU"/>
        </w:rPr>
        <w:t xml:space="preserve">. </w:t>
      </w:r>
      <w:bookmarkEnd w:id="2"/>
      <w:bookmarkStart w:name="_Hlk79432448" w:id="3"/>
    </w:p>
    <w:p>
      <w:pPr>
        <w:pStyle w:val="Body Text"/>
        <w:numPr>
          <w:ilvl w:val="0"/>
          <w:numId w:val="1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Мамопластики</w:t>
      </w:r>
      <w:r>
        <w:rPr>
          <w:rFonts w:ascii="Times New Roman" w:hAnsi="Times New Roman"/>
          <w:sz w:val="20"/>
          <w:szCs w:val="20"/>
          <w:rtl w:val="0"/>
          <w:lang w:val="ru-RU"/>
        </w:rPr>
        <w:t>.</w:t>
      </w:r>
      <w:bookmarkEnd w:id="3"/>
    </w:p>
    <w:p>
      <w:pPr>
        <w:pStyle w:val="Body Text"/>
        <w:numPr>
          <w:ilvl w:val="0"/>
          <w:numId w:val="16"/>
        </w:numPr>
        <w:bidi w:val="0"/>
        <w:ind w:right="0"/>
        <w:jc w:val="left"/>
        <w:rPr>
          <w:rFonts w:ascii="Times New Roman" w:cs="Times New Roman" w:hAnsi="Times New Roman" w:eastAsia="Times New Roman"/>
          <w:sz w:val="20"/>
          <w:szCs w:val="20"/>
          <w:rtl w:val="0"/>
        </w:rPr>
      </w:pPr>
      <w:bookmarkStart w:name="_Hlk79432469" w:id="4"/>
      <w:r>
        <w:rPr>
          <w:rFonts w:ascii="Times New Roman" w:hAnsi="Times New Roman" w:hint="default"/>
          <w:sz w:val="20"/>
          <w:szCs w:val="20"/>
          <w:rtl w:val="0"/>
          <w:lang w:val="ru-RU"/>
        </w:rPr>
        <w:t>Абдомінопластики</w:t>
      </w:r>
      <w:r>
        <w:rPr>
          <w:rFonts w:ascii="Times New Roman" w:hAnsi="Times New Roman"/>
          <w:sz w:val="20"/>
          <w:szCs w:val="20"/>
          <w:rtl w:val="0"/>
          <w:lang w:val="ru-RU"/>
        </w:rPr>
        <w:t>.</w:t>
      </w:r>
      <w:bookmarkEnd w:id="4"/>
    </w:p>
    <w:p>
      <w:pPr>
        <w:pStyle w:val="Body Text"/>
        <w:numPr>
          <w:ilvl w:val="0"/>
          <w:numId w:val="1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Об’ємної дермаліпектомії</w:t>
      </w:r>
      <w:r>
        <w:rPr>
          <w:rFonts w:ascii="Times New Roman" w:hAnsi="Times New Roman"/>
          <w:sz w:val="20"/>
          <w:szCs w:val="20"/>
          <w:rtl w:val="0"/>
          <w:lang w:val="ru-RU"/>
        </w:rPr>
        <w:t xml:space="preserve">. </w:t>
      </w:r>
    </w:p>
    <w:p>
      <w:pPr>
        <w:pStyle w:val="Body Text"/>
        <w:numPr>
          <w:ilvl w:val="0"/>
          <w:numId w:val="1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Ендопротезування сідниць і гомілок</w:t>
      </w:r>
      <w:r>
        <w:rPr>
          <w:rFonts w:ascii="Times New Roman" w:hAnsi="Times New Roman"/>
          <w:sz w:val="20"/>
          <w:szCs w:val="20"/>
          <w:rtl w:val="0"/>
          <w:lang w:val="ru-RU"/>
        </w:rPr>
        <w:t xml:space="preserve">. </w:t>
      </w:r>
    </w:p>
    <w:p>
      <w:pPr>
        <w:pStyle w:val="Body Text"/>
        <w:numPr>
          <w:ilvl w:val="0"/>
          <w:numId w:val="1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Зміну статі</w:t>
      </w:r>
      <w:r>
        <w:rPr>
          <w:rFonts w:ascii="Times New Roman" w:hAnsi="Times New Roman"/>
          <w:sz w:val="20"/>
          <w:szCs w:val="20"/>
          <w:rtl w:val="0"/>
          <w:lang w:val="ru-RU"/>
        </w:rPr>
        <w:t>.</w:t>
      </w:r>
      <w:bookmarkStart w:name="_Hlk79432361" w:id="5"/>
      <w:r>
        <w:rPr>
          <w:rFonts w:ascii="Times New Roman" w:hAnsi="Times New Roman"/>
          <w:sz w:val="20"/>
          <w:szCs w:val="20"/>
          <w:rtl w:val="0"/>
          <w:lang w:val="ru-RU"/>
        </w:rPr>
        <w:t xml:space="preserve"> </w:t>
      </w:r>
    </w:p>
    <w:p>
      <w:pPr>
        <w:pStyle w:val="Body Text"/>
        <w:numPr>
          <w:ilvl w:val="0"/>
          <w:numId w:val="1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Під внутрішньовенною анестезією </w:t>
      </w:r>
      <w:bookmarkEnd w:id="5"/>
      <w:r>
        <w:rPr>
          <w:rFonts w:ascii="Times New Roman" w:hAnsi="Times New Roman" w:hint="default"/>
          <w:sz w:val="20"/>
          <w:szCs w:val="20"/>
          <w:rtl w:val="0"/>
          <w:lang w:val="ru-RU"/>
        </w:rPr>
        <w:t xml:space="preserve">– </w:t>
      </w:r>
      <w:bookmarkStart w:name="_Hlk79432319" w:id="6"/>
      <w:r>
        <w:rPr>
          <w:rFonts w:ascii="Times New Roman" w:hAnsi="Times New Roman" w:hint="default"/>
          <w:sz w:val="20"/>
          <w:szCs w:val="20"/>
          <w:rtl w:val="0"/>
          <w:lang w:val="ru-RU"/>
        </w:rPr>
        <w:t>ліпосакцію</w:t>
      </w:r>
      <w:bookmarkEnd w:id="6"/>
      <w:r>
        <w:rPr>
          <w:rFonts w:ascii="Times New Roman" w:hAnsi="Times New Roman"/>
          <w:sz w:val="20"/>
          <w:szCs w:val="20"/>
          <w:rtl w:val="0"/>
          <w:lang w:val="ru-RU"/>
        </w:rPr>
        <w:t>.</w:t>
      </w:r>
      <w:bookmarkStart w:name="_Hlk79432498" w:id="7"/>
      <w:r>
        <w:rPr>
          <w:rFonts w:ascii="Times New Roman" w:hAnsi="Times New Roman" w:hint="default"/>
          <w:sz w:val="20"/>
          <w:szCs w:val="20"/>
          <w:rtl w:val="0"/>
          <w:lang w:val="ru-RU"/>
        </w:rPr>
        <w:t xml:space="preserve"> Під місцевою анестезією </w:t>
      </w:r>
      <w:bookmarkEnd w:id="7"/>
      <w:r>
        <w:rPr>
          <w:rFonts w:ascii="Times New Roman" w:hAnsi="Times New Roman"/>
          <w:sz w:val="20"/>
          <w:szCs w:val="20"/>
          <w:rtl w:val="0"/>
          <w:lang w:val="ru-RU"/>
        </w:rPr>
        <w:t xml:space="preserve">- </w:t>
      </w:r>
      <w:bookmarkStart w:name="_Hlk79432337" w:id="8"/>
      <w:r>
        <w:rPr>
          <w:rFonts w:ascii="Times New Roman" w:hAnsi="Times New Roman" w:hint="default"/>
          <w:sz w:val="20"/>
          <w:szCs w:val="20"/>
          <w:rtl w:val="0"/>
          <w:lang w:val="ru-RU"/>
        </w:rPr>
        <w:t>отопластику</w:t>
      </w:r>
      <w:bookmarkEnd w:id="8"/>
      <w:r>
        <w:rPr>
          <w:rFonts w:ascii="Times New Roman" w:hAnsi="Times New Roman"/>
          <w:sz w:val="20"/>
          <w:szCs w:val="20"/>
          <w:rtl w:val="0"/>
          <w:lang w:val="ru-RU"/>
        </w:rPr>
        <w:t xml:space="preserve">, </w:t>
      </w:r>
      <w:r>
        <w:rPr>
          <w:rFonts w:ascii="Times New Roman" w:hAnsi="Times New Roman" w:hint="default"/>
          <w:sz w:val="20"/>
          <w:szCs w:val="20"/>
          <w:rtl w:val="0"/>
          <w:lang w:val="ru-RU"/>
        </w:rPr>
        <w:t>місцеві корекції</w:t>
      </w:r>
      <w:r>
        <w:rPr>
          <w:rFonts w:ascii="Times New Roman" w:hAnsi="Times New Roman"/>
          <w:sz w:val="20"/>
          <w:szCs w:val="20"/>
          <w:rtl w:val="0"/>
          <w:lang w:val="ru-RU"/>
        </w:rPr>
        <w:t>.</w:t>
      </w:r>
    </w:p>
    <w:p>
      <w:pPr>
        <w:pStyle w:val="Body Text"/>
        <w:spacing w:before="100"/>
        <w:jc w:val="center"/>
        <w:rPr>
          <w:rFonts w:ascii="Times New Roman" w:cs="Times New Roman" w:hAnsi="Times New Roman" w:eastAsia="Times New Roman"/>
          <w:sz w:val="20"/>
          <w:szCs w:val="20"/>
          <w:u w:val="single"/>
        </w:rPr>
      </w:pPr>
      <w:bookmarkStart w:name="_Hlk79432549" w:id="9"/>
      <w:r>
        <w:rPr>
          <w:rFonts w:ascii="Times New Roman" w:hAnsi="Times New Roman" w:hint="default"/>
          <w:sz w:val="20"/>
          <w:szCs w:val="20"/>
          <w:u w:val="single"/>
          <w:rtl w:val="0"/>
          <w:lang w:val="ru-RU"/>
        </w:rPr>
        <w:t>Показаннями до операції є</w:t>
      </w:r>
      <w:r>
        <w:rPr>
          <w:rFonts w:ascii="Times New Roman" w:hAnsi="Times New Roman"/>
          <w:sz w:val="20"/>
          <w:szCs w:val="20"/>
          <w:u w:val="single"/>
          <w:rtl w:val="0"/>
          <w:lang w:val="ru-RU"/>
        </w:rPr>
        <w:t>:</w:t>
      </w:r>
      <w:bookmarkEnd w:id="9"/>
    </w:p>
    <w:p>
      <w:pPr>
        <w:pStyle w:val="Body Text"/>
        <w:numPr>
          <w:ilvl w:val="0"/>
          <w:numId w:val="18"/>
        </w:numPr>
        <w:bidi w:val="0"/>
        <w:ind w:right="0"/>
        <w:jc w:val="both"/>
        <w:rPr>
          <w:rFonts w:ascii="Times New Roman" w:cs="Times New Roman" w:hAnsi="Times New Roman" w:eastAsia="Times New Roman"/>
          <w:sz w:val="20"/>
          <w:szCs w:val="20"/>
          <w:rtl w:val="0"/>
        </w:rPr>
      </w:pPr>
      <w:bookmarkStart w:name="_Hlk79432588" w:id="10"/>
      <w:r>
        <w:rPr>
          <w:rFonts w:ascii="Times New Roman" w:hAnsi="Times New Roman" w:hint="default"/>
          <w:sz w:val="20"/>
          <w:szCs w:val="20"/>
          <w:rtl w:val="0"/>
          <w:lang w:val="ru-RU"/>
        </w:rPr>
        <w:t>Наявність косметичного дефекту певної анатомічної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підтверджено відповідним діагнозом</w:t>
      </w:r>
      <w:r>
        <w:rPr>
          <w:rFonts w:ascii="Times New Roman" w:hAnsi="Times New Roman"/>
          <w:sz w:val="20"/>
          <w:szCs w:val="20"/>
          <w:rtl w:val="0"/>
          <w:lang w:val="ru-RU"/>
        </w:rPr>
        <w:t>.</w:t>
      </w:r>
      <w:bookmarkEnd w:id="10"/>
    </w:p>
    <w:p>
      <w:pPr>
        <w:pStyle w:val="Body Text"/>
        <w:numPr>
          <w:ilvl w:val="0"/>
          <w:numId w:val="19"/>
        </w:numPr>
        <w:bidi w:val="0"/>
        <w:spacing w:after="2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Бажання пацієнтки щодо його корекції та відсутність протипоказань</w:t>
      </w:r>
      <w:r>
        <w:rPr>
          <w:rFonts w:ascii="Times New Roman" w:hAnsi="Times New Roman"/>
          <w:sz w:val="20"/>
          <w:szCs w:val="20"/>
          <w:rtl w:val="0"/>
          <w:lang w:val="ru-RU"/>
        </w:rPr>
        <w:t>.</w:t>
      </w:r>
    </w:p>
    <w:p>
      <w:pPr>
        <w:pStyle w:val="Body Text"/>
        <w:spacing w:before="100"/>
        <w:jc w:val="both"/>
        <w:rPr>
          <w:rFonts w:ascii="Times New Roman" w:cs="Times New Roman" w:hAnsi="Times New Roman" w:eastAsia="Times New Roman"/>
          <w:sz w:val="20"/>
          <w:szCs w:val="20"/>
        </w:rPr>
      </w:pPr>
      <w:bookmarkStart w:name="_Hlk79432688" w:id="11"/>
    </w:p>
    <w:p>
      <w:pPr>
        <w:pStyle w:val="Body Text"/>
        <w:spacing w:before="100"/>
        <w:jc w:val="both"/>
        <w:rPr>
          <w:rFonts w:ascii="Times New Roman" w:cs="Times New Roman" w:hAnsi="Times New Roman" w:eastAsia="Times New Roman"/>
          <w:sz w:val="20"/>
          <w:szCs w:val="20"/>
        </w:rPr>
      </w:pPr>
    </w:p>
    <w:p>
      <w:pPr>
        <w:pStyle w:val="Body Text"/>
        <w:spacing w:before="100"/>
        <w:jc w:val="both"/>
        <w:rPr>
          <w:rFonts w:ascii="Times New Roman" w:cs="Times New Roman" w:hAnsi="Times New Roman" w:eastAsia="Times New Roman"/>
        </w:rPr>
        <w:sectPr>
          <w:headerReference w:type="default" r:id="rId4"/>
          <w:headerReference w:type="first" r:id="rId5"/>
          <w:footerReference w:type="default" r:id="rId6"/>
          <w:footerReference w:type="first" r:id="rId7"/>
          <w:pgSz w:w="8400" w:h="11900" w:orient="portrait"/>
          <w:pgMar w:top="0" w:right="1134" w:bottom="0" w:left="851" w:header="284" w:footer="284"/>
          <w:pgNumType w:start="0"/>
          <w:titlePg w:val="1"/>
          <w:bidi w:val="0"/>
        </w:sectPr>
      </w:pPr>
      <w:r>
        <w:rPr>
          <w:rFonts w:ascii="Times New Roman" w:cs="Times New Roman" w:hAnsi="Times New Roman" w:eastAsia="Times New Roman"/>
        </w:rPr>
      </w:r>
    </w:p>
    <w:p>
      <w:pPr>
        <w:pStyle w:val="Body Text"/>
        <w:spacing w:after="40"/>
        <w:rPr>
          <w:rFonts w:ascii="Times New Roman" w:cs="Times New Roman" w:hAnsi="Times New Roman" w:eastAsia="Times New Roman"/>
          <w:sz w:val="20"/>
          <w:szCs w:val="20"/>
          <w:u w:val="single"/>
        </w:rPr>
      </w:pPr>
      <w:bookmarkEnd w:id="11"/>
      <w:r>
        <w:rPr>
          <w:rFonts w:ascii="Times New Roman" w:hAnsi="Times New Roman" w:hint="default"/>
          <w:sz w:val="20"/>
          <w:szCs w:val="20"/>
          <w:u w:val="single"/>
          <w:rtl w:val="0"/>
          <w:lang w:val="ru-RU"/>
        </w:rPr>
        <w:t>Відносні протипокази до операції</w:t>
      </w:r>
      <w:r>
        <w:rPr>
          <w:rFonts w:ascii="Times New Roman" w:hAnsi="Times New Roman"/>
          <w:sz w:val="20"/>
          <w:szCs w:val="20"/>
          <w:u w:val="single"/>
          <w:rtl w:val="0"/>
          <w:lang w:val="ru-RU"/>
        </w:rPr>
        <w:t>:</w:t>
      </w:r>
    </w:p>
    <w:p>
      <w:pPr>
        <w:pStyle w:val="Body Text"/>
        <w:numPr>
          <w:ilvl w:val="0"/>
          <w:numId w:val="21"/>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Критичні щодо гемостазу дні менструального циклу</w:t>
      </w:r>
      <w:r>
        <w:rPr>
          <w:rFonts w:ascii="Times New Roman" w:hAnsi="Times New Roman"/>
          <w:sz w:val="20"/>
          <w:szCs w:val="20"/>
          <w:rtl w:val="0"/>
          <w:lang w:val="ru-RU"/>
        </w:rPr>
        <w:t>.</w:t>
      </w:r>
    </w:p>
    <w:p>
      <w:pPr>
        <w:pStyle w:val="Body Text"/>
        <w:numPr>
          <w:ilvl w:val="0"/>
          <w:numId w:val="21"/>
        </w:numPr>
        <w:bidi w:val="0"/>
        <w:ind w:right="0"/>
        <w:jc w:val="left"/>
        <w:rPr>
          <w:rFonts w:ascii="Times New Roman" w:cs="Times New Roman" w:hAnsi="Times New Roman" w:eastAsia="Times New Roman"/>
          <w:sz w:val="20"/>
          <w:szCs w:val="20"/>
          <w:rtl w:val="0"/>
        </w:rPr>
      </w:pPr>
      <w:bookmarkStart w:name="_Hlk79432662" w:id="12"/>
      <w:r>
        <w:rPr>
          <w:rFonts w:ascii="Times New Roman" w:hAnsi="Times New Roman" w:hint="default"/>
          <w:sz w:val="20"/>
          <w:szCs w:val="20"/>
          <w:rtl w:val="0"/>
          <w:lang w:val="ru-RU"/>
        </w:rPr>
        <w:t>Гострі респіраторні захворювання</w:t>
      </w:r>
      <w:r>
        <w:rPr>
          <w:rFonts w:ascii="Times New Roman" w:hAnsi="Times New Roman"/>
          <w:sz w:val="20"/>
          <w:szCs w:val="20"/>
          <w:rtl w:val="0"/>
          <w:lang w:val="ru-RU"/>
        </w:rPr>
        <w:t>.</w:t>
      </w:r>
      <w:bookmarkEnd w:id="12"/>
    </w:p>
    <w:p>
      <w:pPr>
        <w:pStyle w:val="Body Text"/>
        <w:numPr>
          <w:ilvl w:val="0"/>
          <w:numId w:val="21"/>
        </w:numPr>
        <w:bidi w:val="0"/>
        <w:ind w:right="0"/>
        <w:jc w:val="left"/>
        <w:rPr>
          <w:rFonts w:ascii="Times New Roman" w:cs="Times New Roman" w:hAnsi="Times New Roman" w:eastAsia="Times New Roman"/>
          <w:sz w:val="20"/>
          <w:szCs w:val="20"/>
          <w:rtl w:val="0"/>
        </w:rPr>
      </w:pPr>
      <w:bookmarkStart w:name="_Hlk79432629" w:id="13"/>
      <w:r>
        <w:rPr>
          <w:rFonts w:ascii="Times New Roman" w:hAnsi="Times New Roman" w:hint="default"/>
          <w:sz w:val="20"/>
          <w:szCs w:val="20"/>
          <w:rtl w:val="0"/>
          <w:lang w:val="ru-RU"/>
        </w:rPr>
        <w:t>Вживання антикоагулянтів</w:t>
      </w:r>
      <w:r>
        <w:rPr>
          <w:rFonts w:ascii="Times New Roman" w:hAnsi="Times New Roman"/>
          <w:sz w:val="20"/>
          <w:szCs w:val="20"/>
          <w:rtl w:val="0"/>
          <w:lang w:val="ru-RU"/>
        </w:rPr>
        <w:t>.</w:t>
      </w:r>
      <w:bookmarkEnd w:id="13"/>
      <w:r>
        <w:rPr>
          <w:rFonts w:ascii="Times New Roman" w:hAnsi="Times New Roman"/>
          <w:sz w:val="20"/>
          <w:szCs w:val="20"/>
          <w:rtl w:val="0"/>
          <w:lang w:val="ru-RU"/>
        </w:rPr>
        <w:t xml:space="preserve"> </w:t>
      </w:r>
      <w:bookmarkStart w:name="_Hlk79432738" w:id="14"/>
    </w:p>
    <w:p>
      <w:pPr>
        <w:pStyle w:val="Body Text"/>
        <w:spacing w:before="100" w:after="40"/>
        <w:rPr>
          <w:rFonts w:ascii="Times New Roman" w:cs="Times New Roman" w:hAnsi="Times New Roman" w:eastAsia="Times New Roman"/>
          <w:sz w:val="20"/>
          <w:szCs w:val="20"/>
          <w:u w:val="single"/>
        </w:rPr>
      </w:pPr>
      <w:r>
        <w:rPr>
          <w:rFonts w:ascii="Times New Roman" w:hAnsi="Times New Roman" w:hint="default"/>
          <w:sz w:val="20"/>
          <w:szCs w:val="20"/>
          <w:u w:val="single"/>
          <w:rtl w:val="0"/>
          <w:lang w:val="ru-RU"/>
        </w:rPr>
        <w:t>Абсолютними протипоказами є</w:t>
      </w:r>
      <w:r>
        <w:rPr>
          <w:rFonts w:ascii="Times New Roman" w:hAnsi="Times New Roman"/>
          <w:sz w:val="20"/>
          <w:szCs w:val="20"/>
          <w:u w:val="single"/>
          <w:rtl w:val="0"/>
          <w:lang w:val="ru-RU"/>
        </w:rPr>
        <w:t>:</w:t>
      </w:r>
      <w:bookmarkEnd w:id="14"/>
    </w:p>
    <w:p>
      <w:pPr>
        <w:pStyle w:val="Body Text"/>
        <w:numPr>
          <w:ilvl w:val="0"/>
          <w:numId w:val="23"/>
        </w:numPr>
        <w:bidi w:val="0"/>
        <w:ind w:right="0"/>
        <w:jc w:val="left"/>
        <w:rPr>
          <w:rFonts w:ascii="Times New Roman" w:cs="Times New Roman" w:hAnsi="Times New Roman" w:eastAsia="Times New Roman"/>
          <w:sz w:val="20"/>
          <w:szCs w:val="20"/>
          <w:rtl w:val="0"/>
        </w:rPr>
      </w:pPr>
      <w:bookmarkStart w:name="_Hlk79432649" w:id="15"/>
      <w:r>
        <w:rPr>
          <w:rFonts w:ascii="Times New Roman" w:hAnsi="Times New Roman" w:hint="default"/>
          <w:sz w:val="20"/>
          <w:szCs w:val="20"/>
          <w:rtl w:val="0"/>
          <w:lang w:val="ru-RU"/>
        </w:rPr>
        <w:t>Декомпенсовані захворювання серцево</w:t>
      </w:r>
      <w:r>
        <w:rPr>
          <w:rFonts w:ascii="Times New Roman" w:hAnsi="Times New Roman"/>
          <w:sz w:val="20"/>
          <w:szCs w:val="20"/>
          <w:rtl w:val="0"/>
          <w:lang w:val="ru-RU"/>
        </w:rPr>
        <w:t>-</w:t>
      </w:r>
      <w:r>
        <w:rPr>
          <w:rFonts w:ascii="Times New Roman" w:hAnsi="Times New Roman" w:hint="default"/>
          <w:sz w:val="20"/>
          <w:szCs w:val="20"/>
          <w:rtl w:val="0"/>
          <w:lang w:val="ru-RU"/>
        </w:rPr>
        <w:t>судинної</w:t>
      </w:r>
      <w:r>
        <w:rPr>
          <w:rFonts w:ascii="Times New Roman" w:hAnsi="Times New Roman"/>
          <w:sz w:val="20"/>
          <w:szCs w:val="20"/>
          <w:rtl w:val="0"/>
          <w:lang w:val="ru-RU"/>
        </w:rPr>
        <w:t>.</w:t>
      </w:r>
      <w:bookmarkEnd w:id="15"/>
    </w:p>
    <w:p>
      <w:pPr>
        <w:pStyle w:val="Body Text"/>
        <w:numPr>
          <w:ilvl w:val="0"/>
          <w:numId w:val="23"/>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Нервової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ниркової та ендокринної систем</w:t>
      </w:r>
      <w:r>
        <w:rPr>
          <w:rFonts w:ascii="Times New Roman" w:hAnsi="Times New Roman"/>
          <w:sz w:val="20"/>
          <w:szCs w:val="20"/>
          <w:rtl w:val="0"/>
          <w:lang w:val="ru-RU"/>
        </w:rPr>
        <w:t>.</w:t>
      </w:r>
    </w:p>
    <w:p>
      <w:pPr>
        <w:pStyle w:val="Body Text"/>
        <w:numPr>
          <w:ilvl w:val="0"/>
          <w:numId w:val="23"/>
        </w:numPr>
        <w:bidi w:val="0"/>
        <w:ind w:right="0"/>
        <w:jc w:val="left"/>
        <w:rPr>
          <w:rFonts w:ascii="Times New Roman" w:cs="Times New Roman" w:hAnsi="Times New Roman" w:eastAsia="Times New Roman"/>
          <w:sz w:val="20"/>
          <w:szCs w:val="20"/>
          <w:rtl w:val="0"/>
        </w:rPr>
      </w:pPr>
      <w:bookmarkStart w:name="_Hlk79432640" w:id="16"/>
      <w:r>
        <w:rPr>
          <w:rFonts w:ascii="Times New Roman" w:hAnsi="Times New Roman" w:hint="default"/>
          <w:sz w:val="20"/>
          <w:szCs w:val="20"/>
          <w:rtl w:val="0"/>
          <w:lang w:val="ru-RU"/>
        </w:rPr>
        <w:t>Психічні порушення</w:t>
      </w:r>
      <w:r>
        <w:rPr>
          <w:rFonts w:ascii="Times New Roman" w:hAnsi="Times New Roman"/>
          <w:sz w:val="20"/>
          <w:szCs w:val="20"/>
          <w:rtl w:val="0"/>
          <w:lang w:val="ru-RU"/>
        </w:rPr>
        <w:t>.</w:t>
      </w:r>
      <w:bookmarkEnd w:id="16"/>
    </w:p>
    <w:p>
      <w:pPr>
        <w:pStyle w:val="Body Text"/>
        <w:spacing w:before="100"/>
        <w:ind w:firstLine="284"/>
        <w:jc w:val="both"/>
        <w:sectPr>
          <w:type w:val="continuous"/>
          <w:pgSz w:w="8400" w:h="11900" w:orient="portrait"/>
          <w:pgMar w:top="0" w:right="1134" w:bottom="0" w:left="851" w:header="284" w:footer="284"/>
          <w:pgNumType w:start="0"/>
          <w:bidi w:val="0"/>
        </w:sectPr>
      </w:pPr>
      <w:r/>
    </w:p>
    <w:p>
      <w:pPr>
        <w:pStyle w:val="Body Text"/>
        <w:spacing w:before="10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разі втручань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супроводжувалися масивним препаруванням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проводять антибіотикопрофілактику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Внутрішньовенне введення </w:t>
      </w:r>
      <w:r>
        <w:rPr>
          <w:rFonts w:ascii="Times New Roman" w:hAnsi="Times New Roman"/>
          <w:sz w:val="20"/>
          <w:szCs w:val="20"/>
          <w:rtl w:val="0"/>
          <w:lang w:val="ru-RU"/>
        </w:rPr>
        <w:t xml:space="preserve">5 </w:t>
      </w:r>
      <w:r>
        <w:rPr>
          <w:rFonts w:ascii="Times New Roman" w:hAnsi="Times New Roman" w:hint="default"/>
          <w:sz w:val="20"/>
          <w:szCs w:val="20"/>
          <w:rtl w:val="0"/>
          <w:lang w:val="ru-RU"/>
        </w:rPr>
        <w:t xml:space="preserve">мг Зинацефу за </w:t>
      </w:r>
      <w:r>
        <w:rPr>
          <w:rFonts w:ascii="Times New Roman" w:hAnsi="Times New Roman"/>
          <w:sz w:val="20"/>
          <w:szCs w:val="20"/>
          <w:rtl w:val="0"/>
          <w:lang w:val="ru-RU"/>
        </w:rPr>
        <w:t xml:space="preserve">30 </w:t>
      </w:r>
      <w:r>
        <w:rPr>
          <w:rFonts w:ascii="Times New Roman" w:hAnsi="Times New Roman" w:hint="default"/>
          <w:sz w:val="20"/>
          <w:szCs w:val="20"/>
          <w:rtl w:val="0"/>
          <w:lang w:val="ru-RU"/>
        </w:rPr>
        <w:t>хв до початку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 наявності показань додатково проводять  ще дві внутрішньом’язові ін’єкції препарату з інтервалом у </w:t>
      </w:r>
      <w:r>
        <w:rPr>
          <w:rFonts w:ascii="Times New Roman" w:hAnsi="Times New Roman"/>
          <w:sz w:val="20"/>
          <w:szCs w:val="20"/>
          <w:rtl w:val="0"/>
          <w:lang w:val="ru-RU"/>
        </w:rPr>
        <w:t xml:space="preserve">8 </w:t>
      </w:r>
      <w:r>
        <w:rPr>
          <w:rFonts w:ascii="Times New Roman" w:hAnsi="Times New Roman" w:hint="default"/>
          <w:sz w:val="20"/>
          <w:szCs w:val="20"/>
          <w:rtl w:val="0"/>
          <w:lang w:val="ru-RU"/>
        </w:rPr>
        <w:t>год</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фейс</w:t>
      </w:r>
      <w:r>
        <w:rPr>
          <w:rFonts w:ascii="Times New Roman" w:hAnsi="Times New Roman"/>
          <w:sz w:val="20"/>
          <w:szCs w:val="20"/>
          <w:rtl w:val="0"/>
          <w:lang w:val="ru-RU"/>
        </w:rPr>
        <w:t>-</w:t>
      </w:r>
      <w:r>
        <w:rPr>
          <w:rFonts w:ascii="Times New Roman" w:hAnsi="Times New Roman" w:hint="default"/>
          <w:sz w:val="20"/>
          <w:szCs w:val="20"/>
          <w:rtl w:val="0"/>
          <w:lang w:val="ru-RU"/>
        </w:rPr>
        <w:t>ліфтингу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мамопластиці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абдомінопластиці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об’ємній дермоліпектомії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ендопротезуванні сідниць і гомілок вводять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1,5 </w:t>
      </w:r>
      <w:r>
        <w:rPr>
          <w:rFonts w:ascii="Times New Roman" w:hAnsi="Times New Roman" w:hint="default"/>
          <w:sz w:val="20"/>
          <w:szCs w:val="20"/>
          <w:rtl w:val="0"/>
          <w:lang w:val="ru-RU"/>
        </w:rPr>
        <w:t xml:space="preserve">г Зинацефу за </w:t>
      </w:r>
      <w:r>
        <w:rPr>
          <w:rFonts w:ascii="Times New Roman" w:hAnsi="Times New Roman"/>
          <w:sz w:val="20"/>
          <w:szCs w:val="20"/>
          <w:rtl w:val="0"/>
          <w:lang w:val="ru-RU"/>
        </w:rPr>
        <w:t xml:space="preserve">30 </w:t>
      </w:r>
      <w:r>
        <w:rPr>
          <w:rFonts w:ascii="Times New Roman" w:hAnsi="Times New Roman" w:hint="default"/>
          <w:sz w:val="20"/>
          <w:szCs w:val="20"/>
          <w:rtl w:val="0"/>
          <w:lang w:val="ru-RU"/>
        </w:rPr>
        <w:t>хв до операції або під час вступного наркозу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потім з інтервалом у </w:t>
      </w:r>
      <w:r>
        <w:rPr>
          <w:rFonts w:ascii="Times New Roman" w:hAnsi="Times New Roman"/>
          <w:sz w:val="20"/>
          <w:szCs w:val="20"/>
          <w:rtl w:val="0"/>
          <w:lang w:val="ru-RU"/>
        </w:rPr>
        <w:t xml:space="preserve">8 </w:t>
      </w:r>
      <w:r>
        <w:rPr>
          <w:rFonts w:ascii="Times New Roman" w:hAnsi="Times New Roman" w:hint="default"/>
          <w:sz w:val="20"/>
          <w:szCs w:val="20"/>
          <w:rtl w:val="0"/>
          <w:lang w:val="ru-RU"/>
        </w:rPr>
        <w:t xml:space="preserve">год внутрішньом’язово </w:t>
      </w:r>
      <w:r>
        <w:rPr>
          <w:rFonts w:ascii="Times New Roman" w:hAnsi="Times New Roman"/>
          <w:sz w:val="20"/>
          <w:szCs w:val="20"/>
          <w:rtl w:val="0"/>
          <w:lang w:val="ru-RU"/>
        </w:rPr>
        <w:t xml:space="preserve">2 </w:t>
      </w:r>
      <w:r>
        <w:rPr>
          <w:rFonts w:ascii="Times New Roman" w:hAnsi="Times New Roman" w:hint="default"/>
          <w:sz w:val="20"/>
          <w:szCs w:val="20"/>
          <w:rtl w:val="0"/>
          <w:lang w:val="ru-RU"/>
        </w:rPr>
        <w:t xml:space="preserve">рази вводиться по </w:t>
      </w:r>
      <w:r>
        <w:rPr>
          <w:rFonts w:ascii="Times New Roman" w:hAnsi="Times New Roman"/>
          <w:sz w:val="20"/>
          <w:szCs w:val="20"/>
          <w:rtl w:val="0"/>
          <w:lang w:val="ru-RU"/>
        </w:rPr>
        <w:t xml:space="preserve">750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отопластиці та ліпосакції антибіотикопрофілактика полягає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пероральному застосуванні Цефалексину по </w:t>
      </w:r>
      <w:r>
        <w:rPr>
          <w:rFonts w:ascii="Times New Roman" w:hAnsi="Times New Roman"/>
          <w:sz w:val="20"/>
          <w:szCs w:val="20"/>
          <w:rtl w:val="0"/>
          <w:lang w:val="ru-RU"/>
        </w:rPr>
        <w:t xml:space="preserve">0,5 </w:t>
      </w:r>
      <w:r>
        <w:rPr>
          <w:rFonts w:ascii="Times New Roman" w:hAnsi="Times New Roman" w:hint="default"/>
          <w:sz w:val="20"/>
          <w:szCs w:val="20"/>
          <w:rtl w:val="0"/>
          <w:lang w:val="ru-RU"/>
        </w:rPr>
        <w:t xml:space="preserve">г </w:t>
      </w:r>
      <w:r>
        <w:rPr>
          <w:rFonts w:ascii="Times New Roman" w:hAnsi="Times New Roman"/>
          <w:sz w:val="20"/>
          <w:szCs w:val="20"/>
          <w:rtl w:val="0"/>
          <w:lang w:val="ru-RU"/>
        </w:rPr>
        <w:t xml:space="preserve">2 </w:t>
      </w:r>
      <w:r>
        <w:rPr>
          <w:rFonts w:ascii="Times New Roman" w:hAnsi="Times New Roman" w:hint="default"/>
          <w:sz w:val="20"/>
          <w:szCs w:val="20"/>
          <w:rtl w:val="0"/>
          <w:lang w:val="ru-RU"/>
        </w:rPr>
        <w:t xml:space="preserve">рази на добу впродовж </w:t>
      </w:r>
      <w:r>
        <w:rPr>
          <w:rFonts w:ascii="Times New Roman" w:hAnsi="Times New Roman"/>
          <w:sz w:val="20"/>
          <w:szCs w:val="20"/>
          <w:rtl w:val="0"/>
          <w:lang w:val="ru-RU"/>
        </w:rPr>
        <w:t xml:space="preserve">5 </w:t>
      </w:r>
      <w:r>
        <w:rPr>
          <w:rFonts w:ascii="Times New Roman" w:hAnsi="Times New Roman" w:hint="default"/>
          <w:sz w:val="20"/>
          <w:szCs w:val="20"/>
          <w:rtl w:val="0"/>
          <w:lang w:val="ru-RU"/>
        </w:rPr>
        <w:t>днів</w:t>
      </w:r>
      <w:r>
        <w:rPr>
          <w:rFonts w:ascii="Times New Roman" w:hAnsi="Times New Roman"/>
          <w:sz w:val="20"/>
          <w:szCs w:val="20"/>
          <w:rtl w:val="0"/>
          <w:lang w:val="ru-RU"/>
        </w:rPr>
        <w:t>.</w:t>
      </w:r>
    </w:p>
    <w:p>
      <w:pPr>
        <w:pStyle w:val="Body Text"/>
        <w:spacing w:after="10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Профілактика венозного тромбозу проводиться обов’язково </w:t>
      </w:r>
      <w:r>
        <w:rPr>
          <w:rFonts w:ascii="Times New Roman" w:hAnsi="Times New Roman"/>
          <w:sz w:val="20"/>
          <w:szCs w:val="20"/>
          <w:rtl w:val="0"/>
          <w:lang w:val="ru-RU"/>
        </w:rPr>
        <w:t>(</w:t>
      </w:r>
      <w:r>
        <w:rPr>
          <w:rFonts w:ascii="Times New Roman" w:hAnsi="Times New Roman" w:hint="default"/>
          <w:sz w:val="20"/>
          <w:szCs w:val="20"/>
          <w:rtl w:val="0"/>
          <w:lang w:val="ru-RU"/>
        </w:rPr>
        <w:t>детальний опис наведено у відповідній главі підручника</w:t>
      </w:r>
      <w:r>
        <w:rPr>
          <w:rFonts w:ascii="Times New Roman" w:hAnsi="Times New Roman"/>
          <w:sz w:val="20"/>
          <w:szCs w:val="20"/>
          <w:rtl w:val="0"/>
          <w:lang w:val="ru-RU"/>
        </w:rPr>
        <w:t>).</w:t>
      </w:r>
    </w:p>
    <w:p>
      <w:pPr>
        <w:pStyle w:val="Body Text"/>
        <w:spacing w:after="10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Міцний рубець формується у термін до </w:t>
      </w:r>
      <w:r>
        <w:rPr>
          <w:rFonts w:ascii="Times New Roman" w:hAnsi="Times New Roman"/>
          <w:sz w:val="20"/>
          <w:szCs w:val="20"/>
          <w:rtl w:val="0"/>
          <w:lang w:val="ru-RU"/>
        </w:rPr>
        <w:t xml:space="preserve">3 </w:t>
      </w:r>
      <w:r>
        <w:rPr>
          <w:rFonts w:ascii="Times New Roman" w:hAnsi="Times New Roman" w:hint="default"/>
          <w:sz w:val="20"/>
          <w:szCs w:val="20"/>
          <w:rtl w:val="0"/>
          <w:lang w:val="ru-RU"/>
        </w:rPr>
        <w:t>міс від моменту зшивання операційного розрізу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Після формування грануляційної тканини відбувається її скорочення </w:t>
      </w:r>
      <w:r>
        <w:rPr>
          <w:rFonts w:ascii="Times New Roman" w:hAnsi="Times New Roman"/>
          <w:sz w:val="20"/>
          <w:szCs w:val="20"/>
          <w:rtl w:val="0"/>
          <w:lang w:val="ru-RU"/>
        </w:rPr>
        <w:t>(</w:t>
      </w:r>
      <w:r>
        <w:rPr>
          <w:rFonts w:ascii="Times New Roman" w:hAnsi="Times New Roman" w:hint="default"/>
          <w:sz w:val="20"/>
          <w:szCs w:val="20"/>
          <w:rtl w:val="0"/>
          <w:lang w:val="ru-RU"/>
        </w:rPr>
        <w:t>контракції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подальша трансформація </w:t>
      </w:r>
      <w:r>
        <w:rPr>
          <w:rFonts w:ascii="Times New Roman" w:hAnsi="Times New Roman"/>
          <w:sz w:val="20"/>
          <w:szCs w:val="20"/>
          <w:rtl w:val="0"/>
          <w:lang w:val="ru-RU"/>
        </w:rPr>
        <w:t>(</w:t>
      </w:r>
      <w:r>
        <w:rPr>
          <w:rFonts w:ascii="Times New Roman" w:hAnsi="Times New Roman" w:hint="default"/>
          <w:sz w:val="20"/>
          <w:szCs w:val="20"/>
          <w:rtl w:val="0"/>
          <w:lang w:val="ru-RU"/>
        </w:rPr>
        <w:t>ремоделювання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рубець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Формування безпосередньо рубцевої тканини відбувається таким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грануляційна тканина перетворюється на сполучну внаслідок зменшення кількості клітин і деградації позаклітинного матриксу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Водночас спостерігають зменшення кількості капілярів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фібробластів і зникнення міофібробластів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Зменшення кількості клітин і зникнення міофібробластів у грануляційній тканині під час її трансформації в рубцеву відбувається завдяки апоптозу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Цитокіни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відповідальні за індукцію апоптозу під час рубцювання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досі не виявлені</w:t>
      </w:r>
      <w:r>
        <w:rPr>
          <w:rFonts w:ascii="Times New Roman" w:hAnsi="Times New Roman"/>
          <w:sz w:val="20"/>
          <w:szCs w:val="20"/>
          <w:rtl w:val="0"/>
          <w:lang w:val="ru-RU"/>
        </w:rPr>
        <w:t>.</w:t>
      </w:r>
    </w:p>
    <w:p>
      <w:pPr>
        <w:pStyle w:val="Body Text"/>
        <w:spacing w:before="100" w:after="40"/>
        <w:ind w:firstLine="284"/>
        <w:jc w:val="center"/>
        <w:rPr>
          <w:rFonts w:ascii="Times New Roman" w:cs="Times New Roman" w:hAnsi="Times New Roman" w:eastAsia="Times New Roman"/>
          <w:sz w:val="20"/>
          <w:szCs w:val="20"/>
          <w:u w:val="single"/>
        </w:rPr>
      </w:pPr>
      <w:r>
        <w:rPr>
          <w:rFonts w:ascii="Times New Roman" w:hAnsi="Times New Roman" w:hint="default"/>
          <w:sz w:val="20"/>
          <w:szCs w:val="20"/>
          <w:u w:val="single"/>
          <w:rtl w:val="0"/>
          <w:lang w:val="ru-RU"/>
        </w:rPr>
        <w:t>Так</w:t>
      </w:r>
      <w:r>
        <w:rPr>
          <w:rFonts w:ascii="Times New Roman" w:hAnsi="Times New Roman"/>
          <w:sz w:val="20"/>
          <w:szCs w:val="20"/>
          <w:u w:val="single"/>
          <w:rtl w:val="0"/>
          <w:lang w:val="ru-RU"/>
        </w:rPr>
        <w:t xml:space="preserve">, </w:t>
      </w:r>
      <w:r>
        <w:rPr>
          <w:rFonts w:ascii="Times New Roman" w:hAnsi="Times New Roman" w:hint="default"/>
          <w:sz w:val="20"/>
          <w:szCs w:val="20"/>
          <w:u w:val="single"/>
          <w:rtl w:val="0"/>
          <w:lang w:val="ru-RU"/>
        </w:rPr>
        <w:t>шовні засоби розподіляються на</w:t>
      </w:r>
      <w:r>
        <w:rPr>
          <w:rFonts w:ascii="Times New Roman" w:hAnsi="Times New Roman"/>
          <w:sz w:val="20"/>
          <w:szCs w:val="20"/>
          <w:u w:val="single"/>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 здатністю до розсмоктування</w:t>
      </w:r>
      <w:r>
        <w:rPr>
          <w:rFonts w:ascii="Times New Roman" w:hAnsi="Times New Roman"/>
          <w:sz w:val="20"/>
          <w:szCs w:val="20"/>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Технікою з’єднання тканин</w:t>
      </w:r>
      <w:r>
        <w:rPr>
          <w:rFonts w:ascii="Times New Roman" w:hAnsi="Times New Roman"/>
          <w:sz w:val="20"/>
          <w:szCs w:val="20"/>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Ступенем зближення тканин</w:t>
      </w:r>
      <w:r>
        <w:rPr>
          <w:rFonts w:ascii="Times New Roman" w:hAnsi="Times New Roman"/>
          <w:sz w:val="20"/>
          <w:szCs w:val="20"/>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Перевагою використання для окремих органів і тканин</w:t>
      </w:r>
      <w:r>
        <w:rPr>
          <w:rFonts w:ascii="Times New Roman" w:hAnsi="Times New Roman"/>
          <w:sz w:val="20"/>
          <w:szCs w:val="20"/>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Впливом на організм</w:t>
      </w:r>
      <w:r>
        <w:rPr>
          <w:rFonts w:ascii="Times New Roman" w:hAnsi="Times New Roman"/>
          <w:sz w:val="20"/>
          <w:szCs w:val="20"/>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Складом</w:t>
      </w:r>
      <w:r>
        <w:rPr>
          <w:rFonts w:ascii="Times New Roman" w:hAnsi="Times New Roman"/>
          <w:sz w:val="20"/>
          <w:szCs w:val="20"/>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Структурою </w:t>
      </w:r>
      <w:r>
        <w:rPr>
          <w:rFonts w:ascii="Times New Roman" w:hAnsi="Times New Roman"/>
          <w:sz w:val="20"/>
          <w:szCs w:val="20"/>
          <w:rtl w:val="0"/>
          <w:lang w:val="ru-RU"/>
        </w:rPr>
        <w:t>(</w:t>
      </w:r>
      <w:r>
        <w:rPr>
          <w:rFonts w:ascii="Times New Roman" w:hAnsi="Times New Roman" w:hint="default"/>
          <w:sz w:val="20"/>
          <w:szCs w:val="20"/>
          <w:rtl w:val="0"/>
          <w:lang w:val="ru-RU"/>
        </w:rPr>
        <w:t>моно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поліфіламентні</w:t>
      </w:r>
      <w:r>
        <w:rPr>
          <w:rFonts w:ascii="Times New Roman" w:hAnsi="Times New Roman"/>
          <w:sz w:val="20"/>
          <w:szCs w:val="20"/>
          <w:rtl w:val="0"/>
          <w:lang w:val="ru-RU"/>
        </w:rPr>
        <w:t>).</w:t>
      </w:r>
    </w:p>
    <w:p>
      <w:pPr>
        <w:pStyle w:val="Body Text"/>
        <w:numPr>
          <w:ilvl w:val="0"/>
          <w:numId w:val="2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Травмувальною дією на тканини </w:t>
      </w:r>
      <w:r>
        <w:rPr>
          <w:rFonts w:ascii="Times New Roman" w:hAnsi="Times New Roman"/>
          <w:sz w:val="20"/>
          <w:szCs w:val="20"/>
          <w:rtl w:val="0"/>
          <w:lang w:val="ru-RU"/>
        </w:rPr>
        <w:t>(</w:t>
      </w:r>
      <w:r>
        <w:rPr>
          <w:rFonts w:ascii="Times New Roman" w:hAnsi="Times New Roman" w:hint="default"/>
          <w:sz w:val="20"/>
          <w:szCs w:val="20"/>
          <w:rtl w:val="0"/>
          <w:lang w:val="ru-RU"/>
        </w:rPr>
        <w:t>голка з вушком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атравматичні</w:t>
      </w:r>
      <w:r>
        <w:rPr>
          <w:rFonts w:ascii="Times New Roman" w:hAnsi="Times New Roman"/>
          <w:sz w:val="20"/>
          <w:szCs w:val="20"/>
          <w:rtl w:val="0"/>
          <w:lang w:val="ru-RU"/>
        </w:rPr>
        <w:t>).</w:t>
      </w:r>
    </w:p>
    <w:p>
      <w:pPr>
        <w:pStyle w:val="Body Text"/>
        <w:numPr>
          <w:ilvl w:val="0"/>
          <w:numId w:val="26"/>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Самофіксуючої </w:t>
      </w:r>
      <w:r>
        <w:rPr>
          <w:rFonts w:ascii="Times New Roman" w:hAnsi="Times New Roman"/>
          <w:sz w:val="20"/>
          <w:szCs w:val="20"/>
          <w:rtl w:val="0"/>
          <w:lang w:val="ru-RU"/>
        </w:rPr>
        <w:t>(</w:t>
      </w:r>
      <w:r>
        <w:rPr>
          <w:rFonts w:ascii="Times New Roman" w:hAnsi="Times New Roman" w:hint="default"/>
          <w:sz w:val="20"/>
          <w:szCs w:val="20"/>
          <w:rtl w:val="0"/>
          <w:lang w:val="ru-RU"/>
        </w:rPr>
        <w:t>з насічками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Організація роботи та оснащення відділення пластичної хірургії відображено у відповідних нормативних документах </w:t>
      </w:r>
      <w:r>
        <w:rPr>
          <w:rFonts w:ascii="Times New Roman" w:hAnsi="Times New Roman"/>
          <w:sz w:val="20"/>
          <w:szCs w:val="20"/>
          <w:rtl w:val="0"/>
          <w:lang w:val="ru-RU"/>
        </w:rPr>
        <w:t>(</w:t>
      </w:r>
      <w:r>
        <w:rPr>
          <w:rFonts w:ascii="Times New Roman" w:hAnsi="Times New Roman" w:hint="default"/>
          <w:sz w:val="20"/>
          <w:szCs w:val="20"/>
          <w:rtl w:val="0"/>
          <w:lang w:val="ru-RU"/>
        </w:rPr>
        <w:t>наведено у відповідній главі додатків</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Пластична та реконструктивна хірургія відноситься до хірургічної спеціальності тому вимагає підтримувати вимоги до хірургії взагалі із специфічними тонкощами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Крім вимог до дотримання правил асептики та антисептики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відповідного обладнання операційної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арсеналі пластичного хірурга повинні бути можливості виконувати не тільки конкретну пластичну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естетичну операцію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оперативну ліквідацію ускладнення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може виникнути під час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Тому хірург повинен володіти  швидкіснодопоміжними навиками </w:t>
      </w:r>
      <w:r>
        <w:rPr>
          <w:rFonts w:ascii="Times New Roman" w:hAnsi="Times New Roman"/>
          <w:sz w:val="20"/>
          <w:szCs w:val="20"/>
          <w:rtl w:val="0"/>
          <w:lang w:val="ru-RU"/>
        </w:rPr>
        <w:t>(</w:t>
      </w:r>
      <w:r>
        <w:rPr>
          <w:rFonts w:ascii="Times New Roman" w:hAnsi="Times New Roman" w:hint="default"/>
          <w:sz w:val="20"/>
          <w:szCs w:val="20"/>
          <w:rtl w:val="0"/>
          <w:lang w:val="ru-RU"/>
        </w:rPr>
        <w:t xml:space="preserve">як приклад </w:t>
      </w:r>
      <w:r>
        <w:rPr>
          <w:rFonts w:ascii="Times New Roman" w:hAnsi="Times New Roman"/>
          <w:sz w:val="20"/>
          <w:szCs w:val="20"/>
          <w:rtl w:val="0"/>
          <w:lang w:val="ru-RU"/>
        </w:rPr>
        <w:t xml:space="preserve">- </w:t>
      </w:r>
      <w:r>
        <w:rPr>
          <w:rFonts w:ascii="Times New Roman" w:hAnsi="Times New Roman" w:hint="default"/>
          <w:sz w:val="20"/>
          <w:szCs w:val="20"/>
          <w:rtl w:val="0"/>
          <w:lang w:val="ru-RU"/>
        </w:rPr>
        <w:t>зупинка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відновлення пошкодження порожнистих органів тощо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спеціалізація з пластичної та реконструктивної хірургії запланована для хірургів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вже володіють загальнохірургічними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швидкіснодопоміжними навичками</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Штатно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операційній повинні бути в робочому стані </w:t>
      </w:r>
      <w:r>
        <w:rPr>
          <w:rFonts w:ascii="Times New Roman" w:hAnsi="Times New Roman"/>
          <w:sz w:val="20"/>
          <w:szCs w:val="20"/>
          <w:rtl w:val="0"/>
          <w:lang w:val="ru-RU"/>
        </w:rPr>
        <w:t>(</w:t>
      </w:r>
      <w:r>
        <w:rPr>
          <w:rFonts w:ascii="Times New Roman" w:hAnsi="Times New Roman" w:hint="default"/>
          <w:sz w:val="20"/>
          <w:szCs w:val="20"/>
          <w:rtl w:val="0"/>
          <w:lang w:val="ru-RU"/>
        </w:rPr>
        <w:t>або стерильними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наступні інструменти та обладнання </w:t>
      </w:r>
      <w:r>
        <w:rPr>
          <w:rFonts w:ascii="Times New Roman" w:hAnsi="Times New Roman"/>
          <w:sz w:val="20"/>
          <w:szCs w:val="20"/>
          <w:rtl w:val="0"/>
          <w:lang w:val="ru-RU"/>
        </w:rPr>
        <w:t>(</w:t>
      </w:r>
      <w:r>
        <w:rPr>
          <w:rFonts w:ascii="Times New Roman" w:hAnsi="Times New Roman" w:hint="default"/>
          <w:sz w:val="20"/>
          <w:szCs w:val="20"/>
          <w:rtl w:val="0"/>
          <w:lang w:val="ru-RU"/>
        </w:rPr>
        <w:t>мінімальний перелік котрих затверджується відповідним наказом МОЗ</w:t>
      </w:r>
      <w:r>
        <w:rPr>
          <w:rFonts w:ascii="Times New Roman" w:hAnsi="Times New Roman"/>
          <w:sz w:val="20"/>
          <w:szCs w:val="20"/>
          <w:rtl w:val="0"/>
          <w:lang w:val="ru-RU"/>
        </w:rPr>
        <w:t xml:space="preserve">): </w:t>
      </w:r>
    </w:p>
    <w:p>
      <w:pPr>
        <w:pStyle w:val="Body Text"/>
        <w:numPr>
          <w:ilvl w:val="0"/>
          <w:numId w:val="2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Великий та малий  хірургічні набори</w:t>
      </w:r>
      <w:r>
        <w:rPr>
          <w:rFonts w:ascii="Times New Roman" w:hAnsi="Times New Roman"/>
          <w:sz w:val="20"/>
          <w:szCs w:val="20"/>
          <w:rtl w:val="0"/>
          <w:lang w:val="ru-RU"/>
        </w:rPr>
        <w:t>.</w:t>
      </w:r>
    </w:p>
    <w:p>
      <w:pPr>
        <w:pStyle w:val="Body Text"/>
        <w:numPr>
          <w:ilvl w:val="0"/>
          <w:numId w:val="2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Додаткові судинні затискачі та «собачки»</w:t>
      </w:r>
      <w:r>
        <w:rPr>
          <w:rFonts w:ascii="Times New Roman" w:hAnsi="Times New Roman"/>
          <w:sz w:val="20"/>
          <w:szCs w:val="20"/>
          <w:rtl w:val="0"/>
          <w:lang w:val="ru-RU"/>
        </w:rPr>
        <w:t>.</w:t>
      </w:r>
    </w:p>
    <w:p>
      <w:pPr>
        <w:pStyle w:val="Body Text"/>
        <w:numPr>
          <w:ilvl w:val="0"/>
          <w:numId w:val="2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Голкотримачі різних типів</w:t>
      </w:r>
      <w:r>
        <w:rPr>
          <w:rFonts w:ascii="Times New Roman" w:hAnsi="Times New Roman"/>
          <w:sz w:val="20"/>
          <w:szCs w:val="20"/>
          <w:rtl w:val="0"/>
          <w:lang w:val="ru-RU"/>
        </w:rPr>
        <w:t>.</w:t>
      </w:r>
    </w:p>
    <w:p>
      <w:pPr>
        <w:pStyle w:val="Body Text"/>
        <w:numPr>
          <w:ilvl w:val="0"/>
          <w:numId w:val="2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Спеціальні  інструменти для окремих операцій</w:t>
      </w:r>
      <w:r>
        <w:rPr>
          <w:rFonts w:ascii="Times New Roman" w:hAnsi="Times New Roman"/>
          <w:sz w:val="20"/>
          <w:szCs w:val="20"/>
          <w:rtl w:val="0"/>
          <w:lang w:val="ru-RU"/>
        </w:rPr>
        <w:t xml:space="preserve">. </w:t>
      </w:r>
    </w:p>
    <w:p>
      <w:pPr>
        <w:pStyle w:val="Body Text"/>
        <w:numPr>
          <w:ilvl w:val="0"/>
          <w:numId w:val="2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Освітлювачі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діатермічні та оптичні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спеціальні пристрої</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Шовний матеріал</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використовують одноразовий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перманентний для стабільної дострокової фіксації </w:t>
      </w:r>
      <w:r>
        <w:rPr>
          <w:rFonts w:ascii="Times New Roman" w:hAnsi="Times New Roman"/>
          <w:sz w:val="20"/>
          <w:szCs w:val="20"/>
          <w:rtl w:val="0"/>
          <w:lang w:val="ru-RU"/>
        </w:rPr>
        <w:t>(</w:t>
      </w:r>
      <w:r>
        <w:rPr>
          <w:rFonts w:ascii="Times New Roman" w:hAnsi="Times New Roman" w:hint="default"/>
          <w:sz w:val="20"/>
          <w:szCs w:val="20"/>
          <w:rtl w:val="0"/>
          <w:lang w:val="ru-RU"/>
        </w:rPr>
        <w:t>Гортекс</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розсмоктується в різний часовий проміжок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Дексон та аналоги </w:t>
      </w:r>
      <w:r>
        <w:rPr>
          <w:rFonts w:ascii="Times New Roman" w:hAnsi="Times New Roman"/>
          <w:sz w:val="20"/>
          <w:szCs w:val="20"/>
          <w:rtl w:val="0"/>
          <w:lang w:val="ru-RU"/>
        </w:rPr>
        <w:t>- (</w:t>
      </w:r>
      <w:r>
        <w:rPr>
          <w:rFonts w:ascii="Times New Roman" w:hAnsi="Times New Roman" w:hint="default"/>
          <w:sz w:val="20"/>
          <w:szCs w:val="20"/>
          <w:rtl w:val="0"/>
          <w:lang w:val="ru-RU"/>
        </w:rPr>
        <w:t xml:space="preserve">біля </w:t>
      </w:r>
      <w:r>
        <w:rPr>
          <w:rFonts w:ascii="Times New Roman" w:hAnsi="Times New Roman"/>
          <w:sz w:val="20"/>
          <w:szCs w:val="20"/>
          <w:rtl w:val="0"/>
          <w:lang w:val="ru-RU"/>
        </w:rPr>
        <w:t xml:space="preserve">2-4 </w:t>
      </w:r>
      <w:r>
        <w:rPr>
          <w:rFonts w:ascii="Times New Roman" w:hAnsi="Times New Roman" w:hint="default"/>
          <w:sz w:val="20"/>
          <w:szCs w:val="20"/>
          <w:rtl w:val="0"/>
          <w:lang w:val="ru-RU"/>
        </w:rPr>
        <w:t>тижнів</w:t>
      </w:r>
      <w:r>
        <w:rPr>
          <w:rFonts w:ascii="Times New Roman" w:hAnsi="Times New Roman"/>
          <w:sz w:val="20"/>
          <w:szCs w:val="20"/>
          <w:rtl w:val="0"/>
          <w:lang w:val="ru-RU"/>
        </w:rPr>
        <w:t>).</w:t>
      </w:r>
      <w:r>
        <w:rPr>
          <w:rFonts w:ascii="Times New Roman" w:hAnsi="Times New Roman" w:hint="default"/>
          <w:sz w:val="20"/>
          <w:szCs w:val="20"/>
          <w:rtl w:val="0"/>
          <w:lang w:val="ru-RU"/>
        </w:rPr>
        <w:t xml:space="preserve">Максон та аналоги </w:t>
      </w:r>
      <w:r>
        <w:rPr>
          <w:rFonts w:ascii="Times New Roman" w:hAnsi="Times New Roman"/>
          <w:sz w:val="20"/>
          <w:szCs w:val="20"/>
          <w:rtl w:val="0"/>
          <w:lang w:val="ru-RU"/>
        </w:rPr>
        <w:t xml:space="preserve">(2-3 </w:t>
      </w:r>
      <w:r>
        <w:rPr>
          <w:rFonts w:ascii="Times New Roman" w:hAnsi="Times New Roman" w:hint="default"/>
          <w:sz w:val="20"/>
          <w:szCs w:val="20"/>
          <w:rtl w:val="0"/>
          <w:lang w:val="ru-RU"/>
        </w:rPr>
        <w:t>місяці</w:t>
      </w:r>
      <w:r>
        <w:rPr>
          <w:rFonts w:ascii="Times New Roman" w:hAnsi="Times New Roman"/>
          <w:sz w:val="20"/>
          <w:szCs w:val="20"/>
          <w:rtl w:val="0"/>
          <w:lang w:val="ru-RU"/>
        </w:rPr>
        <w:t xml:space="preserve">). </w:t>
      </w:r>
    </w:p>
    <w:p>
      <w:pPr>
        <w:pStyle w:val="Body Text"/>
        <w:spacing w:after="100"/>
        <w:jc w:val="both"/>
      </w:pPr>
      <w:r>
        <w:rPr>
          <w:rFonts w:ascii="Times New Roman" w:hAnsi="Times New Roman" w:hint="default"/>
          <w:sz w:val="20"/>
          <w:szCs w:val="20"/>
          <w:rtl w:val="0"/>
          <w:lang w:val="ru-RU"/>
        </w:rPr>
        <w:t xml:space="preserve">Навчання з пластичної та реконструктивної хірургії відбувається у термін </w:t>
      </w:r>
      <w:r>
        <w:rPr>
          <w:rFonts w:ascii="Times New Roman" w:hAnsi="Times New Roman"/>
          <w:sz w:val="20"/>
          <w:szCs w:val="20"/>
          <w:rtl w:val="0"/>
          <w:lang w:val="ru-RU"/>
        </w:rPr>
        <w:t xml:space="preserve">6 </w:t>
      </w:r>
      <w:r>
        <w:rPr>
          <w:rFonts w:ascii="Times New Roman" w:hAnsi="Times New Roman" w:hint="default"/>
          <w:sz w:val="20"/>
          <w:szCs w:val="20"/>
          <w:rtl w:val="0"/>
          <w:lang w:val="ru-RU"/>
        </w:rPr>
        <w:t xml:space="preserve">місяців </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визначений відповідними нормативними документами  після проходження інтернатури з хірургії </w:t>
      </w:r>
      <w:r>
        <w:rPr>
          <w:rFonts w:ascii="Times New Roman" w:hAnsi="Times New Roman"/>
          <w:sz w:val="20"/>
          <w:szCs w:val="20"/>
          <w:rtl w:val="0"/>
          <w:lang w:val="ru-RU"/>
        </w:rPr>
        <w:t>(</w:t>
      </w:r>
      <w:r>
        <w:rPr>
          <w:rFonts w:ascii="Times New Roman" w:hAnsi="Times New Roman" w:hint="default"/>
          <w:sz w:val="20"/>
          <w:szCs w:val="20"/>
          <w:rtl w:val="0"/>
          <w:lang w:val="ru-RU"/>
        </w:rPr>
        <w:t>дитячої хірургії</w:t>
      </w:r>
      <w:r>
        <w:rPr>
          <w:rFonts w:ascii="Times New Roman" w:hAnsi="Times New Roman"/>
          <w:sz w:val="20"/>
          <w:szCs w:val="20"/>
          <w:rtl w:val="0"/>
          <w:lang w:val="ru-RU"/>
        </w:rPr>
        <w:t>)</w:t>
      </w:r>
      <w:r>
        <w:rPr>
          <w:rtl w:val="0"/>
          <w:lang w:val="ru-RU"/>
        </w:rPr>
        <w:t>.</w:t>
      </w:r>
    </w:p>
    <w:p>
      <w:pPr>
        <w:pStyle w:val="Normal.0"/>
        <w:spacing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30"/>
        </w:numPr>
        <w:bidi w:val="0"/>
        <w:spacing w:after="10" w:line="240" w:lineRule="auto"/>
        <w:ind w:right="284"/>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Перерахуйте методи</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обстеження пацієнта з косметичним дефектом</w:t>
      </w:r>
      <w:r>
        <w:rPr>
          <w:rFonts w:ascii="Times New Roman" w:hAnsi="Times New Roman"/>
          <w:b w:val="0"/>
          <w:bCs w:val="0"/>
          <w:sz w:val="20"/>
          <w:szCs w:val="20"/>
          <w:rtl w:val="0"/>
          <w:lang w:val="ru-RU"/>
        </w:rPr>
        <w:t>.</w:t>
      </w:r>
    </w:p>
    <w:p>
      <w:pPr>
        <w:pStyle w:val="List Paragraph"/>
        <w:numPr>
          <w:ilvl w:val="0"/>
          <w:numId w:val="30"/>
        </w:numPr>
        <w:bidi w:val="0"/>
        <w:spacing w:before="10" w:after="10" w:line="240" w:lineRule="auto"/>
        <w:ind w:right="284"/>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Які операції виконують під загальним</w:t>
      </w:r>
      <w:r>
        <w:rPr>
          <w:rFonts w:ascii="Times New Roman" w:hAnsi="Times New Roman"/>
          <w:b w:val="0"/>
          <w:bCs w:val="0"/>
          <w:sz w:val="20"/>
          <w:szCs w:val="20"/>
          <w:rtl w:val="0"/>
          <w:lang w:val="ru-RU"/>
        </w:rPr>
        <w:t xml:space="preserve">, </w:t>
      </w:r>
      <w:r>
        <w:rPr>
          <w:rFonts w:ascii="Times New Roman" w:hAnsi="Times New Roman" w:hint="default"/>
          <w:b w:val="0"/>
          <w:bCs w:val="0"/>
          <w:sz w:val="20"/>
          <w:szCs w:val="20"/>
          <w:rtl w:val="0"/>
          <w:lang w:val="ru-RU"/>
        </w:rPr>
        <w:t>внутрішньовенним та місцевим знеболенням</w:t>
      </w:r>
      <w:r>
        <w:rPr>
          <w:rFonts w:ascii="Times New Roman" w:hAnsi="Times New Roman"/>
          <w:b w:val="0"/>
          <w:bCs w:val="0"/>
          <w:sz w:val="20"/>
          <w:szCs w:val="20"/>
          <w:rtl w:val="0"/>
          <w:lang w:val="ru-RU"/>
        </w:rPr>
        <w:t>?</w:t>
      </w:r>
    </w:p>
    <w:p>
      <w:pPr>
        <w:pStyle w:val="List Paragraph"/>
        <w:numPr>
          <w:ilvl w:val="0"/>
          <w:numId w:val="30"/>
        </w:numPr>
        <w:bidi w:val="0"/>
        <w:spacing w:before="10" w:after="10" w:line="240" w:lineRule="auto"/>
        <w:ind w:right="284"/>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Назвіть</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абсолютні протипокази до операції</w:t>
      </w:r>
      <w:r>
        <w:rPr>
          <w:rFonts w:ascii="Times New Roman" w:hAnsi="Times New Roman"/>
          <w:b w:val="0"/>
          <w:bCs w:val="0"/>
          <w:sz w:val="20"/>
          <w:szCs w:val="20"/>
          <w:rtl w:val="0"/>
          <w:lang w:val="ru-RU"/>
        </w:rPr>
        <w:t>.</w:t>
      </w:r>
    </w:p>
    <w:p>
      <w:pPr>
        <w:pStyle w:val="List Paragraph"/>
        <w:numPr>
          <w:ilvl w:val="0"/>
          <w:numId w:val="30"/>
        </w:numPr>
        <w:bidi w:val="0"/>
        <w:spacing w:before="10" w:after="10" w:line="240" w:lineRule="auto"/>
        <w:ind w:right="284"/>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Вкажіть</w:t>
      </w:r>
      <w:r>
        <w:rPr>
          <w:rFonts w:ascii="Times New Roman" w:hAnsi="Times New Roman"/>
          <w:b w:val="0"/>
          <w:bCs w:val="0"/>
          <w:sz w:val="20"/>
          <w:szCs w:val="20"/>
          <w:rtl w:val="0"/>
          <w:lang w:val="ru-RU"/>
        </w:rPr>
        <w:t xml:space="preserve">, </w:t>
      </w:r>
      <w:r>
        <w:rPr>
          <w:rFonts w:ascii="Times New Roman" w:hAnsi="Times New Roman" w:hint="default"/>
          <w:b w:val="0"/>
          <w:bCs w:val="0"/>
          <w:sz w:val="20"/>
          <w:szCs w:val="20"/>
          <w:rtl w:val="0"/>
          <w:lang w:val="ru-RU"/>
        </w:rPr>
        <w:t>при яких операціях використовується антибіотикопрофілактика</w:t>
      </w:r>
      <w:r>
        <w:rPr>
          <w:rFonts w:ascii="Times New Roman" w:hAnsi="Times New Roman"/>
          <w:b w:val="0"/>
          <w:bCs w:val="0"/>
          <w:sz w:val="20"/>
          <w:szCs w:val="20"/>
          <w:rtl w:val="0"/>
          <w:lang w:val="ru-RU"/>
        </w:rPr>
        <w:t xml:space="preserve">? </w:t>
      </w:r>
      <w:r>
        <w:rPr>
          <w:rFonts w:ascii="Times New Roman" w:hAnsi="Times New Roman" w:hint="default"/>
          <w:b w:val="0"/>
          <w:bCs w:val="0"/>
          <w:sz w:val="20"/>
          <w:szCs w:val="20"/>
          <w:rtl w:val="0"/>
          <w:lang w:val="ru-RU"/>
        </w:rPr>
        <w:t>Якими антибіотиками здійснюється</w:t>
      </w:r>
      <w:r>
        <w:rPr>
          <w:rFonts w:ascii="Times New Roman" w:hAnsi="Times New Roman"/>
          <w:b w:val="0"/>
          <w:bCs w:val="0"/>
          <w:sz w:val="20"/>
          <w:szCs w:val="20"/>
          <w:rtl w:val="0"/>
          <w:lang w:val="ru-RU"/>
        </w:rPr>
        <w:t>?</w:t>
      </w:r>
    </w:p>
    <w:p>
      <w:pPr>
        <w:pStyle w:val="List Paragraph"/>
        <w:numPr>
          <w:ilvl w:val="0"/>
          <w:numId w:val="30"/>
        </w:numPr>
        <w:bidi w:val="0"/>
        <w:spacing w:before="10" w:after="10" w:line="240" w:lineRule="auto"/>
        <w:ind w:right="284"/>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На які категорії поділяються шовні матеріали</w:t>
      </w:r>
      <w:r>
        <w:rPr>
          <w:rFonts w:ascii="Times New Roman" w:hAnsi="Times New Roman"/>
          <w:b w:val="0"/>
          <w:bCs w:val="0"/>
          <w:sz w:val="20"/>
          <w:szCs w:val="20"/>
          <w:rtl w:val="0"/>
          <w:lang w:val="ru-RU"/>
        </w:rPr>
        <w:t>?</w:t>
      </w:r>
    </w:p>
    <w:p>
      <w:pPr>
        <w:pStyle w:val="List Paragraph"/>
        <w:numPr>
          <w:ilvl w:val="0"/>
          <w:numId w:val="30"/>
        </w:numPr>
        <w:bidi w:val="0"/>
        <w:spacing w:before="10" w:after="100" w:line="240" w:lineRule="auto"/>
        <w:ind w:right="284"/>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Які інструменти та обладнання потрібні в операційній</w:t>
      </w:r>
      <w:r>
        <w:rPr>
          <w:rFonts w:ascii="Times New Roman" w:hAnsi="Times New Roman"/>
          <w:b w:val="0"/>
          <w:bCs w:val="0"/>
          <w:sz w:val="20"/>
          <w:szCs w:val="20"/>
          <w:rtl w:val="0"/>
          <w:lang w:val="ru-RU"/>
        </w:rPr>
        <w:t xml:space="preserve">, </w:t>
      </w:r>
      <w:r>
        <w:rPr>
          <w:rFonts w:ascii="Times New Roman" w:hAnsi="Times New Roman" w:hint="default"/>
          <w:b w:val="0"/>
          <w:bCs w:val="0"/>
          <w:sz w:val="20"/>
          <w:szCs w:val="20"/>
          <w:rtl w:val="0"/>
          <w:lang w:val="ru-RU"/>
        </w:rPr>
        <w:t>що  входять у перелік</w:t>
      </w:r>
      <w:r>
        <w:rPr>
          <w:rFonts w:ascii="Times New Roman" w:hAnsi="Times New Roman"/>
          <w:b w:val="0"/>
          <w:bCs w:val="0"/>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after="200"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На прийомі пацієнт</w:t>
      </w:r>
      <w:r>
        <w:rPr>
          <w:rFonts w:ascii="Times New Roman" w:hAnsi="Times New Roman"/>
          <w:sz w:val="20"/>
          <w:szCs w:val="20"/>
          <w:rtl w:val="0"/>
          <w:lang w:val="ru-RU"/>
        </w:rPr>
        <w:t xml:space="preserve">, 49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первинний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Скарги на естетичний дефект шкіри в області грудей та живота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Анамнестично схуд на </w:t>
      </w:r>
      <w:r>
        <w:rPr>
          <w:rFonts w:ascii="Times New Roman" w:hAnsi="Times New Roman"/>
          <w:sz w:val="20"/>
          <w:szCs w:val="20"/>
          <w:rtl w:val="0"/>
          <w:lang w:val="ru-RU"/>
        </w:rPr>
        <w:t xml:space="preserve">22 </w:t>
      </w:r>
      <w:r>
        <w:rPr>
          <w:rFonts w:ascii="Times New Roman" w:hAnsi="Times New Roman" w:hint="default"/>
          <w:sz w:val="20"/>
          <w:szCs w:val="20"/>
          <w:rtl w:val="0"/>
          <w:lang w:val="ru-RU"/>
        </w:rPr>
        <w:t xml:space="preserve">кг за </w:t>
      </w:r>
      <w:r>
        <w:rPr>
          <w:rFonts w:ascii="Times New Roman" w:hAnsi="Times New Roman"/>
          <w:sz w:val="20"/>
          <w:szCs w:val="20"/>
          <w:rtl w:val="0"/>
          <w:lang w:val="ru-RU"/>
        </w:rPr>
        <w:t xml:space="preserve">1,5 </w:t>
      </w:r>
      <w:r>
        <w:rPr>
          <w:rFonts w:ascii="Times New Roman" w:hAnsi="Times New Roman" w:hint="default"/>
          <w:sz w:val="20"/>
          <w:szCs w:val="20"/>
          <w:rtl w:val="0"/>
          <w:lang w:val="ru-RU"/>
        </w:rPr>
        <w:t xml:space="preserve">місяці через значний стрес </w:t>
      </w:r>
      <w:r>
        <w:rPr>
          <w:rFonts w:ascii="Times New Roman" w:hAnsi="Times New Roman"/>
          <w:sz w:val="20"/>
          <w:szCs w:val="20"/>
          <w:rtl w:val="0"/>
          <w:lang w:val="ru-RU"/>
        </w:rPr>
        <w:t>(</w:t>
      </w:r>
      <w:r>
        <w:rPr>
          <w:rFonts w:ascii="Times New Roman" w:hAnsi="Times New Roman" w:hint="default"/>
          <w:sz w:val="20"/>
          <w:szCs w:val="20"/>
          <w:rtl w:val="0"/>
          <w:lang w:val="ru-RU"/>
        </w:rPr>
        <w:t>переїзд в інше місто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розлучення  з дружиною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огляді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шкіра грудей та живота обвисла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утворює складки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Алергологічний анамнез не обтяжений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шкідливих звичок не має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хронічних захворювань – лише гастродуоденіт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Дає згоду на оперативне лікування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Призначте необхідні методи дообстеження та поставте попередній діагноз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Яке оперативне втручання показано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Визначте оптимальний метод знеболення</w:t>
      </w:r>
      <w:r>
        <w:rPr>
          <w:rFonts w:ascii="Times New Roman" w:hAnsi="Times New Roman"/>
          <w:sz w:val="20"/>
          <w:szCs w:val="20"/>
          <w:rtl w:val="0"/>
          <w:lang w:val="ru-RU"/>
        </w:rPr>
        <w:t>.</w:t>
      </w:r>
    </w:p>
    <w:p>
      <w:pPr>
        <w:pStyle w:val="Body Text"/>
        <w:spacing w:after="10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2.  </w:t>
      </w:r>
      <w:r>
        <w:rPr>
          <w:rFonts w:ascii="Times New Roman" w:hAnsi="Times New Roman" w:hint="default"/>
          <w:sz w:val="20"/>
          <w:szCs w:val="20"/>
          <w:rtl w:val="0"/>
          <w:lang w:val="ru-RU"/>
        </w:rPr>
        <w:t>Історія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Визначення пластичної та реконструктивної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історичні дані</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3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Що вивчає історія медицини</w:t>
      </w:r>
      <w:r>
        <w:rPr>
          <w:rFonts w:ascii="Times New Roman" w:hAnsi="Times New Roman"/>
          <w:sz w:val="20"/>
          <w:szCs w:val="20"/>
          <w:rtl w:val="0"/>
          <w:lang w:val="ru-RU"/>
        </w:rPr>
        <w:t>?</w:t>
      </w:r>
    </w:p>
    <w:p>
      <w:pPr>
        <w:pStyle w:val="Body Text"/>
        <w:numPr>
          <w:ilvl w:val="0"/>
          <w:numId w:val="3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завдання історії медицини</w:t>
      </w:r>
      <w:r>
        <w:rPr>
          <w:rFonts w:ascii="Times New Roman" w:hAnsi="Times New Roman"/>
          <w:sz w:val="20"/>
          <w:szCs w:val="20"/>
          <w:rtl w:val="0"/>
          <w:lang w:val="ru-RU"/>
        </w:rPr>
        <w:t>?</w:t>
      </w:r>
    </w:p>
    <w:p>
      <w:pPr>
        <w:pStyle w:val="Body Text"/>
        <w:numPr>
          <w:ilvl w:val="0"/>
          <w:numId w:val="32"/>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основні історичні події впливали на розвиток пластичної та реконструктивної хірургії</w:t>
      </w:r>
      <w:r>
        <w:rPr>
          <w:rFonts w:ascii="Times New Roman" w:hAnsi="Times New Roman"/>
          <w:sz w:val="20"/>
          <w:szCs w:val="20"/>
          <w:rtl w:val="0"/>
          <w:lang w:val="ru-RU"/>
        </w:rPr>
        <w:t>?</w:t>
      </w:r>
    </w:p>
    <w:p>
      <w:pPr>
        <w:pStyle w:val="Body Text"/>
        <w:spacing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 етапами розвитку пластичної хірургії та з’ясувати завдання пластичної та реконструктивної хірургії</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 xml:space="preserve">: </w:t>
      </w:r>
    </w:p>
    <w:p>
      <w:pPr>
        <w:pStyle w:val="Body Text"/>
        <w:numPr>
          <w:ilvl w:val="0"/>
          <w:numId w:val="3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Завдання пластичної та реконструктивної хірургії</w:t>
      </w:r>
      <w:r>
        <w:rPr>
          <w:rFonts w:ascii="Times New Roman" w:hAnsi="Times New Roman"/>
          <w:sz w:val="20"/>
          <w:szCs w:val="20"/>
          <w:rtl w:val="0"/>
          <w:lang w:val="ru-RU"/>
        </w:rPr>
        <w:t>.</w:t>
      </w:r>
    </w:p>
    <w:p>
      <w:pPr>
        <w:pStyle w:val="Body Text"/>
        <w:numPr>
          <w:ilvl w:val="0"/>
          <w:numId w:val="3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Хто вперше застосував термін «пластична хірургія»</w:t>
      </w:r>
      <w:r>
        <w:rPr>
          <w:rFonts w:ascii="Times New Roman" w:hAnsi="Times New Roman"/>
          <w:sz w:val="20"/>
          <w:szCs w:val="20"/>
          <w:rtl w:val="0"/>
          <w:lang w:val="ru-RU"/>
        </w:rPr>
        <w:t>.</w:t>
      </w:r>
    </w:p>
    <w:p>
      <w:pPr>
        <w:pStyle w:val="Body Text"/>
        <w:numPr>
          <w:ilvl w:val="0"/>
          <w:numId w:val="34"/>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Дату коли було створено та хто був першим президентом Асоціації пластичних хірургів України</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3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Пояснити завдання пластичної та реконструктивної хірургії</w:t>
      </w:r>
      <w:r>
        <w:rPr>
          <w:rFonts w:ascii="Times New Roman" w:hAnsi="Times New Roman"/>
          <w:sz w:val="20"/>
          <w:szCs w:val="20"/>
          <w:rtl w:val="0"/>
          <w:lang w:val="ru-RU"/>
        </w:rPr>
        <w:t>.</w:t>
      </w:r>
    </w:p>
    <w:p>
      <w:pPr>
        <w:pStyle w:val="Body Text"/>
        <w:numPr>
          <w:ilvl w:val="0"/>
          <w:numId w:val="36"/>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Аналізувати етапи розвитку пластичної хірургії</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Значну частину хірургічних втручань спрямовано на видалення з організму патологічно змінених тканин та органів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Існує також й інша галузь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вирішує проблеми більш косметологічного плану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Завдання пластичної та реконструктивної хірургії </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часткова або повна корекція косметичного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тобто набутого або природженого відхилення від фізіологічної й естетичної норми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яке заважає людині вільно почуватися в суспільстві</w:t>
      </w:r>
      <w:r>
        <w:rPr>
          <w:rFonts w:ascii="Times New Roman" w:hAnsi="Times New Roman"/>
          <w:sz w:val="20"/>
          <w:szCs w:val="20"/>
          <w:rtl w:val="0"/>
          <w:lang w:val="ru-RU"/>
        </w:rPr>
        <w:t xml:space="preserve">. </w:t>
      </w:r>
      <w:bookmarkStart w:name="_Hlk79433173" w:id="17"/>
      <w:r>
        <w:rPr>
          <w:rFonts w:ascii="Times New Roman" w:hAnsi="Times New Roman" w:hint="default"/>
          <w:sz w:val="20"/>
          <w:szCs w:val="20"/>
          <w:rtl w:val="0"/>
          <w:lang w:val="ru-RU"/>
        </w:rPr>
        <w:t xml:space="preserve">Вперше термін «Пластична хірургія» </w:t>
      </w:r>
      <w:r>
        <w:rPr>
          <w:rFonts w:ascii="Times New Roman" w:hAnsi="Times New Roman"/>
          <w:sz w:val="20"/>
          <w:szCs w:val="20"/>
          <w:rtl w:val="0"/>
          <w:lang w:val="ru-RU"/>
        </w:rPr>
        <w:t>(</w:t>
      </w:r>
      <w:r>
        <w:rPr>
          <w:rFonts w:ascii="Times New Roman" w:hAnsi="Times New Roman"/>
          <w:sz w:val="20"/>
          <w:szCs w:val="20"/>
          <w:rtl w:val="0"/>
          <w:lang w:val="en-US"/>
        </w:rPr>
        <w:t>Plastische</w:t>
      </w:r>
      <w:r>
        <w:rPr>
          <w:rFonts w:ascii="Times New Roman" w:hAnsi="Times New Roman"/>
          <w:sz w:val="20"/>
          <w:szCs w:val="20"/>
          <w:rtl w:val="0"/>
          <w:lang w:val="ru-RU"/>
        </w:rPr>
        <w:t xml:space="preserve"> </w:t>
      </w:r>
      <w:r>
        <w:rPr>
          <w:rFonts w:ascii="Times New Roman" w:hAnsi="Times New Roman"/>
          <w:sz w:val="20"/>
          <w:szCs w:val="20"/>
          <w:rtl w:val="0"/>
          <w:lang w:val="en-US"/>
        </w:rPr>
        <w:t>Chirurgie</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застосував професор </w:t>
      </w:r>
      <w:bookmarkEnd w:id="17"/>
      <w:bookmarkStart w:name="_Hlk79433205" w:id="18"/>
      <w:r>
        <w:rPr>
          <w:rFonts w:ascii="Times New Roman" w:hAnsi="Times New Roman" w:hint="default"/>
          <w:sz w:val="20"/>
          <w:szCs w:val="20"/>
          <w:rtl w:val="0"/>
          <w:lang w:val="ru-RU"/>
        </w:rPr>
        <w:t xml:space="preserve">Едуард Цейс </w:t>
      </w:r>
      <w:bookmarkEnd w:id="18"/>
      <w:bookmarkStart w:name="_Hlk79433000" w:id="19"/>
      <w:r>
        <w:rPr>
          <w:rFonts w:ascii="Times New Roman" w:hAnsi="Times New Roman" w:hint="default"/>
          <w:sz w:val="20"/>
          <w:szCs w:val="20"/>
          <w:rtl w:val="0"/>
          <w:lang w:val="ru-RU"/>
        </w:rPr>
        <w:t xml:space="preserve">у </w:t>
      </w:r>
      <w:r>
        <w:rPr>
          <w:rFonts w:ascii="Times New Roman" w:hAnsi="Times New Roman"/>
          <w:sz w:val="20"/>
          <w:szCs w:val="20"/>
          <w:rtl w:val="0"/>
          <w:lang w:val="ru-RU"/>
        </w:rPr>
        <w:t xml:space="preserve">1838 </w:t>
      </w:r>
      <w:r>
        <w:rPr>
          <w:rFonts w:ascii="Times New Roman" w:hAnsi="Times New Roman" w:hint="default"/>
          <w:sz w:val="20"/>
          <w:szCs w:val="20"/>
          <w:rtl w:val="0"/>
          <w:lang w:val="ru-RU"/>
        </w:rPr>
        <w:t>році</w:t>
      </w:r>
      <w:r>
        <w:rPr>
          <w:rFonts w:ascii="Times New Roman" w:hAnsi="Times New Roman"/>
          <w:sz w:val="20"/>
          <w:szCs w:val="20"/>
          <w:rtl w:val="0"/>
          <w:lang w:val="ru-RU"/>
        </w:rPr>
        <w:t xml:space="preserve">. </w:t>
      </w:r>
      <w:bookmarkEnd w:id="19"/>
      <w:bookmarkStart w:name="_Hlk79434118" w:id="20"/>
      <w:r>
        <w:rPr>
          <w:rFonts w:ascii="Times New Roman" w:hAnsi="Times New Roman" w:hint="default"/>
          <w:sz w:val="20"/>
          <w:szCs w:val="20"/>
          <w:rtl w:val="0"/>
          <w:lang w:val="ru-RU"/>
        </w:rPr>
        <w:t>Перша згадка в медичних працях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щодо</w:t>
      </w:r>
      <w:bookmarkEnd w:id="20"/>
      <w:r>
        <w:rPr>
          <w:rFonts w:ascii="Times New Roman" w:hAnsi="Times New Roman"/>
          <w:sz w:val="20"/>
          <w:szCs w:val="20"/>
          <w:rtl w:val="0"/>
          <w:lang w:val="ru-RU"/>
        </w:rPr>
        <w:t xml:space="preserve"> </w:t>
      </w:r>
      <w:bookmarkStart w:name="_Hlk79434211" w:id="21"/>
      <w:r>
        <w:rPr>
          <w:rFonts w:ascii="Times New Roman" w:hAnsi="Times New Roman" w:hint="default"/>
          <w:sz w:val="20"/>
          <w:szCs w:val="20"/>
          <w:rtl w:val="0"/>
          <w:lang w:val="ru-RU"/>
        </w:rPr>
        <w:t xml:space="preserve">реконструкції носа </w:t>
      </w:r>
      <w:bookmarkEnd w:id="21"/>
      <w:r>
        <w:rPr>
          <w:rFonts w:ascii="Times New Roman" w:hAnsi="Times New Roman" w:hint="default"/>
          <w:sz w:val="20"/>
          <w:szCs w:val="20"/>
          <w:rtl w:val="0"/>
          <w:lang w:val="ru-RU"/>
        </w:rPr>
        <w:t xml:space="preserve">відмічалася в папірусах </w:t>
      </w:r>
      <w:r>
        <w:rPr>
          <w:rFonts w:ascii="Times New Roman" w:hAnsi="Times New Roman"/>
          <w:sz w:val="20"/>
          <w:szCs w:val="20"/>
          <w:rtl w:val="0"/>
          <w:lang w:val="ru-RU"/>
        </w:rPr>
        <w:t xml:space="preserve">3000 </w:t>
      </w:r>
      <w:r>
        <w:rPr>
          <w:rFonts w:ascii="Times New Roman" w:hAnsi="Times New Roman" w:hint="default"/>
          <w:sz w:val="20"/>
          <w:szCs w:val="20"/>
          <w:rtl w:val="0"/>
          <w:lang w:val="ru-RU"/>
        </w:rPr>
        <w:t>років до н</w:t>
      </w:r>
      <w:r>
        <w:rPr>
          <w:rFonts w:ascii="Times New Roman" w:hAnsi="Times New Roman"/>
          <w:sz w:val="20"/>
          <w:szCs w:val="20"/>
          <w:rtl w:val="0"/>
          <w:lang w:val="ru-RU"/>
        </w:rPr>
        <w:t>.</w:t>
      </w:r>
      <w:r>
        <w:rPr>
          <w:rFonts w:ascii="Times New Roman" w:hAnsi="Times New Roman" w:hint="default"/>
          <w:sz w:val="20"/>
          <w:szCs w:val="20"/>
          <w:rtl w:val="0"/>
          <w:lang w:val="ru-RU"/>
        </w:rPr>
        <w:t>е</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працях </w:t>
      </w:r>
      <w:r>
        <w:rPr>
          <w:rFonts w:ascii="Times New Roman" w:hAnsi="Times New Roman"/>
          <w:sz w:val="20"/>
          <w:szCs w:val="20"/>
          <w:rtl w:val="0"/>
          <w:lang w:val="en-US"/>
        </w:rPr>
        <w:t>Ayurvedic</w:t>
      </w:r>
      <w:r>
        <w:rPr>
          <w:rFonts w:ascii="Times New Roman" w:hAnsi="Times New Roman"/>
          <w:sz w:val="20"/>
          <w:szCs w:val="20"/>
          <w:rtl w:val="0"/>
          <w:lang w:val="ru-RU"/>
        </w:rPr>
        <w:t xml:space="preserve"> 3-4 </w:t>
      </w:r>
      <w:r>
        <w:rPr>
          <w:rFonts w:ascii="Times New Roman" w:hAnsi="Times New Roman" w:hint="default"/>
          <w:sz w:val="20"/>
          <w:szCs w:val="20"/>
          <w:rtl w:val="0"/>
          <w:lang w:val="ru-RU"/>
        </w:rPr>
        <w:t>сторіччя більш детально наведено опис техніки цього так званого «індійського метода відновлювання носу»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 </w:t>
      </w:r>
      <w:r>
        <w:rPr>
          <w:rFonts w:ascii="Times New Roman" w:hAnsi="Times New Roman"/>
          <w:sz w:val="20"/>
          <w:szCs w:val="20"/>
          <w:rtl w:val="0"/>
          <w:lang w:val="ru-RU"/>
        </w:rPr>
        <w:t xml:space="preserve">15 </w:t>
      </w:r>
      <w:r>
        <w:rPr>
          <w:rFonts w:ascii="Times New Roman" w:hAnsi="Times New Roman" w:hint="default"/>
          <w:sz w:val="20"/>
          <w:szCs w:val="20"/>
          <w:rtl w:val="0"/>
          <w:lang w:val="ru-RU"/>
        </w:rPr>
        <w:t>сторіччя у практику було втілено «італійський метод» відновлювання носу з використанням клаптя з руки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bookmarkStart w:name="_Hlk79433016" w:id="22"/>
      <w:r>
        <w:rPr>
          <w:rFonts w:ascii="Times New Roman" w:hAnsi="Times New Roman" w:hint="default"/>
          <w:sz w:val="20"/>
          <w:szCs w:val="20"/>
          <w:rtl w:val="0"/>
          <w:lang w:val="ru-RU"/>
        </w:rPr>
        <w:t xml:space="preserve">У </w:t>
      </w:r>
      <w:r>
        <w:rPr>
          <w:rFonts w:ascii="Times New Roman" w:hAnsi="Times New Roman"/>
          <w:sz w:val="20"/>
          <w:szCs w:val="20"/>
          <w:rtl w:val="0"/>
          <w:lang w:val="ru-RU"/>
        </w:rPr>
        <w:t xml:space="preserve">1597 </w:t>
      </w:r>
      <w:r>
        <w:rPr>
          <w:rFonts w:ascii="Times New Roman" w:hAnsi="Times New Roman" w:hint="default"/>
          <w:sz w:val="20"/>
          <w:szCs w:val="20"/>
          <w:rtl w:val="0"/>
          <w:lang w:val="ru-RU"/>
        </w:rPr>
        <w:t xml:space="preserve">році </w:t>
      </w:r>
      <w:bookmarkEnd w:id="22"/>
      <w:bookmarkStart w:name="_Hlk79432953" w:id="23"/>
      <w:r>
        <w:rPr>
          <w:rFonts w:ascii="Times New Roman" w:hAnsi="Times New Roman"/>
          <w:sz w:val="20"/>
          <w:szCs w:val="20"/>
          <w:rtl w:val="0"/>
          <w:lang w:val="en-US"/>
        </w:rPr>
        <w:t>Gasparo</w:t>
      </w:r>
      <w:r>
        <w:rPr>
          <w:rFonts w:ascii="Times New Roman" w:hAnsi="Times New Roman"/>
          <w:sz w:val="20"/>
          <w:szCs w:val="20"/>
          <w:rtl w:val="0"/>
          <w:lang w:val="ru-RU"/>
        </w:rPr>
        <w:t xml:space="preserve"> </w:t>
      </w:r>
      <w:r>
        <w:rPr>
          <w:rFonts w:ascii="Times New Roman" w:hAnsi="Times New Roman"/>
          <w:sz w:val="20"/>
          <w:szCs w:val="20"/>
          <w:rtl w:val="0"/>
          <w:lang w:val="en-US"/>
        </w:rPr>
        <w:t>Tagliacozzi</w:t>
      </w:r>
      <w:r>
        <w:rPr>
          <w:rFonts w:ascii="Times New Roman" w:hAnsi="Times New Roman" w:hint="default"/>
          <w:sz w:val="20"/>
          <w:szCs w:val="20"/>
          <w:rtl w:val="0"/>
          <w:lang w:val="ru-RU"/>
        </w:rPr>
        <w:t xml:space="preserve"> опублікував наукову працю з реконструктивної хірургії носу</w:t>
      </w:r>
      <w:r>
        <w:rPr>
          <w:rFonts w:ascii="Times New Roman" w:hAnsi="Times New Roman"/>
          <w:sz w:val="20"/>
          <w:szCs w:val="20"/>
          <w:rtl w:val="0"/>
          <w:lang w:val="ru-RU"/>
        </w:rPr>
        <w:t xml:space="preserve">, </w:t>
      </w:r>
      <w:bookmarkEnd w:id="23"/>
      <w:r>
        <w:rPr>
          <w:rFonts w:ascii="Times New Roman" w:hAnsi="Times New Roman" w:hint="default"/>
          <w:sz w:val="20"/>
          <w:szCs w:val="20"/>
          <w:rtl w:val="0"/>
          <w:lang w:val="ru-RU"/>
        </w:rPr>
        <w:t>вух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обличчя</w:t>
      </w:r>
      <w:r>
        <w:rPr>
          <w:rFonts w:ascii="Times New Roman" w:hAnsi="Times New Roman"/>
          <w:sz w:val="20"/>
          <w:szCs w:val="20"/>
          <w:rtl w:val="0"/>
          <w:lang w:val="ru-RU"/>
        </w:rPr>
        <w:t xml:space="preserve">. </w:t>
      </w:r>
      <w:r>
        <w:rPr>
          <w:rFonts w:ascii="Times New Roman" w:hAnsi="Times New Roman"/>
          <w:sz w:val="20"/>
          <w:szCs w:val="20"/>
          <w:rtl w:val="0"/>
          <w:lang w:val="en-US"/>
        </w:rPr>
        <w:t>XIX</w:t>
      </w:r>
      <w:r>
        <w:rPr>
          <w:rFonts w:ascii="Times New Roman" w:hAnsi="Times New Roman" w:hint="default"/>
          <w:sz w:val="20"/>
          <w:szCs w:val="20"/>
          <w:rtl w:val="0"/>
          <w:lang w:val="ru-RU"/>
        </w:rPr>
        <w:t xml:space="preserve"> сторіччя </w:t>
      </w:r>
      <w:r>
        <w:rPr>
          <w:rFonts w:ascii="Times New Roman" w:hAnsi="Times New Roman"/>
          <w:sz w:val="20"/>
          <w:szCs w:val="20"/>
          <w:rtl w:val="0"/>
          <w:lang w:val="ru-RU"/>
        </w:rPr>
        <w:t>-</w:t>
      </w:r>
      <w:r>
        <w:rPr>
          <w:rFonts w:ascii="Times New Roman" w:hAnsi="Times New Roman" w:hint="default"/>
          <w:sz w:val="20"/>
          <w:szCs w:val="20"/>
          <w:rtl w:val="0"/>
          <w:lang w:val="ru-RU"/>
        </w:rPr>
        <w:t xml:space="preserve">найвідомійший   Хірург </w:t>
      </w:r>
      <w:r>
        <w:rPr>
          <w:rFonts w:ascii="Times New Roman" w:hAnsi="Times New Roman"/>
          <w:sz w:val="20"/>
          <w:szCs w:val="20"/>
          <w:rtl w:val="0"/>
          <w:lang w:val="en-US"/>
        </w:rPr>
        <w:t>von</w:t>
      </w:r>
      <w:r>
        <w:rPr>
          <w:rFonts w:ascii="Times New Roman" w:hAnsi="Times New Roman"/>
          <w:sz w:val="20"/>
          <w:szCs w:val="20"/>
          <w:rtl w:val="0"/>
          <w:lang w:val="ru-RU"/>
        </w:rPr>
        <w:t xml:space="preserve"> </w:t>
      </w:r>
      <w:r>
        <w:rPr>
          <w:rFonts w:ascii="Times New Roman" w:hAnsi="Times New Roman"/>
          <w:sz w:val="20"/>
          <w:szCs w:val="20"/>
          <w:rtl w:val="0"/>
          <w:lang w:val="en-US"/>
        </w:rPr>
        <w:t>Craffe</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Якщо в минулому велике значення мала реконструктивна хірургія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 з другої половини ХХ століття переважного розвитку набула естетична хірургія</w:t>
      </w:r>
      <w:r>
        <w:rPr>
          <w:rFonts w:ascii="Times New Roman" w:hAnsi="Times New Roman"/>
          <w:sz w:val="20"/>
          <w:szCs w:val="20"/>
          <w:rtl w:val="0"/>
          <w:lang w:val="ru-RU"/>
        </w:rPr>
        <w:t>.</w:t>
      </w:r>
    </w:p>
    <w:p>
      <w:pPr>
        <w:pStyle w:val="Body Text"/>
        <w:ind w:firstLine="284"/>
        <w:rPr>
          <w:rFonts w:ascii="Times New Roman" w:cs="Times New Roman" w:hAnsi="Times New Roman" w:eastAsia="Times New Roman"/>
          <w:sz w:val="20"/>
          <w:szCs w:val="20"/>
        </w:rPr>
      </w:pPr>
      <w:r>
        <w:rPr>
          <w:rFonts w:ascii="Times New Roman" w:hAnsi="Times New Roman" w:hint="default"/>
          <w:sz w:val="20"/>
          <w:szCs w:val="20"/>
          <w:rtl w:val="0"/>
          <w:lang w:val="ru-RU"/>
        </w:rPr>
        <w:t>У вітчизняній пластичній хірургії значний слід залишили</w:t>
      </w:r>
      <w:r>
        <w:rPr>
          <w:rFonts w:ascii="Times New Roman" w:hAnsi="Times New Roman"/>
          <w:sz w:val="20"/>
          <w:szCs w:val="20"/>
          <w:rtl w:val="0"/>
          <w:lang w:val="ru-RU"/>
        </w:rPr>
        <w:t>:</w:t>
      </w:r>
      <w:r>
        <w:rPr>
          <w:rtl w:val="0"/>
          <w:lang w:val="ru-RU"/>
        </w:rPr>
        <w:t xml:space="preserve"> </w:t>
      </w:r>
      <w:r>
        <w:rPr>
          <w:rFonts w:ascii="Times New Roman" w:hAnsi="Times New Roman" w:hint="default"/>
          <w:sz w:val="20"/>
          <w:szCs w:val="20"/>
          <w:rtl w:val="0"/>
          <w:lang w:val="ru-RU"/>
        </w:rPr>
        <w:t>Дітеріхс</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Волкович</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Віра Гедройц</w:t>
      </w:r>
      <w:r>
        <w:rPr>
          <w:rFonts w:ascii="Times New Roman" w:hAnsi="Times New Roman"/>
          <w:sz w:val="20"/>
          <w:szCs w:val="20"/>
          <w:rtl w:val="0"/>
          <w:lang w:val="ru-RU"/>
        </w:rPr>
        <w:t xml:space="preserve">,  </w:t>
      </w:r>
      <w:bookmarkStart w:name="_Hlk79433321" w:id="24"/>
      <w:r>
        <w:rPr>
          <w:rFonts w:ascii="Times New Roman" w:hAnsi="Times New Roman" w:hint="default"/>
          <w:sz w:val="20"/>
          <w:szCs w:val="20"/>
          <w:rtl w:val="0"/>
          <w:lang w:val="ru-RU"/>
        </w:rPr>
        <w:t>Шалімов О</w:t>
      </w:r>
      <w:r>
        <w:rPr>
          <w:rFonts w:ascii="Times New Roman" w:hAnsi="Times New Roman"/>
          <w:sz w:val="20"/>
          <w:szCs w:val="20"/>
          <w:rtl w:val="0"/>
          <w:lang w:val="ru-RU"/>
        </w:rPr>
        <w:t>.</w:t>
      </w:r>
      <w:r>
        <w:rPr>
          <w:rFonts w:ascii="Times New Roman" w:hAnsi="Times New Roman" w:hint="default"/>
          <w:sz w:val="20"/>
          <w:szCs w:val="20"/>
          <w:rtl w:val="0"/>
          <w:lang w:val="ru-RU"/>
        </w:rPr>
        <w:t>О</w:t>
      </w:r>
      <w:bookmarkEnd w:id="24"/>
      <w:r>
        <w:rPr>
          <w:rFonts w:ascii="Times New Roman" w:hAnsi="Times New Roman"/>
          <w:sz w:val="20"/>
          <w:szCs w:val="20"/>
          <w:rtl w:val="0"/>
          <w:lang w:val="ru-RU"/>
        </w:rPr>
        <w:t xml:space="preserve">., </w:t>
      </w:r>
      <w:bookmarkStart w:name="_Hlk79433923" w:id="25"/>
      <w:r>
        <w:rPr>
          <w:rFonts w:ascii="Times New Roman" w:hAnsi="Times New Roman" w:hint="default"/>
          <w:sz w:val="20"/>
          <w:szCs w:val="20"/>
          <w:rtl w:val="0"/>
          <w:lang w:val="ru-RU"/>
        </w:rPr>
        <w:t>Земсков В</w:t>
      </w:r>
      <w:r>
        <w:rPr>
          <w:rFonts w:ascii="Times New Roman" w:hAnsi="Times New Roman"/>
          <w:sz w:val="20"/>
          <w:szCs w:val="20"/>
          <w:rtl w:val="0"/>
          <w:lang w:val="ru-RU"/>
        </w:rPr>
        <w:t>.</w:t>
      </w:r>
      <w:r>
        <w:rPr>
          <w:rFonts w:ascii="Times New Roman" w:hAnsi="Times New Roman" w:hint="default"/>
          <w:sz w:val="20"/>
          <w:szCs w:val="20"/>
          <w:rtl w:val="0"/>
          <w:lang w:val="ru-RU"/>
        </w:rPr>
        <w:t>С</w:t>
      </w:r>
      <w:bookmarkEnd w:id="25"/>
      <w:r>
        <w:rPr>
          <w:rFonts w:ascii="Times New Roman" w:hAnsi="Times New Roman"/>
          <w:sz w:val="20"/>
          <w:szCs w:val="20"/>
          <w:rtl w:val="0"/>
          <w:lang w:val="ru-RU"/>
        </w:rPr>
        <w:t xml:space="preserve">., </w:t>
      </w:r>
      <w:bookmarkStart w:name="_Hlk79433934" w:id="26"/>
      <w:r>
        <w:rPr>
          <w:rFonts w:ascii="Times New Roman" w:hAnsi="Times New Roman" w:hint="default"/>
          <w:sz w:val="20"/>
          <w:szCs w:val="20"/>
          <w:rtl w:val="0"/>
          <w:lang w:val="ru-RU"/>
        </w:rPr>
        <w:t>Чухриенко Д</w:t>
      </w:r>
      <w:r>
        <w:rPr>
          <w:rFonts w:ascii="Times New Roman" w:hAnsi="Times New Roman"/>
          <w:sz w:val="20"/>
          <w:szCs w:val="20"/>
          <w:rtl w:val="0"/>
          <w:lang w:val="ru-RU"/>
        </w:rPr>
        <w:t>.</w:t>
      </w:r>
      <w:r>
        <w:rPr>
          <w:rFonts w:ascii="Times New Roman" w:hAnsi="Times New Roman" w:hint="default"/>
          <w:sz w:val="20"/>
          <w:szCs w:val="20"/>
          <w:rtl w:val="0"/>
          <w:lang w:val="ru-RU"/>
        </w:rPr>
        <w:t>П</w:t>
      </w:r>
      <w:r>
        <w:rPr>
          <w:rFonts w:ascii="Times New Roman" w:hAnsi="Times New Roman"/>
          <w:sz w:val="20"/>
          <w:szCs w:val="20"/>
          <w:rtl w:val="0"/>
          <w:lang w:val="ru-RU"/>
        </w:rPr>
        <w:t xml:space="preserve">., </w:t>
      </w:r>
      <w:bookmarkEnd w:id="26"/>
      <w:bookmarkStart w:name="_Hlk79433944" w:id="27"/>
      <w:r>
        <w:rPr>
          <w:rFonts w:ascii="Times New Roman" w:hAnsi="Times New Roman" w:hint="default"/>
          <w:sz w:val="20"/>
          <w:szCs w:val="20"/>
          <w:rtl w:val="0"/>
          <w:lang w:val="ru-RU"/>
        </w:rPr>
        <w:t>Люлько А</w:t>
      </w:r>
      <w:r>
        <w:rPr>
          <w:rFonts w:ascii="Times New Roman" w:hAnsi="Times New Roman"/>
          <w:sz w:val="20"/>
          <w:szCs w:val="20"/>
          <w:rtl w:val="0"/>
          <w:lang w:val="ru-RU"/>
        </w:rPr>
        <w:t>.</w:t>
      </w:r>
      <w:r>
        <w:rPr>
          <w:rFonts w:ascii="Times New Roman" w:hAnsi="Times New Roman" w:hint="default"/>
          <w:sz w:val="20"/>
          <w:szCs w:val="20"/>
          <w:rtl w:val="0"/>
          <w:lang w:val="ru-RU"/>
        </w:rPr>
        <w:t>В</w:t>
      </w:r>
      <w:r>
        <w:rPr>
          <w:rFonts w:ascii="Times New Roman" w:hAnsi="Times New Roman"/>
          <w:sz w:val="20"/>
          <w:szCs w:val="20"/>
          <w:rtl w:val="0"/>
          <w:lang w:val="ru-RU"/>
        </w:rPr>
        <w:t xml:space="preserve">., </w:t>
      </w:r>
      <w:bookmarkEnd w:id="27"/>
      <w:r>
        <w:rPr>
          <w:rFonts w:ascii="Times New Roman" w:hAnsi="Times New Roman" w:hint="default"/>
          <w:sz w:val="20"/>
          <w:szCs w:val="20"/>
          <w:rtl w:val="0"/>
          <w:lang w:val="ru-RU"/>
        </w:rPr>
        <w:t>Мандель А</w:t>
      </w:r>
      <w:r>
        <w:rPr>
          <w:rFonts w:ascii="Times New Roman" w:hAnsi="Times New Roman"/>
          <w:sz w:val="20"/>
          <w:szCs w:val="20"/>
          <w:rtl w:val="0"/>
          <w:lang w:val="ru-RU"/>
        </w:rPr>
        <w:t>.</w:t>
      </w:r>
      <w:r>
        <w:rPr>
          <w:rFonts w:ascii="Times New Roman" w:hAnsi="Times New Roman" w:hint="default"/>
          <w:sz w:val="20"/>
          <w:szCs w:val="20"/>
          <w:rtl w:val="0"/>
          <w:lang w:val="ru-RU"/>
        </w:rPr>
        <w:t>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Люлькін В</w:t>
      </w:r>
      <w:r>
        <w:rPr>
          <w:rFonts w:ascii="Times New Roman" w:hAnsi="Times New Roman"/>
          <w:sz w:val="20"/>
          <w:szCs w:val="20"/>
          <w:rtl w:val="0"/>
          <w:lang w:val="ru-RU"/>
        </w:rPr>
        <w:t>.</w:t>
      </w:r>
      <w:r>
        <w:rPr>
          <w:rFonts w:ascii="Times New Roman" w:hAnsi="Times New Roman" w:hint="default"/>
          <w:sz w:val="20"/>
          <w:szCs w:val="20"/>
          <w:rtl w:val="0"/>
          <w:lang w:val="ru-RU"/>
        </w:rPr>
        <w:t>Д</w:t>
      </w:r>
      <w:r>
        <w:rPr>
          <w:rFonts w:ascii="Times New Roman" w:hAnsi="Times New Roman"/>
          <w:sz w:val="20"/>
          <w:szCs w:val="20"/>
          <w:rtl w:val="0"/>
          <w:lang w:val="ru-RU"/>
        </w:rPr>
        <w:t xml:space="preserve">. </w:t>
      </w:r>
    </w:p>
    <w:p>
      <w:pPr>
        <w:pStyle w:val="Body Text"/>
        <w:spacing w:after="100"/>
        <w:rPr>
          <w:rFonts w:ascii="Times New Roman" w:cs="Times New Roman" w:hAnsi="Times New Roman" w:eastAsia="Times New Roman"/>
          <w:sz w:val="20"/>
          <w:szCs w:val="20"/>
        </w:rPr>
      </w:pPr>
      <w:r>
        <w:rPr>
          <w:rFonts w:ascii="Times New Roman" w:hAnsi="Times New Roman"/>
          <w:sz w:val="20"/>
          <w:szCs w:val="20"/>
          <w:rtl w:val="0"/>
          <w:lang w:val="ru-RU"/>
        </w:rPr>
        <w:t xml:space="preserve">1994 </w:t>
      </w:r>
      <w:r>
        <w:rPr>
          <w:rFonts w:ascii="Times New Roman" w:hAnsi="Times New Roman" w:hint="default"/>
          <w:sz w:val="20"/>
          <w:szCs w:val="20"/>
          <w:rtl w:val="0"/>
          <w:lang w:val="ru-RU"/>
        </w:rPr>
        <w:t>р</w:t>
      </w:r>
      <w:r>
        <w:rPr>
          <w:rFonts w:ascii="Times New Roman" w:hAnsi="Times New Roman"/>
          <w:sz w:val="20"/>
          <w:szCs w:val="20"/>
          <w:rtl w:val="0"/>
          <w:lang w:val="ru-RU"/>
        </w:rPr>
        <w:t>.</w:t>
      </w:r>
      <w:bookmarkStart w:name="_Hlk79433616" w:id="28"/>
      <w:r>
        <w:rPr>
          <w:rFonts w:ascii="Times New Roman" w:hAnsi="Times New Roman" w:hint="default"/>
          <w:sz w:val="20"/>
          <w:szCs w:val="20"/>
          <w:rtl w:val="0"/>
          <w:lang w:val="ru-RU"/>
        </w:rPr>
        <w:t xml:space="preserve">було створено Асоціацію пластичних хірургів України </w:t>
      </w:r>
      <w:r>
        <w:rPr>
          <w:rFonts w:ascii="Times New Roman" w:hAnsi="Times New Roman"/>
          <w:sz w:val="20"/>
          <w:szCs w:val="20"/>
          <w:rtl w:val="0"/>
          <w:lang w:val="ru-RU"/>
        </w:rPr>
        <w:t>(</w:t>
      </w:r>
      <w:bookmarkEnd w:id="28"/>
      <w:r>
        <w:rPr>
          <w:rFonts w:ascii="Times New Roman" w:hAnsi="Times New Roman" w:hint="default"/>
          <w:sz w:val="20"/>
          <w:szCs w:val="20"/>
          <w:rtl w:val="0"/>
          <w:lang w:val="ru-RU"/>
        </w:rPr>
        <w:t xml:space="preserve">президент професор </w:t>
      </w:r>
      <w:bookmarkStart w:name="_Hlk79433223" w:id="29"/>
      <w:r>
        <w:rPr>
          <w:rFonts w:ascii="Times New Roman" w:hAnsi="Times New Roman" w:hint="default"/>
          <w:sz w:val="20"/>
          <w:szCs w:val="20"/>
          <w:rtl w:val="0"/>
          <w:lang w:val="ru-RU"/>
        </w:rPr>
        <w:t>Земсков Володимир Сергійович</w:t>
      </w:r>
      <w:bookmarkEnd w:id="29"/>
      <w:r>
        <w:rPr>
          <w:rFonts w:ascii="Times New Roman" w:hAnsi="Times New Roman"/>
          <w:sz w:val="20"/>
          <w:szCs w:val="20"/>
          <w:rtl w:val="0"/>
          <w:lang w:val="ru-RU"/>
        </w:rPr>
        <w:t xml:space="preserve">) </w:t>
      </w:r>
      <w:r>
        <w:rPr>
          <w:rFonts w:ascii="Times New Roman" w:hAnsi="Times New Roman" w:hint="default"/>
          <w:sz w:val="20"/>
          <w:szCs w:val="20"/>
          <w:rtl w:val="0"/>
          <w:lang w:val="ru-RU"/>
        </w:rPr>
        <w:t>і цю справу продовжують його учні</w:t>
      </w:r>
      <w:r>
        <w:rPr>
          <w:rFonts w:ascii="Times New Roman" w:hAnsi="Times New Roman"/>
          <w:sz w:val="20"/>
          <w:szCs w:val="20"/>
          <w:rtl w:val="0"/>
          <w:lang w:val="ru-RU"/>
        </w:rPr>
        <w:t>.</w:t>
      </w:r>
    </w:p>
    <w:p>
      <w:pPr>
        <w:pStyle w:val="Normal.0"/>
        <w:spacing w:before="10" w:after="1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38"/>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Назвіть завдання пластичної та реконструктивної хірургії</w:t>
      </w:r>
      <w:r>
        <w:rPr>
          <w:rFonts w:ascii="Times New Roman" w:hAnsi="Times New Roman"/>
          <w:sz w:val="20"/>
          <w:szCs w:val="20"/>
          <w:rtl w:val="0"/>
          <w:lang w:val="ru-RU"/>
        </w:rPr>
        <w:t>.</w:t>
      </w:r>
    </w:p>
    <w:p>
      <w:pPr>
        <w:pStyle w:val="List Paragraph"/>
        <w:numPr>
          <w:ilvl w:val="0"/>
          <w:numId w:val="38"/>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Хто вперше та в якому році застосував термін «пластична хірургія»</w:t>
      </w:r>
      <w:r>
        <w:rPr>
          <w:rFonts w:ascii="Times New Roman" w:hAnsi="Times New Roman"/>
          <w:sz w:val="20"/>
          <w:szCs w:val="20"/>
          <w:rtl w:val="0"/>
          <w:lang w:val="ru-RU"/>
        </w:rPr>
        <w:t>?</w:t>
      </w:r>
    </w:p>
    <w:p>
      <w:pPr>
        <w:pStyle w:val="List Paragraph"/>
        <w:numPr>
          <w:ilvl w:val="0"/>
          <w:numId w:val="38"/>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Яка перша реконструктивна операція була згадана в папірусах</w:t>
      </w:r>
      <w:r>
        <w:rPr>
          <w:rFonts w:ascii="Times New Roman" w:hAnsi="Times New Roman"/>
          <w:sz w:val="20"/>
          <w:szCs w:val="20"/>
          <w:rtl w:val="0"/>
          <w:lang w:val="ru-RU"/>
        </w:rPr>
        <w:t xml:space="preserve">? </w:t>
      </w:r>
    </w:p>
    <w:p>
      <w:pPr>
        <w:pStyle w:val="List Paragraph"/>
        <w:numPr>
          <w:ilvl w:val="0"/>
          <w:numId w:val="38"/>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В якому році була створена Асоціація пластичних хірургів України</w:t>
      </w:r>
      <w:r>
        <w:rPr>
          <w:rFonts w:ascii="Times New Roman" w:hAnsi="Times New Roman"/>
          <w:sz w:val="20"/>
          <w:szCs w:val="20"/>
          <w:rtl w:val="0"/>
          <w:lang w:val="ru-RU"/>
        </w:rPr>
        <w:t>?</w:t>
      </w:r>
    </w:p>
    <w:p>
      <w:pPr>
        <w:pStyle w:val="List Paragraph"/>
        <w:numPr>
          <w:ilvl w:val="0"/>
          <w:numId w:val="39"/>
        </w:numPr>
        <w:bidi w:val="0"/>
        <w:spacing w:before="10" w:after="10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Хто був першим президентом Асоціації пластичних хірургів України</w:t>
      </w:r>
      <w:r>
        <w:rPr>
          <w:rFonts w:ascii="Times New Roman" w:hAnsi="Times New Roman"/>
          <w:sz w:val="20"/>
          <w:szCs w:val="20"/>
          <w:rtl w:val="0"/>
          <w:lang w:val="ru-RU"/>
        </w:rPr>
        <w:t>?</w:t>
      </w:r>
    </w:p>
    <w:p>
      <w:pPr>
        <w:pStyle w:val="Normal.0"/>
        <w:spacing w:line="240" w:lineRule="auto"/>
        <w:sectPr>
          <w:type w:val="continuous"/>
          <w:pgSz w:w="8400" w:h="11900" w:orient="portrait"/>
          <w:pgMar w:top="0" w:right="1134" w:bottom="0" w:left="851" w:header="284" w:footer="284"/>
          <w:pgNumType w:start="0"/>
          <w:bidi w:val="0"/>
        </w:sectPr>
      </w:pPr>
      <w:r/>
    </w:p>
    <w:p>
      <w:pPr>
        <w:pStyle w:val="Normal.0"/>
        <w:spacing w:after="40" w:line="240" w:lineRule="auto"/>
        <w:rPr>
          <w:b w:val="1"/>
          <w:bCs w:val="1"/>
          <w:sz w:val="20"/>
          <w:szCs w:val="20"/>
        </w:rPr>
      </w:pPr>
      <w:r>
        <w:rPr>
          <w:b w:val="1"/>
          <w:bCs w:val="1"/>
          <w:sz w:val="20"/>
          <w:szCs w:val="20"/>
          <w:rtl w:val="0"/>
          <w:lang w:val="ru-RU"/>
        </w:rPr>
        <w:t>Ситуаційна задача</w:t>
      </w:r>
      <w:r>
        <w:rPr>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Пацієнт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колишній військовий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прийомі з приводу втрати вушної мушлі  через осколкове поранення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Лікувався у військовому госпіталі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 було виконано ПХО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Прийнято рішення встановити екзопротез</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вид хірургії займається подібними втручаннями</w:t>
      </w:r>
      <w:r>
        <w:rPr>
          <w:rFonts w:ascii="Times New Roman" w:hAnsi="Times New Roman"/>
          <w:sz w:val="20"/>
          <w:szCs w:val="20"/>
          <w:rtl w:val="0"/>
          <w:lang w:val="ru-RU"/>
        </w:rPr>
        <w:t>?</w:t>
      </w:r>
    </w:p>
    <w:p>
      <w:pPr>
        <w:pStyle w:val="Body Text"/>
        <w:spacing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3. </w:t>
      </w:r>
      <w:r>
        <w:rPr>
          <w:rFonts w:ascii="Times New Roman" w:hAnsi="Times New Roman" w:hint="default"/>
          <w:sz w:val="20"/>
          <w:szCs w:val="20"/>
          <w:rtl w:val="0"/>
          <w:lang w:val="ru-RU"/>
        </w:rPr>
        <w:t>Загальні принципи естетичної та реконструктивної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Топографічна анатомія  покривних тканин у дорослих та дітей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їх вікові зміни</w:t>
      </w:r>
      <w:r>
        <w:rPr>
          <w:rFonts w:ascii="Times New Roman" w:hAnsi="Times New Roman"/>
          <w:sz w:val="20"/>
          <w:szCs w:val="20"/>
          <w:rtl w:val="0"/>
          <w:lang w:val="ru-RU"/>
        </w:rPr>
        <w:t>.</w:t>
      </w: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4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пошарову будова передньої черевної стінки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м’яких тканин  передньої ділянки грудей та обличчя</w:t>
      </w:r>
      <w:r>
        <w:rPr>
          <w:rFonts w:ascii="Times New Roman" w:hAnsi="Times New Roman"/>
          <w:sz w:val="20"/>
          <w:szCs w:val="20"/>
          <w:rtl w:val="0"/>
          <w:lang w:val="ru-RU"/>
        </w:rPr>
        <w:t>?</w:t>
      </w:r>
    </w:p>
    <w:p>
      <w:pPr>
        <w:pStyle w:val="Body Text"/>
        <w:numPr>
          <w:ilvl w:val="0"/>
          <w:numId w:val="4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Яке функціональне призначення підшкірної жирової клітковини та фасцій</w:t>
      </w:r>
      <w:r>
        <w:rPr>
          <w:rFonts w:ascii="Times New Roman" w:hAnsi="Times New Roman"/>
          <w:sz w:val="20"/>
          <w:szCs w:val="20"/>
          <w:rtl w:val="0"/>
          <w:lang w:val="ru-RU"/>
        </w:rPr>
        <w:t>?</w:t>
      </w:r>
    </w:p>
    <w:p>
      <w:pPr>
        <w:pStyle w:val="Body Text"/>
        <w:numPr>
          <w:ilvl w:val="0"/>
          <w:numId w:val="4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Опишіть ембріональний розвиток шкіри та фасцій</w:t>
      </w:r>
      <w:r>
        <w:rPr>
          <w:rFonts w:ascii="Times New Roman" w:hAnsi="Times New Roman"/>
          <w:sz w:val="20"/>
          <w:szCs w:val="20"/>
          <w:rtl w:val="0"/>
          <w:lang w:val="ru-RU"/>
        </w:rPr>
        <w:t>.</w:t>
      </w:r>
    </w:p>
    <w:p>
      <w:pPr>
        <w:pStyle w:val="Body Text"/>
        <w:numPr>
          <w:ilvl w:val="0"/>
          <w:numId w:val="4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фактори впливають на функціональні та морфологічні властивості покривних тканин людини</w:t>
      </w:r>
      <w:r>
        <w:rPr>
          <w:rFonts w:ascii="Times New Roman" w:hAnsi="Times New Roman"/>
          <w:sz w:val="20"/>
          <w:szCs w:val="20"/>
          <w:rtl w:val="0"/>
          <w:lang w:val="ru-RU"/>
        </w:rPr>
        <w:t>?</w:t>
      </w:r>
    </w:p>
    <w:p>
      <w:pPr>
        <w:pStyle w:val="Normal.0"/>
        <w:spacing w:before="100" w:after="10" w:line="240" w:lineRule="auto"/>
        <w:jc w:val="both"/>
        <w:rPr>
          <w:sz w:val="20"/>
          <w:szCs w:val="20"/>
        </w:rPr>
      </w:pPr>
      <w:r>
        <w:rPr>
          <w:b w:val="1"/>
          <w:bCs w:val="1"/>
          <w:sz w:val="20"/>
          <w:szCs w:val="20"/>
          <w:rtl w:val="0"/>
          <w:lang w:val="ru-RU"/>
        </w:rPr>
        <w:t>Мета</w:t>
      </w:r>
      <w:r>
        <w:rPr>
          <w:b w:val="1"/>
          <w:bCs w:val="1"/>
          <w:sz w:val="20"/>
          <w:szCs w:val="20"/>
          <w:rtl w:val="0"/>
          <w:lang w:val="ru-RU"/>
        </w:rPr>
        <w:t xml:space="preserve">: </w:t>
      </w:r>
      <w:r>
        <w:rPr>
          <w:sz w:val="20"/>
          <w:szCs w:val="20"/>
          <w:rtl w:val="0"/>
          <w:lang w:val="ru-RU"/>
        </w:rPr>
        <w:t>ознайомитись із завданням та показами пластичної та реконструктивної хірургії</w:t>
      </w:r>
      <w:r>
        <w:rPr>
          <w:sz w:val="20"/>
          <w:szCs w:val="20"/>
          <w:rtl w:val="0"/>
          <w:lang w:val="ru-RU"/>
        </w:rPr>
        <w:t xml:space="preserve">, </w:t>
      </w:r>
      <w:r>
        <w:rPr>
          <w:sz w:val="20"/>
          <w:szCs w:val="20"/>
          <w:rtl w:val="0"/>
          <w:lang w:val="ru-RU"/>
        </w:rPr>
        <w:t>володіти знаннями особливостей анатомії шкіри</w:t>
      </w:r>
      <w:r>
        <w:rPr>
          <w:sz w:val="20"/>
          <w:szCs w:val="20"/>
          <w:rtl w:val="0"/>
          <w:lang w:val="ru-RU"/>
        </w:rPr>
        <w:t xml:space="preserve">, </w:t>
      </w:r>
      <w:r>
        <w:rPr>
          <w:sz w:val="20"/>
          <w:szCs w:val="20"/>
          <w:rtl w:val="0"/>
          <w:lang w:val="ru-RU"/>
        </w:rPr>
        <w:t>підшкірної жирової клітковини та фасцій їх вікові зміни</w:t>
      </w:r>
      <w:r>
        <w:rPr>
          <w:sz w:val="20"/>
          <w:szCs w:val="20"/>
          <w:rtl w:val="0"/>
          <w:lang w:val="ru-RU"/>
        </w:rPr>
        <w:t>.</w:t>
      </w:r>
    </w:p>
    <w:p>
      <w:pPr>
        <w:pStyle w:val="Normal.0"/>
        <w:spacing w:before="100" w:after="10" w:line="240" w:lineRule="auto"/>
        <w:jc w:val="both"/>
        <w:rPr>
          <w:sz w:val="20"/>
          <w:szCs w:val="20"/>
        </w:rPr>
      </w:pPr>
    </w:p>
    <w:p>
      <w:pPr>
        <w:pStyle w:val="Normal.0"/>
        <w:spacing w:before="10" w:after="100" w:line="240" w:lineRule="auto"/>
        <w:ind w:right="284"/>
        <w:jc w:val="both"/>
        <w:rPr>
          <w:b w:val="1"/>
          <w:bCs w:val="1"/>
          <w:sz w:val="20"/>
          <w:szCs w:val="20"/>
        </w:rPr>
      </w:pPr>
      <w:r>
        <w:rPr>
          <w:b w:val="1"/>
          <w:bCs w:val="1"/>
          <w:sz w:val="20"/>
          <w:szCs w:val="20"/>
          <w:rtl w:val="0"/>
          <w:lang w:val="ru-RU"/>
        </w:rPr>
        <w:t>Знати</w:t>
      </w:r>
      <w:r>
        <w:rPr>
          <w:b w:val="1"/>
          <w:bCs w:val="1"/>
          <w:sz w:val="20"/>
          <w:szCs w:val="20"/>
          <w:rtl w:val="0"/>
          <w:lang w:val="ru-RU"/>
        </w:rPr>
        <w:t>:</w:t>
      </w:r>
    </w:p>
    <w:p>
      <w:pPr>
        <w:pStyle w:val="List Paragraph"/>
        <w:numPr>
          <w:ilvl w:val="0"/>
          <w:numId w:val="4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Різницю між пластичною та реконструктивною операціями</w:t>
      </w:r>
      <w:r>
        <w:rPr>
          <w:rFonts w:ascii="Times New Roman" w:hAnsi="Times New Roman"/>
          <w:sz w:val="20"/>
          <w:szCs w:val="20"/>
          <w:rtl w:val="0"/>
          <w:lang w:val="ru-RU"/>
        </w:rPr>
        <w:t>.</w:t>
      </w:r>
    </w:p>
    <w:p>
      <w:pPr>
        <w:pStyle w:val="List Paragraph"/>
        <w:numPr>
          <w:ilvl w:val="0"/>
          <w:numId w:val="4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Функцію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будову та кровопостачання шкіри</w:t>
      </w:r>
      <w:r>
        <w:rPr>
          <w:rFonts w:ascii="Times New Roman" w:hAnsi="Times New Roman"/>
          <w:sz w:val="20"/>
          <w:szCs w:val="20"/>
          <w:rtl w:val="0"/>
          <w:lang w:val="ru-RU"/>
        </w:rPr>
        <w:t>.</w:t>
      </w:r>
    </w:p>
    <w:p>
      <w:pPr>
        <w:pStyle w:val="List Paragraph"/>
        <w:numPr>
          <w:ilvl w:val="0"/>
          <w:numId w:val="4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Види ліній натягу шкіри</w:t>
      </w:r>
      <w:r>
        <w:rPr>
          <w:rFonts w:ascii="Times New Roman" w:hAnsi="Times New Roman"/>
          <w:sz w:val="20"/>
          <w:szCs w:val="20"/>
          <w:rtl w:val="0"/>
          <w:lang w:val="ru-RU"/>
        </w:rPr>
        <w:t>.</w:t>
      </w:r>
    </w:p>
    <w:p>
      <w:pPr>
        <w:pStyle w:val="List Paragraph"/>
        <w:numPr>
          <w:ilvl w:val="0"/>
          <w:numId w:val="4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Поділ та особливості фасцій</w:t>
      </w:r>
      <w:r>
        <w:rPr>
          <w:rFonts w:ascii="Times New Roman" w:hAnsi="Times New Roman"/>
          <w:sz w:val="20"/>
          <w:szCs w:val="20"/>
          <w:rtl w:val="0"/>
          <w:lang w:val="ru-RU"/>
        </w:rPr>
        <w:t>.</w:t>
      </w:r>
    </w:p>
    <w:p>
      <w:pPr>
        <w:pStyle w:val="List Paragraph"/>
        <w:numPr>
          <w:ilvl w:val="0"/>
          <w:numId w:val="4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Точки фіксації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системи обличчя </w:t>
      </w:r>
      <w:r>
        <w:rPr>
          <w:rFonts w:ascii="Times New Roman" w:hAnsi="Times New Roman"/>
          <w:sz w:val="20"/>
          <w:szCs w:val="20"/>
          <w:rtl w:val="0"/>
          <w:lang w:val="ru-RU"/>
          <w14:textOutline w14:w="12700" w14:cap="flat">
            <w14:noFill/>
            <w14:miter w14:lim="400000"/>
          </w14:textOutline>
        </w:rPr>
        <w:t xml:space="preserve">SMAS, DMAS, SACS </w:t>
      </w:r>
      <w:r>
        <w:rPr>
          <w:rFonts w:ascii="Times New Roman" w:hAnsi="Times New Roman" w:hint="default"/>
          <w:sz w:val="20"/>
          <w:szCs w:val="20"/>
          <w:rtl w:val="0"/>
          <w:lang w:val="ru-RU"/>
          <w14:textOutline w14:w="12700" w14:cap="flat">
            <w14:noFill/>
            <w14:miter w14:lim="400000"/>
          </w14:textOutline>
        </w:rPr>
        <w:t>та підшкірно жирові клітковинні простори</w:t>
      </w:r>
      <w:r>
        <w:rPr>
          <w:rFonts w:ascii="Times New Roman" w:hAnsi="Times New Roman"/>
          <w:sz w:val="20"/>
          <w:szCs w:val="20"/>
          <w:rtl w:val="0"/>
          <w:lang w:val="ru-RU"/>
          <w14:textOutline w14:w="12700" w14:cap="flat">
            <w14:noFill/>
            <w14:miter w14:lim="400000"/>
          </w14:textOutline>
        </w:rPr>
        <w:t>.</w:t>
      </w:r>
    </w:p>
    <w:p>
      <w:pPr>
        <w:pStyle w:val="List Paragraph"/>
        <w:numPr>
          <w:ilvl w:val="0"/>
          <w:numId w:val="41"/>
        </w:numPr>
        <w:bidi w:val="0"/>
        <w:spacing w:before="10" w:after="10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 змінюються тканини з віком</w:t>
      </w:r>
      <w:r>
        <w:rPr>
          <w:rFonts w:ascii="Times New Roman" w:hAnsi="Times New Roman"/>
          <w:sz w:val="20"/>
          <w:szCs w:val="20"/>
          <w:rtl w:val="0"/>
          <w:lang w:val="ru-RU"/>
        </w:rPr>
        <w:t>.</w:t>
      </w:r>
    </w:p>
    <w:p>
      <w:pPr>
        <w:pStyle w:val="Normal.0"/>
        <w:spacing w:before="10" w:after="10" w:line="240" w:lineRule="auto"/>
        <w:ind w:right="284"/>
        <w:jc w:val="both"/>
        <w:rPr>
          <w:b w:val="1"/>
          <w:bCs w:val="1"/>
          <w:sz w:val="20"/>
          <w:szCs w:val="20"/>
        </w:rPr>
      </w:pPr>
      <w:r>
        <w:rPr>
          <w:b w:val="1"/>
          <w:bCs w:val="1"/>
          <w:sz w:val="20"/>
          <w:szCs w:val="20"/>
          <w:rtl w:val="0"/>
          <w:lang w:val="ru-RU"/>
        </w:rPr>
        <w:t>Вміти</w:t>
      </w:r>
      <w:r>
        <w:rPr>
          <w:b w:val="1"/>
          <w:bCs w:val="1"/>
          <w:sz w:val="20"/>
          <w:szCs w:val="20"/>
          <w:rtl w:val="0"/>
          <w:lang w:val="ru-RU"/>
        </w:rPr>
        <w:t>:</w:t>
      </w:r>
    </w:p>
    <w:p>
      <w:pPr>
        <w:pStyle w:val="List Paragraph"/>
        <w:numPr>
          <w:ilvl w:val="0"/>
          <w:numId w:val="43"/>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Встановити покази до пластичних або реконструктивних операцій</w:t>
      </w:r>
      <w:r>
        <w:rPr>
          <w:rFonts w:ascii="Times New Roman" w:hAnsi="Times New Roman"/>
          <w:sz w:val="20"/>
          <w:szCs w:val="20"/>
          <w:rtl w:val="0"/>
          <w:lang w:val="ru-RU"/>
        </w:rPr>
        <w:t>.</w:t>
      </w:r>
    </w:p>
    <w:p>
      <w:pPr>
        <w:pStyle w:val="List Paragraph"/>
        <w:numPr>
          <w:ilvl w:val="0"/>
          <w:numId w:val="43"/>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Диференціювати тканини</w:t>
      </w:r>
      <w:r>
        <w:rPr>
          <w:rFonts w:ascii="Times New Roman" w:hAnsi="Times New Roman"/>
          <w:sz w:val="20"/>
          <w:szCs w:val="20"/>
          <w:rtl w:val="0"/>
          <w:lang w:val="ru-RU"/>
        </w:rPr>
        <w:t>.</w:t>
      </w:r>
    </w:p>
    <w:p>
      <w:pPr>
        <w:pStyle w:val="List Paragraph"/>
        <w:numPr>
          <w:ilvl w:val="0"/>
          <w:numId w:val="43"/>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Визначити натяг шкіри для планування розрізу</w:t>
      </w:r>
      <w:r>
        <w:rPr>
          <w:rFonts w:ascii="Times New Roman" w:hAnsi="Times New Roman"/>
          <w:sz w:val="20"/>
          <w:szCs w:val="20"/>
          <w:rtl w:val="0"/>
          <w:lang w:val="ru-RU"/>
        </w:rPr>
        <w:t>.</w:t>
      </w:r>
    </w:p>
    <w:p>
      <w:pPr>
        <w:pStyle w:val="List Paragraph"/>
        <w:numPr>
          <w:ilvl w:val="0"/>
          <w:numId w:val="43"/>
        </w:numPr>
        <w:bidi w:val="0"/>
        <w:spacing w:before="10" w:after="10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Орієнтуватись в системі обличчя </w:t>
      </w:r>
      <w:r>
        <w:rPr>
          <w:rFonts w:ascii="Times New Roman" w:hAnsi="Times New Roman"/>
          <w:sz w:val="20"/>
          <w:szCs w:val="20"/>
          <w:rtl w:val="0"/>
          <w:lang w:val="ru-RU"/>
          <w14:textOutline w14:w="12700" w14:cap="flat">
            <w14:noFill/>
            <w14:miter w14:lim="400000"/>
          </w14:textOutline>
        </w:rPr>
        <w:t xml:space="preserve">SMAS, DMAS, SACS </w:t>
      </w:r>
      <w:r>
        <w:rPr>
          <w:rFonts w:ascii="Times New Roman" w:hAnsi="Times New Roman" w:hint="default"/>
          <w:sz w:val="20"/>
          <w:szCs w:val="20"/>
          <w:rtl w:val="0"/>
          <w:lang w:val="ru-RU"/>
        </w:rPr>
        <w:t>при проведенні операцій на обличчі</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За метою операції розділяють </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пластичні </w:t>
      </w:r>
      <w:r>
        <w:rPr>
          <w:rFonts w:ascii="Times New Roman" w:hAnsi="Times New Roman"/>
          <w:sz w:val="20"/>
          <w:szCs w:val="20"/>
          <w:rtl w:val="0"/>
          <w:lang w:val="ru-RU"/>
        </w:rPr>
        <w:t>(</w:t>
      </w:r>
      <w:r>
        <w:rPr>
          <w:rFonts w:ascii="Times New Roman" w:hAnsi="Times New Roman" w:hint="default"/>
          <w:sz w:val="20"/>
          <w:szCs w:val="20"/>
          <w:rtl w:val="0"/>
          <w:lang w:val="ru-RU"/>
        </w:rPr>
        <w:t>домінує естетичний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косметичний дефект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реконструктивні </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домінує відновлювальна мета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ділянкою втручання розділяють за назвою анатомічної зони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Показаннями до виконання операцій у галузі пластичної та реконструктивної естетичної хірургії є природні та набуті косметичні деформації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функціональні та психічні дефекти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Абсолютні показання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деформації або дефект тканин різко виражені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помітні при першому погляді</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Відносні показання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дефект або деформація ледь помітні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хворий фіксує на цьому увагу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таких випадках хірург повинен бути дуже уважним і вірно оцінити психічний стан пацієнта з точки зору зіставлення його побажань з тяжкістю косметичного дефекту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Загальні особливості пластичних операцій</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Плановість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робота із соматично здоровими пацієнтами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оплата витрат на операцію та лікування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необхідність психологічної підготовки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наявність значного відсотку </w:t>
      </w:r>
      <w:r>
        <w:rPr>
          <w:rFonts w:ascii="Times New Roman" w:hAnsi="Times New Roman"/>
          <w:sz w:val="20"/>
          <w:szCs w:val="20"/>
          <w:rtl w:val="0"/>
          <w:lang w:val="ru-RU"/>
        </w:rPr>
        <w:t>(</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70 %) </w:t>
      </w:r>
      <w:r>
        <w:rPr>
          <w:rFonts w:ascii="Times New Roman" w:hAnsi="Times New Roman" w:hint="default"/>
          <w:sz w:val="20"/>
          <w:szCs w:val="20"/>
          <w:rtl w:val="0"/>
          <w:lang w:val="ru-RU"/>
        </w:rPr>
        <w:t>хворих з психічними відхіленнями різного ступеню</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Анатомія покривних тканин</w:t>
      </w:r>
      <w:r>
        <w:rPr>
          <w:rFonts w:ascii="Times New Roman" w:hAnsi="Times New Roman"/>
          <w:sz w:val="20"/>
          <w:szCs w:val="2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Шкіра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 зовнішніх покривів тканин людини належить шкіра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Шкіра відокремлює внутрішнє середовище організму від зовнішнього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бере участь в обміні та синтезі речовин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містить багато рецепторів та залоз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має естетичну функцію</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u w:val="single"/>
        </w:rPr>
      </w:pPr>
      <w:r>
        <w:rPr>
          <w:rFonts w:ascii="Times New Roman" w:hAnsi="Times New Roman" w:hint="default"/>
          <w:sz w:val="20"/>
          <w:szCs w:val="20"/>
          <w:u w:val="single"/>
          <w:rtl w:val="0"/>
          <w:lang w:val="ru-RU"/>
        </w:rPr>
        <w:t>Функції шкіри</w:t>
      </w:r>
      <w:r>
        <w:rPr>
          <w:rFonts w:ascii="Times New Roman" w:hAnsi="Times New Roman"/>
          <w:sz w:val="20"/>
          <w:szCs w:val="20"/>
          <w:u w:val="single"/>
          <w:rtl w:val="0"/>
          <w:lang w:val="ru-RU"/>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u w:val="single"/>
        </w:rPr>
        <w:sectPr>
          <w:type w:val="continuous"/>
          <w:pgSz w:w="8400" w:h="11900" w:orient="portrait"/>
          <w:pgMar w:top="0" w:right="1134" w:bottom="0" w:left="851" w:header="284" w:footer="284"/>
          <w:pgNumType w:start="0"/>
          <w:bidi w:val="0"/>
        </w:sectPr>
      </w:pPr>
      <w:r>
        <w:rPr>
          <w:sz w:val="20"/>
          <w:szCs w:val="20"/>
          <w:u w:val="single"/>
        </w:rPr>
      </w:r>
    </w:p>
    <w:p>
      <w:pPr>
        <w:pStyle w:val="Normal.0"/>
        <w:numPr>
          <w:ilvl w:val="0"/>
          <w:numId w:val="45"/>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Терморегуляційна</w:t>
      </w:r>
      <w:r>
        <w:rPr>
          <w:sz w:val="20"/>
          <w:szCs w:val="20"/>
          <w:rtl w:val="0"/>
          <w:lang w:val="ru-RU"/>
          <w14:textOutline w14:w="12700" w14:cap="flat">
            <w14:noFill/>
            <w14:miter w14:lim="400000"/>
          </w14:textOutline>
        </w:rPr>
        <w:t>.</w:t>
      </w:r>
    </w:p>
    <w:p>
      <w:pPr>
        <w:pStyle w:val="Normal.0"/>
        <w:numPr>
          <w:ilvl w:val="0"/>
          <w:numId w:val="45"/>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Рецепторна</w:t>
      </w:r>
      <w:r>
        <w:rPr>
          <w:sz w:val="20"/>
          <w:szCs w:val="20"/>
          <w:rtl w:val="0"/>
          <w:lang w:val="ru-RU"/>
          <w14:textOutline w14:w="12700" w14:cap="flat">
            <w14:noFill/>
            <w14:miter w14:lim="400000"/>
          </w14:textOutline>
        </w:rPr>
        <w:t>.</w:t>
      </w:r>
    </w:p>
    <w:p>
      <w:pPr>
        <w:pStyle w:val="Normal.0"/>
        <w:numPr>
          <w:ilvl w:val="0"/>
          <w:numId w:val="45"/>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Захисна</w:t>
      </w:r>
      <w:r>
        <w:rPr>
          <w:sz w:val="20"/>
          <w:szCs w:val="20"/>
          <w:rtl w:val="0"/>
          <w:lang w:val="ru-RU"/>
          <w14:textOutline w14:w="12700" w14:cap="flat">
            <w14:noFill/>
            <w14:miter w14:lim="400000"/>
          </w14:textOutline>
        </w:rPr>
        <w:t>.</w:t>
      </w:r>
    </w:p>
    <w:p>
      <w:pPr>
        <w:pStyle w:val="Normal.0"/>
        <w:numPr>
          <w:ilvl w:val="0"/>
          <w:numId w:val="45"/>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Дихальна</w:t>
      </w:r>
      <w:r>
        <w:rPr>
          <w:sz w:val="20"/>
          <w:szCs w:val="20"/>
          <w:rtl w:val="0"/>
          <w:lang w:val="ru-RU"/>
          <w14:textOutline w14:w="12700" w14:cap="flat">
            <w14:noFill/>
            <w14:miter w14:lim="400000"/>
          </w14:textOutline>
        </w:rPr>
        <w:t>.</w:t>
      </w:r>
    </w:p>
    <w:p>
      <w:pPr>
        <w:pStyle w:val="Normal.0"/>
        <w:numPr>
          <w:ilvl w:val="0"/>
          <w:numId w:val="45"/>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Видільна</w:t>
      </w:r>
      <w:r>
        <w:rPr>
          <w:sz w:val="20"/>
          <w:szCs w:val="20"/>
          <w:rtl w:val="0"/>
          <w:lang w:val="ru-RU"/>
          <w14:textOutline w14:w="12700" w14:cap="flat">
            <w14:noFill/>
            <w14:miter w14:lim="400000"/>
          </w14:textOutline>
        </w:rPr>
        <w:t>.</w:t>
      </w:r>
    </w:p>
    <w:p>
      <w:pPr>
        <w:pStyle w:val="Normal.0"/>
        <w:numPr>
          <w:ilvl w:val="0"/>
          <w:numId w:val="45"/>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Обмінна</w:t>
      </w:r>
      <w:r>
        <w:rPr>
          <w:sz w:val="20"/>
          <w:szCs w:val="20"/>
          <w:rtl w:val="0"/>
          <w:lang w:val="ru-RU"/>
          <w14:textOutline w14:w="12700" w14:cap="flat">
            <w14:noFill/>
            <w14:miter w14:lim="400000"/>
          </w14:textOutline>
        </w:rPr>
        <w:t>.</w:t>
      </w:r>
    </w:p>
    <w:p>
      <w:pPr>
        <w:pStyle w:val="Normal.0"/>
        <w:numPr>
          <w:ilvl w:val="0"/>
          <w:numId w:val="45"/>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Синтетична</w:t>
      </w:r>
      <w:r>
        <w:rPr>
          <w:sz w:val="20"/>
          <w:szCs w:val="20"/>
          <w:rtl w:val="0"/>
          <w:lang w:val="ru-RU"/>
          <w14:textOutline w14:w="12700" w14:cap="flat">
            <w14:noFill/>
            <w14:miter w14:lim="400000"/>
          </w14:textOutline>
        </w:rPr>
        <w:t>.</w:t>
      </w:r>
    </w:p>
    <w:p>
      <w:pPr>
        <w:pStyle w:val="Normal.0"/>
        <w:numPr>
          <w:ilvl w:val="0"/>
          <w:numId w:val="46"/>
        </w:numPr>
        <w:bidi w:val="0"/>
        <w:spacing w:after="100" w:line="240" w:lineRule="auto"/>
        <w:ind w:right="0"/>
        <w:jc w:val="both"/>
        <w:rPr>
          <w:sz w:val="20"/>
          <w:szCs w:val="20"/>
          <w:rtl w:val="0"/>
          <w:lang w:val="ru-RU"/>
        </w:rPr>
      </w:pPr>
      <w:r>
        <w:rPr>
          <w:sz w:val="20"/>
          <w:szCs w:val="20"/>
          <w:rtl w:val="0"/>
          <w:lang w:val="ru-RU"/>
          <w14:textOutline w14:w="12700" w14:cap="flat">
            <w14:noFill/>
            <w14:miter w14:lim="400000"/>
          </w14:textOutline>
        </w:rPr>
        <w:t>Депо крові</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sectPr>
          <w:type w:val="continuous"/>
          <w:pgSz w:w="8400" w:h="11900" w:orient="portrait"/>
          <w:pgMar w:top="0" w:right="1134" w:bottom="0" w:left="851" w:header="284" w:footer="284"/>
          <w:pgNumType w:start="0"/>
          <w:cols w:space="598" w:num="2" w:equalWidth="1"/>
          <w:bidi w:val="0"/>
        </w:sectPr>
      </w:pPr>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Шкіра складається з епідермісу </w:t>
      </w:r>
      <w:r>
        <w:rPr>
          <w:rFonts w:ascii="Times New Roman" w:hAnsi="Times New Roman"/>
          <w:sz w:val="20"/>
          <w:szCs w:val="20"/>
          <w:rtl w:val="0"/>
          <w:lang w:val="ru-RU"/>
        </w:rPr>
        <w:t>(</w:t>
      </w:r>
      <w:r>
        <w:rPr>
          <w:rFonts w:ascii="Times New Roman" w:hAnsi="Times New Roman" w:hint="default"/>
          <w:sz w:val="20"/>
          <w:szCs w:val="20"/>
          <w:rtl w:val="0"/>
          <w:lang w:val="ru-RU"/>
        </w:rPr>
        <w:t>не містить судин та чутливих нервових закінчень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дерми </w:t>
      </w:r>
      <w:r>
        <w:rPr>
          <w:rFonts w:ascii="Times New Roman" w:hAnsi="Times New Roman"/>
          <w:sz w:val="20"/>
          <w:szCs w:val="20"/>
          <w:rtl w:val="0"/>
          <w:lang w:val="ru-RU"/>
        </w:rPr>
        <w:t>(</w:t>
      </w:r>
      <w:r>
        <w:rPr>
          <w:rFonts w:ascii="Times New Roman" w:hAnsi="Times New Roman" w:hint="default"/>
          <w:sz w:val="20"/>
          <w:szCs w:val="20"/>
          <w:rtl w:val="0"/>
          <w:lang w:val="ru-RU"/>
        </w:rPr>
        <w:t>васкуляризований шар</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гіподерми </w:t>
      </w:r>
      <w:r>
        <w:rPr>
          <w:rFonts w:ascii="Times New Roman" w:hAnsi="Times New Roman"/>
          <w:sz w:val="20"/>
          <w:szCs w:val="20"/>
          <w:rtl w:val="0"/>
          <w:lang w:val="ru-RU"/>
        </w:rPr>
        <w:t>(</w:t>
      </w:r>
      <w:r>
        <w:rPr>
          <w:rFonts w:ascii="Times New Roman" w:hAnsi="Times New Roman" w:hint="default"/>
          <w:sz w:val="20"/>
          <w:szCs w:val="20"/>
          <w:rtl w:val="0"/>
          <w:lang w:val="ru-RU"/>
        </w:rPr>
        <w:t>підшкірна жирова клітковина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містить судини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нерви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залози</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u w:val="single"/>
        </w:rPr>
      </w:pPr>
      <w:r>
        <w:rPr>
          <w:rFonts w:ascii="Times New Roman" w:hAnsi="Times New Roman" w:hint="default"/>
          <w:sz w:val="20"/>
          <w:szCs w:val="20"/>
          <w:u w:val="single"/>
          <w:rtl w:val="0"/>
          <w:lang w:val="ru-RU"/>
        </w:rPr>
        <w:t xml:space="preserve">Будова шкіри </w:t>
      </w:r>
      <w:r>
        <w:rPr>
          <w:rFonts w:ascii="Times New Roman" w:hAnsi="Times New Roman"/>
          <w:sz w:val="20"/>
          <w:szCs w:val="20"/>
          <w:u w:val="single"/>
          <w:rtl w:val="0"/>
          <w:lang w:val="ru-RU"/>
        </w:rPr>
        <w:t>(</w:t>
      </w:r>
      <w:r>
        <w:rPr>
          <w:rFonts w:ascii="Times New Roman" w:hAnsi="Times New Roman" w:hint="default"/>
          <w:sz w:val="20"/>
          <w:szCs w:val="20"/>
          <w:u w:val="single"/>
          <w:rtl w:val="0"/>
          <w:lang w:val="ru-RU"/>
        </w:rPr>
        <w:t>пошарова</w:t>
      </w:r>
      <w:r>
        <w:rPr>
          <w:rFonts w:ascii="Times New Roman" w:hAnsi="Times New Roman"/>
          <w:sz w:val="20"/>
          <w:szCs w:val="20"/>
          <w:u w:val="single"/>
          <w:rtl w:val="0"/>
          <w:lang w:val="ru-RU"/>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u w:val="single"/>
        </w:rPr>
        <w:sectPr>
          <w:type w:val="continuous"/>
          <w:pgSz w:w="8400" w:h="11900" w:orient="portrait"/>
          <w:pgMar w:top="0" w:right="1134" w:bottom="0" w:left="851" w:header="284" w:footer="284"/>
          <w:pgNumType w:start="0"/>
          <w:bidi w:val="0"/>
        </w:sectPr>
      </w:pPr>
      <w:r>
        <w:rPr>
          <w:sz w:val="20"/>
          <w:szCs w:val="20"/>
          <w:u w:val="single"/>
        </w:rPr>
      </w:r>
    </w:p>
    <w:p>
      <w:pPr>
        <w:pStyle w:val="Normal.0"/>
        <w:numPr>
          <w:ilvl w:val="0"/>
          <w:numId w:val="48"/>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Епідерміс</w:t>
      </w:r>
      <w:r>
        <w:rPr>
          <w:sz w:val="20"/>
          <w:szCs w:val="20"/>
          <w:rtl w:val="0"/>
          <w:lang w:val="ru-RU"/>
          <w14:textOutline w14:w="12700" w14:cap="flat">
            <w14:noFill/>
            <w14:miter w14:lim="400000"/>
          </w14:textOutline>
        </w:rPr>
        <w:t>:</w:t>
      </w:r>
    </w:p>
    <w:p>
      <w:pPr>
        <w:pStyle w:val="Normal.0"/>
        <w:numPr>
          <w:ilvl w:val="0"/>
          <w:numId w:val="5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Роговий шар</w:t>
      </w:r>
      <w:r>
        <w:rPr>
          <w:sz w:val="20"/>
          <w:szCs w:val="20"/>
          <w:rtl w:val="0"/>
          <w:lang w:val="ru-RU"/>
          <w14:textOutline w14:w="12700" w14:cap="flat">
            <w14:noFill/>
            <w14:miter w14:lim="400000"/>
          </w14:textOutline>
        </w:rPr>
        <w:t>.</w:t>
      </w:r>
    </w:p>
    <w:p>
      <w:pPr>
        <w:pStyle w:val="Normal.0"/>
        <w:numPr>
          <w:ilvl w:val="0"/>
          <w:numId w:val="5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Блискучий шар</w:t>
      </w:r>
      <w:r>
        <w:rPr>
          <w:sz w:val="20"/>
          <w:szCs w:val="20"/>
          <w:rtl w:val="0"/>
          <w:lang w:val="ru-RU"/>
          <w14:textOutline w14:w="12700" w14:cap="flat">
            <w14:noFill/>
            <w14:miter w14:lim="400000"/>
          </w14:textOutline>
        </w:rPr>
        <w:t>.</w:t>
      </w:r>
    </w:p>
    <w:p>
      <w:pPr>
        <w:pStyle w:val="Normal.0"/>
        <w:numPr>
          <w:ilvl w:val="0"/>
          <w:numId w:val="5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Зернистий шар</w:t>
      </w:r>
      <w:r>
        <w:rPr>
          <w:sz w:val="20"/>
          <w:szCs w:val="20"/>
          <w:rtl w:val="0"/>
          <w:lang w:val="ru-RU"/>
          <w14:textOutline w14:w="12700" w14:cap="flat">
            <w14:noFill/>
            <w14:miter w14:lim="400000"/>
          </w14:textOutline>
        </w:rPr>
        <w:t>.</w:t>
      </w:r>
    </w:p>
    <w:p>
      <w:pPr>
        <w:pStyle w:val="Normal.0"/>
        <w:numPr>
          <w:ilvl w:val="0"/>
          <w:numId w:val="5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Остистий шар</w:t>
      </w:r>
      <w:r>
        <w:rPr>
          <w:sz w:val="20"/>
          <w:szCs w:val="20"/>
          <w:rtl w:val="0"/>
          <w:lang w:val="ru-RU"/>
          <w14:textOutline w14:w="12700" w14:cap="flat">
            <w14:noFill/>
            <w14:miter w14:lim="400000"/>
          </w14:textOutline>
        </w:rPr>
        <w:t>.</w:t>
      </w:r>
    </w:p>
    <w:p>
      <w:pPr>
        <w:pStyle w:val="Normal.0"/>
        <w:numPr>
          <w:ilvl w:val="0"/>
          <w:numId w:val="5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Базальний шар</w:t>
      </w:r>
      <w:r>
        <w:rPr>
          <w:sz w:val="20"/>
          <w:szCs w:val="20"/>
          <w:rtl w:val="0"/>
          <w:lang w:val="ru-RU"/>
          <w14:textOutline w14:w="12700" w14:cap="flat">
            <w14:noFill/>
            <w14:miter w14:lim="400000"/>
          </w14:textOutline>
        </w:rPr>
        <w:t>.</w:t>
      </w:r>
    </w:p>
    <w:p>
      <w:pPr>
        <w:pStyle w:val="Normal.0"/>
        <w:numPr>
          <w:ilvl w:val="0"/>
          <w:numId w:val="51"/>
        </w:numPr>
        <w:bidi w:val="0"/>
        <w:spacing w:before="100" w:line="240" w:lineRule="auto"/>
        <w:ind w:right="0"/>
        <w:jc w:val="both"/>
        <w:rPr>
          <w:sz w:val="20"/>
          <w:szCs w:val="20"/>
          <w:rtl w:val="0"/>
          <w:lang w:val="ru-RU"/>
        </w:rPr>
      </w:pPr>
      <w:r>
        <w:rPr>
          <w:sz w:val="20"/>
          <w:szCs w:val="20"/>
          <w:rtl w:val="0"/>
          <w:lang w:val="ru-RU"/>
          <w14:textOutline w14:w="12700" w14:cap="flat">
            <w14:noFill/>
            <w14:miter w14:lim="400000"/>
          </w14:textOutline>
        </w:rPr>
        <w:t>Дерма</w:t>
      </w:r>
      <w:r>
        <w:rPr>
          <w:sz w:val="20"/>
          <w:szCs w:val="20"/>
          <w:rtl w:val="0"/>
          <w:lang w:val="ru-RU"/>
          <w14:textOutline w14:w="12700" w14:cap="flat">
            <w14:noFill/>
            <w14:miter w14:lim="400000"/>
          </w14:textOutline>
        </w:rPr>
        <w:t>:</w:t>
      </w:r>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Поверхневий сосочковий шар</w:t>
      </w:r>
      <w:r>
        <w:rPr>
          <w:sz w:val="20"/>
          <w:szCs w:val="20"/>
          <w:rtl w:val="0"/>
          <w:lang w:val="ru-RU"/>
          <w14:textOutline w14:w="12700" w14:cap="flat">
            <w14:noFill/>
            <w14:miter w14:lim="400000"/>
          </w14:textOutline>
        </w:rPr>
        <w:t>.</w:t>
      </w:r>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Глибокий сітчастий шар</w:t>
      </w:r>
      <w:r>
        <w:rPr>
          <w:sz w:val="20"/>
          <w:szCs w:val="20"/>
          <w:rtl w:val="0"/>
          <w:lang w:val="ru-RU"/>
          <w14:textOutline w14:w="12700" w14:cap="flat">
            <w14:noFill/>
            <w14:miter w14:lim="400000"/>
          </w14:textOutline>
        </w:rPr>
        <w:t>.</w:t>
      </w:r>
    </w:p>
    <w:p>
      <w:pPr>
        <w:pStyle w:val="Normal.0"/>
        <w:numPr>
          <w:ilvl w:val="0"/>
          <w:numId w:val="54"/>
        </w:numPr>
        <w:bidi w:val="0"/>
        <w:spacing w:before="100" w:line="240" w:lineRule="auto"/>
        <w:ind w:right="0"/>
        <w:jc w:val="both"/>
        <w:rPr>
          <w:sz w:val="20"/>
          <w:szCs w:val="20"/>
          <w:rtl w:val="0"/>
          <w:lang w:val="ru-RU"/>
        </w:rPr>
      </w:pPr>
      <w:r>
        <w:rPr>
          <w:sz w:val="20"/>
          <w:szCs w:val="20"/>
          <w:rtl w:val="0"/>
          <w:lang w:val="ru-RU"/>
          <w14:textOutline w14:w="12700" w14:cap="flat">
            <w14:noFill/>
            <w14:miter w14:lim="400000"/>
          </w14:textOutline>
        </w:rPr>
        <w:t>Гіподерма</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ind w:left="360" w:firstLine="0"/>
        <w:jc w:val="both"/>
        <w:sectPr>
          <w:type w:val="continuous"/>
          <w:pgSz w:w="8400" w:h="11900" w:orient="portrait"/>
          <w:pgMar w:top="0" w:right="1134" w:bottom="0" w:left="851" w:header="284" w:footer="284"/>
          <w:pgNumType w:start="0"/>
          <w:cols w:space="598" w:num="2" w:equalWidth="1"/>
          <w:bidi w:val="0"/>
        </w:sectPr>
      </w:pPr>
      <w:r/>
    </w:p>
    <w:p>
      <w:pPr>
        <w:pStyle w:val="Normal.0"/>
        <w:tabs>
          <w:tab w:val="left" w:pos="424"/>
          <w:tab w:val="left" w:pos="1416"/>
          <w:tab w:val="left" w:pos="2124"/>
          <w:tab w:val="left" w:pos="2832"/>
          <w:tab w:val="left" w:pos="3540"/>
          <w:tab w:val="left" w:pos="4248"/>
          <w:tab w:val="left" w:pos="4956"/>
          <w:tab w:val="left" w:pos="5664"/>
          <w:tab w:val="left" w:pos="6029"/>
        </w:tabs>
        <w:spacing w:line="240" w:lineRule="auto"/>
        <w:ind w:left="360" w:firstLine="0"/>
        <w:jc w:val="both"/>
        <w:rPr>
          <w:sz w:val="20"/>
          <w:szCs w:val="2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029"/>
        </w:tabs>
        <w:spacing w:after="100"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Похідними шкіри є</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волосся</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нігті</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сальні</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потові та грудні залози</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Артерії шкіри</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Шкірні гілки </w:t>
      </w:r>
      <w:r>
        <w:rPr>
          <w:rFonts w:ascii="Times New Roman" w:hAnsi="Times New Roman"/>
          <w:sz w:val="20"/>
          <w:szCs w:val="20"/>
          <w:rtl w:val="0"/>
          <w:lang w:val="ru-RU"/>
        </w:rPr>
        <w:t>(</w:t>
      </w:r>
      <w:r>
        <w:rPr>
          <w:rFonts w:ascii="Times New Roman" w:hAnsi="Times New Roman" w:hint="default"/>
          <w:sz w:val="20"/>
          <w:szCs w:val="20"/>
          <w:rtl w:val="0"/>
          <w:lang w:val="ru-RU"/>
        </w:rPr>
        <w:t>проходять у міжм’язових фасціальних перетинках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М’язово </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шкірні артерії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Надкістково</w:t>
      </w:r>
      <w:r>
        <w:rPr>
          <w:rFonts w:ascii="Times New Roman" w:hAnsi="Times New Roman"/>
          <w:sz w:val="20"/>
          <w:szCs w:val="20"/>
          <w:rtl w:val="0"/>
          <w:lang w:val="ru-RU"/>
        </w:rPr>
        <w:t>-</w:t>
      </w:r>
      <w:r>
        <w:rPr>
          <w:rFonts w:ascii="Times New Roman" w:hAnsi="Times New Roman" w:hint="default"/>
          <w:sz w:val="20"/>
          <w:szCs w:val="20"/>
          <w:rtl w:val="0"/>
          <w:lang w:val="ru-RU"/>
        </w:rPr>
        <w:t>шкірні артерії</w:t>
      </w:r>
      <w:r>
        <w:rPr>
          <w:rFonts w:ascii="Times New Roman" w:hAnsi="Times New Roman"/>
          <w:sz w:val="20"/>
          <w:szCs w:val="20"/>
          <w:rtl w:val="0"/>
          <w:lang w:val="ru-RU"/>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Судини утворюють дві артеріальні сітки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 xml:space="preserve">першу </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між гіподермою та поверхневою фасцією</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другу між гіподермою та дермою</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Від артеріальних сіток відходять артеріоли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які утворюють сосочкові капіляри</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Вени шкіри</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Венозний відтік крові від шкіри представлений чотирьома сплетеннями</w:t>
      </w:r>
      <w:r>
        <w:rPr>
          <w:rFonts w:ascii="Times New Roman" w:hAnsi="Times New Roman"/>
          <w:sz w:val="20"/>
          <w:szCs w:val="20"/>
          <w:rtl w:val="0"/>
          <w:lang w:val="ru-RU"/>
        </w:rPr>
        <w:t>:</w:t>
      </w:r>
    </w:p>
    <w:p>
      <w:pPr>
        <w:pStyle w:val="Normal.0"/>
        <w:tabs>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Перше сплетення утворене з посткапілярів сосочкового шару</w:t>
      </w:r>
      <w:r>
        <w:rPr>
          <w:sz w:val="20"/>
          <w:szCs w:val="20"/>
          <w:rtl w:val="0"/>
          <w:lang w:val="ru-RU"/>
          <w14:textOutline w14:w="12700" w14:cap="flat">
            <w14:noFill/>
            <w14:miter w14:lim="400000"/>
          </w14:textOutline>
        </w:rPr>
        <w:t>.</w:t>
      </w:r>
    </w:p>
    <w:p>
      <w:pPr>
        <w:pStyle w:val="Normal.0"/>
        <w:tabs>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Друге сплетення розташоване під сосочковим шаром</w:t>
      </w:r>
      <w:r>
        <w:rPr>
          <w:sz w:val="20"/>
          <w:szCs w:val="20"/>
          <w:rtl w:val="0"/>
          <w:lang w:val="ru-RU"/>
          <w14:textOutline w14:w="12700" w14:cap="flat">
            <w14:noFill/>
            <w14:miter w14:lim="400000"/>
          </w14:textOutline>
        </w:rPr>
        <w:t>.</w:t>
      </w:r>
    </w:p>
    <w:p>
      <w:pPr>
        <w:pStyle w:val="Normal.0"/>
        <w:tabs>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Третє сплетення – нижче другого</w:t>
      </w:r>
      <w:r>
        <w:rPr>
          <w:sz w:val="20"/>
          <w:szCs w:val="20"/>
          <w:rtl w:val="0"/>
          <w:lang w:val="ru-RU"/>
          <w14:textOutline w14:w="12700" w14:cap="flat">
            <w14:noFill/>
            <w14:miter w14:lim="400000"/>
          </w14:textOutline>
        </w:rPr>
        <w:t>.</w:t>
      </w:r>
    </w:p>
    <w:p>
      <w:pPr>
        <w:pStyle w:val="Normal.0"/>
        <w:tabs>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Четверте сплетення між дермою та гіподермою</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Лімфовідтік від шкіри</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rPr>
          <w:rFonts w:ascii="Times New Roman" w:cs="Times New Roman" w:hAnsi="Times New Roman" w:eastAsia="Times New Roman"/>
          <w:sz w:val="20"/>
          <w:szCs w:val="20"/>
        </w:rPr>
      </w:pPr>
      <w:r>
        <w:rPr>
          <w:rFonts w:ascii="Times New Roman" w:hAnsi="Times New Roman" w:hint="default"/>
          <w:sz w:val="20"/>
          <w:szCs w:val="20"/>
          <w:rtl w:val="0"/>
          <w:lang w:val="ru-RU"/>
        </w:rPr>
        <w:t>Лімфовідтік від шкіри представлений трьома сплетеннями</w:t>
      </w:r>
      <w:r>
        <w:rPr>
          <w:rFonts w:ascii="Times New Roman" w:hAnsi="Times New Roman"/>
          <w:sz w:val="20"/>
          <w:szCs w:val="20"/>
          <w:rtl w:val="0"/>
          <w:lang w:val="ru-RU"/>
        </w:rPr>
        <w:t>:</w:t>
      </w:r>
    </w:p>
    <w:p>
      <w:pPr>
        <w:pStyle w:val="Normal.0"/>
        <w:tabs>
          <w:tab w:val="left" w:pos="1416"/>
          <w:tab w:val="left" w:pos="2124"/>
          <w:tab w:val="left" w:pos="2832"/>
          <w:tab w:val="left" w:pos="3540"/>
          <w:tab w:val="left" w:pos="4248"/>
          <w:tab w:val="left" w:pos="4956"/>
          <w:tab w:val="left" w:pos="5664"/>
          <w:tab w:val="left" w:pos="6029"/>
        </w:tabs>
        <w:spacing w:line="240" w:lineRule="auto"/>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Поверхневе сплетення </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лімфатичні капіляри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 xml:space="preserve">що починаються в сосочковому шарі </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сліпо</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Друге сплетення розташоване між дермою та гіподермою</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Третє сплетення розташоване у гіподермі</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Інервація шкіри</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Від чутливих рецепторів шкіри ідуть волокна до аферентного сплетення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розташоване в дермі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 сплетення волокна ідуть до тіл аферентних нейронів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розташовані в гангліях задніх корінців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Еферентна інервація забезпечується постгангліонарними волокнами вегетативної нервової системи</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Лінії натягу шкіри</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Знання ліній натягу важливе для прогнозування місця виконання розрізу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Виділяють такі типи ліній натягу шкіри</w:t>
      </w:r>
      <w:r>
        <w:rPr>
          <w:rFonts w:ascii="Times New Roman" w:hAnsi="Times New Roman"/>
          <w:sz w:val="20"/>
          <w:szCs w:val="20"/>
          <w:rtl w:val="0"/>
          <w:lang w:val="ru-RU"/>
        </w:rPr>
        <w:t xml:space="preserve">: </w:t>
      </w:r>
    </w:p>
    <w:p>
      <w:pPr>
        <w:pStyle w:val="По умолчанию A"/>
        <w:numPr>
          <w:ilvl w:val="0"/>
          <w:numId w:val="56"/>
        </w:numPr>
        <w:bidi w:val="0"/>
        <w:spacing w:before="0"/>
        <w:ind w:right="0"/>
        <w:jc w:val="both"/>
        <w:rPr>
          <w:sz w:val="20"/>
          <w:szCs w:val="20"/>
          <w:rtl w:val="0"/>
          <w:lang w:val="ru-RU"/>
        </w:rPr>
      </w:pPr>
      <w:r>
        <w:rPr>
          <w:rFonts w:ascii="Times New Roman" w:hAnsi="Times New Roman" w:hint="default"/>
          <w:sz w:val="20"/>
          <w:szCs w:val="20"/>
          <w:rtl w:val="0"/>
          <w:lang w:val="ru-RU"/>
        </w:rPr>
        <w:t xml:space="preserve">Лінії Лангера </w:t>
      </w:r>
      <w:r>
        <w:rPr>
          <w:rFonts w:ascii="Times New Roman" w:hAnsi="Times New Roman"/>
          <w:sz w:val="20"/>
          <w:szCs w:val="20"/>
          <w:rtl w:val="0"/>
          <w:lang w:val="ru-RU"/>
        </w:rPr>
        <w:t>(</w:t>
      </w:r>
      <w:r>
        <w:rPr>
          <w:rFonts w:ascii="Times New Roman" w:hAnsi="Times New Roman" w:hint="default"/>
          <w:sz w:val="20"/>
          <w:szCs w:val="20"/>
          <w:rtl w:val="0"/>
          <w:lang w:val="ru-RU"/>
        </w:rPr>
        <w:t>лінії спайності</w:t>
      </w:r>
      <w:r>
        <w:rPr>
          <w:rFonts w:ascii="Times New Roman" w:hAnsi="Times New Roman"/>
          <w:sz w:val="20"/>
          <w:szCs w:val="20"/>
          <w:rtl w:val="0"/>
          <w:lang w:val="ru-RU"/>
        </w:rPr>
        <w:t xml:space="preserve">). </w:t>
      </w:r>
    </w:p>
    <w:p>
      <w:pPr>
        <w:pStyle w:val="По умолчанию A"/>
        <w:numPr>
          <w:ilvl w:val="0"/>
          <w:numId w:val="56"/>
        </w:numPr>
        <w:bidi w:val="0"/>
        <w:spacing w:before="0"/>
        <w:ind w:right="0"/>
        <w:jc w:val="both"/>
        <w:rPr>
          <w:sz w:val="20"/>
          <w:szCs w:val="20"/>
          <w:rtl w:val="0"/>
          <w:lang w:val="ru-RU"/>
        </w:rPr>
      </w:pPr>
      <w:r>
        <w:rPr>
          <w:rFonts w:ascii="Times New Roman" w:hAnsi="Times New Roman" w:hint="default"/>
          <w:sz w:val="20"/>
          <w:szCs w:val="20"/>
          <w:rtl w:val="0"/>
          <w:lang w:val="ru-RU"/>
        </w:rPr>
        <w:t>Лінії зморшок</w:t>
      </w:r>
      <w:r>
        <w:rPr>
          <w:rFonts w:ascii="Times New Roman" w:hAnsi="Times New Roman"/>
          <w:sz w:val="20"/>
          <w:szCs w:val="20"/>
          <w:rtl w:val="0"/>
          <w:lang w:val="ru-RU"/>
        </w:rPr>
        <w:t xml:space="preserve">. </w:t>
      </w:r>
    </w:p>
    <w:p>
      <w:pPr>
        <w:pStyle w:val="По умолчанию A"/>
        <w:numPr>
          <w:ilvl w:val="0"/>
          <w:numId w:val="56"/>
        </w:numPr>
        <w:bidi w:val="0"/>
        <w:spacing w:before="0"/>
        <w:ind w:right="0"/>
        <w:jc w:val="both"/>
        <w:rPr>
          <w:sz w:val="20"/>
          <w:szCs w:val="20"/>
          <w:rtl w:val="0"/>
          <w:lang w:val="ru-RU"/>
        </w:rPr>
      </w:pPr>
      <w:r>
        <w:rPr>
          <w:rFonts w:ascii="Times New Roman" w:hAnsi="Times New Roman" w:hint="default"/>
          <w:sz w:val="20"/>
          <w:szCs w:val="20"/>
          <w:rtl w:val="0"/>
          <w:lang w:val="ru-RU"/>
        </w:rPr>
        <w:t>Лінії розслаблення шкіри</w:t>
      </w:r>
      <w:r>
        <w:rPr>
          <w:rFonts w:ascii="Times New Roman" w:hAnsi="Times New Roman"/>
          <w:sz w:val="20"/>
          <w:szCs w:val="20"/>
          <w:rtl w:val="0"/>
          <w:lang w:val="ru-RU"/>
        </w:rPr>
        <w:t xml:space="preserve">. </w:t>
      </w:r>
    </w:p>
    <w:p>
      <w:pPr>
        <w:pStyle w:val="По умолчанию A"/>
        <w:numPr>
          <w:ilvl w:val="0"/>
          <w:numId w:val="56"/>
        </w:numPr>
        <w:bidi w:val="0"/>
        <w:spacing w:before="0"/>
        <w:ind w:right="0"/>
        <w:jc w:val="both"/>
        <w:rPr>
          <w:sz w:val="20"/>
          <w:szCs w:val="20"/>
          <w:rtl w:val="0"/>
          <w:lang w:val="ru-RU"/>
        </w:rPr>
      </w:pPr>
      <w:r>
        <w:rPr>
          <w:rFonts w:ascii="Times New Roman" w:hAnsi="Times New Roman" w:hint="default"/>
          <w:sz w:val="20"/>
          <w:szCs w:val="20"/>
          <w:rtl w:val="0"/>
          <w:lang w:val="ru-RU"/>
        </w:rPr>
        <w:t>Біодинамічні ексцизійні лінії натягу шкіри</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Лінії Лангера – це умовні лінії на шкірі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відповідають напряму колагенових волокон в дермі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вздовж яких можливе максимальне розтягнення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Розрізи потрібно виконувати паралельно лініям для кращого загоєння та зменшення розміру рубця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адже тиск на краї дефекту буде меншим</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Фасції</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Фасція – це сполучнотканинна оболонка</w:t>
      </w:r>
      <w:r>
        <w:rPr>
          <w:rFonts w:ascii="Times New Roman" w:hAnsi="Times New Roman"/>
          <w:sz w:val="20"/>
          <w:szCs w:val="2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За типом фасції діляться 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Поверхневі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Власні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Глибокі</w:t>
      </w:r>
      <w:r>
        <w:rPr>
          <w:rFonts w:ascii="Times New Roman" w:hAnsi="Times New Roman"/>
          <w:sz w:val="20"/>
          <w:szCs w:val="20"/>
          <w:rtl w:val="0"/>
          <w:lang w:val="ru-RU"/>
        </w:rPr>
        <w:t xml:space="preserve">. </w:t>
      </w:r>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ind w:left="720" w:firstLine="0"/>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Характеристика поверхневої фасції</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Поверхнева фасції утворює</w:t>
      </w:r>
      <w:r>
        <w:rPr>
          <w:rFonts w:ascii="Times New Roman" w:hAnsi="Times New Roman"/>
          <w:sz w:val="20"/>
          <w:szCs w:val="20"/>
          <w:rtl w:val="0"/>
          <w:lang w:val="ru-RU"/>
        </w:rPr>
        <w:t>:</w:t>
      </w:r>
    </w:p>
    <w:p>
      <w:pPr>
        <w:pStyle w:val="Normal.0"/>
        <w:numPr>
          <w:ilvl w:val="0"/>
          <w:numId w:val="58"/>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Футляр для мімічних м’язів обличчя та шиї</w:t>
      </w:r>
      <w:r>
        <w:rPr>
          <w:sz w:val="20"/>
          <w:szCs w:val="20"/>
          <w:rtl w:val="0"/>
          <w:lang w:val="ru-RU"/>
          <w14:textOutline w14:w="12700" w14:cap="flat">
            <w14:noFill/>
            <w14:miter w14:lim="400000"/>
          </w14:textOutline>
        </w:rPr>
        <w:t>.</w:t>
      </w:r>
    </w:p>
    <w:p>
      <w:pPr>
        <w:pStyle w:val="Normal.0"/>
        <w:numPr>
          <w:ilvl w:val="0"/>
          <w:numId w:val="58"/>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Ложе для молочної залози</w:t>
      </w:r>
      <w:r>
        <w:rPr>
          <w:sz w:val="20"/>
          <w:szCs w:val="20"/>
          <w:rtl w:val="0"/>
          <w:lang w:val="ru-RU"/>
          <w14:textOutline w14:w="12700" w14:cap="flat">
            <w14:noFill/>
            <w14:miter w14:lim="400000"/>
          </w14:textOutline>
        </w:rPr>
        <w:t>.</w:t>
      </w:r>
    </w:p>
    <w:p>
      <w:pPr>
        <w:pStyle w:val="Normal.0"/>
        <w:numPr>
          <w:ilvl w:val="0"/>
          <w:numId w:val="58"/>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Перегородки на передній черевній</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грудній стінці</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зовнішній поверхні стегна</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сідниці</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в яких може відкладатись клітковина</w:t>
      </w:r>
      <w:r>
        <w:rPr>
          <w:sz w:val="20"/>
          <w:szCs w:val="20"/>
          <w:rtl w:val="0"/>
          <w:lang w:val="ru-RU"/>
          <w14:textOutline w14:w="12700" w14:cap="flat">
            <w14:noFill/>
            <w14:miter w14:lim="400000"/>
          </w14:textOutline>
        </w:rPr>
        <w:t>.</w:t>
      </w:r>
    </w:p>
    <w:p>
      <w:pPr>
        <w:pStyle w:val="Normal.0"/>
        <w:numPr>
          <w:ilvl w:val="0"/>
          <w:numId w:val="58"/>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Тяжі між дермою та поверхневою фасцією</w:t>
      </w:r>
      <w:r>
        <w:rPr>
          <w:sz w:val="20"/>
          <w:szCs w:val="20"/>
          <w:rtl w:val="0"/>
          <w:lang w:val="ru-RU"/>
          <w14:textOutline w14:w="12700" w14:cap="flat">
            <w14:noFill/>
            <w14:miter w14:lim="400000"/>
          </w14:textOutline>
        </w:rPr>
        <w:t>.</w:t>
      </w:r>
    </w:p>
    <w:p>
      <w:pPr>
        <w:pStyle w:val="Normal.0"/>
        <w:numPr>
          <w:ilvl w:val="0"/>
          <w:numId w:val="58"/>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Поверхневу м’язово</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 xml:space="preserve">фасціальну систему </w:t>
      </w:r>
      <w:r>
        <w:rPr>
          <w:sz w:val="20"/>
          <w:szCs w:val="20"/>
          <w:rtl w:val="0"/>
          <w:lang w:val="ru-RU"/>
          <w14:textOutline w14:w="12700" w14:cap="flat">
            <w14:noFill/>
            <w14:miter w14:lim="400000"/>
          </w14:textOutline>
        </w:rPr>
        <w:t>(SMAS - superficial muscular aponeurotic system).</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Системи обличчя</w:t>
      </w:r>
      <w:r>
        <w:rPr>
          <w:rFonts w:ascii="Times New Roman" w:hAnsi="Times New Roman"/>
          <w:sz w:val="20"/>
          <w:szCs w:val="20"/>
          <w:rtl w:val="0"/>
          <w:lang w:val="ru-RU"/>
        </w:rPr>
        <w:t>:</w:t>
      </w:r>
    </w:p>
    <w:p>
      <w:pPr>
        <w:pStyle w:val="Normal.0"/>
        <w:numPr>
          <w:ilvl w:val="0"/>
          <w:numId w:val="6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Поверхнева м’язова</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 xml:space="preserve">фасціальна система </w:t>
      </w:r>
      <w:r>
        <w:rPr>
          <w:sz w:val="20"/>
          <w:szCs w:val="20"/>
          <w:rtl w:val="0"/>
          <w:lang w:val="ru-RU"/>
          <w14:textOutline w14:w="12700" w14:cap="flat">
            <w14:noFill/>
            <w14:miter w14:lim="400000"/>
          </w14:textOutline>
        </w:rPr>
        <w:t xml:space="preserve">(SMAS) </w:t>
      </w:r>
      <w:r>
        <w:rPr>
          <w:sz w:val="20"/>
          <w:szCs w:val="20"/>
          <w:rtl w:val="0"/>
          <w:lang w:val="ru-RU"/>
          <w14:textOutline w14:w="12700" w14:cap="flat">
            <w14:noFill/>
            <w14:miter w14:lim="400000"/>
          </w14:textOutline>
        </w:rPr>
        <w:t>– складається з дерми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гіподерми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поверхневої фасції та кріпиться до м’язів обличчя</w:t>
      </w:r>
      <w:r>
        <w:rPr>
          <w:sz w:val="20"/>
          <w:szCs w:val="20"/>
          <w:rtl w:val="0"/>
          <w:lang w:val="ru-RU"/>
          <w14:textOutline w14:w="12700" w14:cap="flat">
            <w14:noFill/>
            <w14:miter w14:lim="400000"/>
          </w14:textOutline>
        </w:rPr>
        <w:t>.</w:t>
      </w:r>
    </w:p>
    <w:p>
      <w:pPr>
        <w:pStyle w:val="Normal.0"/>
        <w:numPr>
          <w:ilvl w:val="0"/>
          <w:numId w:val="6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Глибока м’язова</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 xml:space="preserve">фасціальна система </w:t>
      </w:r>
      <w:r>
        <w:rPr>
          <w:sz w:val="20"/>
          <w:szCs w:val="20"/>
          <w:rtl w:val="0"/>
          <w:lang w:val="ru-RU"/>
          <w14:textOutline w14:w="12700" w14:cap="flat">
            <w14:noFill/>
            <w14:miter w14:lim="400000"/>
          </w14:textOutline>
        </w:rPr>
        <w:t xml:space="preserve">(DMAS) </w:t>
      </w:r>
      <w:r>
        <w:rPr>
          <w:sz w:val="20"/>
          <w:szCs w:val="20"/>
          <w:rtl w:val="0"/>
          <w:lang w:val="ru-RU"/>
          <w14:textOutline w14:w="12700" w14:cap="flat">
            <w14:noFill/>
            <w14:miter w14:lim="400000"/>
          </w14:textOutline>
        </w:rPr>
        <w:t>– складається з комплексу мімічних</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жувальних м’язів та фасції</w:t>
      </w:r>
      <w:r>
        <w:rPr>
          <w:sz w:val="20"/>
          <w:szCs w:val="20"/>
          <w:rtl w:val="0"/>
          <w:lang w:val="ru-RU"/>
          <w14:textOutline w14:w="12700" w14:cap="flat">
            <w14:noFill/>
            <w14:miter w14:lim="400000"/>
          </w14:textOutline>
        </w:rPr>
        <w:t>.</w:t>
      </w:r>
    </w:p>
    <w:p>
      <w:pPr>
        <w:pStyle w:val="Normal.0"/>
        <w:numPr>
          <w:ilvl w:val="0"/>
          <w:numId w:val="6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Поверхнева шкірно–жирова система </w:t>
      </w:r>
      <w:r>
        <w:rPr>
          <w:sz w:val="20"/>
          <w:szCs w:val="20"/>
          <w:rtl w:val="0"/>
          <w:lang w:val="ru-RU"/>
          <w14:textOutline w14:w="12700" w14:cap="flat">
            <w14:noFill/>
            <w14:miter w14:lim="400000"/>
          </w14:textOutline>
        </w:rPr>
        <w:t xml:space="preserve">(SACS) </w:t>
      </w:r>
      <w:r>
        <w:rPr>
          <w:sz w:val="20"/>
          <w:szCs w:val="20"/>
          <w:rtl w:val="0"/>
          <w:lang w:val="ru-RU"/>
          <w14:textOutline w14:w="12700" w14:cap="flat">
            <w14:noFill/>
            <w14:miter w14:lim="400000"/>
          </w14:textOutline>
        </w:rPr>
        <w:t>– складається зі шкіри та підшкірно</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жирової клітковини</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Точки фіксації шкіри на обличчі</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Точки фіксації шкіри на обличчі – це ділянки фіксації дерми до окістя</w:t>
      </w:r>
      <w:r>
        <w:rPr>
          <w:rFonts w:ascii="Times New Roman" w:hAnsi="Times New Roman"/>
          <w:sz w:val="20"/>
          <w:szCs w:val="20"/>
          <w:rtl w:val="0"/>
          <w:lang w:val="ru-RU"/>
        </w:rPr>
        <w:t>.</w:t>
      </w:r>
    </w:p>
    <w:p>
      <w:pPr>
        <w:pStyle w:val="Normal.0"/>
        <w:numPr>
          <w:ilvl w:val="0"/>
          <w:numId w:val="62"/>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Орбітальна точка Псиллаксис </w:t>
      </w:r>
      <w:r>
        <w:rPr>
          <w:sz w:val="20"/>
          <w:szCs w:val="20"/>
          <w:rtl w:val="0"/>
          <w:lang w:val="ru-RU"/>
          <w14:textOutline w14:w="12700" w14:cap="flat">
            <w14:noFill/>
            <w14:miter w14:lim="400000"/>
          </w14:textOutline>
        </w:rPr>
        <w:t xml:space="preserve">(Psillakis) </w:t>
      </w:r>
      <w:r>
        <w:rPr>
          <w:sz w:val="20"/>
          <w:szCs w:val="20"/>
          <w:rtl w:val="0"/>
          <w:lang w:val="ru-RU"/>
          <w14:textOutline w14:w="12700" w14:cap="flat">
            <w14:noFill/>
            <w14:miter w14:lim="400000"/>
          </w14:textOutline>
        </w:rPr>
        <w:t>– розташована на латеральному краї очної ямки</w:t>
      </w:r>
      <w:r>
        <w:rPr>
          <w:sz w:val="20"/>
          <w:szCs w:val="20"/>
          <w:rtl w:val="0"/>
          <w:lang w:val="ru-RU"/>
          <w14:textOutline w14:w="12700" w14:cap="flat">
            <w14:noFill/>
            <w14:miter w14:lim="400000"/>
          </w14:textOutline>
        </w:rPr>
        <w:t>.</w:t>
      </w:r>
    </w:p>
    <w:p>
      <w:pPr>
        <w:pStyle w:val="Normal.0"/>
        <w:numPr>
          <w:ilvl w:val="0"/>
          <w:numId w:val="62"/>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Вилична точка Мак Грегор </w:t>
      </w:r>
      <w:r>
        <w:rPr>
          <w:sz w:val="20"/>
          <w:szCs w:val="20"/>
          <w:rtl w:val="0"/>
          <w:lang w:val="ru-RU"/>
          <w14:textOutline w14:w="12700" w14:cap="flat">
            <w14:noFill/>
            <w14:miter w14:lim="400000"/>
          </w14:textOutline>
        </w:rPr>
        <w:t xml:space="preserve">(Mac Gregor) </w:t>
      </w:r>
      <w:r>
        <w:rPr>
          <w:sz w:val="20"/>
          <w:szCs w:val="20"/>
          <w:rtl w:val="0"/>
          <w:lang w:val="ru-RU"/>
          <w14:textOutline w14:w="12700" w14:cap="flat">
            <w14:noFill/>
            <w14:miter w14:lim="400000"/>
          </w14:textOutline>
        </w:rPr>
        <w:t>– розташована латерально до великого виличного м’яза</w:t>
      </w:r>
      <w:r>
        <w:rPr>
          <w:sz w:val="20"/>
          <w:szCs w:val="20"/>
          <w:rtl w:val="0"/>
          <w:lang w:val="ru-RU"/>
          <w14:textOutline w14:w="12700" w14:cap="flat">
            <w14:noFill/>
            <w14:miter w14:lim="400000"/>
          </w14:textOutline>
        </w:rPr>
        <w:t>.</w:t>
      </w:r>
    </w:p>
    <w:p>
      <w:pPr>
        <w:pStyle w:val="Normal.0"/>
        <w:numPr>
          <w:ilvl w:val="0"/>
          <w:numId w:val="62"/>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Жувальні точки – розташовані по передньому краю жувальних м’язів</w:t>
      </w:r>
      <w:r>
        <w:rPr>
          <w:sz w:val="20"/>
          <w:szCs w:val="20"/>
          <w:rtl w:val="0"/>
          <w:lang w:val="ru-RU"/>
          <w14:textOutline w14:w="12700" w14:cap="flat">
            <w14:noFill/>
            <w14:miter w14:lim="400000"/>
          </w14:textOutline>
        </w:rPr>
        <w:t>.</w:t>
      </w:r>
    </w:p>
    <w:p>
      <w:pPr>
        <w:pStyle w:val="Normal.0"/>
        <w:numPr>
          <w:ilvl w:val="0"/>
          <w:numId w:val="62"/>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Нижньощелепні точки Фурнас </w:t>
      </w:r>
      <w:r>
        <w:rPr>
          <w:sz w:val="20"/>
          <w:szCs w:val="20"/>
          <w:rtl w:val="0"/>
          <w:lang w:val="ru-RU"/>
          <w14:textOutline w14:w="12700" w14:cap="flat">
            <w14:noFill/>
            <w14:miter w14:lim="400000"/>
          </w14:textOutline>
        </w:rPr>
        <w:t xml:space="preserve">(Furnas) </w:t>
      </w:r>
      <w:r>
        <w:rPr>
          <w:sz w:val="20"/>
          <w:szCs w:val="20"/>
          <w:rtl w:val="0"/>
          <w:lang w:val="ru-RU"/>
          <w14:textOutline w14:w="12700" w14:cap="flat">
            <w14:noFill/>
            <w14:miter w14:lim="400000"/>
          </w14:textOutline>
        </w:rPr>
        <w:t>– розташована на передній третині нижньої щелепи</w:t>
      </w:r>
      <w:r>
        <w:rPr>
          <w:sz w:val="20"/>
          <w:szCs w:val="20"/>
          <w:rtl w:val="0"/>
          <w:lang w:val="ru-RU"/>
          <w14:textOutline w14:w="12700" w14:cap="flat">
            <w14:noFill/>
            <w14:miter w14:lim="400000"/>
          </w14:textOutline>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Підшкірна жирова клітковина обличчя</w:t>
      </w:r>
      <w:r>
        <w:rPr>
          <w:rFonts w:ascii="Times New Roman" w:hAnsi="Times New Roman"/>
          <w:sz w:val="20"/>
          <w:szCs w:val="20"/>
          <w:rtl w:val="0"/>
          <w:lang w:val="ru-RU"/>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029"/>
        </w:tabs>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В літературі можливо зустріти як жирові компартменти обличчя </w:t>
      </w:r>
      <w:r>
        <w:rPr>
          <w:rFonts w:ascii="Times New Roman" w:hAnsi="Times New Roman"/>
          <w:sz w:val="20"/>
          <w:szCs w:val="20"/>
          <w:rtl w:val="0"/>
          <w:lang w:val="ru-RU"/>
        </w:rPr>
        <w:t>(</w:t>
      </w:r>
      <w:r>
        <w:rPr>
          <w:rFonts w:ascii="Times New Roman" w:hAnsi="Times New Roman" w:hint="default"/>
          <w:sz w:val="20"/>
          <w:szCs w:val="20"/>
          <w:rtl w:val="0"/>
          <w:lang w:val="ru-RU"/>
        </w:rPr>
        <w:t>англ</w:t>
      </w:r>
      <w:r>
        <w:rPr>
          <w:rFonts w:ascii="Times New Roman" w:hAnsi="Times New Roman"/>
          <w:sz w:val="20"/>
          <w:szCs w:val="20"/>
          <w:rtl w:val="0"/>
          <w:lang w:val="ru-RU"/>
        </w:rPr>
        <w:t xml:space="preserve">. </w:t>
      </w:r>
      <w:r>
        <w:rPr>
          <w:rFonts w:ascii="Times New Roman" w:hAnsi="Times New Roman" w:hint="default"/>
          <w:sz w:val="20"/>
          <w:szCs w:val="20"/>
          <w:rtl w:val="0"/>
          <w:lang w:val="ru-RU"/>
        </w:rPr>
        <w:t>«</w:t>
      </w:r>
      <w:r>
        <w:rPr>
          <w:rFonts w:ascii="Times New Roman" w:hAnsi="Times New Roman"/>
          <w:sz w:val="20"/>
          <w:szCs w:val="20"/>
          <w:rtl w:val="0"/>
          <w:lang w:val="ru-RU"/>
        </w:rPr>
        <w:t>compartment</w:t>
      </w:r>
      <w:r>
        <w:rPr>
          <w:rFonts w:ascii="Times New Roman" w:hAnsi="Times New Roman" w:hint="default"/>
          <w:sz w:val="20"/>
          <w:szCs w:val="20"/>
          <w:rtl w:val="0"/>
          <w:lang w:val="ru-RU"/>
        </w:rPr>
        <w:t xml:space="preserve">»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відсік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відділення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загально вживаний термін «жирові пакети»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Їх умовно поділяють на поверхневі та глибокі</w:t>
      </w:r>
      <w:r>
        <w:rPr>
          <w:rFonts w:ascii="Times New Roman" w:hAnsi="Times New Roman"/>
          <w:sz w:val="20"/>
          <w:szCs w:val="20"/>
          <w:rtl w:val="0"/>
          <w:lang w:val="ru-RU"/>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Поверхневі клітковинні простори</w:t>
      </w:r>
      <w:r>
        <w:rPr>
          <w:rFonts w:ascii="Times New Roman" w:hAnsi="Times New Roman"/>
          <w:sz w:val="20"/>
          <w:szCs w:val="20"/>
          <w:rtl w:val="0"/>
          <w:lang w:val="ru-RU"/>
        </w:rPr>
        <w:t>:</w:t>
      </w:r>
    </w:p>
    <w:p>
      <w:pPr>
        <w:pStyle w:val="Normal.0"/>
        <w:numPr>
          <w:ilvl w:val="0"/>
          <w:numId w:val="64"/>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Інфраорбітальний клітковинний простір </w:t>
      </w:r>
      <w:r>
        <w:rPr>
          <w:sz w:val="20"/>
          <w:szCs w:val="20"/>
          <w:rtl w:val="0"/>
          <w:lang w:val="ru-RU"/>
          <w14:textOutline w14:w="12700" w14:cap="flat">
            <w14:noFill/>
            <w14:miter w14:lim="400000"/>
          </w14:textOutline>
        </w:rPr>
        <w:t>(IF - Infraorbital fat).</w:t>
      </w:r>
    </w:p>
    <w:p>
      <w:pPr>
        <w:pStyle w:val="Normal.0"/>
        <w:numPr>
          <w:ilvl w:val="0"/>
          <w:numId w:val="64"/>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Поверхневий медіальний щічний клітковинний простір </w:t>
      </w:r>
      <w:r>
        <w:rPr>
          <w:sz w:val="20"/>
          <w:szCs w:val="20"/>
          <w:rtl w:val="0"/>
          <w:lang w:val="ru-RU"/>
          <w14:textOutline w14:w="12700" w14:cap="flat">
            <w14:noFill/>
            <w14:miter w14:lim="400000"/>
          </w14:textOutline>
        </w:rPr>
        <w:t>(SMCF - superficial medial cheek fat).</w:t>
      </w:r>
    </w:p>
    <w:p>
      <w:pPr>
        <w:pStyle w:val="Normal.0"/>
        <w:numPr>
          <w:ilvl w:val="0"/>
          <w:numId w:val="64"/>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Носогубний клітковинний простір </w:t>
      </w:r>
      <w:r>
        <w:rPr>
          <w:sz w:val="20"/>
          <w:szCs w:val="20"/>
          <w:rtl w:val="0"/>
          <w:lang w:val="ru-RU"/>
          <w14:textOutline w14:w="12700" w14:cap="flat">
            <w14:noFill/>
            <w14:miter w14:lim="400000"/>
          </w14:textOutline>
        </w:rPr>
        <w:t>(NLF - nasolabial fat).</w:t>
      </w:r>
    </w:p>
    <w:p>
      <w:pPr>
        <w:pStyle w:val="Normal.0"/>
        <w:numPr>
          <w:ilvl w:val="0"/>
          <w:numId w:val="64"/>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Середній щічний клітковинний простір </w:t>
      </w:r>
      <w:r>
        <w:rPr>
          <w:sz w:val="20"/>
          <w:szCs w:val="20"/>
          <w:rtl w:val="0"/>
          <w:lang w:val="ru-RU"/>
          <w14:textOutline w14:w="12700" w14:cap="flat">
            <w14:noFill/>
            <w14:miter w14:lim="400000"/>
          </w14:textOutline>
        </w:rPr>
        <w:t>(MCF - middle cheek fat).</w:t>
      </w:r>
    </w:p>
    <w:p>
      <w:pPr>
        <w:pStyle w:val="Normal.0"/>
        <w:numPr>
          <w:ilvl w:val="0"/>
          <w:numId w:val="64"/>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Латерально</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скронево</w:t>
      </w:r>
      <w:r>
        <w:rPr>
          <w:sz w:val="20"/>
          <w:szCs w:val="20"/>
          <w:rtl w:val="0"/>
          <w:lang w:val="en-US"/>
          <w14:textOutline w14:w="12700" w14:cap="flat">
            <w14:noFill/>
            <w14:miter w14:lim="400000"/>
          </w14:textOutline>
        </w:rPr>
        <w:t>-</w:t>
      </w:r>
      <w:r>
        <w:rPr>
          <w:sz w:val="20"/>
          <w:szCs w:val="20"/>
          <w:rtl w:val="0"/>
          <w:lang w:val="ru-RU"/>
          <w14:textOutline w14:w="12700" w14:cap="flat">
            <w14:noFill/>
            <w14:miter w14:lim="400000"/>
          </w14:textOutline>
        </w:rPr>
        <w:t>щічний</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простір</w:t>
      </w:r>
      <w:r>
        <w:rPr>
          <w:sz w:val="20"/>
          <w:szCs w:val="20"/>
          <w:rtl w:val="0"/>
          <w:lang w:val="en-US"/>
          <w14:textOutline w14:w="12700" w14:cap="flat">
            <w14:noFill/>
            <w14:miter w14:lim="400000"/>
          </w14:textOutline>
        </w:rPr>
        <w:t xml:space="preserve"> (LTCF - lateral temporal-cheek fat).</w:t>
      </w:r>
    </w:p>
    <w:p>
      <w:pPr>
        <w:pStyle w:val="Normal.0"/>
        <w:numPr>
          <w:ilvl w:val="0"/>
          <w:numId w:val="64"/>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Верхньощелепний</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клітковинний</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простір</w:t>
      </w:r>
      <w:r>
        <w:rPr>
          <w:sz w:val="20"/>
          <w:szCs w:val="20"/>
          <w:rtl w:val="0"/>
          <w:lang w:val="en-US"/>
          <w14:textOutline w14:w="12700" w14:cap="flat">
            <w14:noFill/>
            <w14:miter w14:lim="400000"/>
          </w14:textOutline>
        </w:rPr>
        <w:t xml:space="preserve"> (SJF - superior jowl fat).</w:t>
      </w:r>
    </w:p>
    <w:p>
      <w:pPr>
        <w:pStyle w:val="Normal.0"/>
        <w:numPr>
          <w:ilvl w:val="0"/>
          <w:numId w:val="64"/>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Нижньощелепний</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клітковинний</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простір</w:t>
      </w:r>
      <w:r>
        <w:rPr>
          <w:sz w:val="20"/>
          <w:szCs w:val="20"/>
          <w:rtl w:val="0"/>
          <w:lang w:val="en-US"/>
          <w14:textOutline w14:w="12700" w14:cap="flat">
            <w14:noFill/>
            <w14:miter w14:lim="400000"/>
          </w14:textOutline>
        </w:rPr>
        <w:t xml:space="preserve"> (IJF -inferior jowl fat).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Глибокі клітковинні простори</w:t>
      </w:r>
      <w:r>
        <w:rPr>
          <w:rFonts w:ascii="Times New Roman" w:hAnsi="Times New Roman"/>
          <w:sz w:val="20"/>
          <w:szCs w:val="20"/>
          <w:rtl w:val="0"/>
          <w:lang w:val="ru-RU"/>
        </w:rPr>
        <w:t>:</w:t>
      </w:r>
    </w:p>
    <w:p>
      <w:pPr>
        <w:pStyle w:val="Normal.0"/>
        <w:numPr>
          <w:ilvl w:val="0"/>
          <w:numId w:val="66"/>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Верхня надочна жирова клітковина </w:t>
      </w:r>
      <w:r>
        <w:rPr>
          <w:sz w:val="20"/>
          <w:szCs w:val="20"/>
          <w:rtl w:val="0"/>
          <w:lang w:val="ru-RU"/>
          <w14:textOutline w14:w="12700" w14:cap="flat">
            <w14:noFill/>
            <w14:miter w14:lim="400000"/>
          </w14:textOutline>
        </w:rPr>
        <w:t>(ROOT - retro orbicularis oculi fat).</w:t>
      </w:r>
    </w:p>
    <w:p>
      <w:pPr>
        <w:pStyle w:val="Normal.0"/>
        <w:numPr>
          <w:ilvl w:val="0"/>
          <w:numId w:val="66"/>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Медіальна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підочна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жирова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клітковина</w:t>
      </w:r>
      <w:r>
        <w:rPr>
          <w:sz w:val="20"/>
          <w:szCs w:val="20"/>
          <w:rtl w:val="0"/>
          <w:lang w:val="en-US"/>
          <w14:textOutline w14:w="12700" w14:cap="flat">
            <w14:noFill/>
            <w14:miter w14:lim="400000"/>
          </w14:textOutline>
        </w:rPr>
        <w:t xml:space="preserve"> </w:t>
      </w:r>
      <w:r>
        <w:rPr>
          <w:sz w:val="20"/>
          <w:szCs w:val="20"/>
          <w:shd w:val="clear" w:color="auto" w:fill="ffffff"/>
          <w:rtl w:val="0"/>
          <w:lang w:val="en-US"/>
          <w14:textOutline w14:w="12700" w14:cap="flat">
            <w14:noFill/>
            <w14:miter w14:lim="400000"/>
          </w14:textOutline>
        </w:rPr>
        <w:t>(Medial SOOF - medial suborbicularis oculi fat)</w:t>
      </w:r>
      <w:r>
        <w:rPr>
          <w:b w:val="1"/>
          <w:bCs w:val="1"/>
          <w:sz w:val="20"/>
          <w:szCs w:val="20"/>
          <w:rtl w:val="0"/>
          <w:lang w:val="en-US"/>
          <w14:textOutline w14:w="12700" w14:cap="flat">
            <w14:noFill/>
            <w14:miter w14:lim="400000"/>
          </w14:textOutline>
        </w:rPr>
        <w:t>.</w:t>
      </w:r>
    </w:p>
    <w:p>
      <w:pPr>
        <w:pStyle w:val="Normal.0"/>
        <w:numPr>
          <w:ilvl w:val="0"/>
          <w:numId w:val="66"/>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Латеральна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підочна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жирова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клітковина</w:t>
      </w:r>
      <w:r>
        <w:rPr>
          <w:sz w:val="20"/>
          <w:szCs w:val="20"/>
          <w:shd w:val="clear" w:color="auto" w:fill="ffffff"/>
          <w:rtl w:val="0"/>
          <w:lang w:val="en-US"/>
          <w14:textOutline w14:w="12700" w14:cap="flat">
            <w14:noFill/>
            <w14:miter w14:lim="400000"/>
          </w14:textOutline>
        </w:rPr>
        <w:t>(Lateral SOOF - lateral suborbicularis oculi fat)</w:t>
      </w:r>
      <w:r>
        <w:rPr>
          <w:sz w:val="20"/>
          <w:szCs w:val="20"/>
          <w:rtl w:val="0"/>
          <w:lang w:val="en-US"/>
          <w14:textOutline w14:w="12700" w14:cap="flat">
            <w14:noFill/>
            <w14:miter w14:lim="400000"/>
          </w14:textOutline>
        </w:rPr>
        <w:t xml:space="preserve"> .</w:t>
      </w:r>
    </w:p>
    <w:p>
      <w:pPr>
        <w:pStyle w:val="Normal.0"/>
        <w:numPr>
          <w:ilvl w:val="0"/>
          <w:numId w:val="66"/>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Глибока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медіальна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щічна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жирова</w:t>
      </w:r>
      <w:r>
        <w:rPr>
          <w:sz w:val="20"/>
          <w:szCs w:val="20"/>
          <w:rtl w:val="0"/>
          <w:lang w:val="en-US"/>
          <w14:textOutline w14:w="12700" w14:cap="flat">
            <w14:noFill/>
            <w14:miter w14:lim="400000"/>
          </w14:textOutline>
        </w:rPr>
        <w:t xml:space="preserve"> </w:t>
      </w:r>
      <w:r>
        <w:rPr>
          <w:sz w:val="20"/>
          <w:szCs w:val="20"/>
          <w:rtl w:val="0"/>
          <w:lang w:val="ru-RU"/>
          <w14:textOutline w14:w="12700" w14:cap="flat">
            <w14:noFill/>
            <w14:miter w14:lim="400000"/>
          </w14:textOutline>
        </w:rPr>
        <w:t>клітковина</w:t>
      </w:r>
      <w:r>
        <w:rPr>
          <w:sz w:val="20"/>
          <w:szCs w:val="20"/>
          <w:rtl w:val="0"/>
          <w:lang w:val="en-US"/>
          <w14:textOutline w14:w="12700" w14:cap="flat">
            <w14:noFill/>
            <w14:miter w14:lim="400000"/>
          </w14:textOutline>
        </w:rPr>
        <w:t xml:space="preserve"> (</w:t>
      </w:r>
      <w:r>
        <w:rPr>
          <w:sz w:val="20"/>
          <w:szCs w:val="20"/>
          <w:shd w:val="clear" w:color="auto" w:fill="ffffff"/>
          <w:rtl w:val="0"/>
          <w:lang w:val="en-US"/>
          <w14:textOutline w14:w="12700" w14:cap="flat">
            <w14:noFill/>
            <w14:miter w14:lim="400000"/>
          </w14:textOutline>
        </w:rPr>
        <w:t>DMCF - deep medial cheek fat</w:t>
      </w:r>
      <w:r>
        <w:rPr>
          <w:b w:val="1"/>
          <w:bCs w:val="1"/>
          <w:sz w:val="20"/>
          <w:szCs w:val="20"/>
          <w:shd w:val="clear" w:color="auto" w:fill="ffffff"/>
          <w:rtl w:val="0"/>
          <w:lang w:val="en-US"/>
          <w14:textOutline w14:w="12700" w14:cap="flat">
            <w14:noFill/>
            <w14:miter w14:lim="400000"/>
          </w14:textOutline>
        </w:rPr>
        <w:t>)</w:t>
      </w:r>
      <w:r>
        <w:rPr>
          <w:sz w:val="20"/>
          <w:szCs w:val="20"/>
          <w:rtl w:val="0"/>
          <w:lang w:val="en-US"/>
          <w14:textOutline w14:w="12700" w14:cap="flat">
            <w14:noFill/>
            <w14:miter w14:lim="400000"/>
          </w14:textOutline>
        </w:rPr>
        <w:t>.</w:t>
      </w:r>
    </w:p>
    <w:p>
      <w:pPr>
        <w:pStyle w:val="Normal.0"/>
        <w:numPr>
          <w:ilvl w:val="0"/>
          <w:numId w:val="66"/>
        </w:numPr>
        <w:shd w:val="clear" w:color="auto" w:fill="ffffff"/>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Глибока щічна жирова клітковина</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 xml:space="preserve">грудочка Біша </w:t>
      </w:r>
      <w:r>
        <w:rPr>
          <w:sz w:val="20"/>
          <w:szCs w:val="20"/>
          <w:shd w:val="clear" w:color="auto" w:fill="ffffff"/>
          <w:rtl w:val="0"/>
          <w:lang w:val="ru-RU"/>
          <w14:textOutline w14:w="12700" w14:cap="flat">
            <w14:noFill/>
            <w14:miter w14:lim="400000"/>
          </w14:textOutline>
        </w:rPr>
        <w:t>(Buccal fat)</w:t>
      </w:r>
      <w:r>
        <w:rPr>
          <w:b w:val="1"/>
          <w:bCs w:val="1"/>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Вікові особливості шкіри</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молодому віці відбувається потовщення шкіри за рахунок розростання колагену та еластичних волокон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старечому віці шкіра стоншується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колаген просочується солями кальцію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з’являються включення жиру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зменшується розтягнення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знижується мікроциркуляція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відбувається дегенерація капілярів</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Вікові особливості підшкірної жирової клітковини</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З віком підшкірна жирова клітковина гіпотрофується та має тенденцію до птозу</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ind w:left="142" w:firstLine="0"/>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Вікові особливості фасції</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 дитячому віці фасція складається з волокон та невеликої кількості клітин</w:t>
      </w:r>
      <w:r>
        <w:rPr>
          <w:rFonts w:ascii="Times New Roman" w:hAnsi="Times New Roman"/>
          <w:sz w:val="20"/>
          <w:szCs w:val="2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 дорослому віці фасції складаються з волокон веретеноподібних клітин</w:t>
      </w:r>
      <w:r>
        <w:rPr>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 старечому віці фасції стоншені та пронизані жировою тканиною</w:t>
      </w:r>
      <w:r>
        <w:rPr>
          <w:rFonts w:ascii="Times New Roman" w:hAnsi="Times New Roman"/>
          <w:sz w:val="20"/>
          <w:szCs w:val="20"/>
          <w:rtl w:val="0"/>
          <w:lang w:val="ru-RU"/>
        </w:rPr>
        <w:t xml:space="preserve">. </w:t>
      </w:r>
    </w:p>
    <w:p>
      <w:pPr>
        <w:pStyle w:val="Normal.0"/>
        <w:spacing w:before="10" w:after="10" w:line="240" w:lineRule="auto"/>
        <w:ind w:left="284" w:right="284" w:firstLine="0"/>
        <w:jc w:val="both"/>
        <w:rPr>
          <w:b w:val="1"/>
          <w:bCs w:val="1"/>
          <w:sz w:val="20"/>
          <w:szCs w:val="20"/>
        </w:rPr>
      </w:pPr>
    </w:p>
    <w:p>
      <w:pPr>
        <w:pStyle w:val="Normal.0"/>
        <w:spacing w:before="10" w:after="10" w:line="240" w:lineRule="auto"/>
        <w:ind w:left="284" w:right="284" w:firstLine="0"/>
        <w:jc w:val="both"/>
        <w:rPr>
          <w:b w:val="1"/>
          <w:bCs w:val="1"/>
          <w:sz w:val="20"/>
          <w:szCs w:val="20"/>
        </w:rPr>
      </w:pPr>
    </w:p>
    <w:p>
      <w:pPr>
        <w:pStyle w:val="Normal.0"/>
        <w:spacing w:before="10" w:after="10" w:line="240" w:lineRule="auto"/>
        <w:ind w:left="284" w:right="284" w:firstLine="0"/>
        <w:jc w:val="both"/>
        <w:rPr>
          <w:b w:val="1"/>
          <w:bCs w:val="1"/>
          <w:sz w:val="20"/>
          <w:szCs w:val="20"/>
        </w:rPr>
      </w:pPr>
    </w:p>
    <w:p>
      <w:pPr>
        <w:pStyle w:val="Normal.0"/>
        <w:spacing w:before="10" w:after="10" w:line="240" w:lineRule="auto"/>
        <w:ind w:left="284" w:right="284" w:firstLine="424"/>
        <w:jc w:val="both"/>
        <w:rPr>
          <w:b w:val="1"/>
          <w:bCs w:val="1"/>
          <w:sz w:val="20"/>
          <w:szCs w:val="20"/>
        </w:rPr>
      </w:pPr>
    </w:p>
    <w:p>
      <w:pPr>
        <w:pStyle w:val="Normal.0"/>
        <w:spacing w:before="10" w:after="10" w:line="240" w:lineRule="auto"/>
        <w:ind w:left="284" w:right="284" w:firstLine="42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6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Назви мету пластичної та реконструктивної операції</w:t>
      </w:r>
      <w:r>
        <w:rPr>
          <w:rFonts w:ascii="Times New Roman" w:hAnsi="Times New Roman"/>
          <w:sz w:val="20"/>
          <w:szCs w:val="20"/>
          <w:rtl w:val="0"/>
          <w:lang w:val="ru-RU"/>
        </w:rPr>
        <w:t>.</w:t>
      </w:r>
    </w:p>
    <w:p>
      <w:pPr>
        <w:pStyle w:val="List Paragraph"/>
        <w:numPr>
          <w:ilvl w:val="0"/>
          <w:numId w:val="6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шари епідермісу</w:t>
      </w:r>
      <w:r>
        <w:rPr>
          <w:rFonts w:ascii="Times New Roman" w:hAnsi="Times New Roman"/>
          <w:sz w:val="20"/>
          <w:szCs w:val="20"/>
          <w:rtl w:val="0"/>
          <w:lang w:val="ru-RU"/>
        </w:rPr>
        <w:t>.</w:t>
      </w:r>
    </w:p>
    <w:p>
      <w:pPr>
        <w:pStyle w:val="List Paragraph"/>
        <w:numPr>
          <w:ilvl w:val="0"/>
          <w:numId w:val="6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 потрібно виконувати розріз відносно лініям Лангера</w:t>
      </w:r>
      <w:r>
        <w:rPr>
          <w:rFonts w:ascii="Times New Roman" w:hAnsi="Times New Roman"/>
          <w:sz w:val="20"/>
          <w:szCs w:val="20"/>
          <w:rtl w:val="0"/>
          <w:lang w:val="ru-RU"/>
        </w:rPr>
        <w:t>?</w:t>
      </w:r>
    </w:p>
    <w:p>
      <w:pPr>
        <w:pStyle w:val="List Paragraph"/>
        <w:numPr>
          <w:ilvl w:val="0"/>
          <w:numId w:val="6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З чого складається </w:t>
      </w:r>
      <w:r>
        <w:rPr>
          <w:rFonts w:ascii="Times New Roman" w:hAnsi="Times New Roman" w:hint="default"/>
          <w:sz w:val="20"/>
          <w:szCs w:val="20"/>
          <w:rtl w:val="0"/>
          <w:lang w:val="ru-RU"/>
          <w14:textOutline w14:w="12700" w14:cap="flat">
            <w14:noFill/>
            <w14:miter w14:lim="400000"/>
          </w14:textOutline>
        </w:rPr>
        <w:t>поверхнева м’язова</w:t>
      </w:r>
      <w:r>
        <w:rPr>
          <w:rFonts w:ascii="Times New Roman" w:hAnsi="Times New Roman"/>
          <w:sz w:val="20"/>
          <w:szCs w:val="20"/>
          <w:rtl w:val="0"/>
          <w:lang w:val="ru-RU"/>
          <w14:textOutline w14:w="12700" w14:cap="flat">
            <w14:noFill/>
            <w14:miter w14:lim="400000"/>
          </w14:textOutline>
        </w:rPr>
        <w:t>-</w:t>
      </w:r>
      <w:r>
        <w:rPr>
          <w:rFonts w:ascii="Times New Roman" w:hAnsi="Times New Roman" w:hint="default"/>
          <w:sz w:val="20"/>
          <w:szCs w:val="20"/>
          <w:rtl w:val="0"/>
          <w:lang w:val="ru-RU"/>
          <w14:textOutline w14:w="12700" w14:cap="flat">
            <w14:noFill/>
            <w14:miter w14:lim="400000"/>
          </w14:textOutline>
        </w:rPr>
        <w:t>фасціальна система</w:t>
      </w:r>
      <w:r>
        <w:rPr>
          <w:rFonts w:ascii="Times New Roman" w:hAnsi="Times New Roman"/>
          <w:sz w:val="20"/>
          <w:szCs w:val="20"/>
          <w:rtl w:val="0"/>
          <w:lang w:val="ru-RU"/>
          <w14:textOutline w14:w="12700" w14:cap="flat">
            <w14:noFill/>
            <w14:miter w14:lim="400000"/>
          </w14:textOutline>
        </w:rPr>
        <w:t>?</w:t>
      </w:r>
    </w:p>
    <w:p>
      <w:pPr>
        <w:pStyle w:val="List Paragraph"/>
        <w:numPr>
          <w:ilvl w:val="0"/>
          <w:numId w:val="6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Де розташована о</w:t>
      </w:r>
      <w:r>
        <w:rPr>
          <w:rFonts w:ascii="Times New Roman" w:hAnsi="Times New Roman" w:hint="default"/>
          <w:sz w:val="20"/>
          <w:szCs w:val="20"/>
          <w:rtl w:val="0"/>
          <w:lang w:val="ru-RU"/>
          <w14:textOutline w14:w="12700" w14:cap="flat">
            <w14:noFill/>
            <w14:miter w14:lim="400000"/>
          </w14:textOutline>
        </w:rPr>
        <w:t xml:space="preserve">рбітальна точка Псиллаксис </w:t>
      </w:r>
      <w:r>
        <w:rPr>
          <w:rFonts w:ascii="Times New Roman" w:hAnsi="Times New Roman"/>
          <w:sz w:val="20"/>
          <w:szCs w:val="20"/>
          <w:rtl w:val="0"/>
          <w:lang w:val="ru-RU"/>
          <w14:textOutline w14:w="12700" w14:cap="flat">
            <w14:noFill/>
            <w14:miter w14:lim="400000"/>
          </w14:textOutline>
        </w:rPr>
        <w:t>(Psillakis)?</w:t>
      </w:r>
    </w:p>
    <w:p>
      <w:pPr>
        <w:pStyle w:val="List Paragraph"/>
        <w:numPr>
          <w:ilvl w:val="0"/>
          <w:numId w:val="6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До якого клітковинного простору належить </w:t>
      </w:r>
      <w:r>
        <w:rPr>
          <w:rFonts w:ascii="Times New Roman" w:hAnsi="Times New Roman" w:hint="default"/>
          <w:sz w:val="20"/>
          <w:szCs w:val="20"/>
          <w:rtl w:val="0"/>
          <w:lang w:val="ru-RU"/>
          <w14:textOutline w14:w="12700" w14:cap="flat">
            <w14:noFill/>
            <w14:miter w14:lim="400000"/>
          </w14:textOutline>
        </w:rPr>
        <w:t>верхня надочна жирова клітковина</w:t>
      </w:r>
      <w:r>
        <w:rPr>
          <w:rFonts w:ascii="Times New Roman" w:hAnsi="Times New Roman"/>
          <w:sz w:val="20"/>
          <w:szCs w:val="20"/>
          <w:rtl w:val="0"/>
          <w:lang w:val="ru-RU"/>
          <w14:textOutline w14:w="12700" w14:cap="flat">
            <w14:noFill/>
            <w14:miter w14:lim="400000"/>
          </w14:textOutline>
        </w:rPr>
        <w:t>?</w:t>
      </w:r>
    </w:p>
    <w:p>
      <w:pPr>
        <w:pStyle w:val="List Paragraph"/>
        <w:numPr>
          <w:ilvl w:val="0"/>
          <w:numId w:val="6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14:textOutline w14:w="12700" w14:cap="flat">
            <w14:noFill/>
            <w14:miter w14:lim="400000"/>
          </w14:textOutline>
        </w:rPr>
        <w:t>Що відбувається зі шкірою у старечому віці</w:t>
      </w:r>
      <w:r>
        <w:rPr>
          <w:rFonts w:ascii="Times New Roman" w:hAnsi="Times New Roman"/>
          <w:sz w:val="20"/>
          <w:szCs w:val="20"/>
          <w:rtl w:val="0"/>
          <w:lang w:val="ru-RU"/>
          <w14:textOutline w14:w="12700" w14:cap="flat">
            <w14:noFill/>
            <w14:miter w14:lim="400000"/>
          </w14:textOutline>
        </w:rPr>
        <w:t>?</w:t>
      </w:r>
    </w:p>
    <w:p>
      <w:pPr>
        <w:pStyle w:val="Normal.0"/>
        <w:spacing w:before="100" w:after="40" w:line="240" w:lineRule="auto"/>
        <w:rPr>
          <w:b w:val="1"/>
          <w:bCs w:val="1"/>
          <w:sz w:val="20"/>
          <w:szCs w:val="20"/>
        </w:rPr>
      </w:pPr>
      <w:r>
        <w:rPr>
          <w:b w:val="1"/>
          <w:bCs w:val="1"/>
          <w:sz w:val="20"/>
          <w:szCs w:val="20"/>
          <w:rtl w:val="0"/>
          <w:lang w:val="ru-RU"/>
        </w:rPr>
        <w:t>Ситуаційна задача</w:t>
      </w:r>
      <w:r>
        <w:rPr>
          <w:b w:val="1"/>
          <w:bCs w:val="1"/>
          <w:sz w:val="20"/>
          <w:szCs w:val="20"/>
          <w:rtl w:val="0"/>
          <w:lang w:val="ru-RU"/>
        </w:rPr>
        <w:t>:</w:t>
      </w:r>
    </w:p>
    <w:p>
      <w:pPr>
        <w:pStyle w:val="List Paragraph"/>
        <w:spacing w:after="200"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Пацієнтка </w:t>
      </w:r>
      <w:r>
        <w:rPr>
          <w:rFonts w:ascii="Times New Roman" w:hAnsi="Times New Roman"/>
          <w:sz w:val="20"/>
          <w:szCs w:val="20"/>
          <w:rtl w:val="0"/>
          <w:lang w:val="ru-RU"/>
        </w:rPr>
        <w:t xml:space="preserve">51 </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Відмічає наявність ділянок обвислої шкіри під очима та в області носогубних складок</w:t>
      </w:r>
      <w:r>
        <w:rPr>
          <w:rFonts w:ascii="Times New Roman" w:hAnsi="Times New Roman"/>
          <w:sz w:val="20"/>
          <w:szCs w:val="20"/>
          <w:rtl w:val="0"/>
          <w:lang w:val="ru-RU"/>
        </w:rPr>
        <w:t>.</w:t>
      </w:r>
      <w:r>
        <w:rPr>
          <w:rFonts w:ascii="Times New Roman" w:hAnsi="Times New Roman" w:hint="default"/>
          <w:sz w:val="20"/>
          <w:szCs w:val="20"/>
          <w:rtl w:val="0"/>
          <w:lang w:val="ru-RU"/>
        </w:rPr>
        <w:t>Яких основний механізм їх появи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системи обличчя задіяні в процесі</w:t>
      </w:r>
      <w:r>
        <w:rPr>
          <w:rFonts w:ascii="Times New Roman" w:hAnsi="Times New Roman"/>
          <w:sz w:val="20"/>
          <w:szCs w:val="20"/>
          <w:rtl w:val="0"/>
          <w:lang w:val="ru-RU"/>
        </w:rPr>
        <w:t>.</w:t>
      </w:r>
    </w:p>
    <w:p>
      <w:pPr>
        <w:pStyle w:val="Body Text"/>
        <w:spacing w:before="2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sz w:val="20"/>
          <w:szCs w:val="20"/>
          <w:rtl w:val="0"/>
          <w:lang w:val="ru-RU"/>
        </w:rPr>
        <w:t xml:space="preserve">4. </w:t>
      </w:r>
      <w:r>
        <w:rPr>
          <w:rFonts w:ascii="Times New Roman" w:hAnsi="Times New Roman" w:hint="default"/>
          <w:sz w:val="20"/>
          <w:szCs w:val="20"/>
          <w:rtl w:val="0"/>
          <w:lang w:val="ru-RU"/>
        </w:rPr>
        <w:t>Сучасні принципи лікування ран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патологічні рубці та їх лікування і профілактика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Особливості виконання розрізу та ушивання рани</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7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поняття «рана»</w:t>
      </w:r>
      <w:r>
        <w:rPr>
          <w:rFonts w:ascii="Times New Roman" w:hAnsi="Times New Roman"/>
          <w:sz w:val="20"/>
          <w:szCs w:val="20"/>
          <w:rtl w:val="0"/>
          <w:lang w:val="ru-RU"/>
        </w:rPr>
        <w:t>.</w:t>
      </w:r>
    </w:p>
    <w:p>
      <w:pPr>
        <w:pStyle w:val="Body Text"/>
        <w:numPr>
          <w:ilvl w:val="0"/>
          <w:numId w:val="7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класифікацію ран за формою</w:t>
      </w:r>
      <w:r>
        <w:rPr>
          <w:rFonts w:ascii="Times New Roman" w:hAnsi="Times New Roman"/>
          <w:sz w:val="20"/>
          <w:szCs w:val="20"/>
          <w:rtl w:val="0"/>
          <w:lang w:val="ru-RU"/>
        </w:rPr>
        <w:t>.</w:t>
      </w:r>
    </w:p>
    <w:p>
      <w:pPr>
        <w:pStyle w:val="Body Text"/>
        <w:numPr>
          <w:ilvl w:val="0"/>
          <w:numId w:val="7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Розкажіть будову шкіри</w:t>
      </w:r>
      <w:r>
        <w:rPr>
          <w:rFonts w:ascii="Times New Roman" w:hAnsi="Times New Roman"/>
          <w:sz w:val="20"/>
          <w:szCs w:val="20"/>
          <w:rtl w:val="0"/>
          <w:lang w:val="ru-RU"/>
        </w:rPr>
        <w:t>.</w:t>
      </w:r>
    </w:p>
    <w:p>
      <w:pPr>
        <w:pStyle w:val="Body Text"/>
        <w:numPr>
          <w:ilvl w:val="0"/>
          <w:numId w:val="7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компоненти рани</w:t>
      </w:r>
      <w:r>
        <w:rPr>
          <w:rFonts w:ascii="Times New Roman" w:hAnsi="Times New Roman"/>
          <w:sz w:val="20"/>
          <w:szCs w:val="20"/>
          <w:rtl w:val="0"/>
          <w:lang w:val="ru-RU"/>
        </w:rPr>
        <w:t>.</w:t>
      </w:r>
    </w:p>
    <w:p>
      <w:pPr>
        <w:pStyle w:val="Body Text"/>
        <w:numPr>
          <w:ilvl w:val="0"/>
          <w:numId w:val="7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Охарактеризуйте фази загоєння рани</w:t>
      </w:r>
      <w:r>
        <w:rPr>
          <w:rFonts w:ascii="Times New Roman" w:hAnsi="Times New Roman"/>
          <w:sz w:val="20"/>
          <w:szCs w:val="20"/>
          <w:rtl w:val="0"/>
          <w:lang w:val="ru-RU"/>
        </w:rPr>
        <w:t>.</w:t>
      </w:r>
    </w:p>
    <w:p>
      <w:pPr>
        <w:pStyle w:val="Body Text"/>
        <w:numPr>
          <w:ilvl w:val="0"/>
          <w:numId w:val="7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види швів шкіри</w:t>
      </w:r>
      <w:r>
        <w:rPr>
          <w:rFonts w:ascii="Times New Roman" w:hAnsi="Times New Roman"/>
          <w:sz w:val="20"/>
          <w:szCs w:val="20"/>
          <w:rtl w:val="0"/>
          <w:lang w:val="ru-RU"/>
        </w:rPr>
        <w:t>.</w:t>
      </w:r>
    </w:p>
    <w:p>
      <w:pPr>
        <w:pStyle w:val="Body Text"/>
        <w:spacing w:before="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 факторами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впливають на загоєння рани та формування рубця для ефективного лікування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Вивчити принципи вибору місця розрізу та підбору шовного матеріалу</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 xml:space="preserve">: </w:t>
      </w:r>
    </w:p>
    <w:p>
      <w:pPr>
        <w:pStyle w:val="Body Text"/>
        <w:numPr>
          <w:ilvl w:val="0"/>
          <w:numId w:val="7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Що потрібно враховувати під час вибору лінії розрізу</w:t>
      </w:r>
      <w:r>
        <w:rPr>
          <w:rFonts w:ascii="Times New Roman" w:hAnsi="Times New Roman"/>
          <w:sz w:val="20"/>
          <w:szCs w:val="20"/>
          <w:rtl w:val="0"/>
          <w:lang w:val="ru-RU"/>
        </w:rPr>
        <w:t>.</w:t>
      </w:r>
    </w:p>
    <w:p>
      <w:pPr>
        <w:pStyle w:val="Body Text"/>
        <w:numPr>
          <w:ilvl w:val="0"/>
          <w:numId w:val="7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параметри впливають на рану під час формування розрізу</w:t>
      </w:r>
      <w:r>
        <w:rPr>
          <w:rFonts w:ascii="Times New Roman" w:hAnsi="Times New Roman"/>
          <w:sz w:val="20"/>
          <w:szCs w:val="20"/>
          <w:rtl w:val="0"/>
          <w:lang w:val="ru-RU"/>
        </w:rPr>
        <w:t>.</w:t>
      </w:r>
    </w:p>
    <w:p>
      <w:pPr>
        <w:pStyle w:val="Body Text"/>
        <w:numPr>
          <w:ilvl w:val="0"/>
          <w:numId w:val="7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Важливість атравматичності маніпуляцій з тканинами</w:t>
      </w:r>
      <w:r>
        <w:rPr>
          <w:rFonts w:ascii="Times New Roman" w:hAnsi="Times New Roman"/>
          <w:sz w:val="20"/>
          <w:szCs w:val="20"/>
          <w:rtl w:val="0"/>
          <w:lang w:val="ru-RU"/>
        </w:rPr>
        <w:t>.</w:t>
      </w:r>
    </w:p>
    <w:p>
      <w:pPr>
        <w:pStyle w:val="Body Text"/>
        <w:numPr>
          <w:ilvl w:val="0"/>
          <w:numId w:val="7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Розподіл шовних матеріалів</w:t>
      </w:r>
      <w:r>
        <w:rPr>
          <w:rFonts w:ascii="Times New Roman" w:hAnsi="Times New Roman"/>
          <w:sz w:val="20"/>
          <w:szCs w:val="20"/>
          <w:rtl w:val="0"/>
          <w:lang w:val="ru-RU"/>
        </w:rPr>
        <w:t>.</w:t>
      </w:r>
    </w:p>
    <w:p>
      <w:pPr>
        <w:pStyle w:val="Body Text"/>
        <w:numPr>
          <w:ilvl w:val="0"/>
          <w:numId w:val="7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Особливості швів та їх застосування</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7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Застосовувати знання про визначення лінії розрізу та параметри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впливають на швидке загоєння рани</w:t>
      </w:r>
      <w:r>
        <w:rPr>
          <w:rFonts w:ascii="Times New Roman" w:hAnsi="Times New Roman"/>
          <w:sz w:val="20"/>
          <w:szCs w:val="20"/>
          <w:rtl w:val="0"/>
          <w:lang w:val="ru-RU"/>
        </w:rPr>
        <w:t>.</w:t>
      </w:r>
    </w:p>
    <w:p>
      <w:pPr>
        <w:pStyle w:val="Body Text"/>
        <w:numPr>
          <w:ilvl w:val="0"/>
          <w:numId w:val="7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Вибрати шовний матеріал</w:t>
      </w:r>
      <w:r>
        <w:rPr>
          <w:rFonts w:ascii="Times New Roman" w:hAnsi="Times New Roman"/>
          <w:sz w:val="20"/>
          <w:szCs w:val="20"/>
          <w:rtl w:val="0"/>
          <w:lang w:val="ru-RU"/>
        </w:rPr>
        <w:t>.</w:t>
      </w:r>
    </w:p>
    <w:p>
      <w:pPr>
        <w:pStyle w:val="Body Text"/>
        <w:numPr>
          <w:ilvl w:val="0"/>
          <w:numId w:val="7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Працювати  максимально атравматично з тканинами</w:t>
      </w:r>
      <w:r>
        <w:rPr>
          <w:rFonts w:ascii="Times New Roman" w:hAnsi="Times New Roman"/>
          <w:sz w:val="20"/>
          <w:szCs w:val="20"/>
          <w:rtl w:val="0"/>
          <w:lang w:val="ru-RU"/>
        </w:rPr>
        <w:t>.</w:t>
      </w:r>
    </w:p>
    <w:p>
      <w:pPr>
        <w:pStyle w:val="Body Text"/>
        <w:numPr>
          <w:ilvl w:val="0"/>
          <w:numId w:val="7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Проводити якісний гемостаз в рані</w:t>
      </w:r>
      <w:r>
        <w:rPr>
          <w:rFonts w:ascii="Times New Roman" w:hAnsi="Times New Roman"/>
          <w:sz w:val="20"/>
          <w:szCs w:val="20"/>
          <w:rtl w:val="0"/>
          <w:lang w:val="ru-RU"/>
        </w:rPr>
        <w:t>.</w:t>
      </w:r>
    </w:p>
    <w:p>
      <w:pPr>
        <w:pStyle w:val="Body Text"/>
        <w:numPr>
          <w:ilvl w:val="0"/>
          <w:numId w:val="7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Накладати шви шкіри</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Важливе значення має ретельне планування ходу операції </w:t>
      </w:r>
      <w:r>
        <w:rPr>
          <w:rFonts w:ascii="Times New Roman" w:hAnsi="Times New Roman"/>
          <w:sz w:val="20"/>
          <w:szCs w:val="20"/>
          <w:rtl w:val="0"/>
          <w:lang w:val="ru-RU"/>
        </w:rPr>
        <w:t>(</w:t>
      </w:r>
      <w:r>
        <w:rPr>
          <w:rFonts w:ascii="Times New Roman" w:hAnsi="Times New Roman" w:hint="default"/>
          <w:sz w:val="20"/>
          <w:szCs w:val="20"/>
          <w:rtl w:val="0"/>
          <w:lang w:val="ru-RU"/>
        </w:rPr>
        <w:t>визначення характеру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справжніх його розмірів </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після висікання рубця площа рубця збільшується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вибір типу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методики та техніки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індивідуальний підхід </w:t>
      </w:r>
      <w:r>
        <w:rPr>
          <w:rFonts w:ascii="Times New Roman" w:hAnsi="Times New Roman"/>
          <w:sz w:val="20"/>
          <w:szCs w:val="20"/>
          <w:rtl w:val="0"/>
          <w:lang w:val="ru-RU"/>
        </w:rPr>
        <w:t>(</w:t>
      </w:r>
      <w:r>
        <w:rPr>
          <w:rFonts w:ascii="Times New Roman" w:hAnsi="Times New Roman" w:hint="default"/>
          <w:sz w:val="20"/>
          <w:szCs w:val="20"/>
          <w:rtl w:val="0"/>
          <w:lang w:val="ru-RU"/>
        </w:rPr>
        <w:t>фотографування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комп‘ютерний прогноз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Для якісного планування та грамотного виконання операції потрібно також добре знання анатомічних особливостей ділянки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будови шкіри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Пластичний хірург ставиться до шкіри не лише як до зовнішнього покриву 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й як до складного в анатомічному і фізіологічному   відношенні органа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особливості побудови шкіри </w:t>
      </w:r>
      <w:r>
        <w:rPr>
          <w:rFonts w:ascii="Times New Roman" w:hAnsi="Times New Roman"/>
          <w:sz w:val="20"/>
          <w:szCs w:val="20"/>
          <w:rtl w:val="0"/>
          <w:lang w:val="ru-RU"/>
        </w:rPr>
        <w:t>(</w:t>
      </w:r>
      <w:r>
        <w:rPr>
          <w:rFonts w:ascii="Times New Roman" w:hAnsi="Times New Roman" w:hint="default"/>
          <w:sz w:val="20"/>
          <w:szCs w:val="20"/>
          <w:rtl w:val="0"/>
          <w:lang w:val="ru-RU"/>
        </w:rPr>
        <w:t>зокрема її шари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використовують під час планування розрізу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переміщення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зшивання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Важливим є використання преціозної техніки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інструментів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шовного матеріалу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Розріз є початком будь</w:t>
      </w:r>
      <w:r>
        <w:rPr>
          <w:rFonts w:ascii="Times New Roman" w:hAnsi="Times New Roman"/>
          <w:sz w:val="20"/>
          <w:szCs w:val="20"/>
          <w:rtl w:val="0"/>
          <w:lang w:val="ru-RU"/>
        </w:rPr>
        <w:t>-</w:t>
      </w:r>
      <w:r>
        <w:rPr>
          <w:rFonts w:ascii="Times New Roman" w:hAnsi="Times New Roman" w:hint="default"/>
          <w:sz w:val="20"/>
          <w:szCs w:val="20"/>
          <w:rtl w:val="0"/>
          <w:lang w:val="ru-RU"/>
        </w:rPr>
        <w:t>якого планового оперативного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 час вибору лінії розрізу завжди важливо враховувати хід нервових волокон та судин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Фізіологічний розріз не повинен позбавляти Нейро</w:t>
      </w:r>
      <w:r>
        <w:rPr>
          <w:rFonts w:ascii="Times New Roman" w:hAnsi="Times New Roman"/>
          <w:sz w:val="20"/>
          <w:szCs w:val="20"/>
          <w:rtl w:val="0"/>
          <w:lang w:val="ru-RU"/>
        </w:rPr>
        <w:t>-</w:t>
      </w:r>
      <w:r>
        <w:rPr>
          <w:rFonts w:ascii="Times New Roman" w:hAnsi="Times New Roman" w:hint="default"/>
          <w:sz w:val="20"/>
          <w:szCs w:val="20"/>
          <w:rtl w:val="0"/>
          <w:lang w:val="ru-RU"/>
        </w:rPr>
        <w:t>васкуляризації прилеглі тканини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Плануючи лінії розрізів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хірург має врахувати напрямок м’язових рухів і проводити розріз таким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щоб він на всьому протязі був перпендикулярним їх напрямку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sz w:val="20"/>
          <w:szCs w:val="20"/>
          <w:rtl w:val="0"/>
          <w:lang w:val="en-US"/>
        </w:rPr>
        <w:t>Langer</w:t>
      </w:r>
      <w:r>
        <w:rPr>
          <w:rFonts w:ascii="Times New Roman" w:hAnsi="Times New Roman"/>
          <w:sz w:val="20"/>
          <w:szCs w:val="20"/>
          <w:rtl w:val="0"/>
          <w:lang w:val="ru-RU"/>
        </w:rPr>
        <w:t xml:space="preserve"> (1861) </w:t>
      </w:r>
      <w:r>
        <w:rPr>
          <w:rFonts w:ascii="Times New Roman" w:hAnsi="Times New Roman" w:hint="default"/>
          <w:sz w:val="20"/>
          <w:szCs w:val="20"/>
          <w:rtl w:val="0"/>
          <w:lang w:val="ru-RU"/>
        </w:rPr>
        <w:t>описав напрямок розрізів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сприяють доброму загоєнню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Цей опис грунтується на вивченні статичних сил зміщення шкіри на трупі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воно враховує лише розташування колагенових та еластичних волокон і не завжди відповідає ідеальному напрямку розрізу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хоча і близько до того</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Також ретельно планують довжину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глибину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форму розрізу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Особливе значення має атравматичність маніпуляцій з тканинами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Гостре препарування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відсутність їх травматизації пінцетами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затискачами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збереження судин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обережне ставлення до підшкірної жирової клітковини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особливо чутлива до механічного впливу тупими інструментами і легко некротизується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дає змогу уникнути ішемізації країв рани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Проводять ретельний гемостаз</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без залишення в рані стороніх тіл </w:t>
      </w:r>
      <w:r>
        <w:rPr>
          <w:rFonts w:ascii="Times New Roman" w:hAnsi="Times New Roman"/>
          <w:sz w:val="20"/>
          <w:szCs w:val="20"/>
          <w:rtl w:val="0"/>
          <w:lang w:val="ru-RU"/>
        </w:rPr>
        <w:t>(</w:t>
      </w:r>
      <w:r>
        <w:rPr>
          <w:rFonts w:ascii="Times New Roman" w:hAnsi="Times New Roman" w:hint="default"/>
          <w:sz w:val="20"/>
          <w:szCs w:val="20"/>
          <w:rtl w:val="0"/>
          <w:lang w:val="ru-RU"/>
        </w:rPr>
        <w:t>перманентних лігатур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наприклад</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Дренування усіх шарів рани на протязі </w:t>
      </w:r>
      <w:r>
        <w:rPr>
          <w:rFonts w:ascii="Times New Roman" w:hAnsi="Times New Roman"/>
          <w:sz w:val="20"/>
          <w:szCs w:val="20"/>
          <w:rtl w:val="0"/>
          <w:lang w:val="ru-RU"/>
        </w:rPr>
        <w:t xml:space="preserve">24-48 </w:t>
      </w:r>
      <w:r>
        <w:rPr>
          <w:rFonts w:ascii="Times New Roman" w:hAnsi="Times New Roman" w:hint="default"/>
          <w:sz w:val="20"/>
          <w:szCs w:val="20"/>
          <w:rtl w:val="0"/>
          <w:lang w:val="ru-RU"/>
        </w:rPr>
        <w:t xml:space="preserve">годин при вмісті менш ніж </w:t>
      </w:r>
      <w:r>
        <w:rPr>
          <w:rFonts w:ascii="Times New Roman" w:hAnsi="Times New Roman"/>
          <w:sz w:val="20"/>
          <w:szCs w:val="20"/>
          <w:rtl w:val="0"/>
          <w:lang w:val="ru-RU"/>
        </w:rPr>
        <w:t xml:space="preserve">40 </w:t>
      </w:r>
      <w:r>
        <w:rPr>
          <w:rFonts w:ascii="Times New Roman" w:hAnsi="Times New Roman" w:hint="default"/>
          <w:sz w:val="20"/>
          <w:szCs w:val="20"/>
          <w:rtl w:val="0"/>
          <w:lang w:val="ru-RU"/>
        </w:rPr>
        <w:t>мл за добу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З‘єднання країв рани виконують без зайвого натягу</w:t>
      </w:r>
      <w:r>
        <w:rPr>
          <w:rFonts w:ascii="Times New Roman" w:hAnsi="Times New Roman"/>
          <w:sz w:val="20"/>
          <w:szCs w:val="20"/>
          <w:rtl w:val="0"/>
          <w:lang w:val="ru-RU"/>
        </w:rPr>
        <w:t>.</w:t>
      </w:r>
    </w:p>
    <w:p>
      <w:pPr>
        <w:pStyle w:val="Body Text"/>
        <w:spacing w:before="100" w:after="40"/>
        <w:jc w:val="center"/>
        <w:rPr>
          <w:rFonts w:ascii="Times New Roman" w:cs="Times New Roman" w:hAnsi="Times New Roman" w:eastAsia="Times New Roman"/>
          <w:sz w:val="20"/>
          <w:szCs w:val="20"/>
          <w:u w:val="single"/>
        </w:rPr>
      </w:pPr>
      <w:r>
        <w:rPr>
          <w:rFonts w:ascii="Times New Roman" w:hAnsi="Times New Roman" w:hint="default"/>
          <w:sz w:val="20"/>
          <w:szCs w:val="20"/>
          <w:u w:val="single"/>
          <w:rtl w:val="0"/>
          <w:lang w:val="ru-RU"/>
        </w:rPr>
        <w:t>Так</w:t>
      </w:r>
      <w:r>
        <w:rPr>
          <w:rFonts w:ascii="Times New Roman" w:hAnsi="Times New Roman"/>
          <w:sz w:val="20"/>
          <w:szCs w:val="20"/>
          <w:u w:val="single"/>
          <w:rtl w:val="0"/>
          <w:lang w:val="ru-RU"/>
        </w:rPr>
        <w:t xml:space="preserve">, </w:t>
      </w:r>
      <w:r>
        <w:rPr>
          <w:rFonts w:ascii="Times New Roman" w:hAnsi="Times New Roman" w:hint="default"/>
          <w:sz w:val="20"/>
          <w:szCs w:val="20"/>
          <w:u w:val="single"/>
          <w:rtl w:val="0"/>
          <w:lang w:val="ru-RU"/>
        </w:rPr>
        <w:t>повторюємо</w:t>
      </w:r>
      <w:r>
        <w:rPr>
          <w:rFonts w:ascii="Times New Roman" w:hAnsi="Times New Roman"/>
          <w:sz w:val="20"/>
          <w:szCs w:val="20"/>
          <w:u w:val="single"/>
          <w:rtl w:val="0"/>
          <w:lang w:val="ru-RU"/>
        </w:rPr>
        <w:t xml:space="preserve">, </w:t>
      </w:r>
      <w:r>
        <w:rPr>
          <w:rFonts w:ascii="Times New Roman" w:hAnsi="Times New Roman" w:hint="default"/>
          <w:sz w:val="20"/>
          <w:szCs w:val="20"/>
          <w:u w:val="single"/>
          <w:rtl w:val="0"/>
          <w:lang w:val="ru-RU"/>
        </w:rPr>
        <w:t>шовні засоби розподіляються на</w:t>
      </w:r>
      <w:r>
        <w:rPr>
          <w:rFonts w:ascii="Times New Roman" w:hAnsi="Times New Roman"/>
          <w:sz w:val="20"/>
          <w:szCs w:val="20"/>
          <w:u w:val="single"/>
          <w:rtl w:val="0"/>
          <w:lang w:val="ru-RU"/>
        </w:rPr>
        <w:t>:</w:t>
      </w:r>
    </w:p>
    <w:p>
      <w:pPr>
        <w:pStyle w:val="Body Text"/>
        <w:rPr>
          <w:rFonts w:ascii="Times New Roman" w:cs="Times New Roman" w:hAnsi="Times New Roman" w:eastAsia="Times New Roman"/>
          <w:sz w:val="20"/>
          <w:szCs w:val="20"/>
          <w:u w:val="single"/>
        </w:rPr>
        <w:sectPr>
          <w:type w:val="continuous"/>
          <w:pgSz w:w="8400" w:h="11900" w:orient="portrait"/>
          <w:pgMar w:top="0" w:right="1134" w:bottom="0" w:left="851" w:header="284" w:footer="284"/>
          <w:pgNumType w:start="0"/>
          <w:bidi w:val="0"/>
        </w:sectPr>
      </w:pPr>
      <w:r>
        <w:rPr>
          <w:rFonts w:ascii="Times New Roman" w:cs="Times New Roman" w:hAnsi="Times New Roman" w:eastAsia="Times New Roman"/>
          <w:sz w:val="20"/>
          <w:szCs w:val="20"/>
          <w:u w:val="single"/>
        </w:rPr>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За здатністю розсмоктуватися</w:t>
      </w:r>
      <w:r>
        <w:rPr>
          <w:rFonts w:ascii="Times New Roman" w:hAnsi="Times New Roman"/>
          <w:sz w:val="20"/>
          <w:szCs w:val="20"/>
          <w:rtl w:val="0"/>
          <w:lang w:val="ru-RU"/>
        </w:rPr>
        <w:t>.</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Технікою з‘єднання тканин</w:t>
      </w:r>
      <w:r>
        <w:rPr>
          <w:rFonts w:ascii="Times New Roman" w:hAnsi="Times New Roman"/>
          <w:sz w:val="20"/>
          <w:szCs w:val="20"/>
          <w:rtl w:val="0"/>
          <w:lang w:val="ru-RU"/>
        </w:rPr>
        <w:t xml:space="preserve">. </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Ступенем зближення тканин</w:t>
      </w:r>
      <w:r>
        <w:rPr>
          <w:rFonts w:ascii="Times New Roman" w:hAnsi="Times New Roman"/>
          <w:sz w:val="20"/>
          <w:szCs w:val="20"/>
          <w:rtl w:val="0"/>
          <w:lang w:val="ru-RU"/>
        </w:rPr>
        <w:t>.</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Перевагою для органів і тканин</w:t>
      </w:r>
      <w:r>
        <w:rPr>
          <w:rFonts w:ascii="Times New Roman" w:hAnsi="Times New Roman"/>
          <w:sz w:val="20"/>
          <w:szCs w:val="20"/>
          <w:rtl w:val="0"/>
          <w:lang w:val="ru-RU"/>
        </w:rPr>
        <w:t>.</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Впливом на організм</w:t>
      </w:r>
      <w:r>
        <w:rPr>
          <w:rFonts w:ascii="Times New Roman" w:hAnsi="Times New Roman"/>
          <w:sz w:val="20"/>
          <w:szCs w:val="20"/>
          <w:rtl w:val="0"/>
          <w:lang w:val="ru-RU"/>
        </w:rPr>
        <w:t>.</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Складом</w:t>
      </w:r>
      <w:r>
        <w:rPr>
          <w:rFonts w:ascii="Times New Roman" w:hAnsi="Times New Roman"/>
          <w:sz w:val="20"/>
          <w:szCs w:val="20"/>
          <w:rtl w:val="0"/>
          <w:lang w:val="ru-RU"/>
        </w:rPr>
        <w:t>.</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Структурою </w:t>
      </w:r>
      <w:r>
        <w:rPr>
          <w:rFonts w:ascii="Times New Roman" w:hAnsi="Times New Roman"/>
          <w:sz w:val="20"/>
          <w:szCs w:val="20"/>
          <w:rtl w:val="0"/>
          <w:lang w:val="ru-RU"/>
        </w:rPr>
        <w:t>(</w:t>
      </w:r>
      <w:r>
        <w:rPr>
          <w:rFonts w:ascii="Times New Roman" w:hAnsi="Times New Roman" w:hint="default"/>
          <w:sz w:val="20"/>
          <w:szCs w:val="20"/>
          <w:rtl w:val="0"/>
          <w:lang w:val="ru-RU"/>
        </w:rPr>
        <w:t>моно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поліфіламентні</w:t>
      </w:r>
      <w:r>
        <w:rPr>
          <w:rFonts w:ascii="Times New Roman" w:hAnsi="Times New Roman"/>
          <w:sz w:val="20"/>
          <w:szCs w:val="20"/>
          <w:rtl w:val="0"/>
          <w:lang w:val="ru-RU"/>
        </w:rPr>
        <w:t>).</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Травмувальною дією на тканини </w:t>
      </w:r>
      <w:r>
        <w:rPr>
          <w:rFonts w:ascii="Times New Roman" w:hAnsi="Times New Roman"/>
          <w:sz w:val="20"/>
          <w:szCs w:val="20"/>
          <w:rtl w:val="0"/>
          <w:lang w:val="ru-RU"/>
        </w:rPr>
        <w:t>(</w:t>
      </w:r>
      <w:r>
        <w:rPr>
          <w:rFonts w:ascii="Times New Roman" w:hAnsi="Times New Roman" w:hint="default"/>
          <w:sz w:val="20"/>
          <w:szCs w:val="20"/>
          <w:rtl w:val="0"/>
          <w:lang w:val="ru-RU"/>
        </w:rPr>
        <w:t>голка з вушком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атравматичні</w:t>
      </w:r>
      <w:r>
        <w:rPr>
          <w:rFonts w:ascii="Times New Roman" w:hAnsi="Times New Roman"/>
          <w:sz w:val="20"/>
          <w:szCs w:val="20"/>
          <w:rtl w:val="0"/>
          <w:lang w:val="ru-RU"/>
        </w:rPr>
        <w:t>).</w:t>
      </w:r>
    </w:p>
    <w:p>
      <w:pPr>
        <w:pStyle w:val="Body Text"/>
        <w:numPr>
          <w:ilvl w:val="0"/>
          <w:numId w:val="7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Самофіксуючої </w:t>
      </w:r>
      <w:r>
        <w:rPr>
          <w:rFonts w:ascii="Times New Roman" w:hAnsi="Times New Roman"/>
          <w:sz w:val="20"/>
          <w:szCs w:val="20"/>
          <w:rtl w:val="0"/>
          <w:lang w:val="ru-RU"/>
        </w:rPr>
        <w:t>(</w:t>
      </w:r>
      <w:r>
        <w:rPr>
          <w:rFonts w:ascii="Times New Roman" w:hAnsi="Times New Roman" w:hint="default"/>
          <w:sz w:val="20"/>
          <w:szCs w:val="20"/>
          <w:rtl w:val="0"/>
          <w:lang w:val="ru-RU"/>
        </w:rPr>
        <w:t>з насічками</w:t>
      </w:r>
      <w:r>
        <w:rPr>
          <w:rFonts w:ascii="Times New Roman" w:hAnsi="Times New Roman"/>
          <w:sz w:val="20"/>
          <w:szCs w:val="20"/>
          <w:rtl w:val="0"/>
          <w:lang w:val="ru-RU"/>
        </w:rPr>
        <w:t>).</w:t>
      </w:r>
    </w:p>
    <w:p>
      <w:pPr>
        <w:pStyle w:val="Body Text"/>
        <w:jc w:val="both"/>
        <w:sectPr>
          <w:type w:val="continuous"/>
          <w:pgSz w:w="8400" w:h="11900" w:orient="portrait"/>
          <w:pgMar w:top="0" w:right="1134" w:bottom="0" w:left="851" w:header="284" w:footer="284"/>
          <w:pgNumType w:start="0"/>
          <w:cols w:space="598" w:num="2" w:equalWidth="1"/>
          <w:bidi w:val="0"/>
        </w:sectPr>
      </w:pPr>
      <w:r/>
    </w:p>
    <w:p>
      <w:pPr>
        <w:pStyle w:val="Body Text"/>
        <w:jc w:val="both"/>
        <w:rPr>
          <w:rFonts w:ascii="Times New Roman" w:cs="Times New Roman" w:hAnsi="Times New Roman" w:eastAsia="Times New Roman"/>
          <w:sz w:val="20"/>
          <w:szCs w:val="20"/>
        </w:rPr>
      </w:pP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Надто важливою вимогою проведення операції є мінімалізації травматизації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 початку до зашивання шкірних покривів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Одним із варіантів </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використання дворядного безперервного шва за </w:t>
      </w:r>
      <w:r>
        <w:rPr>
          <w:rFonts w:ascii="Times New Roman" w:hAnsi="Times New Roman"/>
          <w:sz w:val="20"/>
          <w:szCs w:val="20"/>
          <w:rtl w:val="0"/>
          <w:lang w:val="en-US"/>
        </w:rPr>
        <w:t>Halstedt</w:t>
      </w:r>
      <w:r>
        <w:rPr>
          <w:rFonts w:ascii="Times New Roman" w:hAnsi="Times New Roman"/>
          <w:sz w:val="20"/>
          <w:szCs w:val="20"/>
          <w:rtl w:val="0"/>
          <w:lang w:val="ru-RU"/>
        </w:rPr>
        <w:t xml:space="preserve">- </w:t>
      </w:r>
      <w:r>
        <w:rPr>
          <w:rFonts w:ascii="Times New Roman" w:hAnsi="Times New Roman" w:hint="default"/>
          <w:sz w:val="20"/>
          <w:szCs w:val="20"/>
          <w:rtl w:val="0"/>
          <w:lang w:val="ru-RU"/>
        </w:rPr>
        <w:t>його переваги у мінімальній травматизації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чітке зведення країв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відсутність сторонніх тіл у глибині рани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низці випадків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немає значного натягу можна накладати на шкіру спеціальний пластир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кліпси або клей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Поодинокі вузлові шви є найпоширенішими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Звичайний вузловий шов має бути накладений аподактильно за ретельної адаптації країв рани </w:t>
      </w:r>
      <w:r>
        <w:rPr>
          <w:rFonts w:ascii="Times New Roman" w:hAnsi="Times New Roman"/>
          <w:sz w:val="20"/>
          <w:szCs w:val="20"/>
          <w:rtl w:val="0"/>
          <w:lang w:val="ru-RU"/>
        </w:rPr>
        <w:t>(</w:t>
      </w:r>
      <w:r>
        <w:rPr>
          <w:rFonts w:ascii="Times New Roman" w:hAnsi="Times New Roman" w:hint="default"/>
          <w:sz w:val="20"/>
          <w:szCs w:val="20"/>
          <w:rtl w:val="0"/>
          <w:lang w:val="ru-RU"/>
        </w:rPr>
        <w:t>без травм пінцетами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Для кращої адаптації країв рани використовують адаптаційні шви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вертикальний зворотній матрацний шов за </w:t>
      </w:r>
      <w:r>
        <w:rPr>
          <w:rFonts w:ascii="Times New Roman" w:hAnsi="Times New Roman"/>
          <w:sz w:val="20"/>
          <w:szCs w:val="20"/>
          <w:rtl w:val="0"/>
          <w:lang w:val="en-US"/>
        </w:rPr>
        <w:t>Donati</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забезпечує замикання всіх шарів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підняття лінії швів з адаптацією країв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кутовий шов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проходить паралельно субкапілярному судинному  сплетенню і  забезпечує відповідну адаптацію країв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 порушуючи значно їх кровопостачання</w:t>
      </w:r>
      <w:r>
        <w:rPr>
          <w:rFonts w:ascii="Times New Roman" w:hAnsi="Times New Roman"/>
          <w:sz w:val="20"/>
          <w:szCs w:val="20"/>
          <w:rtl w:val="0"/>
          <w:lang w:val="ru-RU"/>
        </w:rPr>
        <w:t>.</w:t>
      </w:r>
    </w:p>
    <w:p>
      <w:pPr>
        <w:pStyle w:val="Normal.0"/>
        <w:spacing w:before="100"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7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Після висікання рубця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відбувається з площею рубця</w:t>
      </w:r>
      <w:r>
        <w:rPr>
          <w:rFonts w:ascii="Times New Roman" w:hAnsi="Times New Roman"/>
          <w:sz w:val="20"/>
          <w:szCs w:val="20"/>
          <w:rtl w:val="0"/>
          <w:lang w:val="ru-RU"/>
        </w:rPr>
        <w:t>?</w:t>
      </w:r>
    </w:p>
    <w:p>
      <w:pPr>
        <w:pStyle w:val="List Paragraph"/>
        <w:numPr>
          <w:ilvl w:val="0"/>
          <w:numId w:val="7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На що впливає знання шарів шкіри під час роботи пластичного хірурга з ранами</w:t>
      </w:r>
      <w:r>
        <w:rPr>
          <w:rFonts w:ascii="Times New Roman" w:hAnsi="Times New Roman"/>
          <w:sz w:val="20"/>
          <w:szCs w:val="20"/>
          <w:rtl w:val="0"/>
          <w:lang w:val="ru-RU"/>
        </w:rPr>
        <w:t>?</w:t>
      </w:r>
    </w:p>
    <w:p>
      <w:pPr>
        <w:pStyle w:val="List Paragraph"/>
        <w:numPr>
          <w:ilvl w:val="0"/>
          <w:numId w:val="7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Що має враховувати хірург під час планування розрізу</w:t>
      </w:r>
      <w:r>
        <w:rPr>
          <w:rFonts w:ascii="Times New Roman" w:hAnsi="Times New Roman"/>
          <w:sz w:val="20"/>
          <w:szCs w:val="20"/>
          <w:rtl w:val="0"/>
          <w:lang w:val="ru-RU"/>
        </w:rPr>
        <w:t>?</w:t>
      </w:r>
    </w:p>
    <w:p>
      <w:pPr>
        <w:pStyle w:val="List Paragraph"/>
        <w:numPr>
          <w:ilvl w:val="0"/>
          <w:numId w:val="7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Для чого краще використовувати безперервний шов за </w:t>
      </w:r>
      <w:r>
        <w:rPr>
          <w:rFonts w:ascii="Times New Roman" w:hAnsi="Times New Roman"/>
          <w:sz w:val="20"/>
          <w:szCs w:val="20"/>
          <w:rtl w:val="0"/>
          <w:lang w:val="en-US"/>
        </w:rPr>
        <w:t>Halsted</w:t>
      </w:r>
      <w:r>
        <w:rPr>
          <w:rFonts w:ascii="Times New Roman" w:hAnsi="Times New Roman"/>
          <w:sz w:val="20"/>
          <w:szCs w:val="20"/>
          <w:rtl w:val="0"/>
          <w:lang w:val="ru-RU"/>
        </w:rPr>
        <w:t>?</w:t>
      </w:r>
    </w:p>
    <w:p>
      <w:pPr>
        <w:pStyle w:val="List Paragraph"/>
        <w:numPr>
          <w:ilvl w:val="0"/>
          <w:numId w:val="7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Для чого краще використовувати вертикальний зворотній матрацний шов за </w:t>
      </w:r>
      <w:r>
        <w:rPr>
          <w:rFonts w:ascii="Times New Roman" w:hAnsi="Times New Roman"/>
          <w:sz w:val="20"/>
          <w:szCs w:val="20"/>
          <w:rtl w:val="0"/>
          <w:lang w:val="en-US"/>
        </w:rPr>
        <w:t>Donati</w:t>
      </w:r>
      <w:r>
        <w:rPr>
          <w:rFonts w:ascii="Times New Roman" w:hAnsi="Times New Roman"/>
          <w:sz w:val="20"/>
          <w:szCs w:val="20"/>
          <w:rtl w:val="0"/>
          <w:lang w:val="ru-RU"/>
        </w:rPr>
        <w:t>?</w:t>
      </w:r>
    </w:p>
    <w:p>
      <w:pPr>
        <w:pStyle w:val="List Paragraph"/>
        <w:shd w:val="clear" w:color="auto" w:fill="ffffff"/>
        <w:tabs>
          <w:tab w:val="left" w:pos="1416"/>
          <w:tab w:val="left" w:pos="2124"/>
          <w:tab w:val="left" w:pos="2832"/>
          <w:tab w:val="left" w:pos="3540"/>
          <w:tab w:val="left" w:pos="4248"/>
          <w:tab w:val="left" w:pos="4956"/>
          <w:tab w:val="left" w:pos="5664"/>
          <w:tab w:val="left" w:pos="6029"/>
        </w:tabs>
        <w:spacing w:before="100" w:after="40" w:line="240" w:lineRule="auto"/>
        <w:ind w:left="0" w:firstLine="0"/>
        <w:rPr>
          <w:rFonts w:ascii="Times New Roman" w:cs="Times New Roman" w:hAnsi="Times New Roman" w:eastAsia="Times New Roman"/>
          <w:sz w:val="20"/>
          <w:szCs w:val="20"/>
          <w14:textOutline w14:w="12700" w14:cap="flat">
            <w14:noFill/>
            <w14:miter w14:lim="400000"/>
          </w14:textOutline>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after="200"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Пацієнту призначена операція корекції старого рубця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Опишіть покроково хід оперативного втручання та визначте</w:t>
      </w:r>
      <w:r>
        <w:rPr>
          <w:rFonts w:ascii="Times New Roman" w:hAnsi="Times New Roman"/>
          <w:sz w:val="20"/>
          <w:szCs w:val="20"/>
          <w:rtl w:val="0"/>
          <w:lang w:val="ru-RU"/>
        </w:rPr>
        <w:t>,</w:t>
      </w:r>
      <w:r>
        <w:rPr>
          <w:rFonts w:ascii="Times New Roman" w:hAnsi="Times New Roman" w:hint="default"/>
          <w:sz w:val="20"/>
          <w:szCs w:val="20"/>
          <w:rtl w:val="0"/>
          <w:lang w:val="ru-RU"/>
        </w:rPr>
        <w:t>який шов накладатимете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Обгрунтуйте обрану тактику</w:t>
      </w:r>
      <w:r>
        <w:rPr>
          <w:rFonts w:ascii="Times New Roman" w:hAnsi="Times New Roman"/>
          <w:sz w:val="20"/>
          <w:szCs w:val="20"/>
          <w:rtl w:val="0"/>
          <w:lang w:val="ru-RU"/>
        </w:rPr>
        <w:t>.</w:t>
      </w:r>
    </w:p>
    <w:p>
      <w:pPr>
        <w:pStyle w:val="Body Text"/>
        <w:spacing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5. </w:t>
      </w:r>
      <w:r>
        <w:rPr>
          <w:rFonts w:ascii="Times New Roman" w:hAnsi="Times New Roman" w:hint="default"/>
          <w:sz w:val="20"/>
          <w:szCs w:val="20"/>
          <w:rtl w:val="0"/>
          <w:lang w:val="ru-RU"/>
        </w:rPr>
        <w:t>Доброякісні та злоякісні новоутворення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диференційна діагностика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лікування</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80"/>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Перерахуй фактори ризику виникнення доброякісних та злоякісних пухлин</w:t>
      </w:r>
      <w:r>
        <w:rPr>
          <w:rFonts w:ascii="Times New Roman" w:hAnsi="Times New Roman"/>
          <w:sz w:val="20"/>
          <w:szCs w:val="20"/>
          <w:rtl w:val="0"/>
          <w:lang w:val="ru-RU"/>
        </w:rPr>
        <w:t>.</w:t>
      </w:r>
    </w:p>
    <w:p>
      <w:pPr>
        <w:pStyle w:val="Body Text"/>
        <w:numPr>
          <w:ilvl w:val="0"/>
          <w:numId w:val="80"/>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Які є профілактики злоякісних новоутворень</w:t>
      </w:r>
      <w:r>
        <w:rPr>
          <w:rFonts w:ascii="Times New Roman" w:hAnsi="Times New Roman"/>
          <w:sz w:val="20"/>
          <w:szCs w:val="20"/>
          <w:rtl w:val="0"/>
          <w:lang w:val="ru-RU"/>
        </w:rPr>
        <w:t>?</w:t>
      </w:r>
    </w:p>
    <w:p>
      <w:pPr>
        <w:pStyle w:val="Body Text"/>
        <w:numPr>
          <w:ilvl w:val="0"/>
          <w:numId w:val="80"/>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поняттю «метастазування» та перерахувати етапи метастазування</w:t>
      </w:r>
      <w:r>
        <w:rPr>
          <w:rFonts w:ascii="Times New Roman" w:hAnsi="Times New Roman"/>
          <w:sz w:val="20"/>
          <w:szCs w:val="20"/>
          <w:rtl w:val="0"/>
          <w:lang w:val="ru-RU"/>
        </w:rPr>
        <w:t>.</w:t>
      </w:r>
    </w:p>
    <w:p>
      <w:pPr>
        <w:pStyle w:val="Body Text"/>
        <w:numPr>
          <w:ilvl w:val="0"/>
          <w:numId w:val="80"/>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Яка структура онкологічного діагнозу</w:t>
      </w:r>
      <w:r>
        <w:rPr>
          <w:rFonts w:ascii="Times New Roman" w:hAnsi="Times New Roman"/>
          <w:sz w:val="20"/>
          <w:szCs w:val="20"/>
          <w:rtl w:val="0"/>
          <w:lang w:val="ru-RU"/>
        </w:rPr>
        <w:t>.</w:t>
      </w:r>
    </w:p>
    <w:p>
      <w:pPr>
        <w:pStyle w:val="Body Text"/>
        <w:numPr>
          <w:ilvl w:val="0"/>
          <w:numId w:val="81"/>
        </w:numPr>
        <w:bidi w:val="0"/>
        <w:spacing w:after="10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поняття «невус»</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вивчити характеристики доброякісних та злоякісних пухлин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їх походження для дотримання алгоритму діагностики та лікування новоутворень</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p>
    <w:p>
      <w:pPr>
        <w:pStyle w:val="Body Text"/>
        <w:spacing w:before="100" w:after="4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Ознаки доброякісних та злоякісних пухлин</w:t>
      </w:r>
      <w:r>
        <w:rPr>
          <w:rFonts w:ascii="Times New Roman" w:hAnsi="Times New Roman"/>
          <w:sz w:val="20"/>
          <w:szCs w:val="20"/>
          <w:rtl w:val="0"/>
          <w:lang w:val="ru-RU"/>
        </w:rPr>
        <w:t>.</w:t>
      </w:r>
    </w:p>
    <w:p>
      <w:pPr>
        <w:pStyle w:val="Body Text"/>
        <w:numPr>
          <w:ilvl w:val="0"/>
          <w:numId w:val="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Види росту пухлин</w:t>
      </w:r>
      <w:r>
        <w:rPr>
          <w:rFonts w:ascii="Times New Roman" w:hAnsi="Times New Roman"/>
          <w:sz w:val="20"/>
          <w:szCs w:val="20"/>
          <w:rtl w:val="0"/>
          <w:lang w:val="ru-RU"/>
        </w:rPr>
        <w:t>.</w:t>
      </w:r>
    </w:p>
    <w:p>
      <w:pPr>
        <w:pStyle w:val="Body Text"/>
        <w:numPr>
          <w:ilvl w:val="0"/>
          <w:numId w:val="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Передпухлинні стани</w:t>
      </w:r>
      <w:r>
        <w:rPr>
          <w:rFonts w:ascii="Times New Roman" w:hAnsi="Times New Roman"/>
          <w:sz w:val="20"/>
          <w:szCs w:val="20"/>
          <w:rtl w:val="0"/>
          <w:lang w:val="ru-RU"/>
        </w:rPr>
        <w:t>.</w:t>
      </w:r>
    </w:p>
    <w:p>
      <w:pPr>
        <w:pStyle w:val="Body Text"/>
        <w:numPr>
          <w:ilvl w:val="0"/>
          <w:numId w:val="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Клінічну класифікацію пухлин за </w:t>
      </w:r>
      <w:r>
        <w:rPr>
          <w:rFonts w:ascii="Times New Roman" w:hAnsi="Times New Roman"/>
          <w:sz w:val="20"/>
          <w:szCs w:val="20"/>
          <w:rtl w:val="0"/>
          <w:lang w:val="ru-RU"/>
        </w:rPr>
        <w:t>TNM.</w:t>
      </w:r>
    </w:p>
    <w:p>
      <w:pPr>
        <w:pStyle w:val="Body Text"/>
        <w:numPr>
          <w:ilvl w:val="0"/>
          <w:numId w:val="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Послідовність діагностики пухлин</w:t>
      </w:r>
      <w:r>
        <w:rPr>
          <w:rFonts w:ascii="Times New Roman" w:hAnsi="Times New Roman"/>
          <w:sz w:val="20"/>
          <w:szCs w:val="20"/>
          <w:rtl w:val="0"/>
          <w:lang w:val="ru-RU"/>
        </w:rPr>
        <w:t>.</w:t>
      </w:r>
    </w:p>
    <w:p>
      <w:pPr>
        <w:pStyle w:val="Body Text"/>
        <w:numPr>
          <w:ilvl w:val="0"/>
          <w:numId w:val="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Види лікування доброякісних та злоякісних пухлин</w:t>
      </w:r>
      <w:r>
        <w:rPr>
          <w:rFonts w:ascii="Times New Roman" w:hAnsi="Times New Roman"/>
          <w:sz w:val="20"/>
          <w:szCs w:val="20"/>
          <w:rtl w:val="0"/>
          <w:lang w:val="ru-RU"/>
        </w:rPr>
        <w:t>.</w:t>
      </w:r>
    </w:p>
    <w:p>
      <w:pPr>
        <w:pStyle w:val="Body Text"/>
        <w:numPr>
          <w:ilvl w:val="0"/>
          <w:numId w:val="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Особливості вроджених невусів</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8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Диференціювати доброякісні та злоякісні пухлини</w:t>
      </w:r>
      <w:r>
        <w:rPr>
          <w:rFonts w:ascii="Times New Roman" w:hAnsi="Times New Roman"/>
          <w:sz w:val="20"/>
          <w:szCs w:val="20"/>
          <w:rtl w:val="0"/>
          <w:lang w:val="ru-RU"/>
        </w:rPr>
        <w:t>.</w:t>
      </w:r>
    </w:p>
    <w:p>
      <w:pPr>
        <w:pStyle w:val="Body Text"/>
        <w:numPr>
          <w:ilvl w:val="0"/>
          <w:numId w:val="8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Вивчати анамнестичні дані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проводити об’єктивні обстеження та назначати методи дослідження з подальшим аналізом результатів та визначенням тактики лікування</w:t>
      </w:r>
      <w:r>
        <w:rPr>
          <w:rFonts w:ascii="Times New Roman" w:hAnsi="Times New Roman"/>
          <w:sz w:val="20"/>
          <w:szCs w:val="20"/>
          <w:rtl w:val="0"/>
          <w:lang w:val="ru-RU"/>
        </w:rPr>
        <w:t>.</w:t>
      </w:r>
    </w:p>
    <w:p>
      <w:pPr>
        <w:pStyle w:val="Body Text"/>
        <w:numPr>
          <w:ilvl w:val="0"/>
          <w:numId w:val="8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Вказати стадію на основі класифікації пухлин за </w:t>
      </w:r>
      <w:r>
        <w:rPr>
          <w:rFonts w:ascii="Times New Roman" w:hAnsi="Times New Roman"/>
          <w:sz w:val="20"/>
          <w:szCs w:val="20"/>
          <w:rtl w:val="0"/>
          <w:lang w:val="ru-RU"/>
        </w:rPr>
        <w:t>TNM.</w:t>
      </w:r>
    </w:p>
    <w:p>
      <w:pPr>
        <w:pStyle w:val="Body Text"/>
        <w:numPr>
          <w:ilvl w:val="0"/>
          <w:numId w:val="8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Провести хірургічне лікування пухлин</w:t>
      </w:r>
      <w:r>
        <w:rPr>
          <w:rFonts w:ascii="Times New Roman" w:hAnsi="Times New Roman"/>
          <w:sz w:val="20"/>
          <w:szCs w:val="20"/>
          <w:rtl w:val="0"/>
          <w:lang w:val="ru-RU"/>
        </w:rPr>
        <w:t>.</w:t>
      </w:r>
    </w:p>
    <w:p>
      <w:pPr>
        <w:pStyle w:val="Body Text"/>
        <w:numPr>
          <w:ilvl w:val="0"/>
          <w:numId w:val="86"/>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Володіти етапним хірургіним видаленням невусів</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Цей розділ розглядається більш ретельно в онкології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Головна мета </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 проґавити онкологічне утворення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обов‘язковим є відповідне інструментальне</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гістологічне обстеження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консультація онколога за показами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Базовы поняття щодо онкологічної патології у межах графічних знань пластичної хірургії</w:t>
      </w:r>
      <w:r>
        <w:rPr>
          <w:rFonts w:ascii="Times New Roman" w:hAnsi="Times New Roman"/>
          <w:sz w:val="20"/>
          <w:szCs w:val="20"/>
          <w:rtl w:val="0"/>
          <w:lang w:val="ru-RU"/>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ind w:firstLine="284"/>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Пухлина </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новоутворення</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 це патологічний процес</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що характеризується безконтрольним розмноженням та порушенням диференціювання клітин</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Клітини набувають не властивих їм характеристик</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таких як</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катаплазію – зниження ступеня диференціювання клітин або анаплазію – недиференційований стан</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Новоутворення має морфологічний</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біохімічний та імунологічний атипізм</w:t>
      </w:r>
      <w:r>
        <w:rPr>
          <w:sz w:val="20"/>
          <w:szCs w:val="20"/>
          <w:rtl w:val="0"/>
          <w:lang w:val="ru-RU"/>
          <w14:textOutline w14:w="12700" w14:cap="flat">
            <w14:noFill/>
            <w14:miter w14:lim="400000"/>
          </w14:textOutline>
        </w:rPr>
        <w:t>.</w:t>
      </w:r>
    </w:p>
    <w:p>
      <w:pPr>
        <w:pStyle w:val="Normal.0"/>
        <w:numPr>
          <w:ilvl w:val="0"/>
          <w:numId w:val="88"/>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Морфологічний атипізм характеризується порушенням форми та розміру</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зміною ядерно</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цитоплазматичного відношення</w:t>
      </w:r>
      <w:r>
        <w:rPr>
          <w:sz w:val="20"/>
          <w:szCs w:val="20"/>
          <w:rtl w:val="0"/>
          <w:lang w:val="ru-RU"/>
          <w14:textOutline w14:w="12700" w14:cap="flat">
            <w14:noFill/>
            <w14:miter w14:lim="400000"/>
          </w14:textOutline>
        </w:rPr>
        <w:t xml:space="preserve">. </w:t>
      </w:r>
    </w:p>
    <w:p>
      <w:pPr>
        <w:pStyle w:val="Normal.0"/>
        <w:numPr>
          <w:ilvl w:val="0"/>
          <w:numId w:val="88"/>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Біохімічний атипізм – зміною метаболізму клітин</w:t>
      </w:r>
      <w:r>
        <w:rPr>
          <w:sz w:val="20"/>
          <w:szCs w:val="20"/>
          <w:rtl w:val="0"/>
          <w:lang w:val="ru-RU"/>
          <w14:textOutline w14:w="12700" w14:cap="flat">
            <w14:noFill/>
            <w14:miter w14:lim="400000"/>
          </w14:textOutline>
        </w:rPr>
        <w:t>.</w:t>
      </w:r>
    </w:p>
    <w:p>
      <w:pPr>
        <w:pStyle w:val="Normal.0"/>
        <w:numPr>
          <w:ilvl w:val="0"/>
          <w:numId w:val="88"/>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Імунологічний атипізм – поява нових антигенних характеристик</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line="240" w:lineRule="auto"/>
        <w:jc w:val="both"/>
        <w:rPr>
          <w:sz w:val="20"/>
          <w:szCs w:val="20"/>
          <w14:textOutline w14:w="12700" w14:cap="flat">
            <w14:noFill/>
            <w14:miter w14:lim="400000"/>
          </w14:textOutline>
        </w:rPr>
      </w:pPr>
      <w:r>
        <w:rPr>
          <w:sz w:val="20"/>
          <w:szCs w:val="20"/>
          <w:rtl w:val="0"/>
          <w14:textOutline w14:w="12700" w14:cap="flat">
            <w14:noFill/>
            <w14:miter w14:lim="400000"/>
          </w14:textOutline>
        </w:rPr>
        <w:tab/>
        <w:t>Пухлини діляться на доброякісні та злоякісні</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Важливо звертати увагу на диференціювання</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характер росту та метастазування пухлин</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sectPr>
          <w:type w:val="continuous"/>
          <w:pgSz w:w="8400" w:h="11900" w:orient="portrait"/>
          <w:pgMar w:top="0" w:right="1134" w:bottom="0" w:left="851" w:header="284" w:footer="284"/>
          <w:pgNumType w:start="0"/>
          <w:bidi w:val="0"/>
        </w:sectPr>
      </w:pPr>
      <w:r>
        <w:rPr>
          <w:sz w:val="20"/>
          <w:szCs w:val="20"/>
          <w:rtl w:val="0"/>
          <w:lang w:val="ru-RU"/>
          <w14:textOutline w14:w="12700" w14:cap="flat">
            <w14:noFill/>
            <w14:miter w14:lim="400000"/>
          </w14:textOutline>
        </w:rPr>
        <w:t>Диференційні ознаки доброякісних і злоякісних пухлин</w:t>
      </w:r>
      <w:r>
        <w:rPr>
          <w:sz w:val="20"/>
          <w:szCs w:val="20"/>
          <w:rtl w:val="0"/>
          <w:lang w:val="ru-RU"/>
          <w14:textOutline w14:w="12700" w14:cap="flat">
            <w14:noFill/>
            <w14:miter w14:lim="400000"/>
          </w14:textOutline>
        </w:rPr>
        <w:t>:</w:t>
      </w:r>
      <w:bookmarkStart w:name="_Hlk79473412" w:id="30"/>
      <w:r>
        <w:rPr>
          <w:sz w:val="20"/>
          <w:szCs w:val="20"/>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029"/>
        </w:tabs>
        <w:spacing w:before="20" w:after="40" w:line="240" w:lineRule="auto"/>
        <w:jc w:val="center"/>
        <w:rPr>
          <w:sz w:val="20"/>
          <w:szCs w:val="20"/>
          <w:u w:val="single"/>
          <w14:textOutline w14:w="12700" w14:cap="flat">
            <w14:noFill/>
            <w14:miter w14:lim="400000"/>
          </w14:textOutline>
        </w:rPr>
      </w:pPr>
      <w:bookmarkEnd w:id="30"/>
      <w:r>
        <w:rPr>
          <w:sz w:val="20"/>
          <w:szCs w:val="20"/>
          <w:u w:val="single"/>
          <w:rtl w:val="0"/>
          <w:lang w:val="ru-RU"/>
          <w14:textOutline w14:w="12700" w14:cap="flat">
            <w14:noFill/>
            <w14:miter w14:lim="400000"/>
          </w14:textOutline>
        </w:rPr>
        <w:t>Ознаки доброякісних пухлин</w:t>
      </w:r>
    </w:p>
    <w:p>
      <w:pPr>
        <w:pStyle w:val="Normal.0"/>
        <w:tabs>
          <w:tab w:val="left" w:pos="1416"/>
          <w:tab w:val="left" w:pos="2124"/>
          <w:tab w:val="left" w:pos="2832"/>
          <w:tab w:val="left" w:pos="3540"/>
          <w:tab w:val="left" w:pos="4248"/>
          <w:tab w:val="left" w:pos="4956"/>
          <w:tab w:val="left" w:pos="5664"/>
          <w:tab w:val="left" w:pos="6029"/>
        </w:tabs>
        <w:spacing w:line="240" w:lineRule="auto"/>
        <w:rPr>
          <w:sz w:val="20"/>
          <w:szCs w:val="20"/>
          <w:u w:val="single"/>
          <w14:textOutline w14:w="12700" w14:cap="flat">
            <w14:noFill/>
            <w14:miter w14:lim="400000"/>
          </w14:textOutline>
        </w:rPr>
        <w:sectPr>
          <w:type w:val="continuous"/>
          <w:pgSz w:w="8400" w:h="11900" w:orient="portrait"/>
          <w:pgMar w:top="0" w:right="1134" w:bottom="0" w:left="851" w:header="284" w:footer="284"/>
          <w:pgNumType w:start="0"/>
          <w:bidi w:val="0"/>
        </w:sectPr>
      </w:pPr>
      <w:bookmarkStart w:name="_Hlk79473475" w:id="31"/>
      <w:r>
        <w:rPr>
          <w:sz w:val="20"/>
          <w:szCs w:val="20"/>
          <w:u w:val="single"/>
          <w14:textOutline w14:w="12700" w14:cap="flat">
            <w14:noFill/>
            <w14:miter w14:lim="400000"/>
          </w14:textOutline>
        </w:rPr>
      </w:r>
    </w:p>
    <w:p>
      <w:pPr>
        <w:pStyle w:val="Normal.0"/>
        <w:numPr>
          <w:ilvl w:val="0"/>
          <w:numId w:val="90"/>
        </w:numPr>
        <w:bidi w:val="0"/>
        <w:spacing w:line="240" w:lineRule="auto"/>
        <w:ind w:right="0"/>
        <w:jc w:val="left"/>
        <w:rPr>
          <w:sz w:val="20"/>
          <w:szCs w:val="20"/>
          <w:rtl w:val="0"/>
        </w:rPr>
      </w:pPr>
      <w:bookmarkEnd w:id="31"/>
      <w:r>
        <w:rPr>
          <w:sz w:val="20"/>
          <w:szCs w:val="20"/>
          <w:rtl w:val="0"/>
          <w:lang w:val="ru-RU"/>
          <w14:textOutline w14:w="12700" w14:cap="flat">
            <w14:noFill/>
            <w14:miter w14:lim="400000"/>
          </w14:textOutline>
        </w:rPr>
        <w:t>Високодиференційованість клітин</w:t>
      </w:r>
      <w:r>
        <w:rPr>
          <w:sz w:val="20"/>
          <w:szCs w:val="20"/>
          <w:rtl w:val="0"/>
          <w:lang w:val="ru-RU"/>
          <w14:textOutline w14:w="12700" w14:cap="flat">
            <w14:noFill/>
            <w14:miter w14:lim="400000"/>
          </w14:textOutline>
        </w:rPr>
        <w:t>.</w:t>
      </w:r>
    </w:p>
    <w:p>
      <w:pPr>
        <w:pStyle w:val="Normal.0"/>
        <w:numPr>
          <w:ilvl w:val="0"/>
          <w:numId w:val="90"/>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Експансивний ріст</w:t>
      </w:r>
      <w:r>
        <w:rPr>
          <w:sz w:val="20"/>
          <w:szCs w:val="20"/>
          <w:rtl w:val="0"/>
          <w:lang w:val="ru-RU"/>
          <w14:textOutline w14:w="12700" w14:cap="flat">
            <w14:noFill/>
            <w14:miter w14:lim="400000"/>
          </w14:textOutline>
        </w:rPr>
        <w:t>.</w:t>
      </w:r>
    </w:p>
    <w:p>
      <w:pPr>
        <w:pStyle w:val="Normal.0"/>
        <w:numPr>
          <w:ilvl w:val="0"/>
          <w:numId w:val="90"/>
        </w:numPr>
        <w:bidi w:val="0"/>
        <w:spacing w:line="240" w:lineRule="auto"/>
        <w:ind w:right="0"/>
        <w:jc w:val="left"/>
        <w:rPr>
          <w:sz w:val="20"/>
          <w:szCs w:val="20"/>
          <w:rtl w:val="0"/>
        </w:rPr>
      </w:pPr>
      <w:bookmarkStart w:name="_Hlk79474403" w:id="32"/>
      <w:r>
        <w:rPr>
          <w:sz w:val="20"/>
          <w:szCs w:val="20"/>
          <w:rtl w:val="0"/>
          <w:lang w:val="ru-RU"/>
          <w14:textOutline w14:w="12700" w14:cap="flat">
            <w14:noFill/>
            <w14:miter w14:lim="400000"/>
          </w14:textOutline>
        </w:rPr>
        <w:t>Оточення капсулою</w:t>
      </w:r>
      <w:r>
        <w:rPr>
          <w:sz w:val="20"/>
          <w:szCs w:val="20"/>
          <w:rtl w:val="0"/>
          <w:lang w:val="ru-RU"/>
          <w14:textOutline w14:w="12700" w14:cap="flat">
            <w14:noFill/>
            <w14:miter w14:lim="400000"/>
          </w14:textOutline>
        </w:rPr>
        <w:t>.</w:t>
      </w:r>
    </w:p>
    <w:p>
      <w:pPr>
        <w:pStyle w:val="Normal.0"/>
        <w:numPr>
          <w:ilvl w:val="0"/>
          <w:numId w:val="90"/>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Мало мітозів</w:t>
      </w:r>
      <w:r>
        <w:rPr>
          <w:sz w:val="20"/>
          <w:szCs w:val="20"/>
          <w:rtl w:val="0"/>
          <w:lang w:val="ru-RU"/>
          <w14:textOutline w14:w="12700" w14:cap="flat">
            <w14:noFill/>
            <w14:miter w14:lim="400000"/>
          </w14:textOutline>
        </w:rPr>
        <w:t>.</w:t>
      </w:r>
    </w:p>
    <w:p>
      <w:pPr>
        <w:pStyle w:val="Normal.0"/>
        <w:numPr>
          <w:ilvl w:val="0"/>
          <w:numId w:val="90"/>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Повільний ріст</w:t>
      </w:r>
      <w:r>
        <w:rPr>
          <w:sz w:val="20"/>
          <w:szCs w:val="20"/>
          <w:rtl w:val="0"/>
          <w:lang w:val="ru-RU"/>
          <w14:textOutline w14:w="12700" w14:cap="flat">
            <w14:noFill/>
            <w14:miter w14:lim="400000"/>
          </w14:textOutline>
        </w:rPr>
        <w:t>.</w:t>
      </w:r>
    </w:p>
    <w:p>
      <w:pPr>
        <w:pStyle w:val="Normal.0"/>
        <w:numPr>
          <w:ilvl w:val="0"/>
          <w:numId w:val="90"/>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Відсутність метастазування</w:t>
      </w:r>
      <w:r>
        <w:rPr>
          <w:sz w:val="20"/>
          <w:szCs w:val="20"/>
          <w:rtl w:val="0"/>
          <w:lang w:val="ru-RU"/>
          <w14:textOutline w14:w="12700" w14:cap="flat">
            <w14:noFill/>
            <w14:miter w14:lim="400000"/>
          </w14:textOutline>
        </w:rPr>
        <w:t>.</w:t>
      </w:r>
      <w:bookmarkEnd w:id="32"/>
    </w:p>
    <w:p>
      <w:pPr>
        <w:pStyle w:val="Normal.0"/>
        <w:tabs>
          <w:tab w:val="left" w:pos="1416"/>
          <w:tab w:val="left" w:pos="2124"/>
          <w:tab w:val="left" w:pos="2832"/>
          <w:tab w:val="left" w:pos="3540"/>
          <w:tab w:val="left" w:pos="4248"/>
          <w:tab w:val="left" w:pos="4956"/>
          <w:tab w:val="left" w:pos="5664"/>
          <w:tab w:val="left" w:pos="6029"/>
        </w:tabs>
        <w:spacing w:line="240" w:lineRule="auto"/>
        <w:ind w:left="720" w:firstLine="0"/>
        <w:rPr>
          <w:sz w:val="20"/>
          <w:szCs w:val="2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rPr>
          <w14:textOutline w14:w="12700" w14:cap="flat">
            <w14:noFill/>
            <w14:miter w14:lim="400000"/>
          </w14:textOutline>
        </w:rPr>
        <w:sectPr>
          <w:type w:val="continuous"/>
          <w:pgSz w:w="8400" w:h="11900" w:orient="portrait"/>
          <w:pgMar w:top="0" w:right="1134" w:bottom="0" w:left="851" w:header="284" w:footer="284"/>
          <w:pgNumType w:start="0"/>
          <w:cols w:space="598" w:num="2" w:equalWidth="1"/>
          <w:bidi w:val="0"/>
        </w:sectPr>
      </w:pPr>
      <w:r>
        <w:rPr>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u w:val="single"/>
          <w14:textOutline w14:w="12700" w14:cap="flat">
            <w14:noFill/>
            <w14:miter w14:lim="400000"/>
          </w14:textOutline>
        </w:rPr>
      </w:pPr>
      <w:r>
        <w:rPr>
          <w:sz w:val="20"/>
          <w:szCs w:val="20"/>
          <w:u w:val="single"/>
          <w:rtl w:val="0"/>
          <w:lang w:val="ru-RU"/>
          <w14:textOutline w14:w="12700" w14:cap="flat">
            <w14:noFill/>
            <w14:miter w14:lim="400000"/>
          </w14:textOutline>
        </w:rPr>
        <w:t>Ознаки злоякісних пухлин</w:t>
      </w:r>
    </w:p>
    <w:p>
      <w:pPr>
        <w:pStyle w:val="Normal.0"/>
        <w:tabs>
          <w:tab w:val="left" w:pos="1416"/>
          <w:tab w:val="left" w:pos="2124"/>
          <w:tab w:val="left" w:pos="2832"/>
          <w:tab w:val="left" w:pos="3540"/>
          <w:tab w:val="left" w:pos="4248"/>
          <w:tab w:val="left" w:pos="4956"/>
          <w:tab w:val="left" w:pos="5664"/>
          <w:tab w:val="left" w:pos="6029"/>
        </w:tabs>
        <w:spacing w:line="240" w:lineRule="auto"/>
        <w:rPr>
          <w:sz w:val="20"/>
          <w:szCs w:val="20"/>
          <w:u w:val="single"/>
          <w14:textOutline w14:w="12700" w14:cap="flat">
            <w14:noFill/>
            <w14:miter w14:lim="400000"/>
          </w14:textOutline>
        </w:rPr>
        <w:sectPr>
          <w:type w:val="continuous"/>
          <w:pgSz w:w="8400" w:h="11900" w:orient="portrait"/>
          <w:pgMar w:top="0" w:right="1134" w:bottom="0" w:left="851" w:header="284" w:footer="284"/>
          <w:pgNumType w:start="0"/>
          <w:bidi w:val="0"/>
        </w:sectPr>
      </w:pPr>
      <w:r>
        <w:rPr>
          <w:sz w:val="20"/>
          <w:szCs w:val="20"/>
          <w:u w:val="single"/>
          <w14:textOutline w14:w="12700" w14:cap="flat">
            <w14:noFill/>
            <w14:miter w14:lim="400000"/>
          </w14:textOutline>
        </w:rPr>
      </w:r>
    </w:p>
    <w:p>
      <w:pPr>
        <w:pStyle w:val="Normal.0"/>
        <w:numPr>
          <w:ilvl w:val="0"/>
          <w:numId w:val="9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Середньо</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або низкодиференційованість клітин</w:t>
      </w:r>
      <w:r>
        <w:rPr>
          <w:sz w:val="20"/>
          <w:szCs w:val="20"/>
          <w:rtl w:val="0"/>
          <w:lang w:val="ru-RU"/>
          <w14:textOutline w14:w="12700" w14:cap="flat">
            <w14:noFill/>
            <w14:miter w14:lim="400000"/>
          </w14:textOutline>
        </w:rPr>
        <w:t>.</w:t>
      </w:r>
    </w:p>
    <w:p>
      <w:pPr>
        <w:pStyle w:val="Normal.0"/>
        <w:numPr>
          <w:ilvl w:val="0"/>
          <w:numId w:val="91"/>
        </w:numPr>
        <w:bidi w:val="0"/>
        <w:spacing w:line="240" w:lineRule="auto"/>
        <w:ind w:right="0"/>
        <w:jc w:val="left"/>
        <w:rPr>
          <w:sz w:val="20"/>
          <w:szCs w:val="20"/>
          <w:rtl w:val="0"/>
        </w:rPr>
      </w:pPr>
      <w:bookmarkStart w:name="_Hlk79474384" w:id="33"/>
      <w:r>
        <w:rPr>
          <w:sz w:val="20"/>
          <w:szCs w:val="20"/>
          <w:rtl w:val="0"/>
          <w:lang w:val="ru-RU"/>
          <w14:textOutline w14:w="12700" w14:cap="flat">
            <w14:noFill/>
            <w14:miter w14:lim="400000"/>
          </w14:textOutline>
        </w:rPr>
        <w:t>Інфільтративний ріст</w:t>
      </w:r>
      <w:r>
        <w:rPr>
          <w:sz w:val="20"/>
          <w:szCs w:val="20"/>
          <w:rtl w:val="0"/>
          <w:lang w:val="ru-RU"/>
          <w14:textOutline w14:w="12700" w14:cap="flat">
            <w14:noFill/>
            <w14:miter w14:lim="400000"/>
          </w14:textOutline>
        </w:rPr>
        <w:t>.</w:t>
      </w:r>
    </w:p>
    <w:p>
      <w:pPr>
        <w:pStyle w:val="Normal.0"/>
        <w:tabs>
          <w:tab w:val="left" w:pos="1416"/>
          <w:tab w:val="left" w:pos="2124"/>
          <w:tab w:val="left" w:pos="2832"/>
          <w:tab w:val="left" w:pos="3540"/>
          <w:tab w:val="left" w:pos="4248"/>
          <w:tab w:val="left" w:pos="4956"/>
          <w:tab w:val="left" w:pos="5664"/>
          <w:tab w:val="left" w:pos="6029"/>
        </w:tabs>
        <w:spacing w:line="240" w:lineRule="auto"/>
        <w:rPr>
          <w:sz w:val="20"/>
          <w:szCs w:val="20"/>
        </w:rPr>
      </w:pPr>
      <w:bookmarkEnd w:id="33"/>
    </w:p>
    <w:p>
      <w:pPr>
        <w:pStyle w:val="Normal.0"/>
        <w:numPr>
          <w:ilvl w:val="0"/>
          <w:numId w:val="91"/>
        </w:numPr>
        <w:bidi w:val="0"/>
        <w:spacing w:line="240" w:lineRule="auto"/>
        <w:ind w:right="0"/>
        <w:jc w:val="left"/>
        <w:rPr>
          <w:sz w:val="20"/>
          <w:szCs w:val="20"/>
          <w:rtl w:val="0"/>
        </w:rPr>
      </w:pPr>
      <w:bookmarkStart w:name="_Hlk79473631" w:id="34"/>
      <w:r>
        <w:rPr>
          <w:sz w:val="20"/>
          <w:szCs w:val="20"/>
          <w:rtl w:val="0"/>
          <w:lang w:val="ru-RU"/>
          <w14:textOutline w14:w="12700" w14:cap="flat">
            <w14:noFill/>
            <w14:miter w14:lim="400000"/>
          </w14:textOutline>
        </w:rPr>
        <w:t>Капсула відсутня</w:t>
      </w:r>
      <w:r>
        <w:rPr>
          <w:sz w:val="20"/>
          <w:szCs w:val="20"/>
          <w:rtl w:val="0"/>
          <w:lang w:val="ru-RU"/>
          <w14:textOutline w14:w="12700" w14:cap="flat">
            <w14:noFill/>
            <w14:miter w14:lim="400000"/>
          </w14:textOutline>
        </w:rPr>
        <w:t>.</w:t>
      </w:r>
    </w:p>
    <w:p>
      <w:pPr>
        <w:pStyle w:val="Normal.0"/>
        <w:numPr>
          <w:ilvl w:val="0"/>
          <w:numId w:val="9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Інфільтруючий ріст</w:t>
      </w:r>
      <w:r>
        <w:rPr>
          <w:sz w:val="20"/>
          <w:szCs w:val="20"/>
          <w:rtl w:val="0"/>
          <w:lang w:val="ru-RU"/>
          <w14:textOutline w14:w="12700" w14:cap="flat">
            <w14:noFill/>
            <w14:miter w14:lim="400000"/>
          </w14:textOutline>
        </w:rPr>
        <w:t>.</w:t>
      </w:r>
    </w:p>
    <w:p>
      <w:pPr>
        <w:pStyle w:val="Normal.0"/>
        <w:numPr>
          <w:ilvl w:val="0"/>
          <w:numId w:val="9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Багато мітозів</w:t>
      </w:r>
      <w:r>
        <w:rPr>
          <w:sz w:val="20"/>
          <w:szCs w:val="20"/>
          <w:rtl w:val="0"/>
          <w:lang w:val="ru-RU"/>
          <w14:textOutline w14:w="12700" w14:cap="flat">
            <w14:noFill/>
            <w14:miter w14:lim="400000"/>
          </w14:textOutline>
        </w:rPr>
        <w:t>.</w:t>
      </w:r>
    </w:p>
    <w:p>
      <w:pPr>
        <w:pStyle w:val="Normal.0"/>
        <w:numPr>
          <w:ilvl w:val="0"/>
          <w:numId w:val="9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Швидко ростуть</w:t>
      </w:r>
      <w:r>
        <w:rPr>
          <w:sz w:val="20"/>
          <w:szCs w:val="20"/>
          <w:rtl w:val="0"/>
          <w:lang w:val="ru-RU"/>
          <w14:textOutline w14:w="12700" w14:cap="flat">
            <w14:noFill/>
            <w14:miter w14:lim="400000"/>
          </w14:textOutline>
        </w:rPr>
        <w:t>.</w:t>
      </w:r>
      <w:bookmarkEnd w:id="34"/>
    </w:p>
    <w:p>
      <w:pPr>
        <w:pStyle w:val="Normal.0"/>
        <w:numPr>
          <w:ilvl w:val="0"/>
          <w:numId w:val="9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Метастазують</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center"/>
        <w:sectPr>
          <w:type w:val="continuous"/>
          <w:pgSz w:w="8400" w:h="11900" w:orient="portrait"/>
          <w:pgMar w:top="0" w:right="1134" w:bottom="0" w:left="851" w:header="284" w:footer="284"/>
          <w:pgNumType w:start="0"/>
          <w:cols w:space="598" w:num="2" w:equalWidth="1"/>
          <w:bidi w:val="0"/>
        </w:sectPr>
      </w:pPr>
      <w:r/>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Ріст пухлин</w:t>
      </w:r>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Експансивний ріст</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при якому пухлина тисне на оточуючі тканини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стиснені тканини можуть атрофуватись та заміщуватись сполучною тканиною</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це призводить до утворення псевдокапсули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Експансивний ріст притаманний доброякісним пухлинам</w:t>
      </w:r>
      <w:r>
        <w:rPr>
          <w:sz w:val="20"/>
          <w:szCs w:val="20"/>
          <w:rtl w:val="0"/>
          <w:lang w:val="ru-RU"/>
          <w14:textOutline w14:w="12700" w14:cap="flat">
            <w14:noFill/>
            <w14:miter w14:lim="400000"/>
          </w14:textOutline>
        </w:rPr>
        <w:t>.</w:t>
      </w:r>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Інфільтративний ріст – пухлина вростає в оточуючі тканини та руйнує їх</w:t>
      </w:r>
      <w:r>
        <w:rPr>
          <w:sz w:val="20"/>
          <w:szCs w:val="20"/>
          <w:rtl w:val="0"/>
          <w:lang w:val="ru-RU"/>
          <w14:textOutline w14:w="12700" w14:cap="flat">
            <w14:noFill/>
            <w14:miter w14:lim="400000"/>
          </w14:textOutline>
        </w:rPr>
        <w:t>.</w:t>
      </w:r>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Інфільтративний ріст притаманний для злоякісних пухлин</w:t>
      </w:r>
      <w:r>
        <w:rPr>
          <w:sz w:val="20"/>
          <w:szCs w:val="20"/>
          <w:rtl w:val="0"/>
          <w:lang w:val="ru-RU"/>
          <w14:textOutline w14:w="12700" w14:cap="flat">
            <w14:noFill/>
            <w14:miter w14:lim="400000"/>
          </w14:textOutline>
        </w:rPr>
        <w:t>.</w:t>
      </w:r>
    </w:p>
    <w:p>
      <w:pPr>
        <w:pStyle w:val="Normal.0"/>
        <w:numPr>
          <w:ilvl w:val="0"/>
          <w:numId w:val="53"/>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Апозиційний </w:t>
      </w:r>
      <w:bookmarkStart w:name="_Hlk79474805" w:id="35"/>
      <w:r>
        <w:rPr>
          <w:sz w:val="20"/>
          <w:szCs w:val="20"/>
          <w:rtl w:val="0"/>
          <w:lang w:val="ru-RU"/>
          <w14:textOutline w14:w="12700" w14:cap="flat">
            <w14:noFill/>
            <w14:miter w14:lim="400000"/>
          </w14:textOutline>
        </w:rPr>
        <w:t>ріст зумовлений неопластичною трансформацією нормальних клітин в патологічні</w:t>
      </w:r>
      <w:r>
        <w:rPr>
          <w:sz w:val="20"/>
          <w:szCs w:val="20"/>
          <w:rtl w:val="0"/>
          <w:lang w:val="ru-RU"/>
          <w14:textOutline w14:w="12700" w14:cap="flat">
            <w14:noFill/>
            <w14:miter w14:lim="400000"/>
          </w14:textOutline>
        </w:rPr>
        <w:t>.</w:t>
      </w:r>
      <w:bookmarkEnd w:id="35"/>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Ріст пухлини відносно порожнистого органу</w:t>
      </w:r>
    </w:p>
    <w:p>
      <w:pPr>
        <w:pStyle w:val="Normal.0"/>
        <w:numPr>
          <w:ilvl w:val="0"/>
          <w:numId w:val="53"/>
        </w:numPr>
        <w:bidi w:val="0"/>
        <w:spacing w:line="240" w:lineRule="auto"/>
        <w:ind w:right="0"/>
        <w:jc w:val="both"/>
        <w:rPr>
          <w:sz w:val="20"/>
          <w:szCs w:val="20"/>
          <w:rtl w:val="0"/>
        </w:rPr>
      </w:pPr>
      <w:bookmarkStart w:name="_Hlk79474667" w:id="36"/>
      <w:r>
        <w:rPr>
          <w:sz w:val="20"/>
          <w:szCs w:val="20"/>
          <w:rtl w:val="0"/>
          <w:lang w:val="ru-RU"/>
          <w14:textOutline w14:w="12700" w14:cap="flat">
            <w14:noFill/>
            <w14:miter w14:lim="400000"/>
          </w14:textOutline>
        </w:rPr>
        <w:t>Ендофітний ріст – це інфільтративний ріст вглиб органу</w:t>
      </w:r>
      <w:r>
        <w:rPr>
          <w:sz w:val="20"/>
          <w:szCs w:val="20"/>
          <w:rtl w:val="0"/>
          <w:lang w:val="ru-RU"/>
          <w14:textOutline w14:w="12700" w14:cap="flat">
            <w14:noFill/>
            <w14:miter w14:lim="400000"/>
          </w14:textOutline>
        </w:rPr>
        <w:t>.</w:t>
      </w:r>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Екзофітний ріст – це експансивний ріст в порожнину органа</w:t>
      </w:r>
      <w:r>
        <w:rPr>
          <w:sz w:val="20"/>
          <w:szCs w:val="20"/>
          <w:rtl w:val="0"/>
          <w:lang w:val="ru-RU"/>
          <w14:textOutline w14:w="12700" w14:cap="flat">
            <w14:noFill/>
            <w14:miter w14:lim="400000"/>
          </w14:textOutline>
        </w:rPr>
        <w:t>.</w:t>
      </w:r>
      <w:bookmarkEnd w:id="36"/>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ind w:left="720" w:firstLine="0"/>
        <w:jc w:val="center"/>
        <w:rPr>
          <w:sz w:val="20"/>
          <w:szCs w:val="20"/>
          <w14:textOutline w14:w="12700" w14:cap="flat">
            <w14:noFill/>
            <w14:miter w14:lim="400000"/>
          </w14:textOutline>
        </w:rPr>
      </w:pPr>
      <w:bookmarkStart w:name="_Hlk79474528" w:id="37"/>
      <w:r>
        <w:rPr>
          <w:sz w:val="20"/>
          <w:szCs w:val="20"/>
          <w:rtl w:val="0"/>
          <w:lang w:val="ru-RU"/>
          <w14:textOutline w14:w="12700" w14:cap="flat">
            <w14:noFill/>
            <w14:miter w14:lim="400000"/>
          </w14:textOutline>
        </w:rPr>
        <w:t>Ріст пухлин за кількістю вогнищ</w:t>
      </w:r>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Уніцентричний </w:t>
      </w:r>
      <w:bookmarkEnd w:id="37"/>
      <w:r>
        <w:rPr>
          <w:sz w:val="20"/>
          <w:szCs w:val="20"/>
          <w:rtl w:val="0"/>
          <w:lang w:val="ru-RU"/>
          <w14:textOutline w14:w="12700" w14:cap="flat">
            <w14:noFill/>
            <w14:miter w14:lim="400000"/>
          </w14:textOutline>
        </w:rPr>
        <w:t xml:space="preserve">– </w:t>
      </w:r>
      <w:bookmarkStart w:name="_Hlk79474641" w:id="38"/>
      <w:r>
        <w:rPr>
          <w:sz w:val="20"/>
          <w:szCs w:val="20"/>
          <w:rtl w:val="0"/>
          <w:lang w:val="ru-RU"/>
          <w14:textOutline w14:w="12700" w14:cap="flat">
            <w14:noFill/>
            <w14:miter w14:lim="400000"/>
          </w14:textOutline>
        </w:rPr>
        <w:t>одне вогнище росту</w:t>
      </w:r>
      <w:r>
        <w:rPr>
          <w:sz w:val="20"/>
          <w:szCs w:val="20"/>
          <w:rtl w:val="0"/>
          <w:lang w:val="ru-RU"/>
          <w14:textOutline w14:w="12700" w14:cap="flat">
            <w14:noFill/>
            <w14:miter w14:lim="400000"/>
          </w14:textOutline>
        </w:rPr>
        <w:t>.</w:t>
      </w:r>
      <w:bookmarkEnd w:id="38"/>
    </w:p>
    <w:p>
      <w:pPr>
        <w:pStyle w:val="Normal.0"/>
        <w:numPr>
          <w:ilvl w:val="0"/>
          <w:numId w:val="5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Мультицентричний – </w:t>
      </w:r>
      <w:bookmarkStart w:name="_Hlk79474737" w:id="39"/>
      <w:r>
        <w:rPr>
          <w:sz w:val="20"/>
          <w:szCs w:val="20"/>
          <w:rtl w:val="0"/>
          <w:lang w:val="ru-RU"/>
          <w14:textOutline w14:w="12700" w14:cap="flat">
            <w14:noFill/>
            <w14:miter w14:lim="400000"/>
          </w14:textOutline>
        </w:rPr>
        <w:t>декілька вогнищ</w:t>
      </w:r>
      <w:r>
        <w:rPr>
          <w:sz w:val="20"/>
          <w:szCs w:val="20"/>
          <w:rtl w:val="0"/>
          <w:lang w:val="ru-RU"/>
          <w14:textOutline w14:w="12700" w14:cap="flat">
            <w14:noFill/>
            <w14:miter w14:lim="400000"/>
          </w14:textOutline>
        </w:rPr>
        <w:t>.</w:t>
      </w:r>
      <w:bookmarkEnd w:id="39"/>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Види пухлин</w:t>
      </w:r>
    </w:p>
    <w:p>
      <w:pPr>
        <w:pStyle w:val="Normal.0"/>
        <w:numPr>
          <w:ilvl w:val="0"/>
          <w:numId w:val="93"/>
        </w:numPr>
        <w:bidi w:val="0"/>
        <w:spacing w:line="240" w:lineRule="auto"/>
        <w:ind w:right="0"/>
        <w:jc w:val="both"/>
        <w:rPr>
          <w:sz w:val="20"/>
          <w:szCs w:val="20"/>
          <w:rtl w:val="0"/>
        </w:rPr>
      </w:pPr>
      <w:bookmarkStart w:name="_Hlk79475061" w:id="40"/>
      <w:r>
        <w:rPr>
          <w:sz w:val="20"/>
          <w:szCs w:val="20"/>
          <w:rtl w:val="0"/>
          <w:lang w:val="ru-RU"/>
          <w14:textOutline w14:w="12700" w14:cap="flat">
            <w14:noFill/>
            <w14:miter w14:lim="400000"/>
          </w14:textOutline>
        </w:rPr>
        <w:t>Вузол – новоутворення з чіткими межами</w:t>
      </w:r>
      <w:r>
        <w:rPr>
          <w:sz w:val="20"/>
          <w:szCs w:val="20"/>
          <w:rtl w:val="0"/>
          <w:lang w:val="ru-RU"/>
          <w14:textOutline w14:w="12700" w14:cap="flat">
            <w14:noFill/>
            <w14:miter w14:lim="400000"/>
          </w14:textOutline>
        </w:rPr>
        <w:t>.</w:t>
      </w:r>
    </w:p>
    <w:p>
      <w:pPr>
        <w:pStyle w:val="Normal.0"/>
        <w:numPr>
          <w:ilvl w:val="0"/>
          <w:numId w:val="9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Кіста – новоутворення з чіткими межами та порожниною</w:t>
      </w:r>
      <w:r>
        <w:rPr>
          <w:sz w:val="20"/>
          <w:szCs w:val="20"/>
          <w:rtl w:val="0"/>
          <w:lang w:val="ru-RU"/>
          <w14:textOutline w14:w="12700" w14:cap="flat">
            <w14:noFill/>
            <w14:miter w14:lim="400000"/>
          </w14:textOutline>
        </w:rPr>
        <w:t>.</w:t>
      </w:r>
    </w:p>
    <w:p>
      <w:pPr>
        <w:pStyle w:val="Normal.0"/>
        <w:numPr>
          <w:ilvl w:val="0"/>
          <w:numId w:val="9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Інфільтрат – без чітких меж</w:t>
      </w:r>
      <w:r>
        <w:rPr>
          <w:sz w:val="20"/>
          <w:szCs w:val="20"/>
          <w:rtl w:val="0"/>
          <w:lang w:val="ru-RU"/>
          <w14:textOutline w14:w="12700" w14:cap="flat">
            <w14:noFill/>
            <w14:miter w14:lim="400000"/>
          </w14:textOutline>
        </w:rPr>
        <w:t>.</w:t>
      </w:r>
    </w:p>
    <w:p>
      <w:pPr>
        <w:pStyle w:val="Normal.0"/>
        <w:numPr>
          <w:ilvl w:val="0"/>
          <w:numId w:val="9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Виразка – новоутворення з дефектом тканини</w:t>
      </w:r>
      <w:r>
        <w:rPr>
          <w:sz w:val="20"/>
          <w:szCs w:val="20"/>
          <w:rtl w:val="0"/>
          <w:lang w:val="ru-RU"/>
          <w14:textOutline w14:w="12700" w14:cap="flat">
            <w14:noFill/>
            <w14:miter w14:lim="400000"/>
          </w14:textOutline>
        </w:rPr>
        <w:t>.</w:t>
      </w:r>
      <w:bookmarkEnd w:id="40"/>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Утворення назв пухлин</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ind w:firstLine="284"/>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Для доброякісних пухлин використовують латинські або грецькі назви тканин з якої вони походять та додають закінчення – «ома»</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якщо пухлина включає клітини декількох тканин – назви поєднуються</w:t>
      </w:r>
      <w:r>
        <w:rPr>
          <w:sz w:val="20"/>
          <w:szCs w:val="20"/>
          <w:rtl w:val="0"/>
          <w:lang w:val="ru-RU"/>
          <w14:textOutline w14:w="12700" w14:cap="flat">
            <w14:noFill/>
            <w14:miter w14:lim="400000"/>
          </w14:textOutline>
        </w:rPr>
        <w:t>:</w:t>
      </w:r>
    </w:p>
    <w:p>
      <w:pPr>
        <w:pStyle w:val="Normal.0"/>
        <w:numPr>
          <w:ilvl w:val="0"/>
          <w:numId w:val="95"/>
        </w:numPr>
        <w:bidi w:val="0"/>
        <w:spacing w:line="240" w:lineRule="auto"/>
        <w:ind w:right="0"/>
        <w:jc w:val="left"/>
        <w:rPr>
          <w:sz w:val="20"/>
          <w:szCs w:val="20"/>
          <w:rtl w:val="0"/>
        </w:rPr>
      </w:pPr>
      <w:bookmarkStart w:name="_Hlk79681026" w:id="41"/>
      <w:r>
        <w:rPr>
          <w:sz w:val="20"/>
          <w:szCs w:val="20"/>
          <w:rtl w:val="0"/>
          <w:lang w:val="ru-RU"/>
          <w14:textOutline w14:w="12700" w14:cap="flat">
            <w14:noFill/>
            <w14:miter w14:lim="400000"/>
          </w14:textOutline>
        </w:rPr>
        <w:t>Фіброма – доброякісна пухлина сполучної тканини</w:t>
      </w:r>
      <w:r>
        <w:rPr>
          <w:sz w:val="20"/>
          <w:szCs w:val="20"/>
          <w:rtl w:val="0"/>
          <w:lang w:val="ru-RU"/>
          <w14:textOutline w14:w="12700" w14:cap="flat">
            <w14:noFill/>
            <w14:miter w14:lim="400000"/>
          </w14:textOutline>
        </w:rPr>
        <w:t>.</w:t>
      </w:r>
      <w:bookmarkEnd w:id="41"/>
    </w:p>
    <w:p>
      <w:pPr>
        <w:pStyle w:val="Normal.0"/>
        <w:numPr>
          <w:ilvl w:val="0"/>
          <w:numId w:val="95"/>
        </w:numPr>
        <w:bidi w:val="0"/>
        <w:spacing w:line="240" w:lineRule="auto"/>
        <w:ind w:right="0"/>
        <w:jc w:val="left"/>
        <w:rPr>
          <w:sz w:val="20"/>
          <w:szCs w:val="20"/>
          <w:rtl w:val="0"/>
        </w:rPr>
      </w:pPr>
      <w:bookmarkStart w:name="_Hlk79475481" w:id="42"/>
      <w:r>
        <w:rPr>
          <w:sz w:val="20"/>
          <w:szCs w:val="20"/>
          <w:rtl w:val="0"/>
          <w:lang w:val="ru-RU"/>
          <w14:textOutline w14:w="12700" w14:cap="flat">
            <w14:noFill/>
            <w14:miter w14:lim="400000"/>
          </w14:textOutline>
        </w:rPr>
        <w:t>Ліпома – доброякісна  пухлина жирової тканини</w:t>
      </w:r>
      <w:r>
        <w:rPr>
          <w:sz w:val="20"/>
          <w:szCs w:val="20"/>
          <w:rtl w:val="0"/>
          <w:lang w:val="ru-RU"/>
          <w14:textOutline w14:w="12700" w14:cap="flat">
            <w14:noFill/>
            <w14:miter w14:lim="400000"/>
          </w14:textOutline>
        </w:rPr>
        <w:t>.</w:t>
      </w:r>
    </w:p>
    <w:p>
      <w:pPr>
        <w:pStyle w:val="Normal.0"/>
        <w:numPr>
          <w:ilvl w:val="0"/>
          <w:numId w:val="95"/>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Аденома – доброякісна  пухлина залозистої тканини</w:t>
      </w:r>
      <w:r>
        <w:rPr>
          <w:sz w:val="20"/>
          <w:szCs w:val="20"/>
          <w:rtl w:val="0"/>
          <w:lang w:val="ru-RU"/>
          <w14:textOutline w14:w="12700" w14:cap="flat">
            <w14:noFill/>
            <w14:miter w14:lim="400000"/>
          </w14:textOutline>
        </w:rPr>
        <w:t>.</w:t>
      </w:r>
    </w:p>
    <w:p>
      <w:pPr>
        <w:pStyle w:val="Normal.0"/>
        <w:numPr>
          <w:ilvl w:val="0"/>
          <w:numId w:val="95"/>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Міома – доброякісна  пухлина м’язової тканини</w:t>
      </w:r>
      <w:r>
        <w:rPr>
          <w:sz w:val="20"/>
          <w:szCs w:val="20"/>
          <w:rtl w:val="0"/>
          <w:lang w:val="ru-RU"/>
          <w14:textOutline w14:w="12700" w14:cap="flat">
            <w14:noFill/>
            <w14:miter w14:lim="400000"/>
          </w14:textOutline>
        </w:rPr>
        <w:t>.</w:t>
      </w:r>
      <w:bookmarkEnd w:id="42"/>
    </w:p>
    <w:p>
      <w:pPr>
        <w:pStyle w:val="Normal.0"/>
        <w:numPr>
          <w:ilvl w:val="0"/>
          <w:numId w:val="95"/>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Рабдоміома – доброякісна пухлина </w:t>
      </w:r>
      <w:r>
        <w:rPr>
          <w:sz w:val="20"/>
          <w:szCs w:val="20"/>
          <w:shd w:val="clear" w:color="auto" w:fill="ffffff"/>
          <w:rtl w:val="0"/>
          <w:lang w:val="ru-RU"/>
          <w14:textOutline w14:w="12700" w14:cap="flat">
            <w14:noFill/>
            <w14:miter w14:lim="400000"/>
          </w14:textOutline>
        </w:rPr>
        <w:t>поперечно</w:t>
      </w:r>
      <w:r>
        <w:rPr>
          <w:sz w:val="20"/>
          <w:szCs w:val="20"/>
          <w:shd w:val="clear" w:color="auto" w:fill="ffffff"/>
          <w:rtl w:val="0"/>
          <w:lang w:val="ru-RU"/>
          <w14:textOutline w14:w="12700" w14:cap="flat">
            <w14:noFill/>
            <w14:miter w14:lim="400000"/>
          </w14:textOutline>
        </w:rPr>
        <w:t>-</w:t>
      </w:r>
      <w:r>
        <w:rPr>
          <w:sz w:val="20"/>
          <w:szCs w:val="20"/>
          <w:shd w:val="clear" w:color="auto" w:fill="ffffff"/>
          <w:rtl w:val="0"/>
          <w:lang w:val="ru-RU"/>
          <w14:textOutline w14:w="12700" w14:cap="flat">
            <w14:noFill/>
            <w14:miter w14:lim="400000"/>
          </w14:textOutline>
        </w:rPr>
        <w:t>посмугованої м</w:t>
      </w:r>
      <w:r>
        <w:rPr>
          <w:sz w:val="20"/>
          <w:szCs w:val="20"/>
          <w:shd w:val="clear" w:color="auto" w:fill="ffffff"/>
          <w:rtl w:val="0"/>
          <w:lang w:val="ru-RU"/>
          <w14:textOutline w14:w="12700" w14:cap="flat">
            <w14:noFill/>
            <w14:miter w14:lim="400000"/>
          </w14:textOutline>
        </w:rPr>
        <w:t>'</w:t>
      </w:r>
      <w:r>
        <w:rPr>
          <w:sz w:val="20"/>
          <w:szCs w:val="20"/>
          <w:shd w:val="clear" w:color="auto" w:fill="ffffff"/>
          <w:rtl w:val="0"/>
          <w:lang w:val="ru-RU"/>
          <w14:textOutline w14:w="12700" w14:cap="flat">
            <w14:noFill/>
            <w14:miter w14:lim="400000"/>
          </w14:textOutline>
        </w:rPr>
        <w:t>язової тканини</w:t>
      </w:r>
      <w:r>
        <w:rPr>
          <w:sz w:val="20"/>
          <w:szCs w:val="20"/>
          <w:shd w:val="clear" w:color="auto" w:fill="ffffff"/>
          <w:rtl w:val="0"/>
          <w:lang w:val="ru-RU"/>
          <w14:textOutline w14:w="12700" w14:cap="flat">
            <w14:noFill/>
            <w14:miter w14:lim="400000"/>
          </w14:textOutline>
        </w:rPr>
        <w:t>.</w:t>
      </w:r>
    </w:p>
    <w:p>
      <w:pPr>
        <w:pStyle w:val="Normal.0"/>
        <w:numPr>
          <w:ilvl w:val="0"/>
          <w:numId w:val="95"/>
        </w:numPr>
        <w:bidi w:val="0"/>
        <w:spacing w:line="240" w:lineRule="auto"/>
        <w:ind w:right="0"/>
        <w:jc w:val="left"/>
        <w:rPr>
          <w:sz w:val="20"/>
          <w:szCs w:val="20"/>
          <w:rtl w:val="0"/>
          <w:lang w:val="ru-RU"/>
        </w:rPr>
      </w:pPr>
      <w:r>
        <w:rPr>
          <w:sz w:val="20"/>
          <w:szCs w:val="20"/>
          <w:shd w:val="clear" w:color="auto" w:fill="ffffff"/>
          <w:rtl w:val="0"/>
          <w:lang w:val="ru-RU"/>
          <w14:textOutline w14:w="12700" w14:cap="flat">
            <w14:noFill/>
            <w14:miter w14:lim="400000"/>
          </w14:textOutline>
        </w:rPr>
        <w:t xml:space="preserve">Лейоміома </w:t>
      </w:r>
      <w:r>
        <w:rPr>
          <w:sz w:val="20"/>
          <w:szCs w:val="20"/>
          <w:shd w:val="clear" w:color="auto" w:fill="ffffff"/>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доброякісна</w:t>
      </w:r>
      <w:r>
        <w:rPr>
          <w:sz w:val="20"/>
          <w:szCs w:val="20"/>
          <w:shd w:val="clear" w:color="auto" w:fill="ffffff"/>
          <w:rtl w:val="0"/>
          <w:lang w:val="ru-RU"/>
          <w14:textOutline w14:w="12700" w14:cap="flat">
            <w14:noFill/>
            <w14:miter w14:lim="400000"/>
          </w14:textOutline>
        </w:rPr>
        <w:t xml:space="preserve"> пухлина гладкої м</w:t>
      </w:r>
      <w:r>
        <w:rPr>
          <w:sz w:val="20"/>
          <w:szCs w:val="20"/>
          <w:shd w:val="clear" w:color="auto" w:fill="ffffff"/>
          <w:rtl w:val="0"/>
          <w:lang w:val="ru-RU"/>
          <w14:textOutline w14:w="12700" w14:cap="flat">
            <w14:noFill/>
            <w14:miter w14:lim="400000"/>
          </w14:textOutline>
        </w:rPr>
        <w:t>'</w:t>
      </w:r>
      <w:r>
        <w:rPr>
          <w:sz w:val="20"/>
          <w:szCs w:val="20"/>
          <w:shd w:val="clear" w:color="auto" w:fill="ffffff"/>
          <w:rtl w:val="0"/>
          <w:lang w:val="ru-RU"/>
          <w14:textOutline w14:w="12700" w14:cap="flat">
            <w14:noFill/>
            <w14:miter w14:lim="400000"/>
          </w14:textOutline>
        </w:rPr>
        <w:t>язової тканини</w:t>
      </w:r>
      <w:r>
        <w:rPr>
          <w:sz w:val="20"/>
          <w:szCs w:val="20"/>
          <w:shd w:val="clear" w:color="auto" w:fill="ffffff"/>
          <w:rtl w:val="0"/>
          <w:lang w:val="ru-RU"/>
          <w14:textOutline w14:w="12700" w14:cap="flat">
            <w14:noFill/>
            <w14:miter w14:lim="400000"/>
          </w14:textOutline>
        </w:rPr>
        <w:t>.</w:t>
      </w:r>
    </w:p>
    <w:p>
      <w:pPr>
        <w:pStyle w:val="Normal.0"/>
        <w:numPr>
          <w:ilvl w:val="0"/>
          <w:numId w:val="95"/>
        </w:numPr>
        <w:bidi w:val="0"/>
        <w:spacing w:line="240" w:lineRule="auto"/>
        <w:ind w:right="0"/>
        <w:jc w:val="left"/>
        <w:rPr>
          <w:sz w:val="20"/>
          <w:szCs w:val="20"/>
          <w:rtl w:val="0"/>
          <w:lang w:val="ru-RU"/>
        </w:rPr>
      </w:pPr>
      <w:r>
        <w:rPr>
          <w:sz w:val="20"/>
          <w:szCs w:val="20"/>
          <w:shd w:val="clear" w:color="auto" w:fill="ffffff"/>
          <w:rtl w:val="0"/>
          <w:lang w:val="ru-RU"/>
          <w14:textOutline w14:w="12700" w14:cap="flat">
            <w14:noFill/>
            <w14:miter w14:lim="400000"/>
          </w14:textOutline>
        </w:rPr>
        <w:t xml:space="preserve">Фіброліпома – </w:t>
      </w:r>
      <w:r>
        <w:rPr>
          <w:sz w:val="20"/>
          <w:szCs w:val="20"/>
          <w:rtl w:val="0"/>
          <w:lang w:val="ru-RU"/>
          <w14:textOutline w14:w="12700" w14:cap="flat">
            <w14:noFill/>
            <w14:miter w14:lim="400000"/>
          </w14:textOutline>
        </w:rPr>
        <w:t>доброякісна</w:t>
      </w:r>
      <w:r>
        <w:rPr>
          <w:sz w:val="20"/>
          <w:szCs w:val="20"/>
          <w:shd w:val="clear" w:color="auto" w:fill="ffffff"/>
          <w:rtl w:val="0"/>
          <w:lang w:val="ru-RU"/>
          <w14:textOutline w14:w="12700" w14:cap="flat">
            <w14:noFill/>
            <w14:miter w14:lim="400000"/>
          </w14:textOutline>
        </w:rPr>
        <w:t xml:space="preserve">  пухлина </w:t>
      </w:r>
      <w:r>
        <w:rPr>
          <w:sz w:val="20"/>
          <w:szCs w:val="20"/>
          <w:rtl w:val="0"/>
          <w:lang w:val="ru-RU"/>
          <w14:textOutline w14:w="12700" w14:cap="flat">
            <w14:noFill/>
            <w14:miter w14:lim="400000"/>
          </w14:textOutline>
        </w:rPr>
        <w:t>сполучної та жирової тканини</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line="240" w:lineRule="auto"/>
        <w:ind w:firstLine="284"/>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Для злоякісних пухлин використовують латинські або грецькі назви епітеліальної тканини з якої вони походять та додають «карцинома» або «рак»</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якщо пухлини не з епітеліальної тканини додають – «саркома» або «бластома»</w:t>
      </w:r>
      <w:r>
        <w:rPr>
          <w:sz w:val="20"/>
          <w:szCs w:val="20"/>
          <w:rtl w:val="0"/>
          <w:lang w:val="ru-RU"/>
          <w14:textOutline w14:w="12700" w14:cap="flat">
            <w14:noFill/>
            <w14:miter w14:lim="400000"/>
          </w14:textOutline>
        </w:rPr>
        <w:t>:</w:t>
      </w:r>
    </w:p>
    <w:p>
      <w:pPr>
        <w:pStyle w:val="Normal.0"/>
        <w:numPr>
          <w:ilvl w:val="0"/>
          <w:numId w:val="97"/>
        </w:numPr>
        <w:bidi w:val="0"/>
        <w:spacing w:line="240" w:lineRule="auto"/>
        <w:ind w:right="0"/>
        <w:jc w:val="both"/>
        <w:rPr>
          <w:sz w:val="20"/>
          <w:szCs w:val="20"/>
          <w:rtl w:val="0"/>
          <w:lang w:val="ru-RU"/>
        </w:rPr>
      </w:pPr>
      <w:r>
        <w:rPr>
          <w:outline w:val="0"/>
          <w:color w:val="202124"/>
          <w:sz w:val="20"/>
          <w:szCs w:val="20"/>
          <w:u w:color="202124"/>
          <w:shd w:val="clear" w:color="auto" w:fill="ffffff"/>
          <w:rtl w:val="0"/>
          <w:lang w:val="ru-RU"/>
          <w14:textOutline w14:w="12700" w14:cap="flat">
            <w14:noFill/>
            <w14:miter w14:lim="400000"/>
          </w14:textOutline>
          <w14:textFill>
            <w14:solidFill>
              <w14:srgbClr w14:val="202124"/>
            </w14:solidFill>
          </w14:textFill>
        </w:rPr>
        <w:t>Аденокарцинома – злоякісна пухлина залозистого епітелію</w:t>
      </w:r>
      <w:r>
        <w:rPr>
          <w:outline w:val="0"/>
          <w:color w:val="202124"/>
          <w:sz w:val="20"/>
          <w:szCs w:val="20"/>
          <w:u w:color="202124"/>
          <w:shd w:val="clear" w:color="auto" w:fill="ffffff"/>
          <w:rtl w:val="0"/>
          <w:lang w:val="ru-RU"/>
          <w14:textOutline w14:w="12700" w14:cap="flat">
            <w14:noFill/>
            <w14:miter w14:lim="400000"/>
          </w14:textOutline>
          <w14:textFill>
            <w14:solidFill>
              <w14:srgbClr w14:val="202124"/>
            </w14:solidFill>
          </w14:textFill>
        </w:rPr>
        <w:t>.</w:t>
      </w:r>
    </w:p>
    <w:p>
      <w:pPr>
        <w:pStyle w:val="Normal.0"/>
        <w:numPr>
          <w:ilvl w:val="0"/>
          <w:numId w:val="97"/>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Плоскоклітинний рак – </w:t>
      </w:r>
      <w:r>
        <w:rPr>
          <w:outline w:val="0"/>
          <w:color w:val="202124"/>
          <w:sz w:val="20"/>
          <w:szCs w:val="20"/>
          <w:u w:color="202124"/>
          <w:shd w:val="clear" w:color="auto" w:fill="ffffff"/>
          <w:rtl w:val="0"/>
          <w:lang w:val="ru-RU"/>
          <w14:textOutline w14:w="12700" w14:cap="flat">
            <w14:noFill/>
            <w14:miter w14:lim="400000"/>
          </w14:textOutline>
          <w14:textFill>
            <w14:solidFill>
              <w14:srgbClr w14:val="202124"/>
            </w14:solidFill>
          </w14:textFill>
        </w:rPr>
        <w:t>злоякісна</w:t>
      </w:r>
      <w:r>
        <w:rPr>
          <w:sz w:val="20"/>
          <w:szCs w:val="20"/>
          <w:rtl w:val="0"/>
          <w:lang w:val="ru-RU"/>
          <w14:textOutline w14:w="12700" w14:cap="flat">
            <w14:noFill/>
            <w14:miter w14:lim="400000"/>
          </w14:textOutline>
        </w:rPr>
        <w:t xml:space="preserve">  пухлина </w:t>
      </w:r>
      <w:r>
        <w:rPr>
          <w:sz w:val="20"/>
          <w:szCs w:val="20"/>
          <w:shd w:val="clear" w:color="auto" w:fill="ffffff"/>
          <w:rtl w:val="0"/>
          <w:lang w:val="ru-RU"/>
          <w14:textOutline w14:w="12700" w14:cap="flat">
            <w14:noFill/>
            <w14:miter w14:lim="400000"/>
          </w14:textOutline>
        </w:rPr>
        <w:t>епідермісу шкіри</w:t>
      </w:r>
      <w:r>
        <w:rPr>
          <w:sz w:val="20"/>
          <w:szCs w:val="20"/>
          <w:shd w:val="clear" w:color="auto" w:fill="ffffff"/>
          <w:rtl w:val="0"/>
          <w:lang w:val="ru-RU"/>
          <w14:textOutline w14:w="12700" w14:cap="flat">
            <w14:noFill/>
            <w14:miter w14:lim="400000"/>
          </w14:textOutline>
        </w:rPr>
        <w:t>.</w:t>
      </w:r>
    </w:p>
    <w:p>
      <w:pPr>
        <w:pStyle w:val="Normal.0"/>
        <w:numPr>
          <w:ilvl w:val="0"/>
          <w:numId w:val="97"/>
        </w:numPr>
        <w:bidi w:val="0"/>
        <w:spacing w:line="240" w:lineRule="auto"/>
        <w:ind w:right="0"/>
        <w:jc w:val="both"/>
        <w:rPr>
          <w:sz w:val="20"/>
          <w:szCs w:val="20"/>
          <w:rtl w:val="0"/>
          <w:lang w:val="ru-RU"/>
        </w:rPr>
      </w:pPr>
      <w:r>
        <w:rPr>
          <w:outline w:val="0"/>
          <w:color w:val="202124"/>
          <w:sz w:val="20"/>
          <w:szCs w:val="20"/>
          <w:u w:color="202124"/>
          <w:shd w:val="clear" w:color="auto" w:fill="ffffff"/>
          <w:rtl w:val="0"/>
          <w:lang w:val="ru-RU"/>
          <w14:textOutline w14:w="12700" w14:cap="flat">
            <w14:noFill/>
            <w14:miter w14:lim="400000"/>
          </w14:textOutline>
          <w14:textFill>
            <w14:solidFill>
              <w14:srgbClr w14:val="202124"/>
            </w14:solidFill>
          </w14:textFill>
        </w:rPr>
        <w:t>Ліпосаркома — злоякісна пухлина жирової тканини</w:t>
      </w:r>
      <w:r>
        <w:rPr>
          <w:outline w:val="0"/>
          <w:color w:val="202124"/>
          <w:sz w:val="20"/>
          <w:szCs w:val="20"/>
          <w:u w:color="202124"/>
          <w:shd w:val="clear" w:color="auto" w:fill="ffffff"/>
          <w:rtl w:val="0"/>
          <w:lang w:val="ru-RU"/>
          <w14:textOutline w14:w="12700" w14:cap="flat">
            <w14:noFill/>
            <w14:miter w14:lim="400000"/>
          </w14:textOutline>
          <w14:textFill>
            <w14:solidFill>
              <w14:srgbClr w14:val="202124"/>
            </w14:solidFill>
          </w14:textFill>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Злоякісна пухлина з кровотворної тканини має назву лейкемія </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лейкоз</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гемобластоз</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Передпухлинні стани</w:t>
      </w:r>
    </w:p>
    <w:p>
      <w:pPr>
        <w:pStyle w:val="Normal.0"/>
        <w:numPr>
          <w:ilvl w:val="0"/>
          <w:numId w:val="99"/>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Гіперплазія – це збільшення в об’ємі тканин за рахунок збільшення функціонально</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спеціалізованих клітин</w:t>
      </w:r>
      <w:r>
        <w:rPr>
          <w:sz w:val="20"/>
          <w:szCs w:val="20"/>
          <w:rtl w:val="0"/>
          <w:lang w:val="ru-RU"/>
          <w14:textOutline w14:w="12700" w14:cap="flat">
            <w14:noFill/>
            <w14:miter w14:lim="400000"/>
          </w14:textOutline>
        </w:rPr>
        <w:t>.</w:t>
      </w:r>
    </w:p>
    <w:p>
      <w:pPr>
        <w:pStyle w:val="Normal.0"/>
        <w:numPr>
          <w:ilvl w:val="0"/>
          <w:numId w:val="99"/>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Метаплазія – це перехід однієї тканини в іншу в межах одного зародкового листка</w:t>
      </w:r>
      <w:r>
        <w:rPr>
          <w:sz w:val="20"/>
          <w:szCs w:val="20"/>
          <w:rtl w:val="0"/>
          <w:lang w:val="ru-RU"/>
          <w14:textOutline w14:w="12700" w14:cap="flat">
            <w14:noFill/>
            <w14:miter w14:lim="400000"/>
          </w14:textOutline>
        </w:rPr>
        <w:t>.</w:t>
      </w:r>
    </w:p>
    <w:p>
      <w:pPr>
        <w:pStyle w:val="Normal.0"/>
        <w:numPr>
          <w:ilvl w:val="0"/>
          <w:numId w:val="99"/>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Дисплазія – це інтенсивна проліферація зі сповільненим диференціюванням нових клітинних поколінь</w:t>
      </w:r>
      <w:r>
        <w:rPr>
          <w:sz w:val="20"/>
          <w:szCs w:val="20"/>
          <w:rtl w:val="0"/>
          <w:lang w:val="ru-RU"/>
          <w14:textOutline w14:w="12700" w14:cap="flat">
            <w14:noFill/>
            <w14:miter w14:lim="400000"/>
          </w14:textOutline>
        </w:rPr>
        <w:t>.</w:t>
      </w:r>
    </w:p>
    <w:p>
      <w:pPr>
        <w:pStyle w:val="По умолчанию A"/>
        <w:keepNext w:val="1"/>
        <w:keepLines w:val="1"/>
        <w:tabs>
          <w:tab w:val="left" w:pos="708"/>
          <w:tab w:val="left" w:pos="1416"/>
          <w:tab w:val="left" w:pos="2124"/>
          <w:tab w:val="left" w:pos="2832"/>
          <w:tab w:val="left" w:pos="3540"/>
          <w:tab w:val="left" w:pos="4248"/>
          <w:tab w:val="left" w:pos="4956"/>
          <w:tab w:val="left" w:pos="5664"/>
          <w:tab w:val="left" w:pos="6029"/>
        </w:tabs>
        <w:spacing w:before="100" w:after="40"/>
        <w:jc w:val="center"/>
        <w:outlineLvl w:val="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Клінічна класифікація пухлин за </w:t>
      </w:r>
      <w:r>
        <w:rPr>
          <w:rFonts w:ascii="Times New Roman" w:hAnsi="Times New Roman"/>
          <w:sz w:val="20"/>
          <w:szCs w:val="20"/>
          <w:rtl w:val="0"/>
          <w:lang w:val="ru-RU"/>
        </w:rPr>
        <w:t>TNM</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T</w:t>
      </w:r>
      <w:r>
        <w:rPr>
          <w:sz w:val="20"/>
          <w:szCs w:val="20"/>
          <w:rtl w:val="0"/>
          <w:lang w:val="ru-RU"/>
          <w14:textOutline w14:w="12700" w14:cap="flat">
            <w14:noFill/>
            <w14:miter w14:lim="400000"/>
          </w14:textOutline>
        </w:rPr>
        <w:t> </w:t>
      </w:r>
      <w:r>
        <w:rPr>
          <w:sz w:val="20"/>
          <w:szCs w:val="20"/>
          <w:rtl w:val="0"/>
          <w:lang w:val="ru-RU"/>
          <w14:textOutline w14:w="12700" w14:cap="flat">
            <w14:noFill/>
            <w14:miter w14:lim="400000"/>
          </w14:textOutline>
        </w:rPr>
        <w:t xml:space="preserve">(tumor). </w:t>
      </w:r>
      <w:r>
        <w:rPr>
          <w:sz w:val="20"/>
          <w:szCs w:val="20"/>
          <w:rtl w:val="0"/>
          <w:lang w:val="ru-RU"/>
          <w14:textOutline w14:w="12700" w14:cap="flat">
            <w14:noFill/>
            <w14:miter w14:lim="400000"/>
          </w14:textOutline>
        </w:rPr>
        <w:t>Т – первинна пухлина</w:t>
      </w:r>
    </w:p>
    <w:p>
      <w:pPr>
        <w:pStyle w:val="Normal.0"/>
        <w:numPr>
          <w:ilvl w:val="0"/>
          <w:numId w:val="101"/>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Т</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 ознаки первинної пухлини відсутні</w:t>
      </w:r>
      <w:r>
        <w:rPr>
          <w:sz w:val="20"/>
          <w:szCs w:val="20"/>
          <w:rtl w:val="0"/>
          <w:lang w:val="ru-RU"/>
          <w14:textOutline w14:w="12700" w14:cap="flat">
            <w14:noFill/>
            <w14:miter w14:lim="400000"/>
          </w14:textOutline>
        </w:rPr>
        <w:t>.</w:t>
      </w:r>
    </w:p>
    <w:p>
      <w:pPr>
        <w:pStyle w:val="Normal.0"/>
        <w:numPr>
          <w:ilvl w:val="0"/>
          <w:numId w:val="101"/>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Т</w:t>
      </w:r>
      <w:r>
        <w:rPr>
          <w:sz w:val="20"/>
          <w:szCs w:val="20"/>
          <w:vertAlign w:val="subscript"/>
          <w:rtl w:val="0"/>
          <w:lang w:val="ru-RU"/>
          <w14:textOutline w14:w="12700" w14:cap="flat">
            <w14:noFill/>
            <w14:miter w14:lim="400000"/>
          </w14:textOutline>
        </w:rPr>
        <w:t>is</w:t>
      </w:r>
      <w:r>
        <w:rPr>
          <w:sz w:val="20"/>
          <w:szCs w:val="20"/>
          <w:rtl w:val="0"/>
          <w:lang w:val="ru-RU"/>
          <w14:textOutline w14:w="12700" w14:cap="flat">
            <w14:noFill/>
            <w14:miter w14:lim="400000"/>
          </w14:textOutline>
        </w:rPr>
        <w:t> – пухлина в межах однієї тканини</w:t>
      </w:r>
      <w:r>
        <w:rPr>
          <w:sz w:val="20"/>
          <w:szCs w:val="20"/>
          <w:rtl w:val="0"/>
          <w:lang w:val="ru-RU"/>
          <w14:textOutline w14:w="12700" w14:cap="flat">
            <w14:noFill/>
            <w14:miter w14:lim="400000"/>
          </w14:textOutline>
        </w:rPr>
        <w:t>.</w:t>
      </w:r>
    </w:p>
    <w:p>
      <w:pPr>
        <w:pStyle w:val="Normal.0"/>
        <w:numPr>
          <w:ilvl w:val="0"/>
          <w:numId w:val="101"/>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Т</w:t>
      </w:r>
      <w:r>
        <w:rPr>
          <w:sz w:val="20"/>
          <w:szCs w:val="20"/>
          <w:vertAlign w:val="subscript"/>
          <w:rtl w:val="0"/>
          <w:lang w:val="ru-RU"/>
          <w14:textOutline w14:w="12700" w14:cap="flat">
            <w14:noFill/>
            <w14:miter w14:lim="400000"/>
          </w14:textOutline>
        </w:rPr>
        <w:t>1- 4</w:t>
      </w:r>
      <w:r>
        <w:rPr>
          <w:sz w:val="20"/>
          <w:szCs w:val="20"/>
          <w:rtl w:val="0"/>
          <w:lang w:val="ru-RU"/>
          <w14:textOutline w14:w="12700" w14:cap="flat">
            <w14:noFill/>
            <w14:miter w14:lim="400000"/>
          </w14:textOutline>
        </w:rPr>
        <w:t> – розміри первинної пухлини</w:t>
      </w:r>
      <w:r>
        <w:rPr>
          <w:sz w:val="20"/>
          <w:szCs w:val="20"/>
          <w:rtl w:val="0"/>
          <w:lang w:val="ru-RU"/>
          <w14:textOutline w14:w="12700" w14:cap="flat">
            <w14:noFill/>
            <w14:miter w14:lim="400000"/>
          </w14:textOutline>
        </w:rPr>
        <w:t>.</w:t>
      </w:r>
    </w:p>
    <w:p>
      <w:pPr>
        <w:pStyle w:val="Normal.0"/>
        <w:numPr>
          <w:ilvl w:val="0"/>
          <w:numId w:val="101"/>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Тх – недостатньо даних для визначення первинної пухлини</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N</w:t>
      </w:r>
      <w:r>
        <w:rPr>
          <w:sz w:val="20"/>
          <w:szCs w:val="20"/>
          <w:rtl w:val="0"/>
          <w:lang w:val="ru-RU"/>
          <w14:textOutline w14:w="12700" w14:cap="flat">
            <w14:noFill/>
            <w14:miter w14:lim="400000"/>
          </w14:textOutline>
        </w:rPr>
        <w:t> </w:t>
      </w:r>
      <w:r>
        <w:rPr>
          <w:sz w:val="20"/>
          <w:szCs w:val="20"/>
          <w:rtl w:val="0"/>
          <w:lang w:val="ru-RU"/>
          <w14:textOutline w14:w="12700" w14:cap="flat">
            <w14:noFill/>
            <w14:miter w14:lim="400000"/>
          </w14:textOutline>
        </w:rPr>
        <w:t xml:space="preserve">(node). N </w:t>
      </w:r>
      <w:r>
        <w:rPr>
          <w:sz w:val="20"/>
          <w:szCs w:val="20"/>
          <w:rtl w:val="0"/>
          <w:lang w:val="ru-RU"/>
          <w14:textOutline w14:w="12700" w14:cap="flat">
            <w14:noFill/>
            <w14:miter w14:lim="400000"/>
          </w14:textOutline>
        </w:rPr>
        <w:t>– регіонарні лімфатичні вузли</w:t>
      </w:r>
    </w:p>
    <w:p>
      <w:pPr>
        <w:pStyle w:val="Normal.0"/>
        <w:numPr>
          <w:ilvl w:val="0"/>
          <w:numId w:val="10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N</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 метастази в лімфатичних вузлах відсутні</w:t>
      </w:r>
      <w:r>
        <w:rPr>
          <w:sz w:val="20"/>
          <w:szCs w:val="20"/>
          <w:rtl w:val="0"/>
          <w:lang w:val="ru-RU"/>
          <w14:textOutline w14:w="12700" w14:cap="flat">
            <w14:noFill/>
            <w14:miter w14:lim="400000"/>
          </w14:textOutline>
        </w:rPr>
        <w:t>.</w:t>
      </w:r>
    </w:p>
    <w:p>
      <w:pPr>
        <w:pStyle w:val="Normal.0"/>
        <w:numPr>
          <w:ilvl w:val="0"/>
          <w:numId w:val="10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N</w:t>
      </w:r>
      <w:r>
        <w:rPr>
          <w:sz w:val="20"/>
          <w:szCs w:val="20"/>
          <w:vertAlign w:val="subscript"/>
          <w:rtl w:val="0"/>
          <w:lang w:val="ru-RU"/>
          <w14:textOutline w14:w="12700" w14:cap="flat">
            <w14:noFill/>
            <w14:miter w14:lim="400000"/>
          </w14:textOutline>
        </w:rPr>
        <w:t>1-3</w:t>
      </w:r>
      <w:r>
        <w:rPr>
          <w:sz w:val="20"/>
          <w:szCs w:val="20"/>
          <w:rtl w:val="0"/>
          <w:lang w:val="ru-RU"/>
          <w14:textOutline w14:w="12700" w14:cap="flat">
            <w14:noFill/>
            <w14:miter w14:lim="400000"/>
          </w14:textOutline>
        </w:rPr>
        <w:t> – ступені ураження лімфатичних вузлів</w:t>
      </w:r>
      <w:r>
        <w:rPr>
          <w:sz w:val="20"/>
          <w:szCs w:val="20"/>
          <w:rtl w:val="0"/>
          <w:lang w:val="ru-RU"/>
          <w14:textOutline w14:w="12700" w14:cap="flat">
            <w14:noFill/>
            <w14:miter w14:lim="400000"/>
          </w14:textOutline>
        </w:rPr>
        <w:t>.</w:t>
      </w:r>
    </w:p>
    <w:p>
      <w:pPr>
        <w:pStyle w:val="Normal.0"/>
        <w:numPr>
          <w:ilvl w:val="0"/>
          <w:numId w:val="103"/>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N</w:t>
      </w:r>
      <w:r>
        <w:rPr>
          <w:sz w:val="20"/>
          <w:szCs w:val="20"/>
          <w:rtl w:val="0"/>
          <w:lang w:val="ru-RU"/>
          <w14:textOutline w14:w="12700" w14:cap="flat">
            <w14:noFill/>
            <w14:miter w14:lim="400000"/>
          </w14:textOutline>
        </w:rPr>
        <w:t xml:space="preserve">х </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недостатньо даних для оцінки стану регіонарних лімфатичних вузлів</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M</w:t>
      </w:r>
      <w:r>
        <w:rPr>
          <w:sz w:val="20"/>
          <w:szCs w:val="20"/>
          <w:rtl w:val="0"/>
          <w:lang w:val="ru-RU"/>
          <w14:textOutline w14:w="12700" w14:cap="flat">
            <w14:noFill/>
            <w14:miter w14:lim="400000"/>
          </w14:textOutline>
        </w:rPr>
        <w:t> </w:t>
      </w:r>
      <w:r>
        <w:rPr>
          <w:sz w:val="20"/>
          <w:szCs w:val="20"/>
          <w:rtl w:val="0"/>
          <w:lang w:val="ru-RU"/>
          <w14:textOutline w14:w="12700" w14:cap="flat">
            <w14:noFill/>
            <w14:miter w14:lim="400000"/>
          </w14:textOutline>
        </w:rPr>
        <w:t xml:space="preserve">(metastasis). M </w:t>
      </w:r>
      <w:r>
        <w:rPr>
          <w:sz w:val="20"/>
          <w:szCs w:val="20"/>
          <w:rtl w:val="0"/>
          <w:lang w:val="ru-RU"/>
          <w14:textOutline w14:w="12700" w14:cap="flat">
            <w14:noFill/>
            <w14:miter w14:lim="400000"/>
          </w14:textOutline>
        </w:rPr>
        <w:t>– віддалені метастази</w:t>
      </w:r>
    </w:p>
    <w:p>
      <w:pPr>
        <w:pStyle w:val="Normal.0"/>
        <w:numPr>
          <w:ilvl w:val="0"/>
          <w:numId w:val="104"/>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M</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 віддалені метастази відсутні</w:t>
      </w:r>
      <w:r>
        <w:rPr>
          <w:sz w:val="20"/>
          <w:szCs w:val="20"/>
          <w:rtl w:val="0"/>
          <w:lang w:val="ru-RU"/>
          <w14:textOutline w14:w="12700" w14:cap="flat">
            <w14:noFill/>
            <w14:miter w14:lim="400000"/>
          </w14:textOutline>
        </w:rPr>
        <w:t>.</w:t>
      </w:r>
    </w:p>
    <w:p>
      <w:pPr>
        <w:pStyle w:val="Normal.0"/>
        <w:numPr>
          <w:ilvl w:val="0"/>
          <w:numId w:val="104"/>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М</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 – наявність віддалених метастазів</w:t>
      </w:r>
      <w:r>
        <w:rPr>
          <w:sz w:val="20"/>
          <w:szCs w:val="20"/>
          <w:rtl w:val="0"/>
          <w:lang w:val="ru-RU"/>
          <w14:textOutline w14:w="12700" w14:cap="flat">
            <w14:noFill/>
            <w14:miter w14:lim="400000"/>
          </w14:textOutline>
        </w:rPr>
        <w:t>.</w:t>
      </w:r>
    </w:p>
    <w:p>
      <w:pPr>
        <w:pStyle w:val="Normal.0"/>
        <w:numPr>
          <w:ilvl w:val="0"/>
          <w:numId w:val="104"/>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Мх </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недостатньо даних про віддалені метастази</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Стадії пухлинного процесу</w:t>
      </w:r>
    </w:p>
    <w:p>
      <w:pPr>
        <w:pStyle w:val="Normal.0"/>
        <w:numPr>
          <w:ilvl w:val="0"/>
          <w:numId w:val="10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Стадія </w:t>
      </w:r>
      <w:r>
        <w:rPr>
          <w:sz w:val="20"/>
          <w:szCs w:val="20"/>
          <w:rtl w:val="0"/>
          <w:lang w:val="ru-RU"/>
          <w14:textOutline w14:w="12700" w14:cap="flat">
            <w14:noFill/>
            <w14:miter w14:lim="400000"/>
          </w14:textOutline>
        </w:rPr>
        <w:t xml:space="preserve">0: </w:t>
      </w:r>
      <w:r>
        <w:rPr>
          <w:sz w:val="20"/>
          <w:szCs w:val="20"/>
          <w:rtl w:val="0"/>
          <w:lang w:val="ru-RU"/>
          <w14:textOutline w14:w="12700" w14:cap="flat">
            <w14:noFill/>
            <w14:miter w14:lim="400000"/>
          </w14:textOutline>
        </w:rPr>
        <w:t>Т</w:t>
      </w:r>
      <w:r>
        <w:rPr>
          <w:sz w:val="20"/>
          <w:szCs w:val="20"/>
          <w:vertAlign w:val="subscript"/>
          <w:rtl w:val="0"/>
          <w:lang w:val="ru-RU"/>
          <w14:textOutline w14:w="12700" w14:cap="flat">
            <w14:noFill/>
            <w14:miter w14:lim="400000"/>
          </w14:textOutline>
        </w:rPr>
        <w:t>is</w:t>
      </w:r>
      <w:r>
        <w:rPr>
          <w:sz w:val="20"/>
          <w:szCs w:val="20"/>
          <w:rtl w:val="0"/>
          <w:lang w:val="ru-RU"/>
          <w14:textOutline w14:w="12700" w14:cap="flat">
            <w14:noFill/>
            <w14:miter w14:lim="400000"/>
          </w14:textOutline>
        </w:rPr>
        <w:t>, N</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М</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w:t>
      </w:r>
    </w:p>
    <w:p>
      <w:pPr>
        <w:pStyle w:val="Normal.0"/>
        <w:numPr>
          <w:ilvl w:val="0"/>
          <w:numId w:val="10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Стадія </w:t>
      </w:r>
      <w:r>
        <w:rPr>
          <w:sz w:val="20"/>
          <w:szCs w:val="20"/>
          <w:rtl w:val="0"/>
          <w:lang w:val="ru-RU"/>
          <w14:textOutline w14:w="12700" w14:cap="flat">
            <w14:noFill/>
            <w14:miter w14:lim="400000"/>
          </w14:textOutline>
        </w:rPr>
        <w:t>1:</w:t>
      </w:r>
      <w:r>
        <w:rPr>
          <w:sz w:val="20"/>
          <w:szCs w:val="20"/>
          <w:rtl w:val="0"/>
          <w:lang w:val="ru-RU"/>
          <w14:textOutline w14:w="12700" w14:cap="flat">
            <w14:noFill/>
            <w14:miter w14:lim="400000"/>
          </w14:textOutline>
        </w:rPr>
        <w:t> Т</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 N</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М</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w:t>
      </w:r>
    </w:p>
    <w:p>
      <w:pPr>
        <w:pStyle w:val="Normal.0"/>
        <w:numPr>
          <w:ilvl w:val="0"/>
          <w:numId w:val="10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Стадія </w:t>
      </w:r>
      <w:r>
        <w:rPr>
          <w:sz w:val="20"/>
          <w:szCs w:val="20"/>
          <w:rtl w:val="0"/>
          <w:lang w:val="ru-RU"/>
          <w14:textOutline w14:w="12700" w14:cap="flat">
            <w14:noFill/>
            <w14:miter w14:lim="400000"/>
          </w14:textOutline>
        </w:rPr>
        <w:t>2:</w:t>
      </w:r>
      <w:r>
        <w:rPr>
          <w:sz w:val="20"/>
          <w:szCs w:val="20"/>
          <w:rtl w:val="0"/>
          <w:lang w:val="ru-RU"/>
          <w14:textOutline w14:w="12700" w14:cap="flat">
            <w14:noFill/>
            <w14:miter w14:lim="400000"/>
          </w14:textOutline>
        </w:rPr>
        <w:t> Т </w:t>
      </w:r>
      <w:r>
        <w:rPr>
          <w:sz w:val="20"/>
          <w:szCs w:val="20"/>
          <w:vertAlign w:val="subscript"/>
          <w:rtl w:val="0"/>
          <w:lang w:val="ru-RU"/>
          <w14:textOutline w14:w="12700" w14:cap="flat">
            <w14:noFill/>
            <w14:miter w14:lim="400000"/>
          </w14:textOutline>
        </w:rPr>
        <w:t>2</w:t>
      </w:r>
      <w:r>
        <w:rPr>
          <w:sz w:val="20"/>
          <w:szCs w:val="20"/>
          <w:rtl w:val="0"/>
          <w:lang w:val="ru-RU"/>
          <w14:textOutline w14:w="12700" w14:cap="flat">
            <w14:noFill/>
            <w14:miter w14:lim="400000"/>
          </w14:textOutline>
        </w:rPr>
        <w:t>-</w:t>
      </w:r>
      <w:r>
        <w:rPr>
          <w:sz w:val="20"/>
          <w:szCs w:val="20"/>
          <w:vertAlign w:val="subscript"/>
          <w:rtl w:val="0"/>
          <w:lang w:val="ru-RU"/>
          <w14:textOutline w14:w="12700" w14:cap="flat">
            <w14:noFill/>
            <w14:miter w14:lim="400000"/>
          </w14:textOutline>
        </w:rPr>
        <w:t>3</w:t>
      </w:r>
      <w:r>
        <w:rPr>
          <w:sz w:val="20"/>
          <w:szCs w:val="20"/>
          <w:rtl w:val="0"/>
          <w:lang w:val="ru-RU"/>
          <w14:textOutline w14:w="12700" w14:cap="flat">
            <w14:noFill/>
            <w14:miter w14:lim="400000"/>
          </w14:textOutline>
        </w:rPr>
        <w:t>, N</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М</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w:t>
      </w:r>
    </w:p>
    <w:p>
      <w:pPr>
        <w:pStyle w:val="Normal.0"/>
        <w:numPr>
          <w:ilvl w:val="0"/>
          <w:numId w:val="10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Стадія </w:t>
      </w:r>
      <w:r>
        <w:rPr>
          <w:sz w:val="20"/>
          <w:szCs w:val="20"/>
          <w:rtl w:val="0"/>
          <w:lang w:val="ru-RU"/>
          <w14:textOutline w14:w="12700" w14:cap="flat">
            <w14:noFill/>
            <w14:miter w14:lim="400000"/>
          </w14:textOutline>
        </w:rPr>
        <w:t>3:</w:t>
      </w:r>
      <w:r>
        <w:rPr>
          <w:sz w:val="20"/>
          <w:szCs w:val="20"/>
          <w:rtl w:val="0"/>
          <w:lang w:val="ru-RU"/>
          <w14:textOutline w14:w="12700" w14:cap="flat">
            <w14:noFill/>
            <w14:miter w14:lim="400000"/>
          </w14:textOutline>
        </w:rPr>
        <w:t> Т </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w:t>
      </w:r>
      <w:r>
        <w:rPr>
          <w:sz w:val="20"/>
          <w:szCs w:val="20"/>
          <w:vertAlign w:val="subscript"/>
          <w:rtl w:val="0"/>
          <w:lang w:val="ru-RU"/>
          <w14:textOutline w14:w="12700" w14:cap="flat">
            <w14:noFill/>
            <w14:miter w14:lim="400000"/>
          </w14:textOutline>
        </w:rPr>
        <w:t>3</w:t>
      </w:r>
      <w:r>
        <w:rPr>
          <w:sz w:val="20"/>
          <w:szCs w:val="20"/>
          <w:rtl w:val="0"/>
          <w:lang w:val="ru-RU"/>
          <w14:textOutline w14:w="12700" w14:cap="flat">
            <w14:noFill/>
            <w14:miter w14:lim="400000"/>
          </w14:textOutline>
        </w:rPr>
        <w:t>, N</w:t>
      </w:r>
      <w:r>
        <w:rPr>
          <w:sz w:val="20"/>
          <w:szCs w:val="20"/>
          <w:rtl w:val="0"/>
          <w:lang w:val="ru-RU"/>
          <w14:textOutline w14:w="12700" w14:cap="flat">
            <w14:noFill/>
            <w14:miter w14:lim="400000"/>
          </w14:textOutline>
        </w:rPr>
        <w:t> </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w:t>
      </w:r>
      <w:r>
        <w:rPr>
          <w:sz w:val="20"/>
          <w:szCs w:val="20"/>
          <w:vertAlign w:val="subscript"/>
          <w:rtl w:val="0"/>
          <w:lang w:val="ru-RU"/>
          <w14:textOutline w14:w="12700" w14:cap="flat">
            <w14:noFill/>
            <w14:miter w14:lim="400000"/>
          </w14:textOutline>
        </w:rPr>
        <w:t>2</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М</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w:t>
      </w:r>
    </w:p>
    <w:p>
      <w:pPr>
        <w:pStyle w:val="Normal.0"/>
        <w:numPr>
          <w:ilvl w:val="0"/>
          <w:numId w:val="10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Стадія </w:t>
      </w:r>
      <w:r>
        <w:rPr>
          <w:sz w:val="20"/>
          <w:szCs w:val="20"/>
          <w:rtl w:val="0"/>
          <w:lang w:val="ru-RU"/>
          <w14:textOutline w14:w="12700" w14:cap="flat">
            <w14:noFill/>
            <w14:miter w14:lim="400000"/>
          </w14:textOutline>
        </w:rPr>
        <w:t>4:</w:t>
      </w:r>
      <w:r>
        <w:rPr>
          <w:sz w:val="20"/>
          <w:szCs w:val="20"/>
          <w:rtl w:val="0"/>
          <w:lang w:val="ru-RU"/>
          <w14:textOutline w14:w="12700" w14:cap="flat">
            <w14:noFill/>
            <w14:miter w14:lim="400000"/>
          </w14:textOutline>
        </w:rPr>
        <w:t> будь</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 xml:space="preserve">які Т і </w:t>
      </w:r>
      <w:r>
        <w:rPr>
          <w:sz w:val="20"/>
          <w:szCs w:val="20"/>
          <w:rtl w:val="0"/>
          <w:lang w:val="ru-RU"/>
          <w14:textOutline w14:w="12700" w14:cap="flat">
            <w14:noFill/>
            <w14:miter w14:lim="400000"/>
          </w14:textOutline>
        </w:rPr>
        <w:t xml:space="preserve">N </w:t>
      </w:r>
      <w:r>
        <w:rPr>
          <w:sz w:val="20"/>
          <w:szCs w:val="20"/>
          <w:rtl w:val="0"/>
          <w:lang w:val="ru-RU"/>
          <w14:textOutline w14:w="12700" w14:cap="flat">
            <w14:noFill/>
            <w14:miter w14:lim="400000"/>
          </w14:textOutline>
        </w:rPr>
        <w:t>при наявності М</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outlineLvl w:val="1"/>
        <w:rPr>
          <w:rFonts w:ascii="Times New Roman" w:cs="Times New Roman" w:hAnsi="Times New Roman" w:eastAsia="Times New Roman"/>
          <w:sz w:val="20"/>
          <w:szCs w:val="20"/>
        </w:rPr>
      </w:pPr>
      <w:r>
        <w:rPr>
          <w:rFonts w:ascii="Times New Roman" w:hAnsi="Times New Roman" w:hint="default"/>
          <w:sz w:val="20"/>
          <w:szCs w:val="20"/>
          <w:rtl w:val="0"/>
          <w:lang w:val="ru-RU"/>
        </w:rPr>
        <w:t>Патоморфологічна класифікація за  р</w:t>
      </w:r>
      <w:r>
        <w:rPr>
          <w:rFonts w:ascii="Times New Roman" w:hAnsi="Times New Roman"/>
          <w:sz w:val="20"/>
          <w:szCs w:val="20"/>
          <w:rtl w:val="0"/>
          <w:lang w:val="ru-RU"/>
        </w:rPr>
        <w:t>TNM</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rPr>
          <w:sz w:val="20"/>
          <w:szCs w:val="20"/>
          <w14:textOutline w14:w="12700" w14:cap="flat">
            <w14:noFill/>
            <w14:miter w14:lim="400000"/>
          </w14:textOutline>
        </w:rPr>
      </w:pPr>
      <w:r>
        <w:rPr>
          <w:sz w:val="20"/>
          <w:szCs w:val="20"/>
          <w:rtl w:val="0"/>
          <w:lang w:val="ru-RU"/>
          <w14:textOutline w14:w="12700" w14:cap="flat">
            <w14:noFill/>
            <w14:miter w14:lim="400000"/>
          </w14:textOutline>
        </w:rPr>
        <w:t>pTNM</w:t>
      </w:r>
      <w:r>
        <w:rPr>
          <w:sz w:val="20"/>
          <w:szCs w:val="20"/>
          <w:rtl w:val="0"/>
          <w:lang w:val="ru-RU"/>
          <w14:textOutline w14:w="12700" w14:cap="flat">
            <w14:noFill/>
            <w14:miter w14:lim="400000"/>
          </w14:textOutline>
        </w:rPr>
        <w:t> – використовується після хірургічного втручання</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патологоанатомічного та гістологічного дослідження</w:t>
      </w:r>
      <w:r>
        <w:rPr>
          <w:sz w:val="20"/>
          <w:szCs w:val="20"/>
          <w:rtl w:val="0"/>
          <w:lang w:val="ru-RU"/>
          <w14:textOutline w14:w="12700" w14:cap="flat">
            <w14:noFill/>
            <w14:miter w14:lim="400000"/>
          </w14:textOutline>
        </w:rPr>
        <w:t>.</w:t>
      </w:r>
    </w:p>
    <w:p>
      <w:pPr>
        <w:pStyle w:val="Normal.0"/>
        <w:numPr>
          <w:ilvl w:val="0"/>
          <w:numId w:val="108"/>
        </w:numPr>
        <w:bidi w:val="0"/>
        <w:spacing w:before="100" w:line="240" w:lineRule="auto"/>
        <w:ind w:right="0"/>
        <w:jc w:val="left"/>
        <w:rPr>
          <w:sz w:val="20"/>
          <w:szCs w:val="20"/>
          <w:rtl w:val="0"/>
          <w:lang w:val="ru-RU"/>
        </w:rPr>
      </w:pPr>
      <w:r>
        <w:rPr>
          <w:sz w:val="20"/>
          <w:szCs w:val="20"/>
          <w:rtl w:val="0"/>
          <w:lang w:val="ru-RU"/>
          <w14:textOutline w14:w="12700" w14:cap="flat">
            <w14:noFill/>
            <w14:miter w14:lim="400000"/>
          </w14:textOutline>
        </w:rPr>
        <w:t>G</w:t>
      </w:r>
      <w:r>
        <w:rPr>
          <w:sz w:val="20"/>
          <w:szCs w:val="20"/>
          <w:rtl w:val="0"/>
          <w:lang w:val="ru-RU"/>
          <w14:textOutline w14:w="12700" w14:cap="flat">
            <w14:noFill/>
            <w14:miter w14:lim="400000"/>
          </w14:textOutline>
        </w:rPr>
        <w:t> – ступінь диференціації пухлинних клітин</w:t>
      </w:r>
      <w:r>
        <w:rPr>
          <w:sz w:val="20"/>
          <w:szCs w:val="20"/>
          <w:rtl w:val="0"/>
          <w:lang w:val="ru-RU"/>
          <w14:textOutline w14:w="12700" w14:cap="flat">
            <w14:noFill/>
            <w14:miter w14:lim="400000"/>
          </w14:textOutline>
        </w:rPr>
        <w:t>:</w:t>
      </w:r>
    </w:p>
    <w:p>
      <w:pPr>
        <w:pStyle w:val="Normal.0"/>
        <w:numPr>
          <w:ilvl w:val="0"/>
          <w:numId w:val="109"/>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G</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 xml:space="preserve"> – </w:t>
      </w:r>
      <w:r>
        <w:rPr>
          <w:outline w:val="0"/>
          <w:color w:val="202122"/>
          <w:sz w:val="20"/>
          <w:szCs w:val="20"/>
          <w:u w:color="202122"/>
          <w:shd w:val="clear" w:color="auto" w:fill="ffffff"/>
          <w:rtl w:val="0"/>
          <w:lang w:val="ru-RU"/>
          <w14:textOutline w14:w="12700" w14:cap="flat">
            <w14:noFill/>
            <w14:miter w14:lim="400000"/>
          </w14:textOutline>
          <w14:textFill>
            <w14:solidFill>
              <w14:srgbClr w14:val="202122"/>
            </w14:solidFill>
          </w14:textFill>
        </w:rPr>
        <w:t>високодиференційовані пухлини</w:t>
      </w:r>
      <w:r>
        <w:rPr>
          <w:outline w:val="0"/>
          <w:color w:val="202122"/>
          <w:sz w:val="20"/>
          <w:szCs w:val="20"/>
          <w:u w:color="202122"/>
          <w:shd w:val="clear" w:color="auto" w:fill="ffffff"/>
          <w:rtl w:val="0"/>
          <w:lang w:val="ru-RU"/>
          <w14:textOutline w14:w="12700" w14:cap="flat">
            <w14:noFill/>
            <w14:miter w14:lim="400000"/>
          </w14:textOutline>
          <w14:textFill>
            <w14:solidFill>
              <w14:srgbClr w14:val="202122"/>
            </w14:solidFill>
          </w14:textFill>
        </w:rPr>
        <w:t>.</w:t>
      </w:r>
    </w:p>
    <w:p>
      <w:pPr>
        <w:pStyle w:val="Normal.0"/>
        <w:numPr>
          <w:ilvl w:val="0"/>
          <w:numId w:val="109"/>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G</w:t>
      </w:r>
      <w:r>
        <w:rPr>
          <w:sz w:val="20"/>
          <w:szCs w:val="20"/>
          <w:vertAlign w:val="subscript"/>
          <w:rtl w:val="0"/>
          <w:lang w:val="ru-RU"/>
          <w14:textOutline w14:w="12700" w14:cap="flat">
            <w14:noFill/>
            <w14:miter w14:lim="400000"/>
          </w14:textOutline>
        </w:rPr>
        <w:t>2</w:t>
      </w:r>
      <w:r>
        <w:rPr>
          <w:sz w:val="20"/>
          <w:szCs w:val="20"/>
          <w:rtl w:val="0"/>
          <w:lang w:val="ru-RU"/>
          <w14:textOutline w14:w="12700" w14:cap="flat">
            <w14:noFill/>
            <w14:miter w14:lim="400000"/>
          </w14:textOutline>
        </w:rPr>
        <w:t> – с</w:t>
      </w:r>
      <w:r>
        <w:rPr>
          <w:outline w:val="0"/>
          <w:color w:val="202122"/>
          <w:sz w:val="20"/>
          <w:szCs w:val="20"/>
          <w:u w:color="202122"/>
          <w:shd w:val="clear" w:color="auto" w:fill="ffffff"/>
          <w:rtl w:val="0"/>
          <w:lang w:val="ru-RU"/>
          <w14:textOutline w14:w="12700" w14:cap="flat">
            <w14:noFill/>
            <w14:miter w14:lim="400000"/>
          </w14:textOutline>
          <w14:textFill>
            <w14:solidFill>
              <w14:srgbClr w14:val="202122"/>
            </w14:solidFill>
          </w14:textFill>
        </w:rPr>
        <w:t>ередньодиференційовані пухлини</w:t>
      </w:r>
    </w:p>
    <w:p>
      <w:pPr>
        <w:pStyle w:val="Normal.0"/>
        <w:numPr>
          <w:ilvl w:val="0"/>
          <w:numId w:val="109"/>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G</w:t>
      </w:r>
      <w:r>
        <w:rPr>
          <w:sz w:val="20"/>
          <w:szCs w:val="20"/>
          <w:vertAlign w:val="subscript"/>
          <w:rtl w:val="0"/>
          <w:lang w:val="ru-RU"/>
          <w14:textOutline w14:w="12700" w14:cap="flat">
            <w14:noFill/>
            <w14:miter w14:lim="400000"/>
          </w14:textOutline>
        </w:rPr>
        <w:t>3</w:t>
      </w:r>
      <w:r>
        <w:rPr>
          <w:sz w:val="20"/>
          <w:szCs w:val="20"/>
          <w:rtl w:val="0"/>
          <w:lang w:val="ru-RU"/>
          <w14:textOutline w14:w="12700" w14:cap="flat">
            <w14:noFill/>
            <w14:miter w14:lim="400000"/>
          </w14:textOutline>
        </w:rPr>
        <w:t xml:space="preserve"> – </w:t>
      </w:r>
      <w:r>
        <w:rPr>
          <w:outline w:val="0"/>
          <w:color w:val="202122"/>
          <w:sz w:val="20"/>
          <w:szCs w:val="20"/>
          <w:u w:color="202122"/>
          <w:shd w:val="clear" w:color="auto" w:fill="ffffff"/>
          <w:rtl w:val="0"/>
          <w:lang w:val="ru-RU"/>
          <w14:textOutline w14:w="12700" w14:cap="flat">
            <w14:noFill/>
            <w14:miter w14:lim="400000"/>
          </w14:textOutline>
          <w14:textFill>
            <w14:solidFill>
              <w14:srgbClr w14:val="202122"/>
            </w14:solidFill>
          </w14:textFill>
        </w:rPr>
        <w:t>недиференційовані пухлини</w:t>
      </w:r>
      <w:r>
        <w:rPr>
          <w:outline w:val="0"/>
          <w:color w:val="202122"/>
          <w:sz w:val="20"/>
          <w:szCs w:val="20"/>
          <w:u w:color="202122"/>
          <w:shd w:val="clear" w:color="auto" w:fill="ffffff"/>
          <w:rtl w:val="0"/>
          <w:lang w:val="ru-RU"/>
          <w14:textOutline w14:w="12700" w14:cap="flat">
            <w14:noFill/>
            <w14:miter w14:lim="400000"/>
          </w14:textOutline>
          <w14:textFill>
            <w14:solidFill>
              <w14:srgbClr w14:val="202122"/>
            </w14:solidFill>
          </w14:textFill>
        </w:rPr>
        <w:t>.</w:t>
      </w:r>
    </w:p>
    <w:p>
      <w:pPr>
        <w:pStyle w:val="Normal.0"/>
        <w:numPr>
          <w:ilvl w:val="0"/>
          <w:numId w:val="109"/>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G</w:t>
      </w:r>
      <w:r>
        <w:rPr>
          <w:sz w:val="20"/>
          <w:szCs w:val="20"/>
          <w:vertAlign w:val="subscript"/>
          <w:rtl w:val="0"/>
          <w:lang w:val="ru-RU"/>
          <w14:textOutline w14:w="12700" w14:cap="flat">
            <w14:noFill/>
            <w14:miter w14:lim="400000"/>
          </w14:textOutline>
        </w:rPr>
        <w:t>х</w:t>
      </w:r>
      <w:r>
        <w:rPr>
          <w:sz w:val="20"/>
          <w:szCs w:val="20"/>
          <w:rtl w:val="0"/>
          <w:lang w:val="ru-RU"/>
          <w14:textOutline w14:w="12700" w14:cap="flat">
            <w14:noFill/>
            <w14:miter w14:lim="400000"/>
          </w14:textOutline>
        </w:rPr>
        <w:t> – диференціація не підлягає оцінці</w:t>
      </w:r>
      <w:r>
        <w:rPr>
          <w:sz w:val="20"/>
          <w:szCs w:val="20"/>
          <w:rtl w:val="0"/>
          <w:lang w:val="ru-RU"/>
          <w14:textOutline w14:w="12700" w14:cap="flat">
            <w14:noFill/>
            <w14:miter w14:lim="400000"/>
          </w14:textOutline>
        </w:rPr>
        <w:t>.</w:t>
      </w:r>
    </w:p>
    <w:p>
      <w:pPr>
        <w:pStyle w:val="Normal.0"/>
        <w:numPr>
          <w:ilvl w:val="0"/>
          <w:numId w:val="110"/>
        </w:numPr>
        <w:bidi w:val="0"/>
        <w:spacing w:before="100"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L </w:t>
      </w:r>
      <w:r>
        <w:rPr>
          <w:sz w:val="20"/>
          <w:szCs w:val="20"/>
          <w:rtl w:val="0"/>
          <w:lang w:val="ru-RU"/>
          <w14:textOutline w14:w="12700" w14:cap="flat">
            <w14:noFill/>
            <w14:miter w14:lim="400000"/>
          </w14:textOutline>
        </w:rPr>
        <w:t>– інвазія лімфатичних судин</w:t>
      </w:r>
      <w:r>
        <w:rPr>
          <w:sz w:val="20"/>
          <w:szCs w:val="20"/>
          <w:rtl w:val="0"/>
          <w:lang w:val="ru-RU"/>
          <w14:textOutline w14:w="12700" w14:cap="flat">
            <w14:noFill/>
            <w14:miter w14:lim="400000"/>
          </w14:textOutline>
        </w:rPr>
        <w:t xml:space="preserve">: </w:t>
      </w:r>
    </w:p>
    <w:p>
      <w:pPr>
        <w:pStyle w:val="Normal.0"/>
        <w:numPr>
          <w:ilvl w:val="0"/>
          <w:numId w:val="11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L</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 немає ознак інвазії</w:t>
      </w:r>
      <w:r>
        <w:rPr>
          <w:sz w:val="20"/>
          <w:szCs w:val="20"/>
          <w:rtl w:val="0"/>
          <w:lang w:val="ru-RU"/>
          <w14:textOutline w14:w="12700" w14:cap="flat">
            <w14:noFill/>
            <w14:miter w14:lim="400000"/>
          </w14:textOutline>
        </w:rPr>
        <w:t>.</w:t>
      </w:r>
    </w:p>
    <w:p>
      <w:pPr>
        <w:pStyle w:val="Normal.0"/>
        <w:numPr>
          <w:ilvl w:val="0"/>
          <w:numId w:val="11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L</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 – інвазія поверхневих лімфатичних судин</w:t>
      </w:r>
      <w:r>
        <w:rPr>
          <w:sz w:val="20"/>
          <w:szCs w:val="20"/>
          <w:rtl w:val="0"/>
          <w:lang w:val="ru-RU"/>
          <w14:textOutline w14:w="12700" w14:cap="flat">
            <w14:noFill/>
            <w14:miter w14:lim="400000"/>
          </w14:textOutline>
        </w:rPr>
        <w:t>.</w:t>
      </w:r>
    </w:p>
    <w:p>
      <w:pPr>
        <w:pStyle w:val="Normal.0"/>
        <w:numPr>
          <w:ilvl w:val="0"/>
          <w:numId w:val="11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L</w:t>
      </w:r>
      <w:r>
        <w:rPr>
          <w:sz w:val="20"/>
          <w:szCs w:val="20"/>
          <w:vertAlign w:val="subscript"/>
          <w:rtl w:val="0"/>
          <w:lang w:val="ru-RU"/>
          <w14:textOutline w14:w="12700" w14:cap="flat">
            <w14:noFill/>
            <w14:miter w14:lim="400000"/>
          </w14:textOutline>
        </w:rPr>
        <w:t>2</w:t>
      </w:r>
      <w:r>
        <w:rPr>
          <w:sz w:val="20"/>
          <w:szCs w:val="20"/>
          <w:rtl w:val="0"/>
          <w:lang w:val="ru-RU"/>
          <w14:textOutline w14:w="12700" w14:cap="flat">
            <w14:noFill/>
            <w14:miter w14:lim="400000"/>
          </w14:textOutline>
        </w:rPr>
        <w:t> – інвазія глибоких лімфатичних судин</w:t>
      </w:r>
      <w:r>
        <w:rPr>
          <w:sz w:val="20"/>
          <w:szCs w:val="20"/>
          <w:rtl w:val="0"/>
          <w:lang w:val="ru-RU"/>
          <w14:textOutline w14:w="12700" w14:cap="flat">
            <w14:noFill/>
            <w14:miter w14:lim="400000"/>
          </w14:textOutline>
        </w:rPr>
        <w:t>.</w:t>
      </w:r>
    </w:p>
    <w:p>
      <w:pPr>
        <w:pStyle w:val="Normal.0"/>
        <w:numPr>
          <w:ilvl w:val="0"/>
          <w:numId w:val="111"/>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L</w:t>
      </w:r>
      <w:r>
        <w:rPr>
          <w:sz w:val="20"/>
          <w:szCs w:val="20"/>
          <w:vertAlign w:val="subscript"/>
          <w:rtl w:val="0"/>
          <w:lang w:val="ru-RU"/>
          <w14:textOutline w14:w="12700" w14:cap="flat">
            <w14:noFill/>
            <w14:miter w14:lim="400000"/>
          </w14:textOutline>
        </w:rPr>
        <w:t>х</w:t>
      </w:r>
      <w:r>
        <w:rPr>
          <w:sz w:val="20"/>
          <w:szCs w:val="20"/>
          <w:rtl w:val="0"/>
          <w:lang w:val="ru-RU"/>
          <w14:textOutline w14:w="12700" w14:cap="flat">
            <w14:noFill/>
            <w14:miter w14:lim="400000"/>
          </w14:textOutline>
        </w:rPr>
        <w:t> – інвазія лімфатичних судин не встановлена</w:t>
      </w:r>
      <w:r>
        <w:rPr>
          <w:sz w:val="20"/>
          <w:szCs w:val="20"/>
          <w:rtl w:val="0"/>
          <w:lang w:val="ru-RU"/>
          <w14:textOutline w14:w="12700" w14:cap="flat">
            <w14:noFill/>
            <w14:miter w14:lim="400000"/>
          </w14:textOutline>
        </w:rPr>
        <w:t>.</w:t>
      </w:r>
    </w:p>
    <w:p>
      <w:pPr>
        <w:pStyle w:val="Normal.0"/>
        <w:numPr>
          <w:ilvl w:val="0"/>
          <w:numId w:val="112"/>
        </w:numPr>
        <w:bidi w:val="0"/>
        <w:spacing w:before="100"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V </w:t>
      </w:r>
      <w:r>
        <w:rPr>
          <w:sz w:val="20"/>
          <w:szCs w:val="20"/>
          <w:rtl w:val="0"/>
          <w:lang w:val="ru-RU"/>
          <w14:textOutline w14:w="12700" w14:cap="flat">
            <w14:noFill/>
            <w14:miter w14:lim="400000"/>
          </w14:textOutline>
        </w:rPr>
        <w:t>– інвазія вен</w:t>
      </w:r>
      <w:r>
        <w:rPr>
          <w:sz w:val="20"/>
          <w:szCs w:val="20"/>
          <w:rtl w:val="0"/>
          <w:lang w:val="ru-RU"/>
          <w14:textOutline w14:w="12700" w14:cap="flat">
            <w14:noFill/>
            <w14:miter w14:lim="400000"/>
          </w14:textOutline>
        </w:rPr>
        <w:t xml:space="preserve">: </w:t>
      </w:r>
    </w:p>
    <w:p>
      <w:pPr>
        <w:pStyle w:val="Normal.0"/>
        <w:numPr>
          <w:ilvl w:val="0"/>
          <w:numId w:val="114"/>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V</w:t>
      </w:r>
      <w:r>
        <w:rPr>
          <w:sz w:val="20"/>
          <w:szCs w:val="20"/>
          <w:vertAlign w:val="subscript"/>
          <w:rtl w:val="0"/>
          <w:lang w:val="ru-RU"/>
          <w14:textOutline w14:w="12700" w14:cap="flat">
            <w14:noFill/>
            <w14:miter w14:lim="400000"/>
          </w14:textOutline>
        </w:rPr>
        <w:t>0</w:t>
      </w:r>
      <w:r>
        <w:rPr>
          <w:sz w:val="20"/>
          <w:szCs w:val="20"/>
          <w:rtl w:val="0"/>
          <w:lang w:val="ru-RU"/>
          <w14:textOutline w14:w="12700" w14:cap="flat">
            <w14:noFill/>
            <w14:miter w14:lim="400000"/>
          </w14:textOutline>
        </w:rPr>
        <w:t> – вени не містять пухлинних клітин</w:t>
      </w:r>
      <w:r>
        <w:rPr>
          <w:sz w:val="20"/>
          <w:szCs w:val="20"/>
          <w:rtl w:val="0"/>
          <w:lang w:val="ru-RU"/>
          <w14:textOutline w14:w="12700" w14:cap="flat">
            <w14:noFill/>
            <w14:miter w14:lim="400000"/>
          </w14:textOutline>
        </w:rPr>
        <w:t>.</w:t>
      </w:r>
    </w:p>
    <w:p>
      <w:pPr>
        <w:pStyle w:val="Normal.0"/>
        <w:numPr>
          <w:ilvl w:val="0"/>
          <w:numId w:val="114"/>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V</w:t>
      </w:r>
      <w:r>
        <w:rPr>
          <w:sz w:val="20"/>
          <w:szCs w:val="20"/>
          <w:vertAlign w:val="subscript"/>
          <w:rtl w:val="0"/>
          <w:lang w:val="ru-RU"/>
          <w14:textOutline w14:w="12700" w14:cap="flat">
            <w14:noFill/>
            <w14:miter w14:lim="400000"/>
          </w14:textOutline>
        </w:rPr>
        <w:t>1</w:t>
      </w:r>
      <w:r>
        <w:rPr>
          <w:sz w:val="20"/>
          <w:szCs w:val="20"/>
          <w:rtl w:val="0"/>
          <w:lang w:val="ru-RU"/>
          <w14:textOutline w14:w="12700" w14:cap="flat">
            <w14:noFill/>
            <w14:miter w14:lim="400000"/>
          </w14:textOutline>
        </w:rPr>
        <w:t> – виявленно пухлинні клітини в просторі вен</w:t>
      </w:r>
      <w:r>
        <w:rPr>
          <w:sz w:val="20"/>
          <w:szCs w:val="20"/>
          <w:rtl w:val="0"/>
          <w:lang w:val="ru-RU"/>
          <w14:textOutline w14:w="12700" w14:cap="flat">
            <w14:noFill/>
            <w14:miter w14:lim="400000"/>
          </w14:textOutline>
        </w:rPr>
        <w:t>.</w:t>
      </w:r>
    </w:p>
    <w:p>
      <w:pPr>
        <w:pStyle w:val="Normal.0"/>
        <w:numPr>
          <w:ilvl w:val="0"/>
          <w:numId w:val="114"/>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V</w:t>
      </w:r>
      <w:r>
        <w:rPr>
          <w:sz w:val="20"/>
          <w:szCs w:val="20"/>
          <w:vertAlign w:val="subscript"/>
          <w:rtl w:val="0"/>
          <w:lang w:val="ru-RU"/>
          <w14:textOutline w14:w="12700" w14:cap="flat">
            <w14:noFill/>
            <w14:miter w14:lim="400000"/>
          </w14:textOutline>
        </w:rPr>
        <w:t>х</w:t>
      </w:r>
      <w:r>
        <w:rPr>
          <w:sz w:val="20"/>
          <w:szCs w:val="20"/>
          <w:rtl w:val="0"/>
          <w:lang w:val="ru-RU"/>
          <w14:textOutline w14:w="12700" w14:cap="flat">
            <w14:noFill/>
            <w14:miter w14:lim="400000"/>
          </w14:textOutline>
        </w:rPr>
        <w:t> – інвазія вен не піддається оцінці</w:t>
      </w:r>
      <w:r>
        <w:rPr>
          <w:sz w:val="20"/>
          <w:szCs w:val="20"/>
          <w:rtl w:val="0"/>
          <w:lang w:val="ru-RU"/>
          <w14:textOutline w14:w="12700" w14:cap="flat">
            <w14:noFill/>
            <w14:miter w14:lim="400000"/>
          </w14:textOutline>
        </w:rPr>
        <w:t>.</w:t>
      </w:r>
    </w:p>
    <w:p>
      <w:pPr>
        <w:pStyle w:val="Normal.0"/>
        <w:numPr>
          <w:ilvl w:val="0"/>
          <w:numId w:val="115"/>
        </w:numPr>
        <w:bidi w:val="0"/>
        <w:spacing w:before="100"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P </w:t>
      </w:r>
      <w:r>
        <w:rPr>
          <w:sz w:val="20"/>
          <w:szCs w:val="20"/>
          <w:rtl w:val="0"/>
          <w:lang w:val="ru-RU"/>
          <w14:textOutline w14:w="12700" w14:cap="flat">
            <w14:noFill/>
            <w14:miter w14:lim="400000"/>
          </w14:textOutline>
        </w:rPr>
        <w:t xml:space="preserve">– глибина проростання пухлини в стінку кишки </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визначається при гістологічному дослідженні операційного препарату</w:t>
      </w:r>
      <w:r>
        <w:rPr>
          <w:sz w:val="20"/>
          <w:szCs w:val="20"/>
          <w:rtl w:val="0"/>
          <w:lang w:val="ru-RU"/>
          <w14:textOutline w14:w="12700" w14:cap="flat">
            <w14:noFill/>
            <w14:miter w14:lim="400000"/>
          </w14:textOutline>
        </w:rPr>
        <w:t xml:space="preserve">): </w:t>
      </w:r>
    </w:p>
    <w:p>
      <w:pPr>
        <w:pStyle w:val="Normal.0"/>
        <w:numPr>
          <w:ilvl w:val="0"/>
          <w:numId w:val="117"/>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P</w:t>
      </w:r>
      <w:r>
        <w:rPr>
          <w:sz w:val="20"/>
          <w:szCs w:val="20"/>
          <w:vertAlign w:val="subscript"/>
          <w:rtl w:val="0"/>
          <w:lang w:val="ru-RU"/>
          <w14:textOutline w14:w="12700" w14:cap="flat">
            <w14:noFill/>
            <w14:miter w14:lim="400000"/>
          </w14:textOutline>
        </w:rPr>
        <w:t>1</w:t>
      </w:r>
      <w:r>
        <w:rPr>
          <w:sz w:val="20"/>
          <w:szCs w:val="20"/>
          <w:vertAlign w:val="subscript"/>
          <w:rtl w:val="0"/>
          <w:lang w:val="ru-RU"/>
          <w14:textOutline w14:w="12700" w14:cap="flat">
            <w14:noFill/>
            <w14:miter w14:lim="400000"/>
          </w14:textOutline>
        </w:rPr>
        <w:t> </w:t>
      </w:r>
      <w:r>
        <w:rPr>
          <w:sz w:val="20"/>
          <w:szCs w:val="20"/>
          <w:rtl w:val="0"/>
          <w:lang w:val="ru-RU"/>
          <w14:textOutline w14:w="12700" w14:cap="flat">
            <w14:noFill/>
            <w14:miter w14:lim="400000"/>
          </w14:textOutline>
        </w:rPr>
        <w:t>– пухлина інфільтрує тільки слизову оболонку</w:t>
      </w:r>
      <w:r>
        <w:rPr>
          <w:sz w:val="20"/>
          <w:szCs w:val="20"/>
          <w:rtl w:val="0"/>
          <w:lang w:val="ru-RU"/>
          <w14:textOutline w14:w="12700" w14:cap="flat">
            <w14:noFill/>
            <w14:miter w14:lim="400000"/>
          </w14:textOutline>
        </w:rPr>
        <w:t>.</w:t>
      </w:r>
    </w:p>
    <w:p>
      <w:pPr>
        <w:pStyle w:val="Normal.0"/>
        <w:numPr>
          <w:ilvl w:val="0"/>
          <w:numId w:val="117"/>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P</w:t>
      </w:r>
      <w:r>
        <w:rPr>
          <w:sz w:val="20"/>
          <w:szCs w:val="20"/>
          <w:vertAlign w:val="subscript"/>
          <w:rtl w:val="0"/>
          <w:lang w:val="ru-RU"/>
          <w14:textOutline w14:w="12700" w14:cap="flat">
            <w14:noFill/>
            <w14:miter w14:lim="400000"/>
          </w14:textOutline>
        </w:rPr>
        <w:t>2</w:t>
      </w:r>
      <w:r>
        <w:rPr>
          <w:sz w:val="20"/>
          <w:szCs w:val="20"/>
          <w:rtl w:val="0"/>
          <w:lang w:val="ru-RU"/>
          <w14:textOutline w14:w="12700" w14:cap="flat">
            <w14:noFill/>
            <w14:miter w14:lim="400000"/>
          </w14:textOutline>
        </w:rPr>
        <w:t> – пухлина інфільтрує підслизову оболонку</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але не інфільтрує м’язову</w:t>
      </w:r>
      <w:r>
        <w:rPr>
          <w:sz w:val="20"/>
          <w:szCs w:val="20"/>
          <w:rtl w:val="0"/>
          <w:lang w:val="ru-RU"/>
          <w14:textOutline w14:w="12700" w14:cap="flat">
            <w14:noFill/>
            <w14:miter w14:lim="400000"/>
          </w14:textOutline>
        </w:rPr>
        <w:t>.</w:t>
      </w:r>
    </w:p>
    <w:p>
      <w:pPr>
        <w:pStyle w:val="Normal.0"/>
        <w:numPr>
          <w:ilvl w:val="0"/>
          <w:numId w:val="117"/>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P</w:t>
      </w:r>
      <w:r>
        <w:rPr>
          <w:sz w:val="20"/>
          <w:szCs w:val="20"/>
          <w:vertAlign w:val="subscript"/>
          <w:rtl w:val="0"/>
          <w:lang w:val="ru-RU"/>
          <w14:textOutline w14:w="12700" w14:cap="flat">
            <w14:noFill/>
            <w14:miter w14:lim="400000"/>
          </w14:textOutline>
        </w:rPr>
        <w:t>3</w:t>
      </w:r>
      <w:r>
        <w:rPr>
          <w:sz w:val="20"/>
          <w:szCs w:val="20"/>
          <w:rtl w:val="0"/>
          <w:lang w:val="ru-RU"/>
          <w14:textOutline w14:w="12700" w14:cap="flat">
            <w14:noFill/>
            <w14:miter w14:lim="400000"/>
          </w14:textOutline>
        </w:rPr>
        <w:t> – пухлина інфільтрує м’язову оболонку без ураження серозної</w:t>
      </w:r>
      <w:r>
        <w:rPr>
          <w:sz w:val="20"/>
          <w:szCs w:val="20"/>
          <w:rtl w:val="0"/>
          <w:lang w:val="ru-RU"/>
          <w14:textOutline w14:w="12700" w14:cap="flat">
            <w14:noFill/>
            <w14:miter w14:lim="400000"/>
          </w14:textOutline>
        </w:rPr>
        <w:t>.</w:t>
      </w:r>
    </w:p>
    <w:p>
      <w:pPr>
        <w:pStyle w:val="Normal.0"/>
        <w:numPr>
          <w:ilvl w:val="0"/>
          <w:numId w:val="117"/>
        </w:numPr>
        <w:bidi w:val="0"/>
        <w:spacing w:line="240" w:lineRule="auto"/>
        <w:ind w:right="0"/>
        <w:jc w:val="left"/>
        <w:rPr>
          <w:sz w:val="20"/>
          <w:szCs w:val="20"/>
          <w:rtl w:val="0"/>
          <w:lang w:val="ru-RU"/>
        </w:rPr>
      </w:pPr>
      <w:r>
        <w:rPr>
          <w:sz w:val="20"/>
          <w:szCs w:val="20"/>
          <w:rtl w:val="0"/>
          <w:lang w:val="ru-RU"/>
          <w14:textOutline w14:w="12700" w14:cap="flat">
            <w14:noFill/>
            <w14:miter w14:lim="400000"/>
          </w14:textOutline>
        </w:rPr>
        <w:t>P</w:t>
      </w:r>
      <w:r>
        <w:rPr>
          <w:sz w:val="20"/>
          <w:szCs w:val="20"/>
          <w:vertAlign w:val="subscript"/>
          <w:rtl w:val="0"/>
          <w:lang w:val="ru-RU"/>
          <w14:textOutline w14:w="12700" w14:cap="flat">
            <w14:noFill/>
            <w14:miter w14:lim="400000"/>
          </w14:textOutline>
        </w:rPr>
        <w:t>4</w:t>
      </w:r>
      <w:r>
        <w:rPr>
          <w:sz w:val="20"/>
          <w:szCs w:val="20"/>
          <w:rtl w:val="0"/>
          <w:lang w:val="ru-RU"/>
          <w14:textOutline w14:w="12700" w14:cap="flat">
            <w14:noFill/>
            <w14:miter w14:lim="400000"/>
          </w14:textOutline>
        </w:rPr>
        <w:t> – пухлина проростає всі оболонки стінки кишки та виходить за її межі</w:t>
      </w:r>
      <w:r>
        <w:rPr>
          <w:sz w:val="20"/>
          <w:szCs w:val="20"/>
          <w:rtl w:val="0"/>
          <w:lang w:val="ru-RU"/>
          <w14:textOutline w14:w="12700" w14:cap="flat">
            <w14:noFill/>
            <w14:miter w14:lim="400000"/>
          </w14:textOutline>
        </w:rPr>
        <w:t>.</w:t>
      </w:r>
    </w:p>
    <w:p>
      <w:pPr>
        <w:pStyle w:val="Normal.0"/>
        <w:numPr>
          <w:ilvl w:val="0"/>
          <w:numId w:val="118"/>
        </w:numPr>
        <w:bidi w:val="0"/>
        <w:spacing w:before="100" w:line="240" w:lineRule="auto"/>
        <w:ind w:right="0"/>
        <w:jc w:val="left"/>
        <w:rPr>
          <w:sz w:val="20"/>
          <w:szCs w:val="20"/>
          <w:rtl w:val="0"/>
          <w:lang w:val="ru-RU"/>
        </w:rPr>
      </w:pPr>
      <w:r>
        <w:rPr>
          <w:sz w:val="20"/>
          <w:szCs w:val="20"/>
          <w:rtl w:val="0"/>
          <w:lang w:val="ru-RU"/>
          <w14:textOutline w14:w="12700" w14:cap="flat">
            <w14:noFill/>
            <w14:miter w14:lim="400000"/>
          </w14:textOutline>
        </w:rPr>
        <w:t xml:space="preserve">r </w:t>
      </w:r>
      <w:r>
        <w:rPr>
          <w:sz w:val="20"/>
          <w:szCs w:val="20"/>
          <w:rtl w:val="0"/>
          <w:lang w:val="ru-RU"/>
          <w14:textOutline w14:w="12700" w14:cap="flat">
            <w14:noFill/>
            <w14:miter w14:lim="400000"/>
          </w14:textOutline>
        </w:rPr>
        <w:t>– рецидив</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 xml:space="preserve">Ставлять перед позначенням </w:t>
      </w:r>
      <w:r>
        <w:rPr>
          <w:sz w:val="20"/>
          <w:szCs w:val="20"/>
          <w:rtl w:val="0"/>
          <w:lang w:val="ru-RU"/>
          <w14:textOutline w14:w="12700" w14:cap="flat">
            <w14:noFill/>
            <w14:miter w14:lim="400000"/>
          </w14:textOutline>
        </w:rPr>
        <w:t xml:space="preserve">TNM.    </w:t>
      </w:r>
    </w:p>
    <w:p>
      <w:pPr>
        <w:pStyle w:val="Normal.0"/>
        <w:tabs>
          <w:tab w:val="left" w:pos="708"/>
          <w:tab w:val="left" w:pos="1416"/>
          <w:tab w:val="left" w:pos="2124"/>
          <w:tab w:val="left" w:pos="2832"/>
          <w:tab w:val="left" w:pos="3540"/>
          <w:tab w:val="left" w:pos="4248"/>
          <w:tab w:val="left" w:pos="4956"/>
          <w:tab w:val="left" w:pos="5664"/>
          <w:tab w:val="left" w:pos="6029"/>
        </w:tabs>
        <w:spacing w:before="200" w:after="40" w:line="240" w:lineRule="auto"/>
        <w:ind w:left="1440" w:firstLine="0"/>
        <w:rPr>
          <w:sz w:val="20"/>
          <w:szCs w:val="20"/>
          <w14:textOutline w14:w="12700" w14:cap="flat">
            <w14:noFill/>
            <w14:miter w14:lim="400000"/>
          </w14:textOutline>
        </w:rPr>
      </w:pPr>
      <w:r>
        <w:rPr>
          <w:sz w:val="20"/>
          <w:szCs w:val="20"/>
          <w:rtl w:val="0"/>
          <w:lang w:val="ru-RU"/>
          <w14:textOutline w14:w="12700" w14:cap="flat">
            <w14:noFill/>
            <w14:miter w14:lim="400000"/>
          </w14:textOutline>
        </w:rPr>
        <w:t>Алгоритм діагностики пухлини</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ind w:left="142" w:firstLine="566"/>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 I </w:t>
      </w:r>
      <w:r>
        <w:rPr>
          <w:sz w:val="20"/>
          <w:szCs w:val="20"/>
          <w:rtl w:val="0"/>
          <w:lang w:val="ru-RU"/>
          <w14:textOutline w14:w="12700" w14:cap="flat">
            <w14:noFill/>
            <w14:miter w14:lim="400000"/>
          </w14:textOutline>
        </w:rPr>
        <w:t>етап – вивчення анамнестичних даних</w:t>
      </w:r>
      <w:r>
        <w:rPr>
          <w:sz w:val="20"/>
          <w:szCs w:val="20"/>
          <w:rtl w:val="0"/>
          <w:lang w:val="ru-RU"/>
          <w14:textOutline w14:w="12700" w14:cap="flat">
            <w14:noFill/>
            <w14:miter w14:lim="400000"/>
          </w14:textOutline>
        </w:rPr>
        <w:t xml:space="preserve">: </w:t>
      </w:r>
    </w:p>
    <w:p>
      <w:pPr>
        <w:pStyle w:val="Normal.0"/>
        <w:numPr>
          <w:ilvl w:val="0"/>
          <w:numId w:val="12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Вивчення скарг</w:t>
      </w:r>
      <w:r>
        <w:rPr>
          <w:sz w:val="20"/>
          <w:szCs w:val="20"/>
          <w:rtl w:val="0"/>
          <w:lang w:val="ru-RU"/>
          <w14:textOutline w14:w="12700" w14:cap="flat">
            <w14:noFill/>
            <w14:miter w14:lim="400000"/>
          </w14:textOutline>
        </w:rPr>
        <w:t>.</w:t>
      </w:r>
    </w:p>
    <w:p>
      <w:pPr>
        <w:pStyle w:val="Normal.0"/>
        <w:numPr>
          <w:ilvl w:val="0"/>
          <w:numId w:val="120"/>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Збір анамнезу захворювання</w:t>
      </w:r>
      <w:r>
        <w:rPr>
          <w:sz w:val="20"/>
          <w:szCs w:val="20"/>
          <w:rtl w:val="0"/>
          <w:lang w:val="ru-RU"/>
          <w14:textOutline w14:w="12700" w14:cap="flat">
            <w14:noFill/>
            <w14:miter w14:lim="400000"/>
          </w14:textOutline>
        </w:rPr>
        <w:t xml:space="preserve">. </w:t>
      </w:r>
    </w:p>
    <w:p>
      <w:pPr>
        <w:pStyle w:val="Normal.0"/>
        <w:numPr>
          <w:ilvl w:val="0"/>
          <w:numId w:val="120"/>
        </w:numPr>
        <w:bidi w:val="0"/>
        <w:spacing w:after="100" w:line="240" w:lineRule="auto"/>
        <w:ind w:right="0"/>
        <w:jc w:val="both"/>
        <w:rPr>
          <w:sz w:val="20"/>
          <w:szCs w:val="20"/>
          <w:rtl w:val="0"/>
          <w:lang w:val="ru-RU"/>
        </w:rPr>
      </w:pPr>
      <w:r>
        <w:rPr>
          <w:sz w:val="20"/>
          <w:szCs w:val="20"/>
          <w:rtl w:val="0"/>
          <w:lang w:val="ru-RU"/>
          <w14:textOutline w14:w="12700" w14:cap="flat">
            <w14:noFill/>
            <w14:miter w14:lim="400000"/>
          </w14:textOutline>
        </w:rPr>
        <w:t>Збір анамнезу життя</w:t>
      </w:r>
      <w:r>
        <w:rPr>
          <w:sz w:val="20"/>
          <w:szCs w:val="20"/>
          <w:rtl w:val="0"/>
          <w:lang w:val="ru-RU"/>
          <w14:textOutline w14:w="12700" w14:cap="flat">
            <w14:noFill/>
            <w14:miter w14:lim="400000"/>
          </w14:textOutline>
        </w:rPr>
        <w:t xml:space="preserve">. </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ind w:left="142" w:firstLine="566"/>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II </w:t>
      </w:r>
      <w:r>
        <w:rPr>
          <w:sz w:val="20"/>
          <w:szCs w:val="20"/>
          <w:rtl w:val="0"/>
          <w:lang w:val="ru-RU"/>
          <w14:textOutline w14:w="12700" w14:cap="flat">
            <w14:noFill/>
            <w14:miter w14:lim="400000"/>
          </w14:textOutline>
        </w:rPr>
        <w:t>етап – проведення об</w:t>
      </w:r>
      <w:r>
        <w:rPr>
          <w:sz w:val="20"/>
          <w:szCs w:val="20"/>
          <w:rtl w:val="0"/>
          <w:lang w:val="ru-RU"/>
          <w14:textOutline w14:w="12700" w14:cap="flat">
            <w14:noFill/>
            <w14:miter w14:lim="400000"/>
          </w14:textOutline>
        </w:rPr>
        <w:t>'</w:t>
      </w:r>
      <w:r>
        <w:rPr>
          <w:sz w:val="20"/>
          <w:szCs w:val="20"/>
          <w:rtl w:val="0"/>
          <w:lang w:val="ru-RU"/>
          <w14:textOutline w14:w="12700" w14:cap="flat">
            <w14:noFill/>
            <w14:miter w14:lim="400000"/>
          </w14:textOutline>
        </w:rPr>
        <w:t>єктивних досліджень</w:t>
      </w:r>
      <w:r>
        <w:rPr>
          <w:sz w:val="20"/>
          <w:szCs w:val="20"/>
          <w:rtl w:val="0"/>
          <w:lang w:val="ru-RU"/>
          <w14:textOutline w14:w="12700" w14:cap="flat">
            <w14:noFill/>
            <w14:miter w14:lim="400000"/>
          </w14:textOutline>
        </w:rPr>
        <w:t>:</w:t>
      </w:r>
    </w:p>
    <w:p>
      <w:pPr>
        <w:pStyle w:val="Normal.0"/>
        <w:numPr>
          <w:ilvl w:val="0"/>
          <w:numId w:val="122"/>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Огляду</w:t>
      </w:r>
      <w:r>
        <w:rPr>
          <w:sz w:val="20"/>
          <w:szCs w:val="20"/>
          <w:rtl w:val="0"/>
          <w:lang w:val="ru-RU"/>
          <w14:textOutline w14:w="12700" w14:cap="flat">
            <w14:noFill/>
            <w14:miter w14:lim="400000"/>
          </w14:textOutline>
        </w:rPr>
        <w:t>.</w:t>
      </w:r>
    </w:p>
    <w:p>
      <w:pPr>
        <w:pStyle w:val="Normal.0"/>
        <w:numPr>
          <w:ilvl w:val="0"/>
          <w:numId w:val="122"/>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Пальпації</w:t>
      </w:r>
      <w:r>
        <w:rPr>
          <w:sz w:val="20"/>
          <w:szCs w:val="20"/>
          <w:rtl w:val="0"/>
          <w:lang w:val="ru-RU"/>
          <w14:textOutline w14:w="12700" w14:cap="flat">
            <w14:noFill/>
            <w14:miter w14:lim="400000"/>
          </w14:textOutline>
        </w:rPr>
        <w:t>.</w:t>
      </w:r>
    </w:p>
    <w:p>
      <w:pPr>
        <w:pStyle w:val="Normal.0"/>
        <w:numPr>
          <w:ilvl w:val="0"/>
          <w:numId w:val="122"/>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Перкусії</w:t>
      </w:r>
      <w:r>
        <w:rPr>
          <w:sz w:val="20"/>
          <w:szCs w:val="20"/>
          <w:rtl w:val="0"/>
          <w:lang w:val="ru-RU"/>
          <w14:textOutline w14:w="12700" w14:cap="flat">
            <w14:noFill/>
            <w14:miter w14:lim="400000"/>
          </w14:textOutline>
        </w:rPr>
        <w:t>.</w:t>
      </w:r>
    </w:p>
    <w:p>
      <w:pPr>
        <w:pStyle w:val="Normal.0"/>
        <w:numPr>
          <w:ilvl w:val="0"/>
          <w:numId w:val="122"/>
        </w:numPr>
        <w:bidi w:val="0"/>
        <w:spacing w:after="100" w:line="240" w:lineRule="auto"/>
        <w:ind w:right="0"/>
        <w:jc w:val="both"/>
        <w:rPr>
          <w:sz w:val="20"/>
          <w:szCs w:val="20"/>
          <w:rtl w:val="0"/>
          <w:lang w:val="ru-RU"/>
        </w:rPr>
      </w:pPr>
      <w:r>
        <w:rPr>
          <w:sz w:val="20"/>
          <w:szCs w:val="20"/>
          <w:rtl w:val="0"/>
          <w:lang w:val="ru-RU"/>
          <w14:textOutline w14:w="12700" w14:cap="flat">
            <w14:noFill/>
            <w14:miter w14:lim="400000"/>
          </w14:textOutline>
        </w:rPr>
        <w:t>Аускультації</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line="240" w:lineRule="auto"/>
        <w:ind w:left="284" w:firstLine="424"/>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III </w:t>
      </w:r>
      <w:r>
        <w:rPr>
          <w:sz w:val="20"/>
          <w:szCs w:val="20"/>
          <w:rtl w:val="0"/>
          <w:lang w:val="ru-RU"/>
          <w14:textOutline w14:w="12700" w14:cap="flat">
            <w14:noFill/>
            <w14:miter w14:lim="400000"/>
          </w14:textOutline>
        </w:rPr>
        <w:t>етап – вибір методів дослідження</w:t>
      </w:r>
      <w:r>
        <w:rPr>
          <w:sz w:val="20"/>
          <w:szCs w:val="20"/>
          <w:rtl w:val="0"/>
          <w:lang w:val="ru-RU"/>
          <w14:textOutline w14:w="12700" w14:cap="flat">
            <w14:noFill/>
            <w14:miter w14:lim="400000"/>
          </w14:textOutline>
        </w:rPr>
        <w:t>:</w:t>
      </w:r>
    </w:p>
    <w:p>
      <w:pPr>
        <w:pStyle w:val="Normal.0"/>
        <w:numPr>
          <w:ilvl w:val="1"/>
          <w:numId w:val="124"/>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Лабораторні методи обстеження</w:t>
      </w:r>
      <w:r>
        <w:rPr>
          <w:sz w:val="20"/>
          <w:szCs w:val="20"/>
          <w:rtl w:val="0"/>
          <w:lang w:val="ru-RU"/>
          <w14:textOutline w14:w="12700" w14:cap="flat">
            <w14:noFill/>
            <w14:miter w14:lim="400000"/>
          </w14:textOutline>
        </w:rPr>
        <w:t>.</w:t>
      </w:r>
    </w:p>
    <w:p>
      <w:pPr>
        <w:pStyle w:val="Normal.0"/>
        <w:numPr>
          <w:ilvl w:val="1"/>
          <w:numId w:val="124"/>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Інструментальні методи дослідження</w:t>
      </w:r>
      <w:r>
        <w:rPr>
          <w:sz w:val="20"/>
          <w:szCs w:val="20"/>
          <w:rtl w:val="0"/>
          <w:lang w:val="ru-RU"/>
          <w14:textOutline w14:w="12700" w14:cap="flat">
            <w14:noFill/>
            <w14:miter w14:lim="400000"/>
          </w14:textOutline>
        </w:rPr>
        <w:t>.</w:t>
      </w:r>
    </w:p>
    <w:p>
      <w:pPr>
        <w:pStyle w:val="Normal.0"/>
        <w:numPr>
          <w:ilvl w:val="1"/>
          <w:numId w:val="124"/>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Морфологічні методи дослідження</w:t>
      </w:r>
      <w:r>
        <w:rPr>
          <w:sz w:val="20"/>
          <w:szCs w:val="20"/>
          <w:rtl w:val="0"/>
          <w:lang w:val="ru-RU"/>
          <w14:textOutline w14:w="12700" w14:cap="flat">
            <w14:noFill/>
            <w14:miter w14:lim="400000"/>
          </w14:textOutline>
        </w:rPr>
        <w:t>:</w:t>
      </w:r>
    </w:p>
    <w:p>
      <w:pPr>
        <w:pStyle w:val="Normal.0"/>
        <w:numPr>
          <w:ilvl w:val="0"/>
          <w:numId w:val="12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Цитологічний</w:t>
      </w:r>
      <w:r>
        <w:rPr>
          <w:sz w:val="20"/>
          <w:szCs w:val="20"/>
          <w:rtl w:val="0"/>
          <w:lang w:val="ru-RU"/>
          <w14:textOutline w14:w="12700" w14:cap="flat">
            <w14:noFill/>
            <w14:miter w14:lim="400000"/>
          </w14:textOutline>
        </w:rPr>
        <w:t>.</w:t>
      </w:r>
    </w:p>
    <w:p>
      <w:pPr>
        <w:pStyle w:val="Normal.0"/>
        <w:numPr>
          <w:ilvl w:val="0"/>
          <w:numId w:val="12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Гістологічний</w:t>
      </w:r>
      <w:r>
        <w:rPr>
          <w:sz w:val="20"/>
          <w:szCs w:val="20"/>
          <w:rtl w:val="0"/>
          <w:lang w:val="ru-RU"/>
          <w14:textOutline w14:w="12700" w14:cap="flat">
            <w14:noFill/>
            <w14:miter w14:lim="400000"/>
          </w14:textOutline>
        </w:rPr>
        <w:t>.</w:t>
      </w:r>
    </w:p>
    <w:p>
      <w:pPr>
        <w:pStyle w:val="Normal.0"/>
        <w:numPr>
          <w:ilvl w:val="0"/>
          <w:numId w:val="12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Цитохімічний</w:t>
      </w:r>
      <w:r>
        <w:rPr>
          <w:sz w:val="20"/>
          <w:szCs w:val="20"/>
          <w:rtl w:val="0"/>
          <w:lang w:val="ru-RU"/>
          <w14:textOutline w14:w="12700" w14:cap="flat">
            <w14:noFill/>
            <w14:miter w14:lim="400000"/>
          </w14:textOutline>
        </w:rPr>
        <w:t>.</w:t>
      </w:r>
    </w:p>
    <w:p>
      <w:pPr>
        <w:pStyle w:val="Normal.0"/>
        <w:numPr>
          <w:ilvl w:val="0"/>
          <w:numId w:val="12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Гістохімічний</w:t>
      </w:r>
      <w:r>
        <w:rPr>
          <w:sz w:val="20"/>
          <w:szCs w:val="20"/>
          <w:rtl w:val="0"/>
          <w:lang w:val="ru-RU"/>
          <w14:textOutline w14:w="12700" w14:cap="flat">
            <w14:noFill/>
            <w14:miter w14:lim="400000"/>
          </w14:textOutline>
        </w:rPr>
        <w:t>.</w:t>
      </w:r>
    </w:p>
    <w:p>
      <w:pPr>
        <w:pStyle w:val="Normal.0"/>
        <w:numPr>
          <w:ilvl w:val="0"/>
          <w:numId w:val="12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Імуногістохімічний</w:t>
      </w:r>
      <w:r>
        <w:rPr>
          <w:sz w:val="20"/>
          <w:szCs w:val="20"/>
          <w:rtl w:val="0"/>
          <w:lang w:val="ru-RU"/>
          <w14:textOutline w14:w="12700" w14:cap="flat">
            <w14:noFill/>
            <w14:miter w14:lim="400000"/>
          </w14:textOutline>
        </w:rPr>
        <w:t>.</w:t>
      </w:r>
    </w:p>
    <w:p>
      <w:pPr>
        <w:pStyle w:val="Normal.0"/>
        <w:numPr>
          <w:ilvl w:val="0"/>
          <w:numId w:val="126"/>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Метод електронної мікроскопії</w:t>
      </w:r>
      <w:r>
        <w:rPr>
          <w:sz w:val="20"/>
          <w:szCs w:val="2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029"/>
        </w:tabs>
        <w:spacing w:before="100"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IV </w:t>
      </w:r>
      <w:r>
        <w:rPr>
          <w:sz w:val="20"/>
          <w:szCs w:val="20"/>
          <w:rtl w:val="0"/>
          <w:lang w:val="ru-RU"/>
          <w14:textOutline w14:w="12700" w14:cap="flat">
            <w14:noFill/>
            <w14:miter w14:lim="400000"/>
          </w14:textOutline>
        </w:rPr>
        <w:t>етап – визначення характеру пухлини</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її поширення на підставі даних обстеження і знання класифікації пухлин</w:t>
      </w:r>
      <w:r>
        <w:rPr>
          <w:sz w:val="20"/>
          <w:szCs w:val="20"/>
          <w:rtl w:val="0"/>
          <w:lang w:val="ru-RU"/>
          <w14:textOutline w14:w="12700" w14:cap="flat">
            <w14:noFill/>
            <w14:miter w14:lim="400000"/>
          </w14:textOutline>
        </w:rPr>
        <w:t xml:space="preserve">. </w:t>
      </w:r>
    </w:p>
    <w:p>
      <w:pPr>
        <w:pStyle w:val="Normal.0"/>
        <w:tabs>
          <w:tab w:val="left" w:pos="708"/>
          <w:tab w:val="left" w:pos="1416"/>
          <w:tab w:val="left" w:pos="2124"/>
          <w:tab w:val="left" w:pos="2832"/>
          <w:tab w:val="left" w:pos="3540"/>
          <w:tab w:val="left" w:pos="4248"/>
          <w:tab w:val="left" w:pos="4956"/>
          <w:tab w:val="left" w:pos="5664"/>
          <w:tab w:val="left" w:pos="6029"/>
        </w:tabs>
        <w:spacing w:after="100" w:line="240" w:lineRule="auto"/>
        <w:jc w:val="both"/>
        <w:rPr>
          <w:sz w:val="20"/>
          <w:szCs w:val="20"/>
          <w14:textOutline w14:w="12700" w14:cap="flat">
            <w14:noFill/>
            <w14:miter w14:lim="400000"/>
          </w14:textOutline>
        </w:rPr>
      </w:pPr>
      <w:r>
        <w:rPr>
          <w:sz w:val="20"/>
          <w:szCs w:val="20"/>
          <w:rtl w:val="0"/>
          <w:lang w:val="ru-RU"/>
          <w14:textOutline w14:w="12700" w14:cap="flat">
            <w14:noFill/>
            <w14:miter w14:lim="400000"/>
          </w14:textOutline>
        </w:rPr>
        <w:t xml:space="preserve">V </w:t>
      </w:r>
      <w:r>
        <w:rPr>
          <w:sz w:val="20"/>
          <w:szCs w:val="20"/>
          <w:rtl w:val="0"/>
          <w:lang w:val="ru-RU"/>
          <w14:textOutline w14:w="12700" w14:cap="flat">
            <w14:noFill/>
            <w14:miter w14:lim="400000"/>
          </w14:textOutline>
        </w:rPr>
        <w:t>етап – формування діагнозу</w:t>
      </w:r>
      <w:r>
        <w:rPr>
          <w:sz w:val="20"/>
          <w:szCs w:val="20"/>
          <w:rtl w:val="0"/>
          <w:lang w:val="ru-RU"/>
          <w14:textOutline w14:w="12700" w14:cap="flat">
            <w14:noFill/>
            <w14:miter w14:lim="400000"/>
          </w14:textOutline>
        </w:rPr>
        <w:t xml:space="preserve">, </w:t>
      </w:r>
      <w:r>
        <w:rPr>
          <w:sz w:val="20"/>
          <w:szCs w:val="20"/>
          <w:rtl w:val="0"/>
          <w:lang w:val="ru-RU"/>
          <w14:textOutline w14:w="12700" w14:cap="flat">
            <w14:noFill/>
            <w14:miter w14:lim="400000"/>
          </w14:textOutline>
        </w:rPr>
        <w:t>має значення</w:t>
      </w:r>
      <w:r>
        <w:rPr>
          <w:sz w:val="20"/>
          <w:szCs w:val="20"/>
          <w:rtl w:val="0"/>
          <w:lang w:val="ru-RU"/>
          <w14:textOutline w14:w="12700" w14:cap="flat">
            <w14:noFill/>
            <w14:miter w14:lim="400000"/>
          </w14:textOutline>
        </w:rPr>
        <w:t xml:space="preserve">: </w:t>
      </w:r>
    </w:p>
    <w:p>
      <w:pPr>
        <w:pStyle w:val="Normal.0"/>
        <w:numPr>
          <w:ilvl w:val="0"/>
          <w:numId w:val="128"/>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Локалізація</w:t>
      </w:r>
      <w:r>
        <w:rPr>
          <w:sz w:val="20"/>
          <w:szCs w:val="20"/>
          <w:rtl w:val="0"/>
          <w:lang w:val="ru-RU"/>
          <w14:textOutline w14:w="12700" w14:cap="flat">
            <w14:noFill/>
            <w14:miter w14:lim="400000"/>
          </w14:textOutline>
        </w:rPr>
        <w:t>.</w:t>
      </w:r>
    </w:p>
    <w:p>
      <w:pPr>
        <w:pStyle w:val="Normal.0"/>
        <w:numPr>
          <w:ilvl w:val="0"/>
          <w:numId w:val="128"/>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 Розмір пухлини</w:t>
      </w:r>
      <w:r>
        <w:rPr>
          <w:sz w:val="20"/>
          <w:szCs w:val="20"/>
          <w:rtl w:val="0"/>
          <w:lang w:val="ru-RU"/>
          <w14:textOutline w14:w="12700" w14:cap="flat">
            <w14:noFill/>
            <w14:miter w14:lim="400000"/>
          </w14:textOutline>
        </w:rPr>
        <w:t>.</w:t>
      </w:r>
    </w:p>
    <w:p>
      <w:pPr>
        <w:pStyle w:val="Normal.0"/>
        <w:numPr>
          <w:ilvl w:val="0"/>
          <w:numId w:val="128"/>
        </w:numPr>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 xml:space="preserve"> Поширеність процесу</w:t>
      </w:r>
      <w:r>
        <w:rPr>
          <w:sz w:val="20"/>
          <w:szCs w:val="20"/>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029"/>
        </w:tabs>
        <w:spacing w:before="100" w:after="40"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Лікування доброякісних пухлин</w:t>
      </w:r>
    </w:p>
    <w:p>
      <w:pPr>
        <w:pStyle w:val="Normal.0"/>
        <w:numPr>
          <w:ilvl w:val="0"/>
          <w:numId w:val="130"/>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Електрокоагуляція</w:t>
      </w:r>
      <w:r>
        <w:rPr>
          <w:sz w:val="20"/>
          <w:szCs w:val="20"/>
          <w:rtl w:val="0"/>
          <w:lang w:val="ru-RU"/>
          <w14:textOutline w14:w="12700" w14:cap="flat">
            <w14:noFill/>
            <w14:miter w14:lim="400000"/>
          </w14:textOutline>
        </w:rPr>
        <w:t>.</w:t>
      </w:r>
    </w:p>
    <w:p>
      <w:pPr>
        <w:pStyle w:val="Normal.0"/>
        <w:numPr>
          <w:ilvl w:val="0"/>
          <w:numId w:val="130"/>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Хірургічне лікування</w:t>
      </w:r>
      <w:r>
        <w:rPr>
          <w:sz w:val="20"/>
          <w:szCs w:val="20"/>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029"/>
        </w:tabs>
        <w:spacing w:line="240" w:lineRule="auto"/>
        <w:jc w:val="both"/>
        <w:rPr>
          <w:sz w:val="20"/>
          <w:szCs w:val="20"/>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029"/>
        </w:tabs>
        <w:spacing w:line="240" w:lineRule="auto"/>
        <w:jc w:val="center"/>
        <w:rPr>
          <w:sz w:val="20"/>
          <w:szCs w:val="20"/>
          <w14:textOutline w14:w="12700" w14:cap="flat">
            <w14:noFill/>
            <w14:miter w14:lim="400000"/>
          </w14:textOutline>
        </w:rPr>
      </w:pPr>
      <w:r>
        <w:rPr>
          <w:sz w:val="20"/>
          <w:szCs w:val="20"/>
          <w:rtl w:val="0"/>
          <w:lang w:val="ru-RU"/>
          <w14:textOutline w14:w="12700" w14:cap="flat">
            <w14:noFill/>
            <w14:miter w14:lim="400000"/>
          </w14:textOutline>
        </w:rPr>
        <w:t>Лікування злоякісних пухлин</w:t>
      </w:r>
    </w:p>
    <w:p>
      <w:pPr>
        <w:pStyle w:val="Normal.0"/>
        <w:numPr>
          <w:ilvl w:val="0"/>
          <w:numId w:val="132"/>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Хірургічне</w:t>
      </w:r>
      <w:r>
        <w:rPr>
          <w:sz w:val="20"/>
          <w:szCs w:val="20"/>
          <w:rtl w:val="0"/>
          <w:lang w:val="ru-RU"/>
          <w14:textOutline w14:w="12700" w14:cap="flat">
            <w14:noFill/>
            <w14:miter w14:lim="400000"/>
          </w14:textOutline>
        </w:rPr>
        <w:t xml:space="preserve">: </w:t>
      </w:r>
    </w:p>
    <w:p>
      <w:pPr>
        <w:pStyle w:val="Normal.0"/>
        <w:numPr>
          <w:ilvl w:val="0"/>
          <w:numId w:val="134"/>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Радикальні операції</w:t>
      </w:r>
      <w:r>
        <w:rPr>
          <w:sz w:val="20"/>
          <w:szCs w:val="20"/>
          <w:rtl w:val="0"/>
          <w:lang w:val="ru-RU"/>
          <w14:textOutline w14:w="12700" w14:cap="flat">
            <w14:noFill/>
            <w14:miter w14:lim="400000"/>
          </w14:textOutline>
        </w:rPr>
        <w:t>.</w:t>
      </w:r>
    </w:p>
    <w:p>
      <w:pPr>
        <w:pStyle w:val="Normal.0"/>
        <w:numPr>
          <w:ilvl w:val="0"/>
          <w:numId w:val="134"/>
        </w:numPr>
        <w:shd w:val="clear" w:color="auto" w:fill="ffffff"/>
        <w:bidi w:val="0"/>
        <w:spacing w:after="100" w:line="240" w:lineRule="auto"/>
        <w:ind w:right="0"/>
        <w:jc w:val="both"/>
        <w:rPr>
          <w:sz w:val="20"/>
          <w:szCs w:val="20"/>
          <w:rtl w:val="0"/>
          <w:lang w:val="ru-RU"/>
        </w:rPr>
      </w:pPr>
      <w:r>
        <w:rPr>
          <w:sz w:val="20"/>
          <w:szCs w:val="20"/>
          <w:rtl w:val="0"/>
          <w:lang w:val="ru-RU"/>
          <w14:textOutline w14:w="12700" w14:cap="flat">
            <w14:noFill/>
            <w14:miter w14:lim="400000"/>
          </w14:textOutline>
        </w:rPr>
        <w:t>Паліативні операції</w:t>
      </w:r>
      <w:r>
        <w:rPr>
          <w:sz w:val="20"/>
          <w:szCs w:val="20"/>
          <w:rtl w:val="0"/>
          <w:lang w:val="ru-RU"/>
          <w14:textOutline w14:w="12700" w14:cap="flat">
            <w14:noFill/>
            <w14:miter w14:lim="400000"/>
          </w14:textOutline>
        </w:rPr>
        <w:t>.</w:t>
      </w:r>
    </w:p>
    <w:p>
      <w:pPr>
        <w:pStyle w:val="Normal.0"/>
        <w:numPr>
          <w:ilvl w:val="0"/>
          <w:numId w:val="135"/>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Променеве лікування</w:t>
      </w:r>
      <w:r>
        <w:rPr>
          <w:sz w:val="20"/>
          <w:szCs w:val="20"/>
          <w:rtl w:val="0"/>
          <w:lang w:val="ru-RU"/>
          <w14:textOutline w14:w="12700" w14:cap="flat">
            <w14:noFill/>
            <w14:miter w14:lim="400000"/>
          </w14:textOutline>
        </w:rPr>
        <w:t xml:space="preserve">: </w:t>
      </w:r>
    </w:p>
    <w:p>
      <w:pPr>
        <w:pStyle w:val="Normal.0"/>
        <w:numPr>
          <w:ilvl w:val="0"/>
          <w:numId w:val="137"/>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Рентгенотерапія</w:t>
      </w:r>
      <w:r>
        <w:rPr>
          <w:sz w:val="20"/>
          <w:szCs w:val="20"/>
          <w:rtl w:val="0"/>
          <w:lang w:val="ru-RU"/>
          <w14:textOutline w14:w="12700" w14:cap="flat">
            <w14:noFill/>
            <w14:miter w14:lim="400000"/>
          </w14:textOutline>
        </w:rPr>
        <w:t>.</w:t>
      </w:r>
    </w:p>
    <w:p>
      <w:pPr>
        <w:pStyle w:val="Normal.0"/>
        <w:numPr>
          <w:ilvl w:val="0"/>
          <w:numId w:val="137"/>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Радіотерапія</w:t>
      </w:r>
      <w:r>
        <w:rPr>
          <w:sz w:val="20"/>
          <w:szCs w:val="20"/>
          <w:rtl w:val="0"/>
          <w:lang w:val="ru-RU"/>
          <w14:textOutline w14:w="12700" w14:cap="flat">
            <w14:noFill/>
            <w14:miter w14:lim="400000"/>
          </w14:textOutline>
        </w:rPr>
        <w:t>.</w:t>
      </w:r>
    </w:p>
    <w:p>
      <w:pPr>
        <w:pStyle w:val="Normal.0"/>
        <w:numPr>
          <w:ilvl w:val="0"/>
          <w:numId w:val="137"/>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Монотерапія</w:t>
      </w:r>
      <w:r>
        <w:rPr>
          <w:sz w:val="20"/>
          <w:szCs w:val="20"/>
          <w:rtl w:val="0"/>
          <w:lang w:val="ru-RU"/>
          <w14:textOutline w14:w="12700" w14:cap="flat">
            <w14:noFill/>
            <w14:miter w14:lim="400000"/>
          </w14:textOutline>
        </w:rPr>
        <w:t>.</w:t>
      </w:r>
    </w:p>
    <w:p>
      <w:pPr>
        <w:pStyle w:val="Normal.0"/>
        <w:numPr>
          <w:ilvl w:val="0"/>
          <w:numId w:val="137"/>
        </w:numPr>
        <w:shd w:val="clear" w:color="auto" w:fill="ffffff"/>
        <w:bidi w:val="0"/>
        <w:spacing w:after="100" w:line="240" w:lineRule="auto"/>
        <w:ind w:right="0"/>
        <w:jc w:val="both"/>
        <w:rPr>
          <w:sz w:val="20"/>
          <w:szCs w:val="20"/>
          <w:rtl w:val="0"/>
          <w:lang w:val="ru-RU"/>
        </w:rPr>
      </w:pPr>
      <w:r>
        <w:rPr>
          <w:sz w:val="20"/>
          <w:szCs w:val="20"/>
          <w:rtl w:val="0"/>
          <w:lang w:val="ru-RU"/>
          <w14:textOutline w14:w="12700" w14:cap="flat">
            <w14:noFill/>
            <w14:miter w14:lim="400000"/>
          </w14:textOutline>
        </w:rPr>
        <w:t>Поєднане променеве лікування</w:t>
      </w:r>
      <w:r>
        <w:rPr>
          <w:sz w:val="20"/>
          <w:szCs w:val="20"/>
          <w:rtl w:val="0"/>
          <w:lang w:val="ru-RU"/>
          <w14:textOutline w14:w="12700" w14:cap="flat">
            <w14:noFill/>
            <w14:miter w14:lim="400000"/>
          </w14:textOutline>
        </w:rPr>
        <w:t>.</w:t>
      </w:r>
    </w:p>
    <w:p>
      <w:pPr>
        <w:pStyle w:val="Normal.0"/>
        <w:numPr>
          <w:ilvl w:val="0"/>
          <w:numId w:val="138"/>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Хіміотерапевтичне лікування</w:t>
      </w:r>
      <w:r>
        <w:rPr>
          <w:sz w:val="20"/>
          <w:szCs w:val="20"/>
          <w:rtl w:val="0"/>
          <w:lang w:val="ru-RU"/>
          <w14:textOutline w14:w="12700" w14:cap="flat">
            <w14:noFill/>
            <w14:miter w14:lim="400000"/>
          </w14:textOutline>
        </w:rPr>
        <w:t>.</w:t>
      </w:r>
    </w:p>
    <w:p>
      <w:pPr>
        <w:pStyle w:val="Normal.0"/>
        <w:numPr>
          <w:ilvl w:val="0"/>
          <w:numId w:val="138"/>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Гормонотерапія</w:t>
      </w:r>
      <w:r>
        <w:rPr>
          <w:sz w:val="20"/>
          <w:szCs w:val="20"/>
          <w:rtl w:val="0"/>
          <w:lang w:val="ru-RU"/>
          <w14:textOutline w14:w="12700" w14:cap="flat">
            <w14:noFill/>
            <w14:miter w14:lim="400000"/>
          </w14:textOutline>
        </w:rPr>
        <w:t>.</w:t>
      </w:r>
    </w:p>
    <w:p>
      <w:pPr>
        <w:pStyle w:val="Normal.0"/>
        <w:numPr>
          <w:ilvl w:val="0"/>
          <w:numId w:val="138"/>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Комбіноване лікування</w:t>
      </w:r>
    </w:p>
    <w:p>
      <w:pPr>
        <w:pStyle w:val="Normal.0"/>
        <w:numPr>
          <w:ilvl w:val="0"/>
          <w:numId w:val="138"/>
        </w:numPr>
        <w:shd w:val="clear" w:color="auto" w:fill="ffffff"/>
        <w:bidi w:val="0"/>
        <w:spacing w:line="240" w:lineRule="auto"/>
        <w:ind w:right="0"/>
        <w:jc w:val="both"/>
        <w:rPr>
          <w:sz w:val="20"/>
          <w:szCs w:val="20"/>
          <w:rtl w:val="0"/>
          <w:lang w:val="ru-RU"/>
        </w:rPr>
      </w:pPr>
      <w:r>
        <w:rPr>
          <w:sz w:val="20"/>
          <w:szCs w:val="20"/>
          <w:rtl w:val="0"/>
          <w:lang w:val="ru-RU"/>
          <w14:textOutline w14:w="12700" w14:cap="flat">
            <w14:noFill/>
            <w14:miter w14:lim="400000"/>
          </w14:textOutline>
        </w:rPr>
        <w:t>Симптоматичне лікування</w:t>
      </w:r>
      <w:r>
        <w:rPr>
          <w:sz w:val="20"/>
          <w:szCs w:val="20"/>
          <w:rtl w:val="0"/>
          <w:lang w:val="ru-RU"/>
          <w14:textOutline w14:w="12700" w14:cap="flat">
            <w14:noFill/>
            <w14:miter w14:lim="400000"/>
          </w14:textOutline>
        </w:rPr>
        <w:t>.</w:t>
      </w:r>
    </w:p>
    <w:p>
      <w:pPr>
        <w:pStyle w:val="Body Text"/>
        <w:spacing w:before="10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Даному підручнику більш розширено наведено специфічна онкологічна патологія покривних тканин у дітей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Хірургічне лікування вроджених невусів у дітей з використанням тканевих експандерів</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Вроджені невуси утворені великими групами клітин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розташовані в дермі та продукують меланін від народження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порівнянні з більш поширеними набутими невусами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вроджені мають більші розміри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збагачені клітинами та уражають глибокі шари дерми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Вроджені меланоцитарні невуси класифікують відповідно до їх розмірів на малі </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максимальним діаметром до </w:t>
      </w:r>
      <w:r>
        <w:rPr>
          <w:rFonts w:ascii="Times New Roman" w:hAnsi="Times New Roman"/>
          <w:sz w:val="20"/>
          <w:szCs w:val="20"/>
          <w:rtl w:val="0"/>
          <w:lang w:val="ru-RU"/>
        </w:rPr>
        <w:t xml:space="preserve">1,5 </w:t>
      </w:r>
      <w:r>
        <w:rPr>
          <w:rFonts w:ascii="Times New Roman" w:hAnsi="Times New Roman" w:hint="default"/>
          <w:sz w:val="20"/>
          <w:szCs w:val="20"/>
          <w:rtl w:val="0"/>
          <w:lang w:val="ru-RU"/>
        </w:rPr>
        <w:t>см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середні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мають діаметр в межах </w:t>
      </w:r>
      <w:r>
        <w:rPr>
          <w:rFonts w:ascii="Times New Roman" w:hAnsi="Times New Roman"/>
          <w:sz w:val="20"/>
          <w:szCs w:val="20"/>
          <w:rtl w:val="0"/>
          <w:lang w:val="ru-RU"/>
        </w:rPr>
        <w:t xml:space="preserve">1,5 - 19,9 </w:t>
      </w:r>
      <w:r>
        <w:rPr>
          <w:rFonts w:ascii="Times New Roman" w:hAnsi="Times New Roman" w:hint="default"/>
          <w:sz w:val="20"/>
          <w:szCs w:val="20"/>
          <w:rtl w:val="0"/>
          <w:lang w:val="ru-RU"/>
        </w:rPr>
        <w:t>см та великі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діаметр яких перевищує </w:t>
      </w:r>
      <w:r>
        <w:rPr>
          <w:rFonts w:ascii="Times New Roman" w:hAnsi="Times New Roman"/>
          <w:sz w:val="20"/>
          <w:szCs w:val="20"/>
          <w:rtl w:val="0"/>
          <w:lang w:val="ru-RU"/>
        </w:rPr>
        <w:t xml:space="preserve">20 </w:t>
      </w:r>
      <w:r>
        <w:rPr>
          <w:rFonts w:ascii="Times New Roman" w:hAnsi="Times New Roman" w:hint="default"/>
          <w:sz w:val="20"/>
          <w:szCs w:val="20"/>
          <w:rtl w:val="0"/>
          <w:lang w:val="ru-RU"/>
        </w:rPr>
        <w:t>см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Частота їх у популяції коливається від </w:t>
      </w:r>
      <w:r>
        <w:rPr>
          <w:rFonts w:ascii="Times New Roman" w:hAnsi="Times New Roman"/>
          <w:sz w:val="20"/>
          <w:szCs w:val="20"/>
          <w:rtl w:val="0"/>
          <w:lang w:val="ru-RU"/>
        </w:rPr>
        <w:t xml:space="preserve">1 </w:t>
      </w:r>
      <w:r>
        <w:rPr>
          <w:rFonts w:ascii="Times New Roman" w:hAnsi="Times New Roman" w:hint="default"/>
          <w:sz w:val="20"/>
          <w:szCs w:val="20"/>
          <w:rtl w:val="0"/>
          <w:lang w:val="ru-RU"/>
        </w:rPr>
        <w:t xml:space="preserve">на </w:t>
      </w:r>
      <w:r>
        <w:rPr>
          <w:rFonts w:ascii="Times New Roman" w:hAnsi="Times New Roman"/>
          <w:sz w:val="20"/>
          <w:szCs w:val="20"/>
          <w:rtl w:val="0"/>
          <w:lang w:val="ru-RU"/>
        </w:rPr>
        <w:t xml:space="preserve">100 </w:t>
      </w:r>
      <w:r>
        <w:rPr>
          <w:rFonts w:ascii="Times New Roman" w:hAnsi="Times New Roman" w:hint="default"/>
          <w:sz w:val="20"/>
          <w:szCs w:val="20"/>
          <w:rtl w:val="0"/>
          <w:lang w:val="ru-RU"/>
        </w:rPr>
        <w:t xml:space="preserve">новонароджених дітей у випадку уражень малого розміру до </w:t>
      </w:r>
      <w:r>
        <w:rPr>
          <w:rFonts w:ascii="Times New Roman" w:hAnsi="Times New Roman"/>
          <w:sz w:val="20"/>
          <w:szCs w:val="20"/>
          <w:rtl w:val="0"/>
          <w:lang w:val="ru-RU"/>
        </w:rPr>
        <w:t xml:space="preserve">1 </w:t>
      </w:r>
      <w:r>
        <w:rPr>
          <w:rFonts w:ascii="Times New Roman" w:hAnsi="Times New Roman" w:hint="default"/>
          <w:sz w:val="20"/>
          <w:szCs w:val="20"/>
          <w:rtl w:val="0"/>
          <w:lang w:val="ru-RU"/>
        </w:rPr>
        <w:t xml:space="preserve">на </w:t>
      </w:r>
      <w:r>
        <w:rPr>
          <w:rFonts w:ascii="Times New Roman" w:hAnsi="Times New Roman"/>
          <w:sz w:val="20"/>
          <w:szCs w:val="20"/>
          <w:rtl w:val="0"/>
          <w:lang w:val="ru-RU"/>
        </w:rPr>
        <w:t xml:space="preserve">20000 </w:t>
      </w:r>
      <w:r>
        <w:rPr>
          <w:rFonts w:ascii="Times New Roman" w:hAnsi="Times New Roman" w:hint="default"/>
          <w:sz w:val="20"/>
          <w:szCs w:val="20"/>
          <w:rtl w:val="0"/>
          <w:lang w:val="ru-RU"/>
        </w:rPr>
        <w:t>для уражень великого розміру</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Потенційний ризик малігнізації вродженого невуса з трансформацією його у меланому зумовлює необхідність хірургічного видалення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Однак точно ризик малігнізації невідомий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відсоток малігнізації коливається від </w:t>
      </w:r>
      <w:r>
        <w:rPr>
          <w:rFonts w:ascii="Times New Roman" w:hAnsi="Times New Roman"/>
          <w:sz w:val="20"/>
          <w:szCs w:val="20"/>
          <w:rtl w:val="0"/>
          <w:lang w:val="ru-RU"/>
        </w:rPr>
        <w:t xml:space="preserve">1 % </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30%, </w:t>
      </w:r>
      <w:r>
        <w:rPr>
          <w:rFonts w:ascii="Times New Roman" w:hAnsi="Times New Roman" w:hint="default"/>
          <w:sz w:val="20"/>
          <w:szCs w:val="20"/>
          <w:rtl w:val="0"/>
          <w:lang w:val="ru-RU"/>
        </w:rPr>
        <w:t>деякі автори вказують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ризик малігнізації зростає пропорційно до розміру ураження</w:t>
      </w:r>
      <w:r>
        <w:rPr>
          <w:rFonts w:ascii="Times New Roman" w:hAnsi="Times New Roman"/>
          <w:sz w:val="20"/>
          <w:szCs w:val="20"/>
          <w:rtl w:val="0"/>
          <w:lang w:val="ru-RU"/>
        </w:rPr>
        <w:t>.</w:t>
      </w:r>
    </w:p>
    <w:p>
      <w:pPr>
        <w:pStyle w:val="По умолчанию A"/>
        <w:numPr>
          <w:ilvl w:val="2"/>
          <w:numId w:val="124"/>
        </w:numPr>
        <w:bidi w:val="0"/>
        <w:spacing w:before="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Гігантський волосяний невус є особливим підтипом вродженого невуса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Це </w:t>
      </w:r>
      <w:bookmarkStart w:name="_Hlk79475368" w:id="43"/>
      <w:r>
        <w:rPr>
          <w:rFonts w:ascii="Times New Roman" w:hAnsi="Times New Roman" w:hint="default"/>
          <w:sz w:val="20"/>
          <w:szCs w:val="20"/>
          <w:rtl w:val="0"/>
          <w:lang w:val="ru-RU"/>
        </w:rPr>
        <w:t>меланоцитарне</w:t>
      </w:r>
      <w:bookmarkEnd w:id="43"/>
      <w:r>
        <w:rPr>
          <w:rFonts w:ascii="Times New Roman" w:hAnsi="Times New Roman" w:hint="default"/>
          <w:sz w:val="20"/>
          <w:szCs w:val="20"/>
          <w:rtl w:val="0"/>
          <w:lang w:val="ru-RU"/>
        </w:rPr>
        <w:t xml:space="preserve"> шкірне урарження займає повністю певну анатомічну ділянку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розміри його нерідко перевищують </w:t>
      </w:r>
      <w:r>
        <w:rPr>
          <w:rFonts w:ascii="Times New Roman" w:hAnsi="Times New Roman"/>
          <w:sz w:val="20"/>
          <w:szCs w:val="20"/>
          <w:rtl w:val="0"/>
          <w:lang w:val="ru-RU"/>
        </w:rPr>
        <w:t xml:space="preserve">20% </w:t>
      </w:r>
      <w:r>
        <w:rPr>
          <w:rFonts w:ascii="Times New Roman" w:hAnsi="Times New Roman" w:hint="default"/>
          <w:sz w:val="20"/>
          <w:szCs w:val="20"/>
          <w:rtl w:val="0"/>
          <w:lang w:val="ru-RU"/>
        </w:rPr>
        <w:t>поверхні 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Їх поверхня вкрита волоссям та нодулярними утвореннями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котрі представлені локальною проліферуючою нейроектодермальною тканиною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Якщо невус уражає ділянку голови або верхню частину тулуба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пацієнтів нерідко виникають неврологічні ускладненя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Неврологічні прояви пов’язані з порушенням розвитку нейроектодерми та представлені лептоменінгеальним меланозом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гідроцефалією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мієлопатією</w:t>
      </w:r>
      <w:r>
        <w:rPr>
          <w:rFonts w:ascii="Times New Roman" w:hAnsi="Times New Roman"/>
          <w:sz w:val="20"/>
          <w:szCs w:val="20"/>
          <w:rtl w:val="0"/>
          <w:lang w:val="ru-RU"/>
        </w:rPr>
        <w:t>.</w:t>
      </w:r>
    </w:p>
    <w:p>
      <w:pPr>
        <w:pStyle w:val="По умолчанию A"/>
        <w:spacing w:before="0"/>
        <w:ind w:left="142" w:firstLine="142"/>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Гігантські волосяні невуси проявляються з народження значними анатомічними деформаціми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викликають занепопокоєння батьків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вимагають якомога швидше почати лікування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Малігнізація можлива у короткий термін після народження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раннє хірургіне лікування показане для досягнення естетичного результату та зменшення ризику малігнізації</w:t>
      </w:r>
      <w:r>
        <w:rPr>
          <w:rFonts w:ascii="Times New Roman" w:hAnsi="Times New Roman"/>
          <w:sz w:val="20"/>
          <w:szCs w:val="20"/>
          <w:rtl w:val="0"/>
          <w:lang w:val="ru-RU"/>
        </w:rPr>
        <w:t>.</w:t>
      </w:r>
    </w:p>
    <w:p>
      <w:pPr>
        <w:pStyle w:val="По умолчанию A"/>
        <w:spacing w:before="0"/>
        <w:ind w:left="142" w:firstLine="142"/>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Етапне хірургічне видалення з використанням тканевих експандерів є оптимальним методом лікування гігантських невусів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Підвищена мобільність та еластичність шкри у дітей дозволяє видалити великі частини невусів у перший рік життя дитини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цей період доцільно видаляти ділянки зі значним скупченням пігменту та нодулярні ураження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Наступні хірургічні втручання визначаються проявами захворювання та рішенням батьків з врахуванням косметичного фактору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Повторні хірургічні втручання дозволяють провести повне висічення невуса у ранньому дитячому віці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шкірних графтів для заміщення дефектів шкіри супроводжується утворенням рубців і контрактур як в ділянці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в місцях донорської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слід уникати таких втручань у дітей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послідовної резекції та переміщення розтягненої тканевим експандером сусідньої нормальної шкіри запобігає утворенню додаткових рубців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Крім того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переміщена шкіра має такий же характер оволосіння і пігментації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дозволяє досягнути відмінного естетичного результату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важливим першим етапом є визначення ділянки для донорської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 буде розміщено екпандер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Наступним етапом є вибір розміра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об’єму та кількості експандерів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випадку великої площі ураження нерідко виникає необхідність у постановці декількох експандендерів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можуть бути встановлені як одночасно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поетапно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визначається віком та толерантністю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Першим етапом формується підшкірна кишеня на рівні поверхневого листка глибокої фасції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Розмір кишені на </w:t>
      </w:r>
      <w:r>
        <w:rPr>
          <w:rFonts w:ascii="Times New Roman" w:hAnsi="Times New Roman"/>
          <w:sz w:val="20"/>
          <w:szCs w:val="20"/>
          <w:rtl w:val="0"/>
          <w:lang w:val="ru-RU"/>
        </w:rPr>
        <w:t xml:space="preserve">1 </w:t>
      </w:r>
      <w:r>
        <w:rPr>
          <w:rFonts w:ascii="Times New Roman" w:hAnsi="Times New Roman" w:hint="default"/>
          <w:sz w:val="20"/>
          <w:szCs w:val="20"/>
          <w:rtl w:val="0"/>
          <w:lang w:val="ru-RU"/>
        </w:rPr>
        <w:t>см перевищує розмір експандера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Окремо формується кишеня для клапана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 післяопераційному періоді призначається антибактеріальна терапія на </w:t>
      </w:r>
      <w:r>
        <w:rPr>
          <w:rFonts w:ascii="Times New Roman" w:hAnsi="Times New Roman"/>
          <w:sz w:val="20"/>
          <w:szCs w:val="20"/>
          <w:rtl w:val="0"/>
          <w:lang w:val="ru-RU"/>
        </w:rPr>
        <w:t xml:space="preserve">5-7 </w:t>
      </w:r>
      <w:r>
        <w:rPr>
          <w:rFonts w:ascii="Times New Roman" w:hAnsi="Times New Roman" w:hint="default"/>
          <w:sz w:val="20"/>
          <w:szCs w:val="20"/>
          <w:rtl w:val="0"/>
          <w:lang w:val="ru-RU"/>
        </w:rPr>
        <w:t>днів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Наповнення експандера фізіологічним сольовим розчином проводитья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правило</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кожні </w:t>
      </w:r>
      <w:r>
        <w:rPr>
          <w:rFonts w:ascii="Times New Roman" w:hAnsi="Times New Roman"/>
          <w:sz w:val="20"/>
          <w:szCs w:val="20"/>
          <w:rtl w:val="0"/>
          <w:lang w:val="ru-RU"/>
        </w:rPr>
        <w:t xml:space="preserve">2-3 </w:t>
      </w:r>
      <w:r>
        <w:rPr>
          <w:rFonts w:ascii="Times New Roman" w:hAnsi="Times New Roman" w:hint="default"/>
          <w:sz w:val="20"/>
          <w:szCs w:val="20"/>
          <w:rtl w:val="0"/>
          <w:lang w:val="ru-RU"/>
        </w:rPr>
        <w:t>тижні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інтервал визначається індивідуально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враховуючи характеристики шкіри кожного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Під час операції наповнюється </w:t>
      </w:r>
      <w:r>
        <w:rPr>
          <w:rFonts w:ascii="Times New Roman" w:hAnsi="Times New Roman"/>
          <w:sz w:val="20"/>
          <w:szCs w:val="20"/>
          <w:rtl w:val="0"/>
          <w:lang w:val="ru-RU"/>
        </w:rPr>
        <w:t xml:space="preserve">10-20% </w:t>
      </w:r>
      <w:r>
        <w:rPr>
          <w:rFonts w:ascii="Times New Roman" w:hAnsi="Times New Roman" w:hint="default"/>
          <w:sz w:val="20"/>
          <w:szCs w:val="20"/>
          <w:rtl w:val="0"/>
          <w:lang w:val="ru-RU"/>
        </w:rPr>
        <w:t>об’єму експандера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Реконструктивну операцію планують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через </w:t>
      </w:r>
      <w:r>
        <w:rPr>
          <w:rFonts w:ascii="Times New Roman" w:hAnsi="Times New Roman"/>
          <w:sz w:val="20"/>
          <w:szCs w:val="20"/>
          <w:rtl w:val="0"/>
          <w:lang w:val="ru-RU"/>
        </w:rPr>
        <w:t xml:space="preserve">2-3 </w:t>
      </w:r>
      <w:r>
        <w:rPr>
          <w:rFonts w:ascii="Times New Roman" w:hAnsi="Times New Roman" w:hint="default"/>
          <w:sz w:val="20"/>
          <w:szCs w:val="20"/>
          <w:rtl w:val="0"/>
          <w:lang w:val="ru-RU"/>
        </w:rPr>
        <w:t>тижні після наповнення запланованого об’єму експандера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w:t>
      </w:r>
    </w:p>
    <w:p>
      <w:pPr>
        <w:pStyle w:val="По умолчанию A"/>
        <w:numPr>
          <w:ilvl w:val="2"/>
          <w:numId w:val="139"/>
        </w:numPr>
        <w:bidi w:val="0"/>
        <w:spacing w:before="100"/>
        <w:ind w:right="0"/>
        <w:jc w:val="both"/>
        <w:rPr>
          <w:rFonts w:ascii="Times New Roman" w:cs="Times New Roman" w:hAnsi="Times New Roman" w:eastAsia="Times New Roman"/>
          <w:sz w:val="20"/>
          <w:szCs w:val="20"/>
          <w:rtl w:val="0"/>
        </w:rPr>
      </w:pPr>
      <w:bookmarkStart w:name="_Hlk79475285" w:id="44"/>
      <w:r>
        <w:rPr>
          <w:rFonts w:ascii="Times New Roman" w:hAnsi="Times New Roman" w:hint="default"/>
          <w:sz w:val="20"/>
          <w:szCs w:val="20"/>
          <w:rtl w:val="0"/>
          <w:lang w:val="ru-RU"/>
        </w:rPr>
        <w:t xml:space="preserve">Сальний невус </w:t>
      </w:r>
      <w:r>
        <w:rPr>
          <w:rFonts w:ascii="Times New Roman" w:hAnsi="Times New Roman"/>
          <w:sz w:val="20"/>
          <w:szCs w:val="20"/>
          <w:rtl w:val="0"/>
          <w:lang w:val="ru-RU"/>
        </w:rPr>
        <w:t>(</w:t>
      </w:r>
      <w:r>
        <w:rPr>
          <w:rFonts w:ascii="Times New Roman" w:hAnsi="Times New Roman" w:hint="default"/>
          <w:sz w:val="20"/>
          <w:szCs w:val="20"/>
          <w:rtl w:val="0"/>
          <w:lang w:val="ru-RU"/>
        </w:rPr>
        <w:t>невус Ядсона</w:t>
      </w:r>
      <w:r>
        <w:rPr>
          <w:rFonts w:ascii="Times New Roman" w:hAnsi="Times New Roman"/>
          <w:sz w:val="20"/>
          <w:szCs w:val="20"/>
          <w:rtl w:val="0"/>
          <w:lang w:val="ru-RU"/>
        </w:rPr>
        <w:t>)</w:t>
      </w:r>
      <w:bookmarkEnd w:id="44"/>
    </w:p>
    <w:p>
      <w:pPr>
        <w:pStyle w:val="По умолчанию A"/>
        <w:spacing w:before="0"/>
        <w:ind w:left="142" w:firstLine="142"/>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Сальний невус має епідермальне походження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він представлений солітарним утворенням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добре відмежованим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без волосяних фолікулів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Найчастіше локалізується в ділянці склепіння черепа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а також в скроневій та периаурикулярній зоні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гістологічному дослідженні виявляють гіперплазазію епітелію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гіпоплазію волосяних фолікулів та сальні залози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пубертатному періоді сальні залози дозрівають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прогресує гіперплазія епітелію з потенційним ризиком трасформації у базальноклітинну карциному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частота якої коливається від </w:t>
      </w:r>
      <w:r>
        <w:rPr>
          <w:rFonts w:ascii="Times New Roman" w:hAnsi="Times New Roman"/>
          <w:sz w:val="20"/>
          <w:szCs w:val="20"/>
          <w:rtl w:val="0"/>
          <w:lang w:val="ru-RU"/>
        </w:rPr>
        <w:t xml:space="preserve">6 </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22 % </w:t>
      </w:r>
      <w:r>
        <w:rPr>
          <w:rFonts w:ascii="Times New Roman" w:hAnsi="Times New Roman" w:hint="default"/>
          <w:sz w:val="20"/>
          <w:szCs w:val="20"/>
          <w:rtl w:val="0"/>
          <w:lang w:val="ru-RU"/>
        </w:rPr>
        <w:t>у дорослому віці</w:t>
      </w:r>
      <w:r>
        <w:rPr>
          <w:rFonts w:ascii="Times New Roman" w:hAnsi="Times New Roman"/>
          <w:sz w:val="20"/>
          <w:szCs w:val="20"/>
          <w:rtl w:val="0"/>
          <w:lang w:val="ru-RU"/>
        </w:rPr>
        <w:t>.</w:t>
      </w:r>
    </w:p>
    <w:p>
      <w:pPr>
        <w:pStyle w:val="По умолчанию A"/>
        <w:spacing w:before="0"/>
        <w:ind w:left="142" w:firstLine="142"/>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Лікування </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хірургічне видалення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однак доцільно видаляти до пубертатного віку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на фоні гормональної перебудови варікозні розростання на поверхні невуса спричинюють свербіння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подразнення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утворення виразок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інфікування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Ці ускладнення у поєднанні з локальною алопецією є причиною емоційних страждань підлітка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w:t>
      </w:r>
    </w:p>
    <w:p>
      <w:pPr>
        <w:pStyle w:val="По умолчанию A"/>
        <w:spacing w:before="0"/>
        <w:ind w:left="142" w:firstLine="142"/>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Труднощі при висіченні невусів волосистої частини голови обумовлені недостатньою розтяжністю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випуклими поверхнями та властивостями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яка вкрита волоссям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Ці проблеми дозволяє вирішити методика етапного видалення невусів з використанням тканевих експандерів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 час першої операції експандер поміщають під апоневротичний шолом волосистої частини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Поетапно наповнюють експандер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досягаючи збільшення площі шкірно</w:t>
      </w:r>
      <w:r>
        <w:rPr>
          <w:rFonts w:ascii="Times New Roman" w:hAnsi="Times New Roman"/>
          <w:sz w:val="20"/>
          <w:szCs w:val="20"/>
          <w:rtl w:val="0"/>
          <w:lang w:val="ru-RU"/>
        </w:rPr>
        <w:t>-</w:t>
      </w:r>
      <w:r>
        <w:rPr>
          <w:rFonts w:ascii="Times New Roman" w:hAnsi="Times New Roman" w:hint="default"/>
          <w:sz w:val="20"/>
          <w:szCs w:val="20"/>
          <w:rtl w:val="0"/>
          <w:lang w:val="ru-RU"/>
        </w:rPr>
        <w:t>апоневротичного клаптя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буде використано під час наступної операції для закриття дефекту тканин в місці видаленого невуса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Зазвичай наповнення та  експандера в ділянці волосистої частини голови є більш тривалим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ніж в ділянці тулуба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розтяжність тканин є обмеженою і об’єм сольового розчину для одного введення є відносно невеликим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Форсоване розтягнення тканин є недопустимим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існує ризик ішемії та некрозу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Кінцевою метою реконструктивної операції є повне видалення невуса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попередження розширення рубця і алопеції в ділянці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співставлення однорідних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забезпечує естетичний результат</w:t>
      </w:r>
      <w:r>
        <w:rPr>
          <w:rFonts w:ascii="Times New Roman" w:hAnsi="Times New Roman"/>
          <w:sz w:val="20"/>
          <w:szCs w:val="20"/>
          <w:rtl w:val="0"/>
          <w:lang w:val="ru-RU"/>
        </w:rPr>
        <w:t>.</w:t>
      </w:r>
    </w:p>
    <w:p>
      <w:pPr>
        <w:pStyle w:val="По умолчанию A"/>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Контрольні питання</w:t>
      </w:r>
      <w:r>
        <w:rPr>
          <w:rFonts w:ascii="Times New Roman" w:hAnsi="Times New Roman"/>
          <w:b w:val="1"/>
          <w:bCs w:val="1"/>
          <w:sz w:val="20"/>
          <w:szCs w:val="20"/>
          <w:rtl w:val="0"/>
          <w:lang w:val="ru-RU"/>
        </w:rPr>
        <w:t>:</w:t>
      </w:r>
    </w:p>
    <w:p>
      <w:pPr>
        <w:pStyle w:val="По умолчанию A"/>
        <w:numPr>
          <w:ilvl w:val="0"/>
          <w:numId w:val="141"/>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Що таке катаплазія</w:t>
      </w:r>
      <w:r>
        <w:rPr>
          <w:rFonts w:ascii="Times New Roman" w:hAnsi="Times New Roman"/>
          <w:sz w:val="20"/>
          <w:szCs w:val="20"/>
          <w:rtl w:val="0"/>
          <w:lang w:val="ru-RU"/>
        </w:rPr>
        <w:t>?</w:t>
      </w:r>
    </w:p>
    <w:p>
      <w:pPr>
        <w:pStyle w:val="По умолчанию A"/>
        <w:numPr>
          <w:ilvl w:val="0"/>
          <w:numId w:val="141"/>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характеристики злоякісних пухлин</w:t>
      </w:r>
      <w:r>
        <w:rPr>
          <w:rFonts w:ascii="Times New Roman" w:hAnsi="Times New Roman"/>
          <w:sz w:val="20"/>
          <w:szCs w:val="20"/>
          <w:rtl w:val="0"/>
          <w:lang w:val="ru-RU"/>
        </w:rPr>
        <w:t>.</w:t>
      </w:r>
    </w:p>
    <w:p>
      <w:pPr>
        <w:pStyle w:val="По умолчанию A"/>
        <w:numPr>
          <w:ilvl w:val="0"/>
          <w:numId w:val="141"/>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 чому різниця вузла та кісти</w:t>
      </w:r>
      <w:r>
        <w:rPr>
          <w:rFonts w:ascii="Times New Roman" w:hAnsi="Times New Roman"/>
          <w:sz w:val="20"/>
          <w:szCs w:val="20"/>
          <w:rtl w:val="0"/>
          <w:lang w:val="ru-RU"/>
        </w:rPr>
        <w:t>?</w:t>
      </w:r>
    </w:p>
    <w:p>
      <w:pPr>
        <w:pStyle w:val="По умолчанию A"/>
        <w:numPr>
          <w:ilvl w:val="0"/>
          <w:numId w:val="141"/>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 утворюється назва пухлин</w:t>
      </w:r>
      <w:r>
        <w:rPr>
          <w:rFonts w:ascii="Times New Roman" w:hAnsi="Times New Roman"/>
          <w:sz w:val="20"/>
          <w:szCs w:val="20"/>
          <w:rtl w:val="0"/>
          <w:lang w:val="ru-RU"/>
        </w:rPr>
        <w:t>?</w:t>
      </w:r>
    </w:p>
    <w:p>
      <w:pPr>
        <w:pStyle w:val="По умолчанию A"/>
        <w:numPr>
          <w:ilvl w:val="0"/>
          <w:numId w:val="141"/>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Охарактеризуйте експансивний ріст пухлин</w:t>
      </w:r>
      <w:r>
        <w:rPr>
          <w:rFonts w:ascii="Times New Roman" w:hAnsi="Times New Roman"/>
          <w:sz w:val="20"/>
          <w:szCs w:val="20"/>
          <w:rtl w:val="0"/>
          <w:lang w:val="ru-RU"/>
        </w:rPr>
        <w:t>.</w:t>
      </w:r>
    </w:p>
    <w:p>
      <w:pPr>
        <w:pStyle w:val="По умолчанию A"/>
        <w:numPr>
          <w:ilvl w:val="0"/>
          <w:numId w:val="141"/>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Яке походження має сальний невус</w:t>
      </w:r>
      <w:r>
        <w:rPr>
          <w:rFonts w:ascii="Times New Roman" w:hAnsi="Times New Roman"/>
          <w:sz w:val="20"/>
          <w:szCs w:val="20"/>
          <w:rtl w:val="0"/>
          <w:lang w:val="ru-RU"/>
        </w:rPr>
        <w:t>?</w:t>
      </w:r>
    </w:p>
    <w:p>
      <w:pPr>
        <w:pStyle w:val="По умолчанию A"/>
        <w:numPr>
          <w:ilvl w:val="0"/>
          <w:numId w:val="141"/>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Коли проявляються гігантські волосяні невуси</w:t>
      </w:r>
      <w:r>
        <w:rPr>
          <w:rFonts w:ascii="Times New Roman" w:hAnsi="Times New Roman"/>
          <w:sz w:val="20"/>
          <w:szCs w:val="20"/>
          <w:rtl w:val="0"/>
          <w:lang w:val="ru-RU"/>
        </w:rPr>
        <w:t>?</w:t>
      </w:r>
    </w:p>
    <w:p>
      <w:pPr>
        <w:pStyle w:val="List Paragraph"/>
        <w:tabs>
          <w:tab w:val="left" w:pos="708"/>
          <w:tab w:val="left" w:pos="1416"/>
          <w:tab w:val="left" w:pos="2124"/>
          <w:tab w:val="left" w:pos="2832"/>
          <w:tab w:val="left" w:pos="3540"/>
          <w:tab w:val="left" w:pos="4248"/>
          <w:tab w:val="left" w:pos="4956"/>
          <w:tab w:val="left" w:pos="5664"/>
          <w:tab w:val="left" w:pos="6029"/>
        </w:tabs>
        <w:spacing w:after="0" w:line="240" w:lineRule="auto"/>
        <w:ind w:left="0" w:firstLine="0"/>
        <w:sectPr>
          <w:type w:val="continuous"/>
          <w:pgSz w:w="8400" w:h="11900" w:orient="portrait"/>
          <w:pgMar w:top="0" w:right="1134" w:bottom="0" w:left="851" w:header="284" w:footer="284"/>
          <w:pgNumType w:start="0"/>
          <w:bidi w:val="0"/>
        </w:sectPr>
      </w:pPr>
      <w:r/>
    </w:p>
    <w:p>
      <w:pPr>
        <w:pStyle w:val="Normal.0"/>
        <w:spacing w:before="100" w:after="40" w:line="240" w:lineRule="auto"/>
        <w:rPr>
          <w:b w:val="1"/>
          <w:bCs w:val="1"/>
          <w:sz w:val="20"/>
          <w:szCs w:val="20"/>
        </w:rPr>
      </w:pPr>
      <w:r>
        <w:rPr>
          <w:b w:val="1"/>
          <w:bCs w:val="1"/>
          <w:sz w:val="20"/>
          <w:szCs w:val="20"/>
          <w:rtl w:val="0"/>
          <w:lang w:val="ru-RU"/>
        </w:rPr>
        <w:t>Ситуаційна задача</w:t>
      </w:r>
      <w:r>
        <w:rPr>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На прийомі пацієнтка </w:t>
      </w:r>
      <w:r>
        <w:rPr>
          <w:rFonts w:ascii="Times New Roman" w:hAnsi="Times New Roman"/>
          <w:sz w:val="20"/>
          <w:szCs w:val="20"/>
          <w:rtl w:val="0"/>
          <w:lang w:val="ru-RU"/>
        </w:rPr>
        <w:t xml:space="preserve">25 </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Скарги на утворення на шкірі ІІІ пальця правої руки у вигляді твердого вузлика з зернистою поверхнею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Відмічає повільний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майже непомітний ріст утвору протягом чотирьох 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Дискомфорту не приносить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однак є естетичним дефектом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Онкологічний анамнез не обтяжений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Поставте попередній діагноз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Вкажіть обсяг оперативного втручання</w:t>
      </w:r>
      <w:r>
        <w:rPr>
          <w:rFonts w:ascii="Times New Roman" w:hAnsi="Times New Roman"/>
          <w:sz w:val="20"/>
          <w:szCs w:val="20"/>
          <w:rtl w:val="0"/>
          <w:lang w:val="ru-RU"/>
        </w:rPr>
        <w:t>.</w:t>
      </w:r>
    </w:p>
    <w:p>
      <w:pPr>
        <w:pStyle w:val="Body Text"/>
        <w:spacing w:before="200"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6. </w:t>
      </w:r>
      <w:r>
        <w:rPr>
          <w:rFonts w:ascii="Times New Roman" w:hAnsi="Times New Roman" w:hint="default"/>
          <w:sz w:val="20"/>
          <w:szCs w:val="20"/>
          <w:rtl w:val="0"/>
          <w:lang w:val="ru-RU"/>
        </w:rPr>
        <w:t>Принципи місцевої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вільної та невільної пластики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Способи заміщення дефектів тканин</w:t>
      </w:r>
      <w:r>
        <w:rPr>
          <w:rFonts w:ascii="Times New Roman" w:hAnsi="Times New Roman"/>
          <w:sz w:val="20"/>
          <w:szCs w:val="20"/>
          <w:rtl w:val="0"/>
          <w:lang w:val="ru-RU"/>
        </w:rPr>
        <w:t>.</w:t>
      </w: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14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терміну «шкірний дефект»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«рубець»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«виступаючий конус»</w:t>
      </w:r>
      <w:r>
        <w:rPr>
          <w:rFonts w:ascii="Times New Roman" w:hAnsi="Times New Roman"/>
          <w:sz w:val="20"/>
          <w:szCs w:val="20"/>
          <w:rtl w:val="0"/>
          <w:lang w:val="ru-RU"/>
        </w:rPr>
        <w:t>.</w:t>
      </w:r>
    </w:p>
    <w:p>
      <w:pPr>
        <w:pStyle w:val="Body Text"/>
        <w:numPr>
          <w:ilvl w:val="0"/>
          <w:numId w:val="14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 чого складається дослідження дефекту</w:t>
      </w:r>
      <w:r>
        <w:rPr>
          <w:rFonts w:ascii="Times New Roman" w:hAnsi="Times New Roman"/>
          <w:sz w:val="20"/>
          <w:szCs w:val="20"/>
          <w:rtl w:val="0"/>
          <w:lang w:val="ru-RU"/>
        </w:rPr>
        <w:t>?</w:t>
      </w:r>
    </w:p>
    <w:p>
      <w:pPr>
        <w:pStyle w:val="Body Text"/>
        <w:numPr>
          <w:ilvl w:val="0"/>
          <w:numId w:val="14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особливості кровопостачання шкіри</w:t>
      </w:r>
      <w:r>
        <w:rPr>
          <w:rFonts w:ascii="Times New Roman" w:hAnsi="Times New Roman"/>
          <w:sz w:val="20"/>
          <w:szCs w:val="20"/>
          <w:rtl w:val="0"/>
          <w:lang w:val="ru-RU"/>
        </w:rPr>
        <w:t>.</w:t>
      </w:r>
    </w:p>
    <w:p>
      <w:pPr>
        <w:pStyle w:val="Body Text"/>
        <w:numPr>
          <w:ilvl w:val="0"/>
          <w:numId w:val="14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види рубців 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Перерахуйте стадії формування рубця</w:t>
      </w:r>
      <w:r>
        <w:rPr>
          <w:rFonts w:ascii="Times New Roman" w:hAnsi="Times New Roman"/>
          <w:sz w:val="20"/>
          <w:szCs w:val="20"/>
          <w:rtl w:val="0"/>
          <w:lang w:val="ru-RU"/>
        </w:rPr>
        <w:t>.</w:t>
      </w:r>
    </w:p>
    <w:p>
      <w:pPr>
        <w:pStyle w:val="Body Text"/>
        <w:numPr>
          <w:ilvl w:val="0"/>
          <w:numId w:val="14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види місцевої пластики шкіри</w:t>
      </w:r>
      <w:r>
        <w:rPr>
          <w:rFonts w:ascii="Times New Roman" w:hAnsi="Times New Roman"/>
          <w:sz w:val="20"/>
          <w:szCs w:val="20"/>
          <w:rtl w:val="0"/>
          <w:lang w:val="ru-RU"/>
        </w:rPr>
        <w:t>.</w:t>
      </w:r>
    </w:p>
    <w:p>
      <w:pPr>
        <w:pStyle w:val="Body Text"/>
        <w:spacing w:before="100"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 ефективними методами використання клаптів та умовами в яких їх потрібно використовувати для пластики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Вивчити види заміщення тканин</w:t>
      </w:r>
      <w:r>
        <w:rPr>
          <w:rFonts w:ascii="Times New Roman" w:hAnsi="Times New Roman"/>
          <w:sz w:val="20"/>
          <w:szCs w:val="20"/>
          <w:rtl w:val="0"/>
          <w:lang w:val="ru-RU"/>
        </w:rPr>
        <w:t>.</w:t>
      </w: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Мету шкірної пластики</w:t>
      </w:r>
      <w:r>
        <w:rPr>
          <w:rFonts w:ascii="Times New Roman" w:hAnsi="Times New Roman"/>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Види шкірної пластики та їх характеристику</w:t>
      </w:r>
      <w:r>
        <w:rPr>
          <w:rFonts w:ascii="Times New Roman" w:hAnsi="Times New Roman"/>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Фактори які впливають на вибір пластики шкіри</w:t>
      </w:r>
      <w:r>
        <w:rPr>
          <w:rFonts w:ascii="Times New Roman" w:hAnsi="Times New Roman"/>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Лікування втягнутих рубців</w:t>
      </w:r>
      <w:r>
        <w:rPr>
          <w:rFonts w:ascii="Times New Roman" w:hAnsi="Times New Roman"/>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Техніку </w:t>
      </w: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подібної пластики</w:t>
      </w:r>
      <w:r>
        <w:rPr>
          <w:rFonts w:ascii="Times New Roman" w:hAnsi="Times New Roman"/>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Види та характеристики клаптів на ніжці</w:t>
      </w:r>
      <w:r>
        <w:rPr>
          <w:rFonts w:ascii="Times New Roman" w:hAnsi="Times New Roman"/>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Особливості формування клаптів шкіри з різних ділянок шкіри</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147"/>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Застосовувати знання про шкірні пластики для якісного лікування дефектів шкіри</w:t>
      </w:r>
      <w:r>
        <w:rPr>
          <w:rFonts w:ascii="Times New Roman" w:hAnsi="Times New Roman"/>
          <w:sz w:val="20"/>
          <w:szCs w:val="20"/>
          <w:rtl w:val="0"/>
          <w:lang w:val="ru-RU"/>
        </w:rPr>
        <w:t>.</w:t>
      </w:r>
    </w:p>
    <w:p>
      <w:pPr>
        <w:pStyle w:val="Body Text"/>
        <w:numPr>
          <w:ilvl w:val="0"/>
          <w:numId w:val="147"/>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Володіти технікою драбинчастої реконструкції при лікуванні втягнутих рубців</w:t>
      </w:r>
      <w:r>
        <w:rPr>
          <w:rFonts w:ascii="Times New Roman" w:hAnsi="Times New Roman"/>
          <w:sz w:val="20"/>
          <w:szCs w:val="20"/>
          <w:rtl w:val="0"/>
          <w:lang w:val="ru-RU"/>
        </w:rPr>
        <w:t>.</w:t>
      </w:r>
    </w:p>
    <w:p>
      <w:pPr>
        <w:pStyle w:val="Body Text"/>
        <w:numPr>
          <w:ilvl w:val="0"/>
          <w:numId w:val="145"/>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Повторити етапи </w:t>
      </w: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подібної пластики</w:t>
      </w:r>
      <w:r>
        <w:rPr>
          <w:rFonts w:ascii="Times New Roman" w:hAnsi="Times New Roman"/>
          <w:sz w:val="20"/>
          <w:szCs w:val="20"/>
          <w:rtl w:val="0"/>
          <w:lang w:val="ru-RU"/>
        </w:rPr>
        <w:t>.</w:t>
      </w:r>
    </w:p>
    <w:p>
      <w:pPr>
        <w:pStyle w:val="Body Text"/>
        <w:numPr>
          <w:ilvl w:val="0"/>
          <w:numId w:val="147"/>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Оцінити дефект та застосувати один із видів клаптів на ніжці</w:t>
      </w:r>
      <w:r>
        <w:rPr>
          <w:rFonts w:ascii="Times New Roman" w:hAnsi="Times New Roman"/>
          <w:sz w:val="20"/>
          <w:szCs w:val="20"/>
          <w:rtl w:val="0"/>
          <w:lang w:val="ru-RU"/>
        </w:rPr>
        <w:t>.</w:t>
      </w:r>
    </w:p>
    <w:p>
      <w:pPr>
        <w:pStyle w:val="Body Text"/>
        <w:numPr>
          <w:ilvl w:val="0"/>
          <w:numId w:val="148"/>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 Покроково зробити пластику шкіри вільними клаптями</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пластичній хірургії всі порушення шкірних покривів розглядають як дефект шкіри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Пластичні операції на поверхні людського тіла </w:t>
      </w:r>
      <w:r>
        <w:rPr>
          <w:rFonts w:ascii="Times New Roman" w:hAnsi="Times New Roman"/>
          <w:sz w:val="20"/>
          <w:szCs w:val="20"/>
          <w:rtl w:val="0"/>
          <w:lang w:val="ru-RU"/>
        </w:rPr>
        <w:t>(</w:t>
      </w:r>
      <w:r>
        <w:rPr>
          <w:rFonts w:ascii="Times New Roman" w:hAnsi="Times New Roman" w:hint="default"/>
          <w:sz w:val="20"/>
          <w:szCs w:val="20"/>
          <w:rtl w:val="0"/>
          <w:lang w:val="ru-RU"/>
        </w:rPr>
        <w:t>шкірна 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мають на меті</w:t>
      </w:r>
      <w:r>
        <w:rPr>
          <w:rFonts w:ascii="Times New Roman" w:hAnsi="Times New Roman"/>
          <w:sz w:val="20"/>
          <w:szCs w:val="20"/>
          <w:rtl w:val="0"/>
          <w:lang w:val="ru-RU"/>
        </w:rPr>
        <w:t xml:space="preserve">: </w:t>
      </w:r>
    </w:p>
    <w:p>
      <w:pPr>
        <w:pStyle w:val="Body Text"/>
        <w:numPr>
          <w:ilvl w:val="0"/>
          <w:numId w:val="15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Пластичне закриття дефектів шкірних покривів того чи іншого походження </w:t>
      </w:r>
      <w:r>
        <w:rPr>
          <w:rFonts w:ascii="Times New Roman" w:hAnsi="Times New Roman"/>
          <w:sz w:val="20"/>
          <w:szCs w:val="20"/>
          <w:rtl w:val="0"/>
          <w:lang w:val="ru-RU"/>
        </w:rPr>
        <w:t>(</w:t>
      </w:r>
      <w:r>
        <w:rPr>
          <w:rFonts w:ascii="Times New Roman" w:hAnsi="Times New Roman" w:hint="default"/>
          <w:sz w:val="20"/>
          <w:szCs w:val="20"/>
          <w:rtl w:val="0"/>
          <w:lang w:val="ru-RU"/>
        </w:rPr>
        <w:t>найчастіше внаслідок механічних травм та опіків</w:t>
      </w:r>
      <w:r>
        <w:rPr>
          <w:rFonts w:ascii="Times New Roman" w:hAnsi="Times New Roman"/>
          <w:sz w:val="20"/>
          <w:szCs w:val="20"/>
          <w:rtl w:val="0"/>
          <w:lang w:val="ru-RU"/>
        </w:rPr>
        <w:t>).</w:t>
      </w:r>
    </w:p>
    <w:p>
      <w:pPr>
        <w:pStyle w:val="Body Text"/>
        <w:numPr>
          <w:ilvl w:val="0"/>
          <w:numId w:val="15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Усунення рубцевих деформацій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заважають функції </w:t>
      </w:r>
      <w:r>
        <w:rPr>
          <w:rFonts w:ascii="Times New Roman" w:hAnsi="Times New Roman"/>
          <w:sz w:val="20"/>
          <w:szCs w:val="20"/>
          <w:rtl w:val="0"/>
          <w:lang w:val="ru-RU"/>
        </w:rPr>
        <w:t>(</w:t>
      </w:r>
      <w:r>
        <w:rPr>
          <w:rFonts w:ascii="Times New Roman" w:hAnsi="Times New Roman" w:hint="default"/>
          <w:sz w:val="20"/>
          <w:szCs w:val="20"/>
          <w:rtl w:val="0"/>
          <w:lang w:val="ru-RU"/>
        </w:rPr>
        <w:t>дерматогенних контрактур</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Ця мета шкірної пластики споріднена першій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деформуючий рубець є виявленням нестачі нормальних шкірних покривів і після його вирізання залишається дефект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закривають тими ж самим методами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і в першому випадку</w:t>
      </w:r>
      <w:r>
        <w:rPr>
          <w:rFonts w:ascii="Times New Roman" w:hAnsi="Times New Roman"/>
          <w:sz w:val="20"/>
          <w:szCs w:val="20"/>
          <w:rtl w:val="0"/>
          <w:lang w:val="ru-RU"/>
        </w:rPr>
        <w:t>.</w:t>
      </w:r>
    </w:p>
    <w:p>
      <w:pPr>
        <w:pStyle w:val="Body Text"/>
        <w:numPr>
          <w:ilvl w:val="0"/>
          <w:numId w:val="150"/>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Усунення суто косметологічних вад</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bookmarkStart w:name="_Hlk79739912" w:id="45"/>
      <w:r>
        <w:rPr>
          <w:rFonts w:ascii="Times New Roman" w:hAnsi="Times New Roman" w:hint="default"/>
          <w:sz w:val="20"/>
          <w:szCs w:val="20"/>
          <w:rtl w:val="0"/>
          <w:lang w:val="ru-RU"/>
        </w:rPr>
        <w:t xml:space="preserve">Шкірна пластика може бути </w:t>
      </w:r>
      <w:bookmarkEnd w:id="45"/>
      <w:r>
        <w:rPr>
          <w:rFonts w:ascii="Times New Roman" w:hAnsi="Times New Roman" w:hint="default"/>
          <w:sz w:val="20"/>
          <w:szCs w:val="20"/>
          <w:rtl w:val="0"/>
          <w:lang w:val="ru-RU"/>
        </w:rPr>
        <w:t xml:space="preserve">невільною </w:t>
      </w:r>
      <w:r>
        <w:rPr>
          <w:rFonts w:ascii="Times New Roman" w:hAnsi="Times New Roman"/>
          <w:sz w:val="20"/>
          <w:szCs w:val="20"/>
          <w:rtl w:val="0"/>
          <w:lang w:val="ru-RU"/>
        </w:rPr>
        <w:t>(</w:t>
      </w:r>
      <w:bookmarkStart w:name="_Hlk79740022" w:id="46"/>
      <w:r>
        <w:rPr>
          <w:rFonts w:ascii="Times New Roman" w:hAnsi="Times New Roman" w:hint="default"/>
          <w:sz w:val="20"/>
          <w:szCs w:val="20"/>
          <w:rtl w:val="0"/>
          <w:lang w:val="ru-RU"/>
        </w:rPr>
        <w:t>за якою дефект закривається  переміщенням шкірних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зберігають судинний зв‘язок з організмом</w:t>
      </w:r>
      <w:bookmarkEnd w:id="46"/>
      <w:r>
        <w:rPr>
          <w:rFonts w:ascii="Times New Roman" w:hAnsi="Times New Roman"/>
          <w:sz w:val="20"/>
          <w:szCs w:val="20"/>
          <w:rtl w:val="0"/>
          <w:lang w:val="ru-RU"/>
        </w:rPr>
        <w:t xml:space="preserve">); </w:t>
      </w:r>
      <w:r>
        <w:rPr>
          <w:rFonts w:ascii="Times New Roman" w:hAnsi="Times New Roman" w:hint="default"/>
          <w:sz w:val="20"/>
          <w:szCs w:val="20"/>
          <w:rtl w:val="0"/>
          <w:lang w:val="ru-RU"/>
        </w:rPr>
        <w:t>та вільною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 </w:t>
      </w:r>
      <w:bookmarkStart w:name="_Hlk79740300" w:id="47"/>
      <w:r>
        <w:rPr>
          <w:rFonts w:ascii="Times New Roman" w:hAnsi="Times New Roman" w:hint="default"/>
          <w:sz w:val="20"/>
          <w:szCs w:val="20"/>
          <w:rtl w:val="0"/>
          <w:lang w:val="ru-RU"/>
        </w:rPr>
        <w:t>якою ці зв‘язки тимчасово перериваються і відновлюються знову на місці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куди пересаджено трансплантат</w:t>
      </w:r>
      <w:bookmarkEnd w:id="47"/>
      <w:r>
        <w:rPr>
          <w:rFonts w:ascii="Times New Roman" w:hAnsi="Times New Roman"/>
          <w:sz w:val="20"/>
          <w:szCs w:val="20"/>
          <w:rtl w:val="0"/>
          <w:lang w:val="ru-RU"/>
        </w:rPr>
        <w:t>.</w:t>
      </w:r>
    </w:p>
    <w:p>
      <w:pPr>
        <w:pStyle w:val="Body Text"/>
        <w:spacing w:before="100" w:after="40"/>
        <w:ind w:firstLine="284"/>
        <w:jc w:val="both"/>
        <w:rPr>
          <w:rFonts w:ascii="Times New Roman" w:cs="Times New Roman" w:hAnsi="Times New Roman" w:eastAsia="Times New Roman"/>
          <w:sz w:val="20"/>
          <w:szCs w:val="20"/>
        </w:rPr>
      </w:pPr>
      <w:bookmarkStart w:name="_Hlk79740499" w:id="48"/>
      <w:r>
        <w:rPr>
          <w:rFonts w:ascii="Times New Roman" w:hAnsi="Times New Roman" w:hint="default"/>
          <w:sz w:val="20"/>
          <w:szCs w:val="20"/>
          <w:rtl w:val="0"/>
          <w:lang w:val="ru-RU"/>
        </w:rPr>
        <w:t>При плануванні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необхідно врахувати такі моменти</w:t>
      </w:r>
      <w:r>
        <w:rPr>
          <w:rFonts w:ascii="Times New Roman" w:hAnsi="Times New Roman"/>
          <w:sz w:val="20"/>
          <w:szCs w:val="20"/>
          <w:rtl w:val="0"/>
          <w:lang w:val="ru-RU"/>
        </w:rPr>
        <w:t>:</w:t>
      </w:r>
    </w:p>
    <w:p>
      <w:pPr>
        <w:pStyle w:val="Body Text"/>
        <w:numPr>
          <w:ilvl w:val="0"/>
          <w:numId w:val="15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Довжину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величину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глибину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форму дефектів </w:t>
      </w:r>
      <w:r>
        <w:rPr>
          <w:rFonts w:ascii="Times New Roman" w:hAnsi="Times New Roman"/>
          <w:sz w:val="20"/>
          <w:szCs w:val="20"/>
          <w:rtl w:val="0"/>
          <w:lang w:val="ru-RU"/>
        </w:rPr>
        <w:t>(</w:t>
      </w:r>
      <w:r>
        <w:rPr>
          <w:rFonts w:ascii="Times New Roman" w:hAnsi="Times New Roman" w:hint="default"/>
          <w:sz w:val="20"/>
          <w:szCs w:val="20"/>
          <w:rtl w:val="0"/>
          <w:lang w:val="ru-RU"/>
        </w:rPr>
        <w:t xml:space="preserve">повинно оцінити </w:t>
      </w:r>
      <w:r>
        <w:rPr>
          <w:rFonts w:ascii="Times New Roman" w:hAnsi="Times New Roman"/>
          <w:sz w:val="20"/>
          <w:szCs w:val="20"/>
          <w:rtl w:val="0"/>
          <w:lang w:val="ru-RU"/>
        </w:rPr>
        <w:t>"</w:t>
      </w:r>
      <w:r>
        <w:rPr>
          <w:rFonts w:ascii="Times New Roman" w:hAnsi="Times New Roman" w:hint="default"/>
          <w:sz w:val="20"/>
          <w:szCs w:val="20"/>
          <w:rtl w:val="0"/>
          <w:lang w:val="ru-RU"/>
        </w:rPr>
        <w:t>справжній дефект</w:t>
      </w:r>
      <w:r>
        <w:rPr>
          <w:rFonts w:ascii="Times New Roman" w:hAnsi="Times New Roman"/>
          <w:sz w:val="20"/>
          <w:szCs w:val="20"/>
          <w:rtl w:val="0"/>
          <w:lang w:val="ru-RU"/>
        </w:rPr>
        <w:t>";</w:t>
      </w:r>
    </w:p>
    <w:p>
      <w:pPr>
        <w:pStyle w:val="Body Text"/>
        <w:numPr>
          <w:ilvl w:val="0"/>
          <w:numId w:val="15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Функціональну й естетичну особливість шкіри в ділянці дефекту</w:t>
      </w:r>
      <w:r>
        <w:rPr>
          <w:rFonts w:ascii="Times New Roman" w:hAnsi="Times New Roman"/>
          <w:sz w:val="20"/>
          <w:szCs w:val="20"/>
          <w:rtl w:val="0"/>
          <w:lang w:val="ru-RU"/>
        </w:rPr>
        <w:t>;</w:t>
      </w:r>
    </w:p>
    <w:p>
      <w:pPr>
        <w:pStyle w:val="Body Text"/>
        <w:numPr>
          <w:ilvl w:val="0"/>
          <w:numId w:val="15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 якими утвореннями та тканинами межує і пов‘язаний у своїй глибині розглянутий дефект і яка при тому потреба в оперативній їх корекції</w:t>
      </w:r>
      <w:r>
        <w:rPr>
          <w:rFonts w:ascii="Times New Roman" w:hAnsi="Times New Roman"/>
          <w:sz w:val="20"/>
          <w:szCs w:val="20"/>
          <w:rtl w:val="0"/>
          <w:lang w:val="ru-RU"/>
        </w:rPr>
        <w:t>;</w:t>
      </w:r>
    </w:p>
    <w:p>
      <w:pPr>
        <w:pStyle w:val="Body Text"/>
        <w:numPr>
          <w:ilvl w:val="0"/>
          <w:numId w:val="15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Який вид пересадки пропонується застосувати</w:t>
      </w:r>
      <w:r>
        <w:rPr>
          <w:rFonts w:ascii="Times New Roman" w:hAnsi="Times New Roman"/>
          <w:sz w:val="20"/>
          <w:szCs w:val="20"/>
          <w:rtl w:val="0"/>
          <w:lang w:val="ru-RU"/>
        </w:rPr>
        <w:t>;</w:t>
      </w:r>
    </w:p>
    <w:p>
      <w:pPr>
        <w:pStyle w:val="Body Text"/>
        <w:numPr>
          <w:ilvl w:val="0"/>
          <w:numId w:val="153"/>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 якої частини тіла без порушення функції і косметики можна запозичити ділянки шкіри для пересадки</w:t>
      </w:r>
      <w:r>
        <w:rPr>
          <w:rFonts w:ascii="Times New Roman" w:hAnsi="Times New Roman"/>
          <w:sz w:val="20"/>
          <w:szCs w:val="20"/>
          <w:rtl w:val="0"/>
          <w:lang w:val="ru-RU"/>
        </w:rPr>
        <w:t>.</w:t>
      </w:r>
      <w:bookmarkEnd w:id="48"/>
    </w:p>
    <w:p>
      <w:pPr>
        <w:pStyle w:val="Body Text"/>
        <w:ind w:firstLine="142"/>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Важливим є єдине питання </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допомогою якого методу планується досягнення функціонального й естетичного 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Передусім слід прагнути закрити дефект за допомогою клаптя на ніжці зі шкіри навколишніх ділянок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разі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якщо також можливості немає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потрібно вирішити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чи можна закрити дефект шляхом вільного переміщення шкіри або клаптем на ніжці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здобутим із віддалених частин тіла</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Вільна пересадка шкіри для заміщення дефекту можлива в тому разі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коли відсутня тільки шкіра </w:t>
      </w:r>
      <w:r>
        <w:rPr>
          <w:rFonts w:ascii="Times New Roman" w:hAnsi="Times New Roman"/>
          <w:sz w:val="20"/>
          <w:szCs w:val="20"/>
          <w:rtl w:val="0"/>
          <w:lang w:val="ru-RU"/>
        </w:rPr>
        <w:t>(</w:t>
      </w:r>
      <w:r>
        <w:rPr>
          <w:rFonts w:ascii="Times New Roman" w:hAnsi="Times New Roman" w:hint="default"/>
          <w:sz w:val="20"/>
          <w:szCs w:val="20"/>
          <w:rtl w:val="0"/>
          <w:lang w:val="ru-RU"/>
        </w:rPr>
        <w:t>епідерміс і дерма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підшкірна жирова клітковина збережена у межах шкірного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тих випадках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вільну пересадку шкіри не застосовують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потрібно робити пластику клаптем на ніжці 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передусім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пряму пластику віддаленого клаптя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лише потім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якщо остання неможлива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застосовують пластику мігруючим клаптем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Важливе питання пластичної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усунення методами місцевої пластики функціональних та косметичних порушень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спричиняє грубий рубець</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p>
    <w:p>
      <w:pPr>
        <w:pStyle w:val="Body Text"/>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Оперативна корекція втягнутих рубців</w:t>
      </w:r>
    </w:p>
    <w:p>
      <w:pPr>
        <w:pStyle w:val="Body Text"/>
        <w:ind w:firstLine="284"/>
        <w:jc w:val="both"/>
        <w:rPr>
          <w:rFonts w:ascii="Times New Roman" w:cs="Times New Roman" w:hAnsi="Times New Roman" w:eastAsia="Times New Roman"/>
          <w:sz w:val="20"/>
          <w:szCs w:val="20"/>
        </w:rPr>
      </w:pPr>
      <w:bookmarkStart w:name="_Hlk79740881" w:id="49"/>
      <w:r>
        <w:rPr>
          <w:rFonts w:ascii="Times New Roman" w:hAnsi="Times New Roman" w:hint="default"/>
          <w:sz w:val="20"/>
          <w:szCs w:val="20"/>
          <w:rtl w:val="0"/>
          <w:lang w:val="ru-RU"/>
        </w:rPr>
        <w:t>Шкірні рубці нерідко бувають глибоко втягнуті і щільно фіксовані до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розташовані глибше</w:t>
      </w:r>
      <w:bookmarkEnd w:id="49"/>
      <w:r>
        <w:rPr>
          <w:rFonts w:ascii="Times New Roman" w:hAnsi="Times New Roman"/>
          <w:sz w:val="20"/>
          <w:szCs w:val="20"/>
          <w:rtl w:val="0"/>
          <w:lang w:val="ru-RU"/>
        </w:rPr>
        <w:t xml:space="preserve">. </w:t>
      </w:r>
      <w:r>
        <w:rPr>
          <w:rFonts w:ascii="Times New Roman" w:hAnsi="Times New Roman" w:hint="default"/>
          <w:sz w:val="20"/>
          <w:szCs w:val="20"/>
          <w:rtl w:val="0"/>
          <w:lang w:val="ru-RU"/>
        </w:rPr>
        <w:t>Для того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щоб усунути цей дефект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рубець відокремлюють від його основи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обох боків від рубця відпрепаровують клапті з підшкірної жирової клітковини і розміщують їх Один над одним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Така драбинчаста реконструкція лінії ранового розрізу    може бути використана для роз’єднання різних елементів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 лінії накладання швів</w:t>
      </w:r>
      <w:r>
        <w:rPr>
          <w:rFonts w:ascii="Times New Roman" w:hAnsi="Times New Roman"/>
          <w:sz w:val="20"/>
          <w:szCs w:val="20"/>
          <w:rtl w:val="0"/>
          <w:lang w:val="ru-RU"/>
        </w:rPr>
        <w:t>.</w:t>
      </w:r>
    </w:p>
    <w:p>
      <w:pPr>
        <w:pStyle w:val="Body Text"/>
        <w:spacing w:before="100" w:after="40"/>
        <w:jc w:val="center"/>
        <w:rPr>
          <w:rFonts w:ascii="Times New Roman" w:cs="Times New Roman" w:hAnsi="Times New Roman" w:eastAsia="Times New Roman"/>
          <w:sz w:val="20"/>
          <w:szCs w:val="20"/>
        </w:rPr>
      </w:pP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подібна пластика</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Виконують звичайну корекцію рубця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простягається в небажаному напрямку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напрямку найбільших змін рубця виконують прямий розріз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 кінців якого роблять два додаткові бічні розрізи однакової довжини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спрямовані в різні боки під кутом </w:t>
      </w:r>
      <w:r>
        <w:rPr>
          <w:rFonts w:ascii="Times New Roman" w:hAnsi="Times New Roman"/>
          <w:sz w:val="20"/>
          <w:szCs w:val="20"/>
          <w:rtl w:val="0"/>
          <w:lang w:val="ru-RU"/>
        </w:rPr>
        <w:t xml:space="preserve">60*. </w:t>
      </w:r>
      <w:r>
        <w:rPr>
          <w:rFonts w:ascii="Times New Roman" w:hAnsi="Times New Roman" w:hint="default"/>
          <w:sz w:val="20"/>
          <w:szCs w:val="20"/>
          <w:rtl w:val="0"/>
          <w:lang w:val="ru-RU"/>
        </w:rPr>
        <w:t>Утворені після такого розрізу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два шкірних трикутника зміщуються після їх відокремлення і одним з них заміщують місце іншого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після чого їх кінці фіксують швами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Застосовуючи </w:t>
      </w: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подібну пластику під час відновлення звичайного положення тканин при рубцевих деформаціях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виправлення деформації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спричинена неправильним рубцем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усунення контрактури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Бувають випадки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довжина лінії рубця перевершує ширину ушкодженої частини 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 такому разі застосування звичайної </w:t>
      </w: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подібної пластики не може забезпечити необхідну корекцію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немає змоги викроїти трикутники необхідного розміру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Тоді потрібно розділити довгу лінію рубця на кілька частин</w:t>
      </w:r>
      <w:r>
        <w:rPr>
          <w:rFonts w:ascii="Times New Roman" w:hAnsi="Times New Roman"/>
          <w:sz w:val="20"/>
          <w:szCs w:val="20"/>
          <w:rtl w:val="0"/>
          <w:lang w:val="ru-RU"/>
        </w:rPr>
        <w:t xml:space="preserve">. </w:t>
      </w: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подібну пластику на всіх ділянці рубця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котрий корегують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замість звичайної </w:t>
      </w: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 xml:space="preserve">подібної пластики виконують багаторазово як кілька </w:t>
      </w:r>
      <w:r>
        <w:rPr>
          <w:rFonts w:ascii="Times New Roman" w:hAnsi="Times New Roman"/>
          <w:sz w:val="20"/>
          <w:szCs w:val="20"/>
          <w:rtl w:val="0"/>
          <w:lang w:val="en-US"/>
        </w:rPr>
        <w:t>Z</w:t>
      </w:r>
      <w:r>
        <w:rPr>
          <w:rFonts w:ascii="Times New Roman" w:hAnsi="Times New Roman" w:hint="default"/>
          <w:sz w:val="20"/>
          <w:szCs w:val="20"/>
          <w:rtl w:val="0"/>
          <w:lang w:val="ru-RU"/>
        </w:rPr>
        <w:t>— подібних пластик</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Ідеальним методом для заміщення дефектів шкіри є застосування клаптя із сусідніх з дефектом ділянок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Така пластика дає оптимальний функційний й естетичний результат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використовується шкіра</w:t>
      </w:r>
      <w:r>
        <w:rPr>
          <w:rFonts w:ascii="Times New Roman" w:hAnsi="Times New Roman"/>
          <w:sz w:val="20"/>
          <w:szCs w:val="20"/>
          <w:rtl w:val="0"/>
          <w:lang w:val="ru-RU"/>
        </w:rPr>
        <w:t>, "</w:t>
      </w:r>
      <w:r>
        <w:rPr>
          <w:rFonts w:ascii="Times New Roman" w:hAnsi="Times New Roman" w:hint="default"/>
          <w:sz w:val="20"/>
          <w:szCs w:val="20"/>
          <w:rtl w:val="0"/>
          <w:lang w:val="ru-RU"/>
        </w:rPr>
        <w:t>адекватна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втрачений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аналогічною структурою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Найкращим видом пластики   дефекту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розташованого поряд з ним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є зміна форми дефекту препаруванням і висіканням його країв  з наданням  йому іншої форми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Якщо еластичні властивості  шкіри недостатні для закриття шкірного дефекту згаданим вище способом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то виконують  додаткові розрізи із  застосовуванням  </w:t>
      </w:r>
      <w:r>
        <w:rPr>
          <w:rFonts w:ascii="Times New Roman" w:hAnsi="Times New Roman"/>
          <w:sz w:val="20"/>
          <w:szCs w:val="20"/>
          <w:rtl w:val="0"/>
          <w:lang w:val="ru-RU"/>
        </w:rPr>
        <w:t>"</w:t>
      </w:r>
      <w:r>
        <w:rPr>
          <w:rFonts w:ascii="Times New Roman" w:hAnsi="Times New Roman" w:hint="default"/>
          <w:sz w:val="20"/>
          <w:szCs w:val="20"/>
          <w:rtl w:val="0"/>
          <w:lang w:val="ru-RU"/>
        </w:rPr>
        <w:t>клаптя  на ніжці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Техніка </w:t>
      </w:r>
      <w:r>
        <w:rPr>
          <w:rFonts w:ascii="Times New Roman" w:hAnsi="Times New Roman"/>
          <w:sz w:val="20"/>
          <w:szCs w:val="20"/>
          <w:rtl w:val="0"/>
          <w:lang w:val="ru-RU"/>
        </w:rPr>
        <w:t>"</w:t>
      </w:r>
      <w:r>
        <w:rPr>
          <w:rFonts w:ascii="Times New Roman" w:hAnsi="Times New Roman" w:hint="default"/>
          <w:sz w:val="20"/>
          <w:szCs w:val="20"/>
          <w:rtl w:val="0"/>
          <w:lang w:val="ru-RU"/>
        </w:rPr>
        <w:t>Пластики клаптем на ніжці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являє собою таке заміщення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якого його беруть або поряд з  дефектом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з віддалених ділянок 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 формують з шарів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епідермісу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дерми та підшкірної жирової клітковини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 відміну від вільної шкірної пластики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під час пластики </w:t>
      </w:r>
      <w:r>
        <w:rPr>
          <w:rFonts w:ascii="Times New Roman" w:hAnsi="Times New Roman"/>
          <w:sz w:val="20"/>
          <w:szCs w:val="20"/>
          <w:rtl w:val="0"/>
          <w:lang w:val="ru-RU"/>
        </w:rPr>
        <w:t>"</w:t>
      </w:r>
      <w:r>
        <w:rPr>
          <w:rFonts w:ascii="Times New Roman" w:hAnsi="Times New Roman" w:hint="default"/>
          <w:sz w:val="20"/>
          <w:szCs w:val="20"/>
          <w:rtl w:val="0"/>
          <w:lang w:val="ru-RU"/>
        </w:rPr>
        <w:t>клаптем на ніжці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зберігається його зв‘язок з організмом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зокрема </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загальний кровообіг</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Усю площу дефекту покривають одночасно і в повному обсязі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Часом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естетичними показами  виконують корекцію реципієнтного місця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Необхідна умова</w:t>
      </w:r>
      <w:r>
        <w:rPr>
          <w:rFonts w:ascii="Times New Roman" w:hAnsi="Times New Roman"/>
          <w:sz w:val="20"/>
          <w:szCs w:val="20"/>
          <w:rtl w:val="0"/>
          <w:lang w:val="ru-RU"/>
        </w:rPr>
        <w:t>-</w:t>
      </w:r>
      <w:r>
        <w:rPr>
          <w:rFonts w:ascii="Times New Roman" w:hAnsi="Times New Roman" w:hint="default"/>
          <w:sz w:val="20"/>
          <w:szCs w:val="20"/>
          <w:rtl w:val="0"/>
          <w:lang w:val="ru-RU"/>
        </w:rPr>
        <w:t>попередній ретельний розрахунок площі та шарового складу клаптя  для  закриття вторинного дефекту</w:t>
      </w:r>
      <w:r>
        <w:rPr>
          <w:rFonts w:ascii="Times New Roman" w:hAnsi="Times New Roman"/>
          <w:sz w:val="20"/>
          <w:szCs w:val="20"/>
          <w:rtl w:val="0"/>
          <w:lang w:val="ru-RU"/>
        </w:rPr>
        <w:t xml:space="preserve">. </w:t>
      </w:r>
    </w:p>
    <w:p>
      <w:pPr>
        <w:pStyle w:val="Body Text"/>
        <w:spacing w:before="100" w:after="4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Розрізняють три основні типи клаптів на ніжці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застосовують місцево</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 1. </w:t>
      </w:r>
      <w:r>
        <w:rPr>
          <w:rFonts w:ascii="Times New Roman" w:hAnsi="Times New Roman" w:hint="default"/>
          <w:sz w:val="20"/>
          <w:szCs w:val="20"/>
          <w:rtl w:val="0"/>
          <w:lang w:val="ru-RU"/>
        </w:rPr>
        <w:t>Клапоть на двох ніжках</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2. </w:t>
      </w:r>
      <w:r>
        <w:rPr>
          <w:rFonts w:ascii="Times New Roman" w:hAnsi="Times New Roman" w:hint="default"/>
          <w:sz w:val="20"/>
          <w:szCs w:val="20"/>
          <w:rtl w:val="0"/>
          <w:lang w:val="ru-RU"/>
        </w:rPr>
        <w:t>Клапоть на одній живлячій ніжці</w:t>
      </w:r>
      <w:r>
        <w:rPr>
          <w:rFonts w:ascii="Times New Roman" w:hAnsi="Times New Roman"/>
          <w:sz w:val="20"/>
          <w:szCs w:val="20"/>
          <w:rtl w:val="0"/>
          <w:lang w:val="ru-RU"/>
        </w:rPr>
        <w:t xml:space="preserve">; </w:t>
      </w:r>
    </w:p>
    <w:p>
      <w:pPr>
        <w:pStyle w:val="Body Text"/>
        <w:spacing w:after="10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3. </w:t>
      </w:r>
      <w:r>
        <w:rPr>
          <w:rFonts w:ascii="Times New Roman" w:hAnsi="Times New Roman" w:hint="default"/>
          <w:sz w:val="20"/>
          <w:szCs w:val="20"/>
          <w:rtl w:val="0"/>
          <w:lang w:val="ru-RU"/>
        </w:rPr>
        <w:t xml:space="preserve">Артеріальний клапоть </w:t>
      </w:r>
      <w:r>
        <w:rPr>
          <w:rFonts w:ascii="Times New Roman" w:hAnsi="Times New Roman"/>
          <w:sz w:val="20"/>
          <w:szCs w:val="20"/>
          <w:rtl w:val="0"/>
          <w:lang w:val="ru-RU"/>
        </w:rPr>
        <w:t>(</w:t>
      </w:r>
      <w:r>
        <w:rPr>
          <w:rFonts w:ascii="Times New Roman" w:hAnsi="Times New Roman" w:hint="default"/>
          <w:sz w:val="20"/>
          <w:szCs w:val="20"/>
          <w:rtl w:val="0"/>
          <w:lang w:val="ru-RU"/>
        </w:rPr>
        <w:t>клапоть</w:t>
      </w:r>
      <w:r>
        <w:rPr>
          <w:rFonts w:ascii="Times New Roman" w:hAnsi="Times New Roman"/>
          <w:sz w:val="20"/>
          <w:szCs w:val="20"/>
          <w:rtl w:val="0"/>
          <w:lang w:val="ru-RU"/>
        </w:rPr>
        <w:t>-</w:t>
      </w:r>
      <w:r>
        <w:rPr>
          <w:rFonts w:ascii="Times New Roman" w:hAnsi="Times New Roman" w:hint="default"/>
          <w:sz w:val="20"/>
          <w:szCs w:val="20"/>
          <w:rtl w:val="0"/>
          <w:lang w:val="ru-RU"/>
        </w:rPr>
        <w:t>артерія</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Пластика </w:t>
      </w:r>
      <w:r>
        <w:rPr>
          <w:rFonts w:ascii="Times New Roman" w:hAnsi="Times New Roman"/>
          <w:sz w:val="20"/>
          <w:szCs w:val="20"/>
          <w:rtl w:val="0"/>
          <w:lang w:val="ru-RU"/>
        </w:rPr>
        <w:t>"</w:t>
      </w:r>
      <w:r>
        <w:rPr>
          <w:rFonts w:ascii="Times New Roman" w:hAnsi="Times New Roman" w:hint="default"/>
          <w:sz w:val="20"/>
          <w:szCs w:val="20"/>
          <w:rtl w:val="0"/>
          <w:lang w:val="ru-RU"/>
        </w:rPr>
        <w:t>мостоподібним клаптем</w:t>
      </w:r>
      <w:r>
        <w:rPr>
          <w:rFonts w:ascii="Times New Roman" w:hAnsi="Times New Roman"/>
          <w:sz w:val="20"/>
          <w:szCs w:val="20"/>
          <w:rtl w:val="0"/>
          <w:lang w:val="ru-RU"/>
        </w:rPr>
        <w:t>" (</w:t>
      </w:r>
      <w:r>
        <w:rPr>
          <w:rFonts w:ascii="Times New Roman" w:hAnsi="Times New Roman" w:hint="default"/>
          <w:sz w:val="20"/>
          <w:szCs w:val="20"/>
          <w:rtl w:val="0"/>
          <w:lang w:val="ru-RU"/>
        </w:rPr>
        <w:t>на двох живлячих  ніжках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тих клінічних випадках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є потреба у застосуванні довгих і вузьких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їх формують так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щоб обидва кінці були з‘єднані з навколишніми тканинами з метою поліпшення їх кровозабезпечення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утворюється </w:t>
      </w:r>
      <w:r>
        <w:rPr>
          <w:rFonts w:ascii="Times New Roman" w:hAnsi="Times New Roman"/>
          <w:sz w:val="20"/>
          <w:szCs w:val="20"/>
          <w:rtl w:val="0"/>
          <w:lang w:val="ru-RU"/>
        </w:rPr>
        <w:t>"</w:t>
      </w:r>
      <w:r>
        <w:rPr>
          <w:rFonts w:ascii="Times New Roman" w:hAnsi="Times New Roman" w:hint="default"/>
          <w:sz w:val="20"/>
          <w:szCs w:val="20"/>
          <w:rtl w:val="0"/>
          <w:lang w:val="ru-RU"/>
        </w:rPr>
        <w:t>мостоподібний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Ці клапті включають в себе живлячу артерію </w:t>
      </w:r>
      <w:r>
        <w:rPr>
          <w:rFonts w:ascii="Times New Roman" w:hAnsi="Times New Roman"/>
          <w:sz w:val="20"/>
          <w:szCs w:val="20"/>
          <w:rtl w:val="0"/>
          <w:lang w:val="ru-RU"/>
        </w:rPr>
        <w:t>(</w:t>
      </w:r>
      <w:r>
        <w:rPr>
          <w:rFonts w:ascii="Times New Roman" w:hAnsi="Times New Roman" w:hint="default"/>
          <w:sz w:val="20"/>
          <w:szCs w:val="20"/>
          <w:rtl w:val="0"/>
          <w:lang w:val="ru-RU"/>
        </w:rPr>
        <w:t>наприклад</w:t>
      </w:r>
      <w:r>
        <w:rPr>
          <w:rFonts w:ascii="Times New Roman" w:hAnsi="Times New Roman"/>
          <w:sz w:val="20"/>
          <w:szCs w:val="20"/>
          <w:rtl w:val="0"/>
          <w:lang w:val="ru-RU"/>
        </w:rPr>
        <w:t>-</w:t>
      </w:r>
      <w:r>
        <w:rPr>
          <w:rFonts w:ascii="Times New Roman" w:hAnsi="Times New Roman" w:hint="default"/>
          <w:sz w:val="20"/>
          <w:szCs w:val="20"/>
          <w:rtl w:val="0"/>
          <w:lang w:val="ru-RU"/>
        </w:rPr>
        <w:t>скроневу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і особливо Васкуляризовані</w:t>
      </w:r>
      <w:r>
        <w:rPr>
          <w:rFonts w:ascii="Times New Roman" w:hAnsi="Times New Roman"/>
          <w:sz w:val="20"/>
          <w:szCs w:val="20"/>
          <w:rtl w:val="0"/>
          <w:lang w:val="ru-RU"/>
        </w:rPr>
        <w:t xml:space="preserve">. </w:t>
        <w:tab/>
        <w:tab/>
      </w:r>
      <w:r>
        <w:rPr>
          <w:rFonts w:ascii="Times New Roman" w:hAnsi="Times New Roman" w:hint="default"/>
          <w:sz w:val="20"/>
          <w:szCs w:val="20"/>
          <w:rtl w:val="0"/>
          <w:lang w:val="ru-RU"/>
        </w:rPr>
        <w:t xml:space="preserve">Розрізняють клапоть на ніжці за </w:t>
      </w:r>
      <w:r>
        <w:rPr>
          <w:rFonts w:ascii="Times New Roman" w:hAnsi="Times New Roman"/>
          <w:sz w:val="20"/>
          <w:szCs w:val="20"/>
          <w:rtl w:val="0"/>
          <w:lang w:val="en-US"/>
        </w:rPr>
        <w:t>Senn</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мостоподібна пластика для закриття дефекту біля краю великої гомілкової кістки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муфтоподібна 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мостоподібний клапоть на тулубі для закриття великого дефекту шкіри кисті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мостоподібна пластика клаптем на ніжці для відновлення всієї шкірної поверхні носа за </w:t>
      </w:r>
      <w:r>
        <w:rPr>
          <w:rFonts w:ascii="Times New Roman" w:hAnsi="Times New Roman"/>
          <w:sz w:val="20"/>
          <w:szCs w:val="20"/>
          <w:rtl w:val="0"/>
          <w:lang w:val="en-US"/>
        </w:rPr>
        <w:t>Gillies</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Клапоть на одній живлячій ніжці з тканини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розташованої поряд з дефектом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Відома значна кількість різних способів пластичних операцій цієї групи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Найпростіший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запропонована  </w:t>
      </w:r>
      <w:r>
        <w:rPr>
          <w:rFonts w:ascii="Times New Roman" w:hAnsi="Times New Roman"/>
          <w:sz w:val="20"/>
          <w:szCs w:val="20"/>
          <w:rtl w:val="0"/>
          <w:lang w:val="en-US"/>
        </w:rPr>
        <w:t>Burow</w:t>
      </w:r>
      <w:r>
        <w:rPr>
          <w:rFonts w:ascii="Times New Roman" w:hAnsi="Times New Roman" w:hint="default"/>
          <w:sz w:val="20"/>
          <w:szCs w:val="20"/>
          <w:rtl w:val="0"/>
          <w:lang w:val="ru-RU"/>
        </w:rPr>
        <w:t xml:space="preserve"> у </w:t>
      </w:r>
      <w:r>
        <w:rPr>
          <w:rFonts w:ascii="Times New Roman" w:hAnsi="Times New Roman"/>
          <w:sz w:val="20"/>
          <w:szCs w:val="20"/>
          <w:rtl w:val="0"/>
          <w:lang w:val="ru-RU"/>
        </w:rPr>
        <w:t xml:space="preserve">1856 </w:t>
      </w:r>
      <w:r>
        <w:rPr>
          <w:rFonts w:ascii="Times New Roman" w:hAnsi="Times New Roman" w:hint="default"/>
          <w:sz w:val="20"/>
          <w:szCs w:val="20"/>
          <w:rtl w:val="0"/>
          <w:lang w:val="ru-RU"/>
        </w:rPr>
        <w:t>році   пластика двома трикутниками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Цей спосіб  можна застосовувати для закриття трикутного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разі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якщо дефект має неправильні контури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його переформовують у трикутник або чотирьохкутник</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Одним із оригінальних методів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т</w:t>
      </w:r>
      <w:r>
        <w:rPr>
          <w:rFonts w:ascii="Times New Roman" w:hAnsi="Times New Roman"/>
          <w:sz w:val="20"/>
          <w:szCs w:val="20"/>
          <w:rtl w:val="0"/>
          <w:lang w:val="ru-RU"/>
        </w:rPr>
        <w:t>.</w:t>
      </w:r>
      <w:r>
        <w:rPr>
          <w:rFonts w:ascii="Times New Roman" w:hAnsi="Times New Roman" w:hint="default"/>
          <w:sz w:val="20"/>
          <w:szCs w:val="20"/>
          <w:rtl w:val="0"/>
          <w:lang w:val="ru-RU"/>
        </w:rPr>
        <w:t>з</w:t>
      </w:r>
      <w:r>
        <w:rPr>
          <w:rFonts w:ascii="Times New Roman" w:hAnsi="Times New Roman"/>
          <w:sz w:val="20"/>
          <w:szCs w:val="20"/>
          <w:rtl w:val="0"/>
          <w:lang w:val="ru-RU"/>
        </w:rPr>
        <w:t xml:space="preserve">. </w:t>
      </w:r>
      <w:r>
        <w:rPr>
          <w:rFonts w:ascii="Times New Roman" w:hAnsi="Times New Roman"/>
          <w:sz w:val="20"/>
          <w:szCs w:val="20"/>
          <w:rtl w:val="0"/>
          <w:lang w:val="en-US"/>
        </w:rPr>
        <w:t>V</w:t>
      </w:r>
      <w:r>
        <w:rPr>
          <w:rFonts w:ascii="Times New Roman" w:hAnsi="Times New Roman"/>
          <w:sz w:val="20"/>
          <w:szCs w:val="20"/>
          <w:rtl w:val="0"/>
          <w:lang w:val="ru-RU"/>
        </w:rPr>
        <w:t>-</w:t>
      </w:r>
      <w:r>
        <w:rPr>
          <w:rFonts w:ascii="Times New Roman" w:hAnsi="Times New Roman"/>
          <w:sz w:val="20"/>
          <w:szCs w:val="20"/>
          <w:rtl w:val="0"/>
          <w:lang w:val="en-US"/>
        </w:rPr>
        <w:t>Y</w:t>
      </w:r>
      <w:r>
        <w:rPr>
          <w:rFonts w:ascii="Times New Roman" w:hAnsi="Times New Roman" w:hint="default"/>
          <w:sz w:val="20"/>
          <w:szCs w:val="20"/>
          <w:rtl w:val="0"/>
          <w:lang w:val="ru-RU"/>
        </w:rPr>
        <w:t xml:space="preserve"> методів пластики є описана </w:t>
      </w:r>
      <w:r>
        <w:rPr>
          <w:rFonts w:ascii="Times New Roman" w:hAnsi="Times New Roman"/>
          <w:sz w:val="20"/>
          <w:szCs w:val="20"/>
          <w:rtl w:val="0"/>
          <w:lang w:val="en-US"/>
        </w:rPr>
        <w:t>Dieffenbach</w:t>
      </w:r>
      <w:r>
        <w:rPr>
          <w:rFonts w:ascii="Times New Roman" w:hAnsi="Times New Roman"/>
          <w:sz w:val="20"/>
          <w:szCs w:val="20"/>
          <w:rtl w:val="0"/>
          <w:lang w:val="ru-RU"/>
        </w:rPr>
        <w:t xml:space="preserve"> (1834), "</w:t>
      </w:r>
      <w:r>
        <w:rPr>
          <w:rFonts w:ascii="Times New Roman" w:hAnsi="Times New Roman" w:hint="default"/>
          <w:sz w:val="20"/>
          <w:szCs w:val="20"/>
          <w:rtl w:val="0"/>
          <w:lang w:val="ru-RU"/>
        </w:rPr>
        <w:t>пластика зміщуваним клаптем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Перпендикулярно поздовженій осі дефекту виконують </w:t>
      </w:r>
      <w:r>
        <w:rPr>
          <w:rFonts w:ascii="Times New Roman" w:hAnsi="Times New Roman"/>
          <w:sz w:val="20"/>
          <w:szCs w:val="20"/>
          <w:rtl w:val="0"/>
          <w:lang w:val="en-US"/>
        </w:rPr>
        <w:t>V</w:t>
      </w:r>
      <w:r>
        <w:rPr>
          <w:rFonts w:ascii="Times New Roman" w:hAnsi="Times New Roman"/>
          <w:sz w:val="20"/>
          <w:szCs w:val="20"/>
          <w:rtl w:val="0"/>
          <w:lang w:val="ru-RU"/>
        </w:rPr>
        <w:t>-</w:t>
      </w:r>
      <w:r>
        <w:rPr>
          <w:rFonts w:ascii="Times New Roman" w:hAnsi="Times New Roman" w:hint="default"/>
          <w:sz w:val="20"/>
          <w:szCs w:val="20"/>
          <w:rtl w:val="0"/>
          <w:lang w:val="ru-RU"/>
        </w:rPr>
        <w:t>подібний розріз відкритим боком у напрямку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Шар шкіри відпрепаровують між дефектом і </w:t>
      </w:r>
      <w:r>
        <w:rPr>
          <w:rFonts w:ascii="Times New Roman" w:hAnsi="Times New Roman"/>
          <w:sz w:val="20"/>
          <w:szCs w:val="20"/>
          <w:rtl w:val="0"/>
          <w:lang w:val="en-US"/>
        </w:rPr>
        <w:t>V</w:t>
      </w:r>
      <w:r>
        <w:rPr>
          <w:rFonts w:ascii="Times New Roman" w:hAnsi="Times New Roman"/>
          <w:sz w:val="20"/>
          <w:szCs w:val="20"/>
          <w:rtl w:val="0"/>
          <w:lang w:val="ru-RU"/>
        </w:rPr>
        <w:t>-</w:t>
      </w:r>
      <w:r>
        <w:rPr>
          <w:rFonts w:ascii="Times New Roman" w:hAnsi="Times New Roman" w:hint="default"/>
          <w:sz w:val="20"/>
          <w:szCs w:val="20"/>
          <w:rtl w:val="0"/>
          <w:lang w:val="ru-RU"/>
        </w:rPr>
        <w:t>подібним розрізом та зміщують у бік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Після цього мобілізують зовнішній край </w:t>
      </w:r>
      <w:r>
        <w:rPr>
          <w:rFonts w:ascii="Times New Roman" w:hAnsi="Times New Roman"/>
          <w:sz w:val="20"/>
          <w:szCs w:val="20"/>
          <w:rtl w:val="0"/>
          <w:lang w:val="en-US"/>
        </w:rPr>
        <w:t>V</w:t>
      </w:r>
      <w:r>
        <w:rPr>
          <w:rFonts w:ascii="Times New Roman" w:hAnsi="Times New Roman"/>
          <w:sz w:val="20"/>
          <w:szCs w:val="20"/>
          <w:rtl w:val="0"/>
          <w:lang w:val="ru-RU"/>
        </w:rPr>
        <w:t>-</w:t>
      </w:r>
      <w:r>
        <w:rPr>
          <w:rFonts w:ascii="Times New Roman" w:hAnsi="Times New Roman" w:hint="default"/>
          <w:sz w:val="20"/>
          <w:szCs w:val="20"/>
          <w:rtl w:val="0"/>
          <w:lang w:val="ru-RU"/>
        </w:rPr>
        <w:t>подібного розрізу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зближуючи їх і на них накладають окремі  шви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Перекинуті клапті застосовують як модифікацію зміщувальних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цьому розріз шкіри виконують у вигляді не прямої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зігнутої лінії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Усі ці способи пластики ґрунтуються на методі </w:t>
      </w:r>
      <w:r>
        <w:rPr>
          <w:rFonts w:ascii="Times New Roman" w:hAnsi="Times New Roman"/>
          <w:sz w:val="20"/>
          <w:szCs w:val="20"/>
          <w:rtl w:val="0"/>
          <w:lang w:val="en-US"/>
        </w:rPr>
        <w:t>Imre</w:t>
      </w:r>
      <w:r>
        <w:rPr>
          <w:rFonts w:ascii="Times New Roman" w:hAnsi="Times New Roman"/>
          <w:sz w:val="20"/>
          <w:szCs w:val="20"/>
          <w:rtl w:val="0"/>
          <w:lang w:val="ru-RU"/>
        </w:rPr>
        <w:t xml:space="preserve"> (1916), </w:t>
      </w:r>
      <w:r>
        <w:rPr>
          <w:rFonts w:ascii="Times New Roman" w:hAnsi="Times New Roman" w:hint="default"/>
          <w:sz w:val="20"/>
          <w:szCs w:val="20"/>
          <w:rtl w:val="0"/>
          <w:lang w:val="ru-RU"/>
        </w:rPr>
        <w:t xml:space="preserve">до них належить і ротація щоки за </w:t>
      </w:r>
      <w:r>
        <w:rPr>
          <w:rFonts w:ascii="Times New Roman" w:hAnsi="Times New Roman"/>
          <w:sz w:val="20"/>
          <w:szCs w:val="20"/>
          <w:rtl w:val="0"/>
          <w:lang w:val="en-US"/>
        </w:rPr>
        <w:t>Esser</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Ротація клаптя </w:t>
      </w:r>
      <w:r>
        <w:rPr>
          <w:rFonts w:ascii="Times New Roman" w:hAnsi="Times New Roman"/>
          <w:sz w:val="20"/>
          <w:szCs w:val="20"/>
          <w:rtl w:val="0"/>
          <w:lang w:val="ru-RU"/>
        </w:rPr>
        <w:t>(</w:t>
      </w:r>
      <w:r>
        <w:rPr>
          <w:rFonts w:ascii="Times New Roman" w:hAnsi="Times New Roman" w:hint="default"/>
          <w:sz w:val="20"/>
          <w:szCs w:val="20"/>
          <w:rtl w:val="0"/>
          <w:lang w:val="ru-RU"/>
        </w:rPr>
        <w:t>транспозиція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торзія клаптя тощо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спосіб</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 якого клапоть для закриття дефекту обертають відносно середньої точки його осі під тим чи іншим кутом </w:t>
      </w:r>
      <w:r>
        <w:rPr>
          <w:rFonts w:ascii="Times New Roman" w:hAnsi="Times New Roman"/>
          <w:sz w:val="20"/>
          <w:szCs w:val="20"/>
          <w:rtl w:val="0"/>
          <w:lang w:val="ru-RU"/>
        </w:rPr>
        <w:t>(30-180</w:t>
      </w:r>
      <w:r>
        <w:rPr>
          <w:rFonts w:ascii="Arial Unicode MS" w:hAnsi="Arial Unicode MS" w:hint="default"/>
          <w:sz w:val="20"/>
          <w:szCs w:val="20"/>
          <w:rtl w:val="0"/>
          <w:lang w:val="ru-RU"/>
        </w:rPr>
        <w:t>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Один із перших варіантів описав ще </w:t>
      </w:r>
      <w:r>
        <w:rPr>
          <w:rFonts w:ascii="Times New Roman" w:hAnsi="Times New Roman"/>
          <w:sz w:val="20"/>
          <w:szCs w:val="20"/>
          <w:rtl w:val="0"/>
          <w:lang w:val="en-US"/>
        </w:rPr>
        <w:t>Sushruta</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Його застосовують й нині як </w:t>
      </w:r>
      <w:r>
        <w:rPr>
          <w:rFonts w:ascii="Times New Roman" w:hAnsi="Times New Roman"/>
          <w:sz w:val="20"/>
          <w:szCs w:val="20"/>
          <w:rtl w:val="0"/>
          <w:lang w:val="ru-RU"/>
        </w:rPr>
        <w:t>"</w:t>
      </w:r>
      <w:r>
        <w:rPr>
          <w:rFonts w:ascii="Times New Roman" w:hAnsi="Times New Roman" w:hint="default"/>
          <w:sz w:val="20"/>
          <w:szCs w:val="20"/>
          <w:rtl w:val="0"/>
          <w:lang w:val="ru-RU"/>
        </w:rPr>
        <w:t>індійський спосіб</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 час пластики носа з використанням клаптя зі шкіри лоба</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Клапоть</w:t>
      </w:r>
      <w:r>
        <w:rPr>
          <w:rFonts w:ascii="Times New Roman" w:hAnsi="Times New Roman"/>
          <w:sz w:val="20"/>
          <w:szCs w:val="20"/>
          <w:rtl w:val="0"/>
          <w:lang w:val="ru-RU"/>
        </w:rPr>
        <w:t>-</w:t>
      </w:r>
      <w:r>
        <w:rPr>
          <w:rFonts w:ascii="Times New Roman" w:hAnsi="Times New Roman" w:hint="default"/>
          <w:sz w:val="20"/>
          <w:szCs w:val="20"/>
          <w:rtl w:val="0"/>
          <w:lang w:val="ru-RU"/>
        </w:rPr>
        <w:t>артерія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Значною вадою широких клаптів є їх обмежена еластичність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Тому </w:t>
      </w:r>
      <w:r>
        <w:rPr>
          <w:rFonts w:ascii="Times New Roman" w:hAnsi="Times New Roman"/>
          <w:sz w:val="20"/>
          <w:szCs w:val="20"/>
          <w:rtl w:val="0"/>
          <w:lang w:val="en-US"/>
        </w:rPr>
        <w:t>Esser</w:t>
      </w:r>
      <w:r>
        <w:rPr>
          <w:rFonts w:ascii="Times New Roman" w:hAnsi="Times New Roman"/>
          <w:sz w:val="20"/>
          <w:szCs w:val="20"/>
          <w:rtl w:val="0"/>
          <w:lang w:val="ru-RU"/>
        </w:rPr>
        <w:t xml:space="preserve"> (1917) </w:t>
      </w:r>
      <w:r>
        <w:rPr>
          <w:rFonts w:ascii="Times New Roman" w:hAnsi="Times New Roman" w:hint="default"/>
          <w:sz w:val="20"/>
          <w:szCs w:val="20"/>
          <w:rtl w:val="0"/>
          <w:lang w:val="ru-RU"/>
        </w:rPr>
        <w:t>запропонував виготовляти  клапоть таким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щоб він був пов‘язаним з навколишніми тканинами тільки над видаленими  судинами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Цей клапоть отримав ще назву «клапоть</w:t>
      </w:r>
      <w:r>
        <w:rPr>
          <w:rFonts w:ascii="Times New Roman" w:hAnsi="Times New Roman"/>
          <w:sz w:val="20"/>
          <w:szCs w:val="20"/>
          <w:rtl w:val="0"/>
          <w:lang w:val="ru-RU"/>
        </w:rPr>
        <w:t>-</w:t>
      </w:r>
      <w:r>
        <w:rPr>
          <w:rFonts w:ascii="Times New Roman" w:hAnsi="Times New Roman" w:hint="default"/>
          <w:sz w:val="20"/>
          <w:szCs w:val="20"/>
          <w:rtl w:val="0"/>
          <w:lang w:val="ru-RU"/>
        </w:rPr>
        <w:t>артерія»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Ці артеріальні клапті можна застосовувати з використанням скроневих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лобних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кута нижньої щелепи та потиличних артерій і вен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Нині для пересадки ділянок шкіри використовують тканини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мають не тільки власне кровопостачання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й зберігають свою інервацію</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Пластика </w:t>
      </w:r>
      <w:r>
        <w:rPr>
          <w:rFonts w:ascii="Times New Roman" w:hAnsi="Times New Roman"/>
          <w:sz w:val="20"/>
          <w:szCs w:val="20"/>
          <w:rtl w:val="0"/>
          <w:lang w:val="ru-RU"/>
        </w:rPr>
        <w:t>"</w:t>
      </w:r>
      <w:r>
        <w:rPr>
          <w:rFonts w:ascii="Times New Roman" w:hAnsi="Times New Roman" w:hint="default"/>
          <w:sz w:val="20"/>
          <w:szCs w:val="20"/>
          <w:rtl w:val="0"/>
          <w:lang w:val="ru-RU"/>
        </w:rPr>
        <w:t>зміщенням клаптя з віддалених ділянок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Цей метод пересадки шкіри застосовують у тому разі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реципієнте місце має підшкірну жирову клітковину</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Існують два способи закриття дефекту  віддалених ділянок шкірними  клаптями </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пряма пластика віддаленим клаптем і пластика мігруючим клаптем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Пряма пересадка клаптя з віддалених ділянок 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 цього способу пластики для вирізання клаптя обирають таку ділянку тіла </w:t>
      </w:r>
      <w:r>
        <w:rPr>
          <w:rFonts w:ascii="Times New Roman" w:hAnsi="Times New Roman"/>
          <w:sz w:val="20"/>
          <w:szCs w:val="20"/>
          <w:rtl w:val="0"/>
          <w:lang w:val="ru-RU"/>
        </w:rPr>
        <w:t>(</w:t>
      </w:r>
      <w:r>
        <w:rPr>
          <w:rFonts w:ascii="Times New Roman" w:hAnsi="Times New Roman" w:hint="default"/>
          <w:sz w:val="20"/>
          <w:szCs w:val="20"/>
          <w:rtl w:val="0"/>
          <w:lang w:val="ru-RU"/>
        </w:rPr>
        <w:t>найчастіше кінцівки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 є можливість близько порівняти місце забору  клаптя і місце дефекту та зробити це одночасно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Існує два шляхи закриття вторинного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виникає після забору шкірного клаптя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саме вільна пересадка шкіри або безпосереднє зміщення шкірних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можливості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перевагу слід надати вільній пересадці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адже вона надає можливість закрити не тільки вторинний дефект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й нижню раньову поверхню ніжки клаптя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яка розташована у вигляді перемички між місцем взяття клаптя та первинним дефектом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Після мобілізації клаптя потрібно добре знерухомити розміщені поряд ділянки 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є запорукою попередження можливого його зміщення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Виділяють наступні види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залежності від анатомічної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якої його вилучають</w:t>
      </w:r>
      <w:r>
        <w:rPr>
          <w:rFonts w:ascii="Times New Roman" w:hAnsi="Times New Roman"/>
          <w:sz w:val="20"/>
          <w:szCs w:val="20"/>
          <w:rtl w:val="0"/>
          <w:lang w:val="ru-RU"/>
        </w:rPr>
        <w:t>:</w:t>
      </w:r>
    </w:p>
    <w:p>
      <w:pPr>
        <w:pStyle w:val="Body Text"/>
        <w:numPr>
          <w:ilvl w:val="0"/>
          <w:numId w:val="155"/>
        </w:numPr>
        <w:bidi w:val="0"/>
        <w:ind w:right="0"/>
        <w:jc w:val="both"/>
        <w:rPr>
          <w:sz w:val="20"/>
          <w:szCs w:val="20"/>
          <w:rtl w:val="0"/>
          <w:lang w:val="ru-RU"/>
        </w:rPr>
      </w:pP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взятий з верхньої кінцівки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Такий клапоть можна використати для заміщення шкірних дефектів на обличчі або на  протилежній верхній кінцівці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Методику здійснення вилучення клаптя таким способом </w:t>
      </w:r>
      <w:r>
        <w:rPr>
          <w:rFonts w:ascii="Times New Roman" w:hAnsi="Times New Roman"/>
          <w:sz w:val="20"/>
          <w:szCs w:val="20"/>
          <w:rtl w:val="0"/>
          <w:lang w:val="ru-RU"/>
        </w:rPr>
        <w:t>(</w:t>
      </w:r>
      <w:r>
        <w:rPr>
          <w:rFonts w:ascii="Times New Roman" w:hAnsi="Times New Roman" w:hint="default"/>
          <w:sz w:val="20"/>
          <w:szCs w:val="20"/>
          <w:rtl w:val="0"/>
          <w:lang w:val="ru-RU"/>
        </w:rPr>
        <w:t>в даному випадку з плеча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використання його з метою пластики дефектів зовнішнього носа описав відомий італійський хірург </w:t>
      </w:r>
      <w:r>
        <w:rPr>
          <w:rFonts w:ascii="Times New Roman" w:hAnsi="Times New Roman"/>
          <w:sz w:val="20"/>
          <w:szCs w:val="20"/>
          <w:rtl w:val="0"/>
          <w:lang w:val="en-US"/>
        </w:rPr>
        <w:t>Tagliacozzt</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 </w:t>
      </w:r>
      <w:r>
        <w:rPr>
          <w:rFonts w:ascii="Times New Roman" w:hAnsi="Times New Roman"/>
          <w:sz w:val="20"/>
          <w:szCs w:val="20"/>
          <w:rtl w:val="0"/>
          <w:lang w:val="ru-RU"/>
        </w:rPr>
        <w:t xml:space="preserve">1597 </w:t>
      </w:r>
      <w:r>
        <w:rPr>
          <w:rFonts w:ascii="Times New Roman" w:hAnsi="Times New Roman" w:hint="default"/>
          <w:sz w:val="20"/>
          <w:szCs w:val="20"/>
          <w:rtl w:val="0"/>
          <w:lang w:val="ru-RU"/>
        </w:rPr>
        <w:t>році</w:t>
      </w:r>
      <w:r>
        <w:rPr>
          <w:rFonts w:ascii="Times New Roman" w:hAnsi="Times New Roman"/>
          <w:sz w:val="20"/>
          <w:szCs w:val="20"/>
          <w:rtl w:val="0"/>
          <w:lang w:val="ru-RU"/>
        </w:rPr>
        <w:t xml:space="preserve">. </w:t>
      </w:r>
    </w:p>
    <w:p>
      <w:pPr>
        <w:pStyle w:val="Body Text"/>
        <w:numPr>
          <w:ilvl w:val="0"/>
          <w:numId w:val="155"/>
        </w:numPr>
        <w:bidi w:val="0"/>
        <w:ind w:right="0"/>
        <w:jc w:val="both"/>
        <w:rPr>
          <w:sz w:val="20"/>
          <w:szCs w:val="20"/>
          <w:rtl w:val="0"/>
          <w:lang w:val="ru-RU"/>
        </w:rPr>
      </w:pP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взятий з плеча без забору підшкірної жирової клітковини  або із мінімальною її кількістю</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Дану методику запропонував </w:t>
      </w:r>
      <w:r>
        <w:rPr>
          <w:rFonts w:ascii="Times New Roman" w:hAnsi="Times New Roman"/>
          <w:sz w:val="20"/>
          <w:szCs w:val="20"/>
          <w:rtl w:val="0"/>
          <w:lang w:val="en-US"/>
        </w:rPr>
        <w:t>Colson</w:t>
      </w:r>
      <w:r>
        <w:rPr>
          <w:rFonts w:ascii="Times New Roman" w:hAnsi="Times New Roman" w:hint="default"/>
          <w:sz w:val="20"/>
          <w:szCs w:val="20"/>
          <w:rtl w:val="0"/>
          <w:lang w:val="ru-RU"/>
        </w:rPr>
        <w:t xml:space="preserve"> у </w:t>
      </w:r>
      <w:r>
        <w:rPr>
          <w:rFonts w:ascii="Times New Roman" w:hAnsi="Times New Roman"/>
          <w:sz w:val="20"/>
          <w:szCs w:val="20"/>
          <w:rtl w:val="0"/>
          <w:lang w:val="ru-RU"/>
        </w:rPr>
        <w:t xml:space="preserve">1966 </w:t>
      </w:r>
      <w:r>
        <w:rPr>
          <w:rFonts w:ascii="Times New Roman" w:hAnsi="Times New Roman" w:hint="default"/>
          <w:sz w:val="20"/>
          <w:szCs w:val="20"/>
          <w:rtl w:val="0"/>
          <w:lang w:val="ru-RU"/>
        </w:rPr>
        <w:t>році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щоб замістити шкірні дефекти на внутрішній поверхні кисті та пальців</w:t>
      </w:r>
      <w:r>
        <w:rPr>
          <w:rFonts w:ascii="Times New Roman" w:hAnsi="Times New Roman"/>
          <w:sz w:val="20"/>
          <w:szCs w:val="20"/>
          <w:rtl w:val="0"/>
          <w:lang w:val="ru-RU"/>
        </w:rPr>
        <w:t xml:space="preserve">. </w:t>
      </w:r>
    </w:p>
    <w:p>
      <w:pPr>
        <w:pStyle w:val="Body Text"/>
        <w:numPr>
          <w:ilvl w:val="0"/>
          <w:numId w:val="155"/>
        </w:numPr>
        <w:bidi w:val="0"/>
        <w:ind w:right="0"/>
        <w:jc w:val="both"/>
        <w:rPr>
          <w:sz w:val="20"/>
          <w:szCs w:val="20"/>
          <w:rtl w:val="0"/>
          <w:lang w:val="ru-RU"/>
        </w:rPr>
      </w:pP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взятий з тулуба </w:t>
      </w:r>
      <w:r>
        <w:rPr>
          <w:rFonts w:ascii="Times New Roman" w:hAnsi="Times New Roman"/>
          <w:sz w:val="20"/>
          <w:szCs w:val="20"/>
          <w:rtl w:val="0"/>
          <w:lang w:val="ru-RU"/>
        </w:rPr>
        <w:t>(</w:t>
      </w:r>
      <w:r>
        <w:rPr>
          <w:rFonts w:ascii="Times New Roman" w:hAnsi="Times New Roman" w:hint="default"/>
          <w:sz w:val="20"/>
          <w:szCs w:val="20"/>
          <w:rtl w:val="0"/>
          <w:lang w:val="ru-RU"/>
        </w:rPr>
        <w:t>ділянка грудної клітки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попереку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передньої черевної стінки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сідниць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Дефекти верхніх кінцівок будь</w:t>
      </w:r>
      <w:r>
        <w:rPr>
          <w:rFonts w:ascii="Times New Roman" w:hAnsi="Times New Roman"/>
          <w:sz w:val="20"/>
          <w:szCs w:val="20"/>
          <w:rtl w:val="0"/>
          <w:lang w:val="ru-RU"/>
        </w:rPr>
        <w:t>-</w:t>
      </w:r>
      <w:r>
        <w:rPr>
          <w:rFonts w:ascii="Times New Roman" w:hAnsi="Times New Roman" w:hint="default"/>
          <w:sz w:val="20"/>
          <w:szCs w:val="20"/>
          <w:rtl w:val="0"/>
          <w:lang w:val="ru-RU"/>
        </w:rPr>
        <w:t>якої локалізації можна закрити з використанням клаптів такого виду</w:t>
      </w:r>
      <w:r>
        <w:rPr>
          <w:rFonts w:ascii="Times New Roman" w:hAnsi="Times New Roman"/>
          <w:sz w:val="20"/>
          <w:szCs w:val="20"/>
          <w:rtl w:val="0"/>
          <w:lang w:val="ru-RU"/>
        </w:rPr>
        <w:t>.</w:t>
      </w:r>
    </w:p>
    <w:p>
      <w:pPr>
        <w:pStyle w:val="Body Text"/>
        <w:numPr>
          <w:ilvl w:val="0"/>
          <w:numId w:val="155"/>
        </w:numPr>
        <w:bidi w:val="0"/>
        <w:ind w:right="0"/>
        <w:jc w:val="both"/>
        <w:rPr>
          <w:sz w:val="20"/>
          <w:szCs w:val="20"/>
          <w:rtl w:val="0"/>
          <w:lang w:val="ru-RU"/>
        </w:rPr>
      </w:pP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взятий з ділянки нижньої кінцівки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надає можливість для здійснення перехресної пластики </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заміщення шкірного дефекту протилежної нижньої кінцівки</w:t>
      </w:r>
      <w:r>
        <w:rPr>
          <w:rFonts w:ascii="Times New Roman" w:hAnsi="Times New Roman"/>
          <w:sz w:val="20"/>
          <w:szCs w:val="20"/>
          <w:rtl w:val="0"/>
          <w:lang w:val="ru-RU"/>
        </w:rPr>
        <w:t xml:space="preserve">. </w:t>
      </w:r>
    </w:p>
    <w:p>
      <w:pPr>
        <w:pStyle w:val="Body Text"/>
        <w:numPr>
          <w:ilvl w:val="0"/>
          <w:numId w:val="155"/>
        </w:numPr>
        <w:bidi w:val="0"/>
        <w:ind w:right="0"/>
        <w:jc w:val="both"/>
        <w:rPr>
          <w:sz w:val="20"/>
          <w:szCs w:val="20"/>
          <w:rtl w:val="0"/>
          <w:lang w:val="ru-RU"/>
        </w:rPr>
      </w:pP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який взятий з віддалених ділянок тіла </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«мігруючий»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Принцип його застосування полягає в поступовому переміщенні на  сусідні ділянки тіла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 його вживляють на певний період часу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Таким шляхом клапоть транспортується у напрямку ділянки дефекту до моменту її остаточного досягнення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Видатний хірург </w:t>
      </w:r>
      <w:r>
        <w:rPr>
          <w:rFonts w:ascii="Times New Roman" w:hAnsi="Times New Roman"/>
          <w:sz w:val="20"/>
          <w:szCs w:val="20"/>
          <w:rtl w:val="0"/>
          <w:lang w:val="en-US"/>
        </w:rPr>
        <w:t>Hacker</w:t>
      </w:r>
      <w:r>
        <w:rPr>
          <w:rFonts w:ascii="Times New Roman" w:hAnsi="Times New Roman" w:hint="default"/>
          <w:sz w:val="20"/>
          <w:szCs w:val="20"/>
          <w:rtl w:val="0"/>
          <w:lang w:val="ru-RU"/>
        </w:rPr>
        <w:t xml:space="preserve"> у </w:t>
      </w:r>
      <w:r>
        <w:rPr>
          <w:rFonts w:ascii="Times New Roman" w:hAnsi="Times New Roman"/>
          <w:sz w:val="20"/>
          <w:szCs w:val="20"/>
          <w:rtl w:val="0"/>
          <w:lang w:val="ru-RU"/>
        </w:rPr>
        <w:t xml:space="preserve">1888 </w:t>
      </w:r>
      <w:r>
        <w:rPr>
          <w:rFonts w:ascii="Times New Roman" w:hAnsi="Times New Roman" w:hint="default"/>
          <w:sz w:val="20"/>
          <w:szCs w:val="20"/>
          <w:rtl w:val="0"/>
          <w:lang w:val="ru-RU"/>
        </w:rPr>
        <w:t>році розробив методику операції з використанням мігруючого клаптю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було взято з тулуба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переміщено на передпліччя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згодом використано для пластики великого шкірного дефекту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за обсягом не можна було закрити клаптем з верхньої кінцівки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Одним із поширених видів застосування методики мігруючого клаптя є пластика стебел</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запропонована незалежно один від одного В</w:t>
      </w:r>
      <w:r>
        <w:rPr>
          <w:rFonts w:ascii="Times New Roman" w:hAnsi="Times New Roman"/>
          <w:sz w:val="20"/>
          <w:szCs w:val="20"/>
          <w:rtl w:val="0"/>
          <w:lang w:val="ru-RU"/>
        </w:rPr>
        <w:t>.</w:t>
      </w:r>
      <w:r>
        <w:rPr>
          <w:rFonts w:ascii="Times New Roman" w:hAnsi="Times New Roman" w:hint="default"/>
          <w:sz w:val="20"/>
          <w:szCs w:val="20"/>
          <w:rtl w:val="0"/>
          <w:lang w:val="ru-RU"/>
        </w:rPr>
        <w:t>П</w:t>
      </w:r>
      <w:r>
        <w:rPr>
          <w:rFonts w:ascii="Times New Roman" w:hAnsi="Times New Roman"/>
          <w:sz w:val="20"/>
          <w:szCs w:val="20"/>
          <w:rtl w:val="0"/>
          <w:lang w:val="ru-RU"/>
        </w:rPr>
        <w:t>.</w:t>
      </w:r>
      <w:r>
        <w:rPr>
          <w:rFonts w:ascii="Times New Roman" w:hAnsi="Times New Roman" w:hint="default"/>
          <w:sz w:val="20"/>
          <w:szCs w:val="20"/>
          <w:rtl w:val="0"/>
          <w:lang w:val="ru-RU"/>
        </w:rPr>
        <w:t xml:space="preserve">Філатовим </w:t>
      </w:r>
      <w:r>
        <w:rPr>
          <w:rFonts w:ascii="Times New Roman" w:hAnsi="Times New Roman"/>
          <w:sz w:val="20"/>
          <w:szCs w:val="20"/>
          <w:rtl w:val="0"/>
          <w:lang w:val="ru-RU"/>
        </w:rPr>
        <w:t xml:space="preserve">(1917), </w:t>
      </w:r>
      <w:r>
        <w:rPr>
          <w:rFonts w:ascii="Times New Roman" w:hAnsi="Times New Roman"/>
          <w:sz w:val="20"/>
          <w:szCs w:val="20"/>
          <w:rtl w:val="0"/>
          <w:lang w:val="en-US"/>
        </w:rPr>
        <w:t>Ganzer</w:t>
      </w:r>
      <w:r>
        <w:rPr>
          <w:rFonts w:ascii="Times New Roman" w:hAnsi="Times New Roman"/>
          <w:sz w:val="20"/>
          <w:szCs w:val="20"/>
          <w:rtl w:val="0"/>
          <w:lang w:val="ru-RU"/>
        </w:rPr>
        <w:t xml:space="preserve"> (1917) </w:t>
      </w:r>
      <w:r>
        <w:rPr>
          <w:rFonts w:ascii="Times New Roman" w:hAnsi="Times New Roman" w:hint="default"/>
          <w:sz w:val="20"/>
          <w:szCs w:val="20"/>
          <w:rtl w:val="0"/>
          <w:lang w:val="ru-RU"/>
        </w:rPr>
        <w:t xml:space="preserve">та </w:t>
      </w:r>
      <w:r>
        <w:rPr>
          <w:rFonts w:ascii="Times New Roman" w:hAnsi="Times New Roman"/>
          <w:sz w:val="20"/>
          <w:szCs w:val="20"/>
          <w:rtl w:val="0"/>
          <w:lang w:val="en-US"/>
        </w:rPr>
        <w:t>Gillies</w:t>
      </w:r>
      <w:r>
        <w:rPr>
          <w:rFonts w:ascii="Times New Roman" w:hAnsi="Times New Roman"/>
          <w:sz w:val="20"/>
          <w:szCs w:val="20"/>
          <w:rtl w:val="0"/>
          <w:lang w:val="ru-RU"/>
        </w:rPr>
        <w:t xml:space="preserve"> (1920). </w:t>
      </w:r>
      <w:r>
        <w:rPr>
          <w:rFonts w:ascii="Times New Roman" w:hAnsi="Times New Roman" w:hint="default"/>
          <w:sz w:val="20"/>
          <w:szCs w:val="20"/>
          <w:rtl w:val="0"/>
          <w:lang w:val="ru-RU"/>
        </w:rPr>
        <w:t>Стебельчастий клапоть є мостоподібним 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кінці якого зшивають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Одночасно закривають або зшивають місце взяття клаптя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Першим етапом виконують два паралельних розрізи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між яким відпрепаровують смужку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краї котрої зшивають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формуючи трубку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потім можна в декілька етапів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підсікаючи та перешиваючи на нове донорське місце</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перемістити клапоть на необхідну ділянку</w:t>
      </w:r>
      <w:r>
        <w:rPr>
          <w:rFonts w:ascii="Times New Roman" w:hAnsi="Times New Roman"/>
          <w:sz w:val="20"/>
          <w:szCs w:val="20"/>
          <w:rtl w:val="0"/>
          <w:lang w:val="ru-RU"/>
        </w:rPr>
        <w:t xml:space="preserve">. </w:t>
      </w:r>
    </w:p>
    <w:p>
      <w:pPr>
        <w:pStyle w:val="Body Text"/>
        <w:ind w:firstLine="284"/>
        <w:rPr>
          <w:rFonts w:ascii="Times New Roman" w:cs="Times New Roman" w:hAnsi="Times New Roman" w:eastAsia="Times New Roman"/>
          <w:sz w:val="20"/>
          <w:szCs w:val="20"/>
        </w:rPr>
      </w:pPr>
      <w:r>
        <w:rPr>
          <w:rFonts w:ascii="Times New Roman" w:hAnsi="Times New Roman" w:hint="default"/>
          <w:sz w:val="20"/>
          <w:szCs w:val="20"/>
          <w:rtl w:val="0"/>
          <w:lang w:val="ru-RU"/>
        </w:rPr>
        <w:t>Вільна 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Розподіляється на</w:t>
      </w:r>
      <w:r>
        <w:rPr>
          <w:rFonts w:ascii="Times New Roman" w:hAnsi="Times New Roman"/>
          <w:sz w:val="20"/>
          <w:szCs w:val="20"/>
          <w:rtl w:val="0"/>
          <w:lang w:val="ru-RU"/>
        </w:rPr>
        <w:t>:</w:t>
      </w:r>
    </w:p>
    <w:p>
      <w:pPr>
        <w:pStyle w:val="Body Text"/>
        <w:numPr>
          <w:ilvl w:val="0"/>
          <w:numId w:val="157"/>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Автопластика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для котрої матеріал для відновлення отримується від самого оперованого хворого </w:t>
      </w:r>
    </w:p>
    <w:p>
      <w:pPr>
        <w:pStyle w:val="Body Text"/>
        <w:numPr>
          <w:ilvl w:val="0"/>
          <w:numId w:val="157"/>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Гомопластичнівтручання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 час яких пластичний матеріал беруть від донора або  трупа</w:t>
      </w:r>
      <w:r>
        <w:rPr>
          <w:rFonts w:ascii="Times New Roman" w:hAnsi="Times New Roman"/>
          <w:sz w:val="20"/>
          <w:szCs w:val="20"/>
          <w:rtl w:val="0"/>
          <w:lang w:val="ru-RU"/>
        </w:rPr>
        <w:t>.</w:t>
      </w:r>
    </w:p>
    <w:p>
      <w:pPr>
        <w:pStyle w:val="Body Text"/>
        <w:numPr>
          <w:ilvl w:val="0"/>
          <w:numId w:val="157"/>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Гетеропластика</w:t>
      </w:r>
      <w:r>
        <w:rPr>
          <w:rFonts w:ascii="Times New Roman" w:hAnsi="Times New Roman"/>
          <w:sz w:val="20"/>
          <w:szCs w:val="20"/>
          <w:rtl w:val="0"/>
          <w:lang w:val="ru-RU"/>
        </w:rPr>
        <w:t>-</w:t>
      </w:r>
      <w:r>
        <w:rPr>
          <w:rFonts w:ascii="Times New Roman" w:hAnsi="Times New Roman" w:hint="default"/>
          <w:sz w:val="20"/>
          <w:szCs w:val="20"/>
          <w:rtl w:val="0"/>
          <w:lang w:val="ru-RU"/>
        </w:rPr>
        <w:t xml:space="preserve">з якої пластичний матеріал беруть від тварини </w:t>
      </w:r>
      <w:r>
        <w:rPr>
          <w:rFonts w:ascii="Times New Roman" w:hAnsi="Times New Roman"/>
          <w:sz w:val="20"/>
          <w:szCs w:val="20"/>
          <w:rtl w:val="0"/>
          <w:lang w:val="ru-RU"/>
        </w:rPr>
        <w:t>.</w:t>
      </w:r>
    </w:p>
    <w:p>
      <w:pPr>
        <w:pStyle w:val="Body Text"/>
        <w:numPr>
          <w:ilvl w:val="0"/>
          <w:numId w:val="157"/>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Алопластика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якої пластичним матеріалом не тканини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сторонні матеріали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Вільна пересадка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вільною пересадкою шкіри клапоть з самого початку втрачає зв‘язок з материнським ґрунтом і його життєздатність у перші години та добу після операції забезпечується проникненням в нього живильних речовин і кисню з боку нового ложа шляхом дифузії та осмосу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повинні бути виконані дві умови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пересаджується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повинен бути тонким </w:t>
      </w:r>
      <w:r>
        <w:rPr>
          <w:rFonts w:ascii="Times New Roman" w:hAnsi="Times New Roman"/>
          <w:sz w:val="20"/>
          <w:szCs w:val="20"/>
          <w:rtl w:val="0"/>
          <w:lang w:val="ru-RU"/>
        </w:rPr>
        <w:t>(</w:t>
      </w:r>
      <w:r>
        <w:rPr>
          <w:rFonts w:ascii="Times New Roman" w:hAnsi="Times New Roman" w:hint="default"/>
          <w:sz w:val="20"/>
          <w:szCs w:val="20"/>
          <w:rtl w:val="0"/>
          <w:lang w:val="ru-RU"/>
        </w:rPr>
        <w:t>без підшкірної жирової клітковини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дно дефекта повинно мати добре кровопостачання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Пересадка шкірного клаптя на всю товщу </w:t>
      </w:r>
      <w:r>
        <w:rPr>
          <w:rFonts w:ascii="Times New Roman" w:hAnsi="Times New Roman"/>
          <w:sz w:val="20"/>
          <w:szCs w:val="20"/>
          <w:rtl w:val="0"/>
          <w:lang w:val="ru-RU"/>
        </w:rPr>
        <w:t>(</w:t>
      </w:r>
      <w:r>
        <w:rPr>
          <w:rFonts w:ascii="Times New Roman" w:hAnsi="Times New Roman"/>
          <w:sz w:val="20"/>
          <w:szCs w:val="20"/>
          <w:rtl w:val="0"/>
          <w:lang w:val="en-US"/>
        </w:rPr>
        <w:t>Wolfe</w:t>
      </w:r>
      <w:r>
        <w:rPr>
          <w:rFonts w:ascii="Times New Roman" w:hAnsi="Times New Roman"/>
          <w:sz w:val="20"/>
          <w:szCs w:val="20"/>
          <w:rtl w:val="0"/>
          <w:lang w:val="ru-RU"/>
        </w:rPr>
        <w:t xml:space="preserve">,1875; </w:t>
      </w:r>
      <w:r>
        <w:rPr>
          <w:rFonts w:ascii="Times New Roman" w:hAnsi="Times New Roman"/>
          <w:sz w:val="20"/>
          <w:szCs w:val="20"/>
          <w:rtl w:val="0"/>
          <w:lang w:val="en-US"/>
        </w:rPr>
        <w:t>Krause</w:t>
      </w:r>
      <w:r>
        <w:rPr>
          <w:rFonts w:ascii="Times New Roman" w:hAnsi="Times New Roman"/>
          <w:sz w:val="20"/>
          <w:szCs w:val="20"/>
          <w:rtl w:val="0"/>
          <w:lang w:val="ru-RU"/>
        </w:rPr>
        <w:t xml:space="preserve">,1893) </w:t>
      </w:r>
      <w:r>
        <w:rPr>
          <w:rFonts w:ascii="Times New Roman" w:hAnsi="Times New Roman" w:hint="default"/>
          <w:sz w:val="20"/>
          <w:szCs w:val="20"/>
          <w:rtl w:val="0"/>
          <w:lang w:val="ru-RU"/>
        </w:rPr>
        <w:t>відповідає естетичним вимогам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Найчастіше використовують клапоть з задньої поверхні вушної мушлі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Пересадка розщепленого вільного шкірного клаптя </w:t>
      </w:r>
      <w:r>
        <w:rPr>
          <w:rFonts w:ascii="Times New Roman" w:hAnsi="Times New Roman"/>
          <w:sz w:val="20"/>
          <w:szCs w:val="20"/>
          <w:rtl w:val="0"/>
          <w:lang w:val="ru-RU"/>
        </w:rPr>
        <w:t>(</w:t>
      </w:r>
      <w:r>
        <w:rPr>
          <w:rFonts w:ascii="Times New Roman" w:hAnsi="Times New Roman"/>
          <w:sz w:val="20"/>
          <w:szCs w:val="20"/>
          <w:rtl w:val="0"/>
          <w:lang w:val="en-US"/>
        </w:rPr>
        <w:t>Gohrbandt</w:t>
      </w:r>
      <w:r>
        <w:rPr>
          <w:rFonts w:ascii="Times New Roman" w:hAnsi="Times New Roman"/>
          <w:sz w:val="20"/>
          <w:szCs w:val="20"/>
          <w:rtl w:val="0"/>
          <w:lang w:val="ru-RU"/>
        </w:rPr>
        <w:t xml:space="preserve">, 1928;  </w:t>
      </w:r>
      <w:r>
        <w:rPr>
          <w:rFonts w:ascii="Times New Roman" w:hAnsi="Times New Roman"/>
          <w:sz w:val="20"/>
          <w:szCs w:val="20"/>
          <w:rtl w:val="0"/>
          <w:lang w:val="en-US"/>
        </w:rPr>
        <w:t>Blair</w:t>
      </w:r>
      <w:r>
        <w:rPr>
          <w:rFonts w:ascii="Times New Roman" w:hAnsi="Times New Roman"/>
          <w:sz w:val="20"/>
          <w:szCs w:val="20"/>
          <w:rtl w:val="0"/>
          <w:lang w:val="ru-RU"/>
        </w:rPr>
        <w:t xml:space="preserve">, </w:t>
      </w:r>
      <w:r>
        <w:rPr>
          <w:rFonts w:ascii="Times New Roman" w:hAnsi="Times New Roman"/>
          <w:sz w:val="20"/>
          <w:szCs w:val="20"/>
          <w:rtl w:val="0"/>
          <w:lang w:val="en-US"/>
        </w:rPr>
        <w:t>Brown</w:t>
      </w:r>
      <w:r>
        <w:rPr>
          <w:rFonts w:ascii="Times New Roman" w:hAnsi="Times New Roman"/>
          <w:sz w:val="20"/>
          <w:szCs w:val="20"/>
          <w:rtl w:val="0"/>
          <w:lang w:val="ru-RU"/>
        </w:rPr>
        <w:t xml:space="preserve">,1930), </w:t>
      </w:r>
      <w:r>
        <w:rPr>
          <w:rFonts w:ascii="Times New Roman" w:hAnsi="Times New Roman" w:hint="default"/>
          <w:sz w:val="20"/>
          <w:szCs w:val="20"/>
          <w:rtl w:val="0"/>
          <w:lang w:val="ru-RU"/>
        </w:rPr>
        <w:t xml:space="preserve">що містить епітелій та частину </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максимум </w:t>
      </w:r>
      <w:r>
        <w:rPr>
          <w:rFonts w:ascii="Times New Roman" w:hAnsi="Times New Roman"/>
          <w:sz w:val="20"/>
          <w:szCs w:val="20"/>
          <w:rtl w:val="0"/>
          <w:lang w:val="ru-RU"/>
        </w:rPr>
        <w:t xml:space="preserve">2/3) </w:t>
      </w:r>
      <w:r>
        <w:rPr>
          <w:rFonts w:ascii="Times New Roman" w:hAnsi="Times New Roman" w:hint="default"/>
          <w:sz w:val="20"/>
          <w:szCs w:val="20"/>
          <w:rtl w:val="0"/>
          <w:lang w:val="ru-RU"/>
        </w:rPr>
        <w:t>дерми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Застосовують також пластику за Рену </w:t>
      </w:r>
      <w:r>
        <w:rPr>
          <w:rFonts w:ascii="Times New Roman" w:hAnsi="Times New Roman"/>
          <w:sz w:val="20"/>
          <w:szCs w:val="20"/>
          <w:rtl w:val="0"/>
          <w:lang w:val="ru-RU"/>
        </w:rPr>
        <w:t>(</w:t>
      </w:r>
      <w:r>
        <w:rPr>
          <w:rFonts w:ascii="Times New Roman" w:hAnsi="Times New Roman" w:hint="default"/>
          <w:sz w:val="20"/>
          <w:szCs w:val="20"/>
          <w:rtl w:val="0"/>
          <w:lang w:val="ru-RU"/>
        </w:rPr>
        <w:t>пересаджують тільки дерму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епідерміс укладається на донорське місце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слизової оболонки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складним клаптем </w:t>
      </w:r>
      <w:r>
        <w:rPr>
          <w:rFonts w:ascii="Times New Roman" w:hAnsi="Times New Roman"/>
          <w:sz w:val="20"/>
          <w:szCs w:val="20"/>
          <w:rtl w:val="0"/>
          <w:lang w:val="ru-RU"/>
        </w:rPr>
        <w:t>(</w:t>
      </w:r>
      <w:r>
        <w:rPr>
          <w:rFonts w:ascii="Times New Roman" w:hAnsi="Times New Roman" w:hint="default"/>
          <w:sz w:val="20"/>
          <w:szCs w:val="20"/>
          <w:rtl w:val="0"/>
          <w:lang w:val="ru-RU"/>
        </w:rPr>
        <w:t xml:space="preserve">двошаровим </w:t>
      </w:r>
      <w:r>
        <w:rPr>
          <w:rFonts w:ascii="Times New Roman" w:hAnsi="Times New Roman"/>
          <w:sz w:val="20"/>
          <w:szCs w:val="20"/>
          <w:rtl w:val="0"/>
          <w:lang w:val="ru-RU"/>
        </w:rPr>
        <w:t>-"</w:t>
      </w:r>
      <w:r>
        <w:rPr>
          <w:rFonts w:ascii="Times New Roman" w:hAnsi="Times New Roman" w:hint="default"/>
          <w:sz w:val="20"/>
          <w:szCs w:val="20"/>
          <w:rtl w:val="0"/>
          <w:lang w:val="ru-RU"/>
        </w:rPr>
        <w:t>хрящ</w:t>
      </w:r>
      <w:r>
        <w:rPr>
          <w:rFonts w:ascii="Times New Roman" w:hAnsi="Times New Roman"/>
          <w:sz w:val="20"/>
          <w:szCs w:val="20"/>
          <w:rtl w:val="0"/>
          <w:lang w:val="ru-RU"/>
        </w:rPr>
        <w:t>-</w:t>
      </w:r>
      <w:r>
        <w:rPr>
          <w:rFonts w:ascii="Times New Roman" w:hAnsi="Times New Roman" w:hint="default"/>
          <w:sz w:val="20"/>
          <w:szCs w:val="20"/>
          <w:rtl w:val="0"/>
          <w:lang w:val="ru-RU"/>
        </w:rPr>
        <w:t>шкіра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тришаровим </w:t>
      </w:r>
      <w:r>
        <w:rPr>
          <w:rFonts w:ascii="Times New Roman" w:hAnsi="Times New Roman"/>
          <w:sz w:val="20"/>
          <w:szCs w:val="20"/>
          <w:rtl w:val="0"/>
          <w:lang w:val="ru-RU"/>
        </w:rPr>
        <w:t>"</w:t>
      </w:r>
      <w:r>
        <w:rPr>
          <w:rFonts w:ascii="Times New Roman" w:hAnsi="Times New Roman" w:hint="default"/>
          <w:sz w:val="20"/>
          <w:szCs w:val="20"/>
          <w:rtl w:val="0"/>
          <w:lang w:val="ru-RU"/>
        </w:rPr>
        <w:t>шкіра</w:t>
      </w:r>
      <w:r>
        <w:rPr>
          <w:rFonts w:ascii="Times New Roman" w:hAnsi="Times New Roman"/>
          <w:sz w:val="20"/>
          <w:szCs w:val="20"/>
          <w:rtl w:val="0"/>
          <w:lang w:val="ru-RU"/>
        </w:rPr>
        <w:t>-</w:t>
      </w:r>
      <w:r>
        <w:rPr>
          <w:rFonts w:ascii="Times New Roman" w:hAnsi="Times New Roman" w:hint="default"/>
          <w:sz w:val="20"/>
          <w:szCs w:val="20"/>
          <w:rtl w:val="0"/>
          <w:lang w:val="ru-RU"/>
        </w:rPr>
        <w:t>хрящ</w:t>
      </w:r>
      <w:r>
        <w:rPr>
          <w:rFonts w:ascii="Times New Roman" w:hAnsi="Times New Roman"/>
          <w:sz w:val="20"/>
          <w:szCs w:val="20"/>
          <w:rtl w:val="0"/>
          <w:lang w:val="ru-RU"/>
        </w:rPr>
        <w:t>-</w:t>
      </w:r>
      <w:r>
        <w:rPr>
          <w:rFonts w:ascii="Times New Roman" w:hAnsi="Times New Roman" w:hint="default"/>
          <w:sz w:val="20"/>
          <w:szCs w:val="20"/>
          <w:rtl w:val="0"/>
          <w:lang w:val="ru-RU"/>
        </w:rPr>
        <w:t>шкіра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трансплантантом з вуха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Сучасний метод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мікросудинних анастомозів під час пересадки повношарового клаптя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Жирову тканину можливо пересаджувати методом вільної пересадки </w:t>
      </w:r>
      <w:r>
        <w:rPr>
          <w:rFonts w:ascii="Times New Roman" w:hAnsi="Times New Roman"/>
          <w:sz w:val="20"/>
          <w:szCs w:val="20"/>
          <w:rtl w:val="0"/>
          <w:lang w:val="ru-RU"/>
        </w:rPr>
        <w:t>(</w:t>
      </w:r>
      <w:r>
        <w:rPr>
          <w:rFonts w:ascii="Times New Roman" w:hAnsi="Times New Roman"/>
          <w:sz w:val="20"/>
          <w:szCs w:val="20"/>
          <w:rtl w:val="0"/>
          <w:lang w:val="en-US"/>
        </w:rPr>
        <w:t>Neuber</w:t>
      </w:r>
      <w:r>
        <w:rPr>
          <w:rFonts w:ascii="Times New Roman" w:hAnsi="Times New Roman"/>
          <w:sz w:val="20"/>
          <w:szCs w:val="20"/>
          <w:rtl w:val="0"/>
          <w:lang w:val="ru-RU"/>
        </w:rPr>
        <w:t>, 1893).</w:t>
      </w:r>
    </w:p>
    <w:p>
      <w:pPr>
        <w:pStyle w:val="Normal.0"/>
        <w:spacing w:before="100"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159"/>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В чому різниця між вільною та невільною пластикою шкіри</w:t>
      </w:r>
      <w:r>
        <w:rPr>
          <w:rFonts w:ascii="Times New Roman" w:hAnsi="Times New Roman"/>
          <w:sz w:val="20"/>
          <w:szCs w:val="20"/>
          <w:rtl w:val="0"/>
          <w:lang w:val="ru-RU"/>
        </w:rPr>
        <w:t>?</w:t>
      </w:r>
    </w:p>
    <w:p>
      <w:pPr>
        <w:pStyle w:val="List Paragraph"/>
        <w:numPr>
          <w:ilvl w:val="0"/>
          <w:numId w:val="159"/>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Якому виду клаптів шкіри надають перевагу для закриття дефекту</w:t>
      </w:r>
      <w:r>
        <w:rPr>
          <w:rFonts w:ascii="Times New Roman" w:hAnsi="Times New Roman"/>
          <w:sz w:val="20"/>
          <w:szCs w:val="20"/>
          <w:rtl w:val="0"/>
          <w:lang w:val="ru-RU"/>
        </w:rPr>
        <w:t>?</w:t>
      </w:r>
    </w:p>
    <w:p>
      <w:pPr>
        <w:pStyle w:val="List Paragraph"/>
        <w:numPr>
          <w:ilvl w:val="0"/>
          <w:numId w:val="159"/>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Коли можлива вільна пересадка шкіри</w:t>
      </w:r>
      <w:r>
        <w:rPr>
          <w:rFonts w:ascii="Times New Roman" w:hAnsi="Times New Roman"/>
          <w:sz w:val="20"/>
          <w:szCs w:val="20"/>
          <w:rtl w:val="0"/>
          <w:lang w:val="ru-RU"/>
        </w:rPr>
        <w:t>?</w:t>
      </w:r>
    </w:p>
    <w:p>
      <w:pPr>
        <w:pStyle w:val="List Paragraph"/>
        <w:numPr>
          <w:ilvl w:val="0"/>
          <w:numId w:val="159"/>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Під яким кутом роблять бічні розрізи в </w:t>
      </w:r>
      <w:r>
        <w:rPr>
          <w:rFonts w:ascii="Times New Roman" w:hAnsi="Times New Roman"/>
          <w:sz w:val="20"/>
          <w:szCs w:val="20"/>
          <w:rtl w:val="0"/>
          <w:lang w:val="en-US"/>
        </w:rPr>
        <w:t>Z</w:t>
      </w:r>
      <w:r>
        <w:rPr>
          <w:rFonts w:ascii="Times New Roman" w:hAnsi="Times New Roman"/>
          <w:sz w:val="20"/>
          <w:szCs w:val="20"/>
          <w:rtl w:val="0"/>
          <w:lang w:val="ru-RU"/>
        </w:rPr>
        <w:t>-</w:t>
      </w:r>
      <w:r>
        <w:rPr>
          <w:rFonts w:ascii="Times New Roman" w:hAnsi="Times New Roman" w:hint="default"/>
          <w:sz w:val="20"/>
          <w:szCs w:val="20"/>
          <w:rtl w:val="0"/>
          <w:lang w:val="ru-RU"/>
        </w:rPr>
        <w:t>подібній пластиці</w:t>
      </w:r>
      <w:r>
        <w:rPr>
          <w:rFonts w:ascii="Times New Roman" w:hAnsi="Times New Roman"/>
          <w:sz w:val="20"/>
          <w:szCs w:val="20"/>
          <w:rtl w:val="0"/>
          <w:lang w:val="ru-RU"/>
        </w:rPr>
        <w:t>?</w:t>
      </w:r>
    </w:p>
    <w:p>
      <w:pPr>
        <w:pStyle w:val="List Paragraph"/>
        <w:numPr>
          <w:ilvl w:val="0"/>
          <w:numId w:val="16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Коли використовують мостоподібний клапоть</w:t>
      </w:r>
      <w:r>
        <w:rPr>
          <w:rFonts w:ascii="Times New Roman" w:hAnsi="Times New Roman"/>
          <w:sz w:val="20"/>
          <w:szCs w:val="20"/>
          <w:rtl w:val="0"/>
          <w:lang w:val="ru-RU"/>
        </w:rPr>
        <w:t>?</w:t>
      </w:r>
    </w:p>
    <w:p>
      <w:pPr>
        <w:pStyle w:val="List Paragraph"/>
        <w:numPr>
          <w:ilvl w:val="0"/>
          <w:numId w:val="16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Яку назву має клапоть для закриття дефекту якого обертають відносно середньої точки його осі</w:t>
      </w:r>
      <w:r>
        <w:rPr>
          <w:rFonts w:ascii="Times New Roman" w:hAnsi="Times New Roman"/>
          <w:sz w:val="20"/>
          <w:szCs w:val="20"/>
          <w:rtl w:val="0"/>
          <w:lang w:val="ru-RU"/>
        </w:rPr>
        <w:t>?</w:t>
      </w:r>
    </w:p>
    <w:p>
      <w:pPr>
        <w:pStyle w:val="List Paragraph"/>
        <w:numPr>
          <w:ilvl w:val="0"/>
          <w:numId w:val="162"/>
        </w:numPr>
        <w:bidi w:val="0"/>
        <w:spacing w:before="10" w:after="10" w:line="240" w:lineRule="auto"/>
        <w:ind w:right="284"/>
        <w:jc w:val="both"/>
        <w:rPr>
          <w:sz w:val="20"/>
          <w:szCs w:val="20"/>
          <w:rtl w:val="0"/>
          <w:lang w:val="ru-RU"/>
        </w:rPr>
        <w:sectPr>
          <w:type w:val="continuous"/>
          <w:pgSz w:w="8400" w:h="11900" w:orient="portrait"/>
          <w:pgMar w:top="0" w:right="1134" w:bottom="0" w:left="851" w:header="284" w:footer="284"/>
          <w:pgNumType w:start="0"/>
          <w:bidi w:val="0"/>
        </w:sectPr>
      </w:pPr>
      <w:r>
        <w:rPr>
          <w:rFonts w:ascii="Times New Roman" w:hAnsi="Times New Roman" w:hint="default"/>
          <w:sz w:val="20"/>
          <w:szCs w:val="20"/>
          <w:rtl w:val="0"/>
          <w:lang w:val="ru-RU"/>
        </w:rPr>
        <w:t>В чому заключається суть пластики мігруючим клаптем</w:t>
      </w:r>
      <w:r>
        <w:rPr>
          <w:rFonts w:ascii="Times New Roman" w:hAnsi="Times New Roman"/>
          <w:sz w:val="20"/>
          <w:szCs w:val="20"/>
          <w:rtl w:val="0"/>
          <w:lang w:val="ru-RU"/>
        </w:rPr>
        <w:t>?</w:t>
      </w:r>
      <w:r>
        <w:rPr>
          <w:rFonts w:ascii="Times New Roman" w:cs="Times New Roman" w:hAnsi="Times New Roman" w:eastAsia="Times New Roman"/>
          <w:sz w:val="20"/>
          <w:szCs w:val="20"/>
        </w:rPr>
      </w:r>
    </w:p>
    <w:p>
      <w:pPr>
        <w:pStyle w:val="Body Text"/>
        <w:spacing w:before="10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Пацієнт </w:t>
      </w:r>
      <w:r>
        <w:rPr>
          <w:rFonts w:ascii="Times New Roman" w:hAnsi="Times New Roman"/>
          <w:sz w:val="20"/>
          <w:szCs w:val="20"/>
          <w:rtl w:val="0"/>
          <w:lang w:val="ru-RU"/>
        </w:rPr>
        <w:t xml:space="preserve">29 </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рубцевим  дефектом  шкіри тильної поверхні лівої кисті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розміром </w:t>
      </w:r>
      <w:r>
        <w:rPr>
          <w:rFonts w:ascii="Times New Roman" w:hAnsi="Times New Roman"/>
          <w:sz w:val="20"/>
          <w:szCs w:val="20"/>
          <w:rtl w:val="0"/>
          <w:lang w:val="ru-RU"/>
        </w:rPr>
        <w:t xml:space="preserve">2*4 </w:t>
      </w:r>
      <w:r>
        <w:rPr>
          <w:rFonts w:ascii="Times New Roman" w:hAnsi="Times New Roman" w:hint="default"/>
          <w:sz w:val="20"/>
          <w:szCs w:val="20"/>
          <w:rtl w:val="0"/>
          <w:lang w:val="ru-RU"/>
        </w:rPr>
        <w:t>см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Оберіть та обгрунтуйте вибір оптимального клаптя  для проведення пластики</w:t>
      </w:r>
      <w:r>
        <w:rPr>
          <w:rFonts w:ascii="Times New Roman" w:hAnsi="Times New Roman"/>
          <w:sz w:val="20"/>
          <w:szCs w:val="20"/>
          <w:rtl w:val="0"/>
          <w:lang w:val="ru-RU"/>
        </w:rPr>
        <w:t>.</w:t>
      </w:r>
    </w:p>
    <w:p>
      <w:pPr>
        <w:pStyle w:val="Body Text"/>
        <w:spacing w:before="200"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7</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Основи судинного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мікросудинного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сухожильного шва та шва нерва</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16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Розкажіть будову артерій та вен</w:t>
      </w:r>
      <w:r>
        <w:rPr>
          <w:rFonts w:ascii="Times New Roman" w:hAnsi="Times New Roman"/>
          <w:sz w:val="20"/>
          <w:szCs w:val="20"/>
          <w:rtl w:val="0"/>
          <w:lang w:val="ru-RU"/>
        </w:rPr>
        <w:t>.</w:t>
      </w:r>
    </w:p>
    <w:p>
      <w:pPr>
        <w:pStyle w:val="Body Text"/>
        <w:numPr>
          <w:ilvl w:val="0"/>
          <w:numId w:val="16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будову нерва</w:t>
      </w:r>
      <w:r>
        <w:rPr>
          <w:rFonts w:ascii="Times New Roman" w:hAnsi="Times New Roman"/>
          <w:sz w:val="20"/>
          <w:szCs w:val="20"/>
          <w:rtl w:val="0"/>
          <w:lang w:val="ru-RU"/>
        </w:rPr>
        <w:t>.</w:t>
      </w:r>
    </w:p>
    <w:p>
      <w:pPr>
        <w:pStyle w:val="Body Text"/>
        <w:numPr>
          <w:ilvl w:val="0"/>
          <w:numId w:val="16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терміну «сухожилок»</w:t>
      </w:r>
      <w:r>
        <w:rPr>
          <w:rFonts w:ascii="Times New Roman" w:hAnsi="Times New Roman"/>
          <w:sz w:val="20"/>
          <w:szCs w:val="20"/>
          <w:rtl w:val="0"/>
          <w:lang w:val="ru-RU"/>
        </w:rPr>
        <w:t>.</w:t>
      </w:r>
    </w:p>
    <w:p>
      <w:pPr>
        <w:pStyle w:val="Body Text"/>
        <w:numPr>
          <w:ilvl w:val="0"/>
          <w:numId w:val="16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судинні шви</w:t>
      </w:r>
      <w:r>
        <w:rPr>
          <w:rFonts w:ascii="Times New Roman" w:hAnsi="Times New Roman"/>
          <w:sz w:val="20"/>
          <w:szCs w:val="20"/>
          <w:rtl w:val="0"/>
          <w:lang w:val="ru-RU"/>
        </w:rPr>
        <w:t>.</w:t>
      </w:r>
    </w:p>
    <w:p>
      <w:pPr>
        <w:pStyle w:val="Body Text"/>
        <w:numPr>
          <w:ilvl w:val="0"/>
          <w:numId w:val="16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Охарактеризуйте судинні анастомози «бік у бік» та «кінець в бік»</w:t>
      </w:r>
      <w:r>
        <w:rPr>
          <w:rFonts w:ascii="Times New Roman" w:hAnsi="Times New Roman"/>
          <w:sz w:val="20"/>
          <w:szCs w:val="20"/>
          <w:rtl w:val="0"/>
          <w:lang w:val="ru-RU"/>
        </w:rPr>
        <w:t>.</w:t>
      </w:r>
    </w:p>
    <w:p>
      <w:pPr>
        <w:pStyle w:val="Body Text"/>
        <w:numPr>
          <w:ilvl w:val="0"/>
          <w:numId w:val="16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сухожилкові шви</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 характеристиками та особливостями техніки судинного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мікросудинного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сухожилкового шва та шва нерву</w:t>
      </w:r>
      <w:r>
        <w:rPr>
          <w:rFonts w:ascii="Times New Roman" w:hAnsi="Times New Roman"/>
          <w:sz w:val="20"/>
          <w:szCs w:val="20"/>
          <w:rtl w:val="0"/>
          <w:lang w:val="ru-RU"/>
        </w:rPr>
        <w:t>.</w:t>
      </w:r>
    </w:p>
    <w:p>
      <w:pPr>
        <w:pStyle w:val="Body Text"/>
        <w:spacing w:before="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16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Історію судинної хірургії як окремої галузі</w:t>
      </w:r>
      <w:r>
        <w:rPr>
          <w:rFonts w:ascii="Times New Roman" w:hAnsi="Times New Roman"/>
          <w:sz w:val="20"/>
          <w:szCs w:val="20"/>
          <w:rtl w:val="0"/>
          <w:lang w:val="ru-RU"/>
        </w:rPr>
        <w:t>.</w:t>
      </w:r>
    </w:p>
    <w:p>
      <w:pPr>
        <w:pStyle w:val="Body Text"/>
        <w:numPr>
          <w:ilvl w:val="0"/>
          <w:numId w:val="16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Хто та в якому році розробив судинний анастомоз «кінець в кінець»</w:t>
      </w:r>
      <w:r>
        <w:rPr>
          <w:rFonts w:ascii="Times New Roman" w:hAnsi="Times New Roman"/>
          <w:sz w:val="20"/>
          <w:szCs w:val="20"/>
          <w:rtl w:val="0"/>
          <w:lang w:val="ru-RU"/>
        </w:rPr>
        <w:t>.</w:t>
      </w:r>
    </w:p>
    <w:p>
      <w:pPr>
        <w:pStyle w:val="Body Text"/>
        <w:numPr>
          <w:ilvl w:val="0"/>
          <w:numId w:val="16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Параметри при виборі клаптя для заміщення дефекту та анатомічну класифікацію клаптів</w:t>
      </w:r>
      <w:r>
        <w:rPr>
          <w:rFonts w:ascii="Times New Roman" w:hAnsi="Times New Roman"/>
          <w:sz w:val="20"/>
          <w:szCs w:val="20"/>
          <w:rtl w:val="0"/>
          <w:lang w:val="ru-RU"/>
        </w:rPr>
        <w:t>.</w:t>
      </w:r>
    </w:p>
    <w:p>
      <w:pPr>
        <w:pStyle w:val="Body Text"/>
        <w:numPr>
          <w:ilvl w:val="0"/>
          <w:numId w:val="16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Оснащення та специфіку проведення мікрохірургічних операцій</w:t>
      </w:r>
      <w:r>
        <w:rPr>
          <w:rFonts w:ascii="Times New Roman" w:hAnsi="Times New Roman"/>
          <w:sz w:val="20"/>
          <w:szCs w:val="20"/>
          <w:rtl w:val="0"/>
          <w:lang w:val="ru-RU"/>
        </w:rPr>
        <w:t>.</w:t>
      </w:r>
    </w:p>
    <w:p>
      <w:pPr>
        <w:pStyle w:val="Body Text"/>
        <w:numPr>
          <w:ilvl w:val="0"/>
          <w:numId w:val="16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Техніку судинного анастомоз «кінець</w:t>
      </w:r>
      <w:r>
        <w:rPr>
          <w:rFonts w:ascii="Times New Roman" w:hAnsi="Times New Roman"/>
          <w:sz w:val="20"/>
          <w:szCs w:val="20"/>
          <w:rtl w:val="0"/>
          <w:lang w:val="ru-RU"/>
        </w:rPr>
        <w:t>-</w:t>
      </w:r>
      <w:r>
        <w:rPr>
          <w:rFonts w:ascii="Times New Roman" w:hAnsi="Times New Roman" w:hint="default"/>
          <w:sz w:val="20"/>
          <w:szCs w:val="20"/>
          <w:rtl w:val="0"/>
          <w:lang w:val="ru-RU"/>
        </w:rPr>
        <w:t>в</w:t>
      </w:r>
      <w:r>
        <w:rPr>
          <w:rFonts w:ascii="Times New Roman" w:hAnsi="Times New Roman"/>
          <w:sz w:val="20"/>
          <w:szCs w:val="20"/>
          <w:rtl w:val="0"/>
          <w:lang w:val="ru-RU"/>
        </w:rPr>
        <w:t>-</w:t>
      </w:r>
      <w:r>
        <w:rPr>
          <w:rFonts w:ascii="Times New Roman" w:hAnsi="Times New Roman" w:hint="default"/>
          <w:sz w:val="20"/>
          <w:szCs w:val="20"/>
          <w:rtl w:val="0"/>
          <w:lang w:val="ru-RU"/>
        </w:rPr>
        <w:t>кінець» та «кінець в бік»</w:t>
      </w:r>
      <w:r>
        <w:rPr>
          <w:rFonts w:ascii="Times New Roman" w:hAnsi="Times New Roman"/>
          <w:sz w:val="20"/>
          <w:szCs w:val="20"/>
          <w:rtl w:val="0"/>
          <w:lang w:val="ru-RU"/>
        </w:rPr>
        <w:t>.</w:t>
      </w:r>
    </w:p>
    <w:p>
      <w:pPr>
        <w:pStyle w:val="Body Text"/>
        <w:numPr>
          <w:ilvl w:val="0"/>
          <w:numId w:val="16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Особливості мікрохірургічного сухожилковго шва та шва нерву</w:t>
      </w:r>
      <w:r>
        <w:rPr>
          <w:rFonts w:ascii="Times New Roman" w:hAnsi="Times New Roman"/>
          <w:sz w:val="20"/>
          <w:szCs w:val="20"/>
          <w:rtl w:val="0"/>
          <w:lang w:val="ru-RU"/>
        </w:rPr>
        <w:t>.</w:t>
      </w:r>
    </w:p>
    <w:p>
      <w:pPr>
        <w:pStyle w:val="Body Text"/>
        <w:numPr>
          <w:ilvl w:val="0"/>
          <w:numId w:val="16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Реципієнтні зони з доступом до судин та їх гілок</w:t>
      </w:r>
      <w:r>
        <w:rPr>
          <w:rFonts w:ascii="Times New Roman" w:hAnsi="Times New Roman"/>
          <w:sz w:val="20"/>
          <w:szCs w:val="20"/>
          <w:rtl w:val="0"/>
          <w:lang w:val="ru-RU"/>
        </w:rPr>
        <w:t>.</w:t>
      </w:r>
    </w:p>
    <w:p>
      <w:pPr>
        <w:pStyle w:val="Body Text"/>
        <w:spacing w:before="100" w:after="40"/>
        <w:ind w:left="284" w:hanging="284"/>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16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Накладати судинний та мікросудинний анастомоз «кінець</w:t>
      </w:r>
      <w:r>
        <w:rPr>
          <w:rFonts w:ascii="Times New Roman" w:hAnsi="Times New Roman"/>
          <w:sz w:val="20"/>
          <w:szCs w:val="20"/>
          <w:rtl w:val="0"/>
          <w:lang w:val="ru-RU"/>
        </w:rPr>
        <w:t>-</w:t>
      </w:r>
      <w:r>
        <w:rPr>
          <w:rFonts w:ascii="Times New Roman" w:hAnsi="Times New Roman" w:hint="default"/>
          <w:sz w:val="20"/>
          <w:szCs w:val="20"/>
          <w:rtl w:val="0"/>
          <w:lang w:val="ru-RU"/>
        </w:rPr>
        <w:t>в</w:t>
      </w:r>
      <w:r>
        <w:rPr>
          <w:rFonts w:ascii="Times New Roman" w:hAnsi="Times New Roman"/>
          <w:sz w:val="20"/>
          <w:szCs w:val="20"/>
          <w:rtl w:val="0"/>
          <w:lang w:val="ru-RU"/>
        </w:rPr>
        <w:t>-</w:t>
      </w:r>
      <w:r>
        <w:rPr>
          <w:rFonts w:ascii="Times New Roman" w:hAnsi="Times New Roman" w:hint="default"/>
          <w:sz w:val="20"/>
          <w:szCs w:val="20"/>
          <w:rtl w:val="0"/>
          <w:lang w:val="ru-RU"/>
        </w:rPr>
        <w:t>кінець» та «кінець в бік»</w:t>
      </w:r>
      <w:r>
        <w:rPr>
          <w:rFonts w:ascii="Times New Roman" w:hAnsi="Times New Roman"/>
          <w:sz w:val="20"/>
          <w:szCs w:val="20"/>
          <w:rtl w:val="0"/>
          <w:lang w:val="ru-RU"/>
        </w:rPr>
        <w:t>.</w:t>
      </w:r>
    </w:p>
    <w:p>
      <w:pPr>
        <w:pStyle w:val="Body Text"/>
        <w:numPr>
          <w:ilvl w:val="0"/>
          <w:numId w:val="16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Володіти технікою мікрохірургічного шва для відновлення цілісності сухожилку та нерва</w:t>
      </w:r>
      <w:r>
        <w:rPr>
          <w:rFonts w:ascii="Times New Roman" w:hAnsi="Times New Roman"/>
          <w:sz w:val="20"/>
          <w:szCs w:val="20"/>
          <w:rtl w:val="0"/>
          <w:lang w:val="ru-RU"/>
        </w:rPr>
        <w:t>.</w:t>
      </w:r>
    </w:p>
    <w:p>
      <w:pPr>
        <w:pStyle w:val="Body Text"/>
        <w:numPr>
          <w:ilvl w:val="0"/>
          <w:numId w:val="16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Вибирати клапоть для якісної пластики шкіри</w:t>
      </w:r>
      <w:r>
        <w:rPr>
          <w:rFonts w:ascii="Times New Roman" w:hAnsi="Times New Roman"/>
          <w:sz w:val="20"/>
          <w:szCs w:val="20"/>
          <w:rtl w:val="0"/>
          <w:lang w:val="ru-RU"/>
        </w:rPr>
        <w:t>.</w:t>
      </w:r>
    </w:p>
    <w:p>
      <w:pPr>
        <w:pStyle w:val="Body Text"/>
        <w:numPr>
          <w:ilvl w:val="0"/>
          <w:numId w:val="16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Називати клапті відносно анатомічної класифікації клаптів</w:t>
      </w:r>
      <w:r>
        <w:rPr>
          <w:rFonts w:ascii="Times New Roman" w:hAnsi="Times New Roman"/>
          <w:sz w:val="20"/>
          <w:szCs w:val="20"/>
          <w:rtl w:val="0"/>
          <w:lang w:val="ru-RU"/>
        </w:rPr>
        <w:t>.</w:t>
      </w:r>
    </w:p>
    <w:p>
      <w:pPr>
        <w:pStyle w:val="Body Text"/>
        <w:numPr>
          <w:ilvl w:val="0"/>
          <w:numId w:val="168"/>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Обирати реципієнтні зони для доступів до судин та їх гілок</w:t>
      </w:r>
      <w:r>
        <w:rPr>
          <w:rFonts w:ascii="Times New Roman" w:hAnsi="Times New Roman"/>
          <w:sz w:val="20"/>
          <w:szCs w:val="20"/>
          <w:rtl w:val="0"/>
          <w:lang w:val="ru-RU"/>
        </w:rPr>
        <w:t xml:space="preserve">. </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Мікросудинна хірургія бере свій початок з судинної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мікрохірургії та загальної хірургії</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Початок судинної хірургії датується </w:t>
      </w:r>
      <w:r>
        <w:rPr>
          <w:rFonts w:ascii="Times New Roman" w:hAnsi="Times New Roman"/>
          <w:sz w:val="20"/>
          <w:szCs w:val="20"/>
          <w:rtl w:val="0"/>
          <w:lang w:val="ru-RU"/>
        </w:rPr>
        <w:t xml:space="preserve">1552 </w:t>
      </w:r>
      <w:r>
        <w:rPr>
          <w:rFonts w:ascii="Times New Roman" w:hAnsi="Times New Roman" w:hint="default"/>
          <w:sz w:val="20"/>
          <w:szCs w:val="20"/>
          <w:rtl w:val="0"/>
          <w:lang w:val="ru-RU"/>
        </w:rPr>
        <w:t>роком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коли </w:t>
      </w:r>
      <w:r>
        <w:rPr>
          <w:rFonts w:ascii="Times New Roman" w:hAnsi="Times New Roman"/>
          <w:sz w:val="20"/>
          <w:szCs w:val="20"/>
          <w:rtl w:val="0"/>
          <w:lang w:val="it-IT"/>
        </w:rPr>
        <w:t xml:space="preserve">Pare </w:t>
      </w:r>
      <w:r>
        <w:rPr>
          <w:rFonts w:ascii="Times New Roman" w:hAnsi="Times New Roman" w:hint="default"/>
          <w:sz w:val="20"/>
          <w:szCs w:val="20"/>
          <w:rtl w:val="0"/>
          <w:lang w:val="ru-RU"/>
        </w:rPr>
        <w:t>описав техніку судинного шва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 в </w:t>
      </w:r>
      <w:r>
        <w:rPr>
          <w:rFonts w:ascii="Times New Roman" w:hAnsi="Times New Roman"/>
          <w:sz w:val="20"/>
          <w:szCs w:val="20"/>
          <w:rtl w:val="0"/>
          <w:lang w:val="ru-RU"/>
        </w:rPr>
        <w:t xml:space="preserve">1759 </w:t>
      </w:r>
      <w:r>
        <w:rPr>
          <w:rFonts w:ascii="Times New Roman" w:hAnsi="Times New Roman" w:hint="default"/>
          <w:sz w:val="20"/>
          <w:szCs w:val="20"/>
          <w:rtl w:val="0"/>
          <w:lang w:val="ru-RU"/>
        </w:rPr>
        <w:t xml:space="preserve">році </w:t>
      </w:r>
      <w:r>
        <w:rPr>
          <w:rFonts w:ascii="Times New Roman" w:hAnsi="Times New Roman"/>
          <w:sz w:val="20"/>
          <w:szCs w:val="20"/>
          <w:rtl w:val="0"/>
          <w:lang w:val="en-US"/>
        </w:rPr>
        <w:t>Hallowell</w:t>
      </w:r>
      <w:r>
        <w:rPr>
          <w:rFonts w:ascii="Times New Roman" w:hAnsi="Times New Roman" w:hint="default"/>
          <w:sz w:val="20"/>
          <w:szCs w:val="20"/>
          <w:rtl w:val="0"/>
          <w:lang w:val="ru-RU"/>
        </w:rPr>
        <w:t xml:space="preserve"> вперше відновив пошкоджену плечову артерію ручним швом</w:t>
      </w:r>
      <w:r>
        <w:rPr>
          <w:rFonts w:ascii="Times New Roman" w:hAnsi="Times New Roman"/>
          <w:sz w:val="20"/>
          <w:szCs w:val="20"/>
          <w:rtl w:val="0"/>
          <w:lang w:val="ru-RU"/>
        </w:rPr>
        <w:t xml:space="preserve">. J.B.Murphy </w:t>
      </w:r>
      <w:r>
        <w:rPr>
          <w:rFonts w:ascii="Times New Roman" w:hAnsi="Times New Roman" w:hint="default"/>
          <w:sz w:val="20"/>
          <w:szCs w:val="20"/>
          <w:rtl w:val="0"/>
          <w:lang w:val="ru-RU"/>
        </w:rPr>
        <w:t xml:space="preserve">описав техніку судинного анастомозу у </w:t>
      </w:r>
      <w:r>
        <w:rPr>
          <w:rFonts w:ascii="Times New Roman" w:hAnsi="Times New Roman"/>
          <w:sz w:val="20"/>
          <w:szCs w:val="20"/>
          <w:rtl w:val="0"/>
          <w:lang w:val="ru-RU"/>
        </w:rPr>
        <w:t xml:space="preserve">1897 </w:t>
      </w:r>
      <w:r>
        <w:rPr>
          <w:rFonts w:ascii="Times New Roman" w:hAnsi="Times New Roman" w:hint="default"/>
          <w:sz w:val="20"/>
          <w:szCs w:val="20"/>
          <w:rtl w:val="0"/>
          <w:lang w:val="ru-RU"/>
        </w:rPr>
        <w:t xml:space="preserve">році </w:t>
      </w:r>
      <w:r>
        <w:rPr>
          <w:rFonts w:ascii="Times New Roman" w:hAnsi="Times New Roman"/>
          <w:sz w:val="20"/>
          <w:szCs w:val="20"/>
          <w:rtl w:val="0"/>
          <w:lang w:val="ru-RU"/>
        </w:rPr>
        <w:t>(</w:t>
      </w:r>
      <w:r>
        <w:rPr>
          <w:rFonts w:ascii="Times New Roman" w:hAnsi="Times New Roman" w:hint="default"/>
          <w:sz w:val="20"/>
          <w:szCs w:val="20"/>
          <w:rtl w:val="0"/>
          <w:lang w:val="ru-RU"/>
        </w:rPr>
        <w:t xml:space="preserve">за </w:t>
      </w:r>
      <w:r>
        <w:rPr>
          <w:rFonts w:ascii="Times New Roman" w:hAnsi="Times New Roman"/>
          <w:sz w:val="20"/>
          <w:szCs w:val="20"/>
          <w:rtl w:val="0"/>
          <w:lang w:val="it-IT"/>
        </w:rPr>
        <w:t>W.A.Dale, 1974).</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У </w:t>
      </w:r>
      <w:r>
        <w:rPr>
          <w:rFonts w:ascii="Times New Roman" w:hAnsi="Times New Roman"/>
          <w:sz w:val="20"/>
          <w:szCs w:val="20"/>
          <w:rtl w:val="0"/>
          <w:lang w:val="ru-RU"/>
        </w:rPr>
        <w:t xml:space="preserve">1902 </w:t>
      </w:r>
      <w:r>
        <w:rPr>
          <w:rFonts w:ascii="Times New Roman" w:hAnsi="Times New Roman" w:hint="default"/>
          <w:sz w:val="20"/>
          <w:szCs w:val="20"/>
          <w:rtl w:val="0"/>
          <w:lang w:val="ru-RU"/>
        </w:rPr>
        <w:t xml:space="preserve">році </w:t>
      </w:r>
      <w:r>
        <w:rPr>
          <w:rFonts w:ascii="Times New Roman" w:hAnsi="Times New Roman"/>
          <w:sz w:val="20"/>
          <w:szCs w:val="20"/>
          <w:rtl w:val="0"/>
          <w:lang w:val="ru-RU"/>
        </w:rPr>
        <w:t xml:space="preserve">A.Carrel </w:t>
      </w:r>
      <w:r>
        <w:rPr>
          <w:rFonts w:ascii="Times New Roman" w:hAnsi="Times New Roman" w:hint="default"/>
          <w:sz w:val="20"/>
          <w:szCs w:val="20"/>
          <w:rtl w:val="0"/>
          <w:lang w:val="ru-RU"/>
        </w:rPr>
        <w:t xml:space="preserve">розробив традиційний судинний анастомоз </w:t>
      </w:r>
      <w:r>
        <w:rPr>
          <w:rFonts w:ascii="Times New Roman" w:hAnsi="Times New Roman"/>
          <w:sz w:val="20"/>
          <w:szCs w:val="20"/>
          <w:rtl w:val="0"/>
          <w:lang w:val="ru-RU"/>
        </w:rPr>
        <w:t>"</w:t>
      </w:r>
      <w:r>
        <w:rPr>
          <w:rFonts w:ascii="Times New Roman" w:hAnsi="Times New Roman" w:hint="default"/>
          <w:sz w:val="20"/>
          <w:szCs w:val="20"/>
          <w:rtl w:val="0"/>
          <w:lang w:val="ru-RU"/>
        </w:rPr>
        <w:t>кінець</w:t>
      </w:r>
      <w:r>
        <w:rPr>
          <w:rFonts w:ascii="Times New Roman" w:hAnsi="Times New Roman"/>
          <w:sz w:val="20"/>
          <w:szCs w:val="20"/>
          <w:rtl w:val="0"/>
          <w:lang w:val="ru-RU"/>
        </w:rPr>
        <w:t>-</w:t>
      </w:r>
      <w:r>
        <w:rPr>
          <w:rFonts w:ascii="Times New Roman" w:hAnsi="Times New Roman" w:hint="default"/>
          <w:sz w:val="20"/>
          <w:szCs w:val="20"/>
          <w:rtl w:val="0"/>
          <w:lang w:val="ru-RU"/>
        </w:rPr>
        <w:t>в</w:t>
      </w:r>
      <w:r>
        <w:rPr>
          <w:rFonts w:ascii="Times New Roman" w:hAnsi="Times New Roman"/>
          <w:sz w:val="20"/>
          <w:szCs w:val="20"/>
          <w:rtl w:val="0"/>
          <w:lang w:val="ru-RU"/>
        </w:rPr>
        <w:t>-</w:t>
      </w:r>
      <w:r>
        <w:rPr>
          <w:rFonts w:ascii="Times New Roman" w:hAnsi="Times New Roman" w:hint="default"/>
          <w:sz w:val="20"/>
          <w:szCs w:val="20"/>
          <w:rtl w:val="0"/>
          <w:lang w:val="ru-RU"/>
        </w:rPr>
        <w:t>кінець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тваринах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Йог</w:t>
      </w:r>
      <w:r>
        <w:rPr>
          <w:rFonts w:ascii="Times New Roman" w:hAnsi="Times New Roman"/>
          <w:sz w:val="20"/>
          <w:szCs w:val="20"/>
          <w:rtl w:val="0"/>
          <w:lang w:val="ru-RU"/>
        </w:rPr>
        <w:t xml:space="preserve">o </w:t>
      </w:r>
      <w:r>
        <w:rPr>
          <w:rFonts w:ascii="Times New Roman" w:hAnsi="Times New Roman" w:hint="default"/>
          <w:sz w:val="20"/>
          <w:szCs w:val="20"/>
          <w:rtl w:val="0"/>
          <w:lang w:val="ru-RU"/>
        </w:rPr>
        <w:t xml:space="preserve">асистент </w:t>
      </w:r>
      <w:r>
        <w:rPr>
          <w:rFonts w:ascii="Times New Roman" w:hAnsi="Times New Roman"/>
          <w:sz w:val="20"/>
          <w:szCs w:val="20"/>
          <w:rtl w:val="0"/>
          <w:lang w:val="en-US"/>
        </w:rPr>
        <w:t>Charles</w:t>
      </w:r>
      <w:r>
        <w:rPr>
          <w:rFonts w:ascii="Times New Roman" w:hAnsi="Times New Roman"/>
          <w:sz w:val="20"/>
          <w:szCs w:val="20"/>
          <w:rtl w:val="0"/>
          <w:lang w:val="ru-RU"/>
        </w:rPr>
        <w:t xml:space="preserve"> </w:t>
      </w:r>
      <w:r>
        <w:rPr>
          <w:rFonts w:ascii="Times New Roman" w:hAnsi="Times New Roman"/>
          <w:sz w:val="20"/>
          <w:szCs w:val="20"/>
          <w:rtl w:val="0"/>
          <w:lang w:val="en-US"/>
        </w:rPr>
        <w:t>C</w:t>
      </w:r>
      <w:r>
        <w:rPr>
          <w:rFonts w:ascii="Times New Roman" w:hAnsi="Times New Roman"/>
          <w:sz w:val="20"/>
          <w:szCs w:val="20"/>
          <w:rtl w:val="0"/>
          <w:lang w:val="ru-RU"/>
        </w:rPr>
        <w:t xml:space="preserve">. </w:t>
      </w:r>
      <w:r>
        <w:rPr>
          <w:rFonts w:ascii="Times New Roman" w:hAnsi="Times New Roman"/>
          <w:sz w:val="20"/>
          <w:szCs w:val="20"/>
          <w:rtl w:val="0"/>
          <w:lang w:val="en-US"/>
        </w:rPr>
        <w:t>Guthrie</w:t>
      </w:r>
      <w:r>
        <w:rPr>
          <w:rFonts w:ascii="Times New Roman" w:hAnsi="Times New Roman" w:hint="default"/>
          <w:sz w:val="20"/>
          <w:szCs w:val="20"/>
          <w:rtl w:val="0"/>
          <w:lang w:val="ru-RU"/>
        </w:rPr>
        <w:t xml:space="preserve"> продовжив розробку техніки накладання судинних анастомозів дрібного діаметру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описав у книзі </w:t>
      </w:r>
      <w:r>
        <w:rPr>
          <w:rFonts w:ascii="Times New Roman" w:hAnsi="Times New Roman"/>
          <w:sz w:val="20"/>
          <w:szCs w:val="20"/>
          <w:rtl w:val="0"/>
          <w:lang w:val="ru-RU"/>
        </w:rPr>
        <w:t xml:space="preserve">" </w:t>
      </w:r>
      <w:r>
        <w:rPr>
          <w:rFonts w:ascii="Times New Roman" w:hAnsi="Times New Roman"/>
          <w:sz w:val="20"/>
          <w:szCs w:val="20"/>
          <w:rtl w:val="0"/>
          <w:lang w:val="en-US"/>
        </w:rPr>
        <w:t>Blood</w:t>
      </w:r>
      <w:r>
        <w:rPr>
          <w:rFonts w:ascii="Times New Roman" w:hAnsi="Times New Roman"/>
          <w:sz w:val="20"/>
          <w:szCs w:val="20"/>
          <w:rtl w:val="0"/>
          <w:lang w:val="ru-RU"/>
        </w:rPr>
        <w:t xml:space="preserve"> </w:t>
      </w:r>
      <w:r>
        <w:rPr>
          <w:rFonts w:ascii="Times New Roman" w:hAnsi="Times New Roman"/>
          <w:sz w:val="20"/>
          <w:szCs w:val="20"/>
          <w:rtl w:val="0"/>
          <w:lang w:val="en-US"/>
        </w:rPr>
        <w:t>Vessel</w:t>
      </w:r>
      <w:r>
        <w:rPr>
          <w:rFonts w:ascii="Times New Roman" w:hAnsi="Times New Roman"/>
          <w:sz w:val="20"/>
          <w:szCs w:val="20"/>
          <w:rtl w:val="0"/>
          <w:lang w:val="ru-RU"/>
        </w:rPr>
        <w:t xml:space="preserve"> </w:t>
      </w:r>
      <w:r>
        <w:rPr>
          <w:rFonts w:ascii="Times New Roman" w:hAnsi="Times New Roman"/>
          <w:sz w:val="20"/>
          <w:szCs w:val="20"/>
          <w:rtl w:val="0"/>
          <w:lang w:val="en-US"/>
        </w:rPr>
        <w:t>Surgery</w:t>
      </w:r>
      <w:r>
        <w:rPr>
          <w:rFonts w:ascii="Times New Roman" w:hAnsi="Times New Roman"/>
          <w:sz w:val="20"/>
          <w:szCs w:val="20"/>
          <w:rtl w:val="0"/>
          <w:lang w:val="ru-RU"/>
        </w:rPr>
        <w:t xml:space="preserve"> </w:t>
      </w:r>
      <w:r>
        <w:rPr>
          <w:rFonts w:ascii="Times New Roman" w:hAnsi="Times New Roman"/>
          <w:sz w:val="20"/>
          <w:szCs w:val="20"/>
          <w:rtl w:val="0"/>
          <w:lang w:val="en-US"/>
        </w:rPr>
        <w:t>and</w:t>
      </w:r>
      <w:r>
        <w:rPr>
          <w:rFonts w:ascii="Times New Roman" w:hAnsi="Times New Roman"/>
          <w:sz w:val="20"/>
          <w:szCs w:val="20"/>
          <w:rtl w:val="0"/>
          <w:lang w:val="ru-RU"/>
        </w:rPr>
        <w:t xml:space="preserve"> </w:t>
      </w:r>
      <w:r>
        <w:rPr>
          <w:rFonts w:ascii="Times New Roman" w:hAnsi="Times New Roman"/>
          <w:sz w:val="20"/>
          <w:szCs w:val="20"/>
          <w:rtl w:val="0"/>
          <w:lang w:val="en-US"/>
        </w:rPr>
        <w:t>its</w:t>
      </w:r>
      <w:r>
        <w:rPr>
          <w:rFonts w:ascii="Times New Roman" w:hAnsi="Times New Roman"/>
          <w:sz w:val="20"/>
          <w:szCs w:val="20"/>
          <w:rtl w:val="0"/>
          <w:lang w:val="ru-RU"/>
        </w:rPr>
        <w:t xml:space="preserve"> </w:t>
      </w:r>
      <w:r>
        <w:rPr>
          <w:rFonts w:ascii="Times New Roman" w:hAnsi="Times New Roman"/>
          <w:sz w:val="20"/>
          <w:szCs w:val="20"/>
          <w:rtl w:val="0"/>
          <w:lang w:val="en-US"/>
        </w:rPr>
        <w:t>Applications</w:t>
      </w:r>
      <w:r>
        <w:rPr>
          <w:rFonts w:ascii="Times New Roman" w:hAnsi="Times New Roman"/>
          <w:sz w:val="20"/>
          <w:szCs w:val="20"/>
          <w:rtl w:val="0"/>
          <w:lang w:val="ru-RU"/>
        </w:rPr>
        <w:t xml:space="preserve">", 1902. </w:t>
      </w:r>
      <w:r>
        <w:rPr>
          <w:rFonts w:ascii="Times New Roman" w:hAnsi="Times New Roman" w:hint="default"/>
          <w:sz w:val="20"/>
          <w:szCs w:val="20"/>
          <w:rtl w:val="0"/>
          <w:lang w:val="ru-RU"/>
        </w:rPr>
        <w:t>Цю працю вважають базисною для сучасної судинної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Мікрохірургічна техніка розвивалася з початку використання мікроскопів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Широке клінічне використання вільних реваскуляризованих комплексів тканин почалося з </w:t>
      </w:r>
      <w:r>
        <w:rPr>
          <w:rFonts w:ascii="Times New Roman" w:hAnsi="Times New Roman"/>
          <w:sz w:val="20"/>
          <w:szCs w:val="20"/>
          <w:rtl w:val="0"/>
          <w:lang w:val="ru-RU"/>
        </w:rPr>
        <w:t xml:space="preserve">1973 </w:t>
      </w:r>
      <w:r>
        <w:rPr>
          <w:rFonts w:ascii="Times New Roman" w:hAnsi="Times New Roman" w:hint="default"/>
          <w:sz w:val="20"/>
          <w:szCs w:val="20"/>
          <w:rtl w:val="0"/>
          <w:lang w:val="ru-RU"/>
        </w:rPr>
        <w:t>року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Україні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Києві було створено відповідне відділення в  Київському інституті  експериментальної та невідкладної хірургії академіка О</w:t>
      </w:r>
      <w:r>
        <w:rPr>
          <w:rFonts w:ascii="Times New Roman" w:hAnsi="Times New Roman"/>
          <w:sz w:val="20"/>
          <w:szCs w:val="20"/>
          <w:rtl w:val="0"/>
          <w:lang w:val="ru-RU"/>
        </w:rPr>
        <w:t>.</w:t>
      </w:r>
      <w:r>
        <w:rPr>
          <w:rFonts w:ascii="Times New Roman" w:hAnsi="Times New Roman" w:hint="default"/>
          <w:sz w:val="20"/>
          <w:szCs w:val="20"/>
          <w:rtl w:val="0"/>
          <w:lang w:val="ru-RU"/>
        </w:rPr>
        <w:t>О</w:t>
      </w:r>
      <w:r>
        <w:rPr>
          <w:rFonts w:ascii="Times New Roman" w:hAnsi="Times New Roman"/>
          <w:sz w:val="20"/>
          <w:szCs w:val="20"/>
          <w:rtl w:val="0"/>
          <w:lang w:val="ru-RU"/>
        </w:rPr>
        <w:t>.</w:t>
      </w:r>
      <w:r>
        <w:rPr>
          <w:rFonts w:ascii="Times New Roman" w:hAnsi="Times New Roman" w:hint="default"/>
          <w:sz w:val="20"/>
          <w:szCs w:val="20"/>
          <w:rtl w:val="0"/>
          <w:lang w:val="ru-RU"/>
        </w:rPr>
        <w:t xml:space="preserve">Шалімова  професором Дрюком Миколою Федоровичем </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реконструктивно</w:t>
      </w:r>
      <w:r>
        <w:rPr>
          <w:rFonts w:ascii="Times New Roman" w:hAnsi="Times New Roman"/>
          <w:sz w:val="20"/>
          <w:szCs w:val="20"/>
          <w:rtl w:val="0"/>
          <w:lang w:val="ru-RU"/>
        </w:rPr>
        <w:t>-</w:t>
      </w:r>
      <w:r>
        <w:rPr>
          <w:rFonts w:ascii="Times New Roman" w:hAnsi="Times New Roman" w:hint="default"/>
          <w:sz w:val="20"/>
          <w:szCs w:val="20"/>
          <w:rtl w:val="0"/>
          <w:lang w:val="ru-RU"/>
        </w:rPr>
        <w:t>пластичних втручаннях для заміщення шкірних дефектів слід  старатися досягти найкращого функціонального та косметичного результату при мінімальному об‘ємі операції та травматизації тканин на тлі найкоротшого часу реабілітації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Найкраще цим вимогам відповідають клапті з оточуючих тканин </w:t>
      </w:r>
      <w:r>
        <w:rPr>
          <w:rFonts w:ascii="Times New Roman" w:hAnsi="Times New Roman"/>
          <w:sz w:val="20"/>
          <w:szCs w:val="20"/>
          <w:rtl w:val="0"/>
          <w:lang w:val="ru-RU"/>
        </w:rPr>
        <w:t>("</w:t>
      </w:r>
      <w:r>
        <w:rPr>
          <w:rFonts w:ascii="Times New Roman" w:hAnsi="Times New Roman" w:hint="default"/>
          <w:sz w:val="20"/>
          <w:szCs w:val="20"/>
          <w:rtl w:val="0"/>
          <w:lang w:val="ru-RU"/>
        </w:rPr>
        <w:t>місцева 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зв’язку з тим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структура оточуючих та донорської тканин практично однакові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такому випадку достатньо одного етапу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рана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правило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загоюється  первинним натягом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достатньо швидко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добрим косметичним дефектом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Недоліком цього методу є неможливість закриття великих дефектів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Обширні дефекти можна закривати повношаровими або розщепленими шкірними клаптями</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Адекватне кровопостачання ранкової поверхні рецепієнтної зони є одним з умов використання вільного повношарового клаптя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Трансплантація повношарового клаптя </w:t>
      </w:r>
      <w:r>
        <w:rPr>
          <w:rFonts w:ascii="Times New Roman" w:hAnsi="Times New Roman"/>
          <w:sz w:val="20"/>
          <w:szCs w:val="20"/>
          <w:rtl w:val="0"/>
          <w:lang w:val="ru-RU"/>
        </w:rPr>
        <w:t>(</w:t>
      </w:r>
      <w:r>
        <w:rPr>
          <w:rFonts w:ascii="Times New Roman" w:hAnsi="Times New Roman" w:hint="default"/>
          <w:sz w:val="20"/>
          <w:szCs w:val="20"/>
          <w:rtl w:val="0"/>
          <w:lang w:val="ru-RU"/>
        </w:rPr>
        <w:t xml:space="preserve">найкращі донорські зони </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повіки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задня поверхня вушної раковини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дає гарний косметичний результат</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тому що трансплантат замало скорочується </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зберігає колір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має обмежені розміри</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вільній пересадці розщеплених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трансплантат добре приживається на гранулюючій поверхні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Розміри його практично необмежені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звʼязку з тим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з донорського місця можна брати клапті повторно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розщеплена шкіра дуже скорочується  та змінює колір</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погіршує косметичний ефект операції</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Крім того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тільки шкірними клаптями без підшкірної клітковини неможливо прикривати анатомічно</w:t>
      </w:r>
      <w:r>
        <w:rPr>
          <w:rFonts w:ascii="Times New Roman" w:hAnsi="Times New Roman"/>
          <w:sz w:val="20"/>
          <w:szCs w:val="20"/>
          <w:rtl w:val="0"/>
          <w:lang w:val="ru-RU"/>
        </w:rPr>
        <w:t>-</w:t>
      </w:r>
      <w:r>
        <w:rPr>
          <w:rFonts w:ascii="Times New Roman" w:hAnsi="Times New Roman" w:hint="default"/>
          <w:sz w:val="20"/>
          <w:szCs w:val="20"/>
          <w:rtl w:val="0"/>
          <w:lang w:val="ru-RU"/>
        </w:rPr>
        <w:t>важливі комплекси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судинно</w:t>
      </w:r>
      <w:r>
        <w:rPr>
          <w:rFonts w:ascii="Times New Roman" w:hAnsi="Times New Roman"/>
          <w:sz w:val="20"/>
          <w:szCs w:val="20"/>
          <w:rtl w:val="0"/>
          <w:lang w:val="ru-RU"/>
        </w:rPr>
        <w:t>-</w:t>
      </w:r>
      <w:r>
        <w:rPr>
          <w:rFonts w:ascii="Times New Roman" w:hAnsi="Times New Roman" w:hint="default"/>
          <w:sz w:val="20"/>
          <w:szCs w:val="20"/>
          <w:rtl w:val="0"/>
          <w:lang w:val="ru-RU"/>
        </w:rPr>
        <w:t>нервові пучки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сухожилля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суглобові поверхні та ін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Якщо клапоть повинен прикривати важливі анатомічні комплекси і в подальшому на нього буде впливати механічне навантаження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необхідне використання повношарових шкірно</w:t>
      </w:r>
      <w:r>
        <w:rPr>
          <w:rFonts w:ascii="Times New Roman" w:hAnsi="Times New Roman"/>
          <w:sz w:val="20"/>
          <w:szCs w:val="20"/>
          <w:rtl w:val="0"/>
          <w:lang w:val="ru-RU"/>
        </w:rPr>
        <w:t>-</w:t>
      </w:r>
      <w:r>
        <w:rPr>
          <w:rFonts w:ascii="Times New Roman" w:hAnsi="Times New Roman" w:hint="default"/>
          <w:sz w:val="20"/>
          <w:szCs w:val="20"/>
          <w:rtl w:val="0"/>
          <w:lang w:val="ru-RU"/>
        </w:rPr>
        <w:t>жирових або шкірно</w:t>
      </w:r>
      <w:r>
        <w:rPr>
          <w:rFonts w:ascii="Times New Roman" w:hAnsi="Times New Roman"/>
          <w:sz w:val="20"/>
          <w:szCs w:val="20"/>
          <w:rtl w:val="0"/>
          <w:lang w:val="ru-RU"/>
        </w:rPr>
        <w:t>-</w:t>
      </w:r>
      <w:r>
        <w:rPr>
          <w:rFonts w:ascii="Times New Roman" w:hAnsi="Times New Roman" w:hint="default"/>
          <w:sz w:val="20"/>
          <w:szCs w:val="20"/>
          <w:rtl w:val="0"/>
          <w:lang w:val="ru-RU"/>
        </w:rPr>
        <w:t>фасціальних клаптів на живлячій ніжці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Краще за все використовувати клапті на живлячій ніжці з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оточують дефект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Вони за структурою та зовнішнім виглядом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правило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добре підходять для закриття дефекту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для їх переміщення достатньо двох операцій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хоча іноді вимагає пластики донорського дефекту розщепленим  шкірним клаптем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Пряма пересадка клаптів на живлячій ніжці з віддаленої ділянки тіла  також дає добрі функціональні результати </w:t>
      </w:r>
      <w:r>
        <w:rPr>
          <w:rFonts w:ascii="Times New Roman" w:hAnsi="Times New Roman"/>
          <w:sz w:val="20"/>
          <w:szCs w:val="20"/>
          <w:rtl w:val="0"/>
          <w:lang w:val="ru-RU"/>
        </w:rPr>
        <w:t>(</w:t>
      </w:r>
      <w:r>
        <w:rPr>
          <w:rFonts w:ascii="Times New Roman" w:hAnsi="Times New Roman" w:hint="default"/>
          <w:sz w:val="20"/>
          <w:szCs w:val="20"/>
          <w:rtl w:val="0"/>
          <w:lang w:val="ru-RU"/>
        </w:rPr>
        <w:t xml:space="preserve">потребує зазвичай </w:t>
      </w:r>
      <w:r>
        <w:rPr>
          <w:rFonts w:ascii="Times New Roman" w:hAnsi="Times New Roman"/>
          <w:sz w:val="20"/>
          <w:szCs w:val="20"/>
          <w:rtl w:val="0"/>
          <w:lang w:val="ru-RU"/>
        </w:rPr>
        <w:t xml:space="preserve">2-3 </w:t>
      </w:r>
      <w:r>
        <w:rPr>
          <w:rFonts w:ascii="Times New Roman" w:hAnsi="Times New Roman" w:hint="default"/>
          <w:sz w:val="20"/>
          <w:szCs w:val="20"/>
          <w:rtl w:val="0"/>
          <w:lang w:val="ru-RU"/>
        </w:rPr>
        <w:t>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Недоліком є косметичний дефект донорської зони та необхідність тривалої фіксації кінцівки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таку пластику рекомендується виконувати молодим пацієнтам із здоровими суглобами та добрим периферійним кровопостачанням</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Мігруючий клапоть має два типи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плоский мігруючий клапоть та Філатівський стовбур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Вибір донорської ділянки для вільної аутотрансплантації</w:t>
      </w:r>
      <w:r>
        <w:rPr>
          <w:rFonts w:ascii="Times New Roman" w:hAnsi="Times New Roman"/>
          <w:sz w:val="20"/>
          <w:szCs w:val="20"/>
          <w:rtl w:val="0"/>
          <w:lang w:val="ru-RU"/>
        </w:rPr>
        <w:t>.</w:t>
      </w:r>
    </w:p>
    <w:p>
      <w:pPr>
        <w:pStyle w:val="По умолчанию A"/>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Загальноприйнятими параметрами при виборі клаптя є</w:t>
      </w:r>
      <w:r>
        <w:rPr>
          <w:rFonts w:ascii="Times New Roman" w:hAnsi="Times New Roman"/>
          <w:sz w:val="20"/>
          <w:szCs w:val="20"/>
          <w:rtl w:val="0"/>
          <w:lang w:val="ru-RU"/>
        </w:rPr>
        <w:t>:</w:t>
      </w:r>
    </w:p>
    <w:p>
      <w:pPr>
        <w:pStyle w:val="По умолчанию A"/>
        <w:numPr>
          <w:ilvl w:val="0"/>
          <w:numId w:val="17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Довжина і діаметр судинної ніжки</w:t>
      </w:r>
      <w:r>
        <w:rPr>
          <w:rFonts w:ascii="Times New Roman" w:hAnsi="Times New Roman"/>
          <w:sz w:val="20"/>
          <w:szCs w:val="20"/>
          <w:rtl w:val="0"/>
          <w:lang w:val="ru-RU"/>
        </w:rPr>
        <w:t>.</w:t>
      </w:r>
    </w:p>
    <w:p>
      <w:pPr>
        <w:pStyle w:val="По умолчанию A"/>
        <w:numPr>
          <w:ilvl w:val="0"/>
          <w:numId w:val="17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Тип</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товщина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текстура шкіри</w:t>
      </w:r>
      <w:r>
        <w:rPr>
          <w:rFonts w:ascii="Times New Roman" w:hAnsi="Times New Roman"/>
          <w:sz w:val="20"/>
          <w:szCs w:val="20"/>
          <w:rtl w:val="0"/>
          <w:lang w:val="ru-RU"/>
        </w:rPr>
        <w:t>.</w:t>
      </w:r>
    </w:p>
    <w:p>
      <w:pPr>
        <w:pStyle w:val="По умолчанию A"/>
        <w:numPr>
          <w:ilvl w:val="0"/>
          <w:numId w:val="17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Наявність нерву</w:t>
      </w:r>
      <w:r>
        <w:rPr>
          <w:rFonts w:ascii="Times New Roman" w:hAnsi="Times New Roman"/>
          <w:sz w:val="20"/>
          <w:szCs w:val="20"/>
          <w:rtl w:val="0"/>
          <w:lang w:val="ru-RU"/>
        </w:rPr>
        <w:t>.</w:t>
      </w:r>
    </w:p>
    <w:p>
      <w:pPr>
        <w:pStyle w:val="По умолчанию A"/>
        <w:numPr>
          <w:ilvl w:val="0"/>
          <w:numId w:val="17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Можливість включення інших тканин</w:t>
      </w:r>
      <w:r>
        <w:rPr>
          <w:rFonts w:ascii="Times New Roman" w:hAnsi="Times New Roman"/>
          <w:sz w:val="20"/>
          <w:szCs w:val="20"/>
          <w:rtl w:val="0"/>
          <w:lang w:val="ru-RU"/>
        </w:rPr>
        <w:t>.</w:t>
      </w:r>
    </w:p>
    <w:p>
      <w:pPr>
        <w:pStyle w:val="По умолчанию A"/>
        <w:numPr>
          <w:ilvl w:val="0"/>
          <w:numId w:val="17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Спосіб закриття донорського дефекту</w:t>
      </w:r>
      <w:r>
        <w:rPr>
          <w:rFonts w:ascii="Times New Roman" w:hAnsi="Times New Roman"/>
          <w:sz w:val="20"/>
          <w:szCs w:val="20"/>
          <w:rtl w:val="0"/>
          <w:lang w:val="ru-RU"/>
        </w:rPr>
        <w:t>.</w:t>
      </w:r>
    </w:p>
    <w:p>
      <w:pPr>
        <w:pStyle w:val="По умолчанию A"/>
        <w:numPr>
          <w:ilvl w:val="0"/>
          <w:numId w:val="171"/>
        </w:numPr>
        <w:bidi w:val="0"/>
        <w:spacing w:before="0"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Досвід хірурга</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Особливості оснащення операційної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наявність збільшувальної оптики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спеціальних інструментів та шовного матеріалу</w:t>
      </w:r>
      <w:r>
        <w:rPr>
          <w:rFonts w:ascii="Times New Roman" w:hAnsi="Times New Roman"/>
          <w:sz w:val="20"/>
          <w:szCs w:val="20"/>
          <w:rtl w:val="0"/>
          <w:lang w:val="ru-RU"/>
        </w:rPr>
        <w:t>.</w:t>
      </w:r>
    </w:p>
    <w:p>
      <w:pPr>
        <w:pStyle w:val="По умолчанию A"/>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Особливості мікрохірургічних операцій</w:t>
      </w:r>
      <w:r>
        <w:rPr>
          <w:rFonts w:ascii="Times New Roman" w:hAnsi="Times New Roman"/>
          <w:sz w:val="20"/>
          <w:szCs w:val="20"/>
          <w:rtl w:val="0"/>
          <w:lang w:val="ru-RU"/>
        </w:rPr>
        <w:t>:</w:t>
      </w:r>
    </w:p>
    <w:p>
      <w:pPr>
        <w:pStyle w:val="По умолчанию A"/>
        <w:numPr>
          <w:ilvl w:val="0"/>
          <w:numId w:val="173"/>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Підготовка реципієнтного ложа</w:t>
      </w:r>
      <w:r>
        <w:rPr>
          <w:rFonts w:ascii="Times New Roman" w:hAnsi="Times New Roman"/>
          <w:sz w:val="20"/>
          <w:szCs w:val="20"/>
          <w:rtl w:val="0"/>
          <w:lang w:val="ru-RU"/>
        </w:rPr>
        <w:t>.</w:t>
      </w:r>
    </w:p>
    <w:p>
      <w:pPr>
        <w:pStyle w:val="По умолчанию A"/>
        <w:numPr>
          <w:ilvl w:val="0"/>
          <w:numId w:val="173"/>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Формування клаптя</w:t>
      </w:r>
      <w:r>
        <w:rPr>
          <w:rFonts w:ascii="Times New Roman" w:hAnsi="Times New Roman"/>
          <w:sz w:val="20"/>
          <w:szCs w:val="20"/>
          <w:rtl w:val="0"/>
          <w:lang w:val="ru-RU"/>
        </w:rPr>
        <w:t>.</w:t>
      </w:r>
    </w:p>
    <w:p>
      <w:pPr>
        <w:pStyle w:val="По умолчанию A"/>
        <w:numPr>
          <w:ilvl w:val="0"/>
          <w:numId w:val="173"/>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Переведення клаптя на ділянку дефекту</w:t>
      </w:r>
      <w:r>
        <w:rPr>
          <w:rFonts w:ascii="Times New Roman" w:hAnsi="Times New Roman"/>
          <w:sz w:val="20"/>
          <w:szCs w:val="20"/>
          <w:rtl w:val="0"/>
          <w:lang w:val="ru-RU"/>
        </w:rPr>
        <w:t>.</w:t>
      </w:r>
    </w:p>
    <w:p>
      <w:pPr>
        <w:pStyle w:val="По умолчанию A"/>
        <w:numPr>
          <w:ilvl w:val="0"/>
          <w:numId w:val="173"/>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Накладання судинних </w:t>
      </w:r>
      <w:r>
        <w:rPr>
          <w:rFonts w:ascii="Times New Roman" w:hAnsi="Times New Roman"/>
          <w:sz w:val="20"/>
          <w:szCs w:val="20"/>
          <w:rtl w:val="0"/>
          <w:lang w:val="ru-RU"/>
        </w:rPr>
        <w:t>(</w:t>
      </w:r>
      <w:r>
        <w:rPr>
          <w:rFonts w:ascii="Times New Roman" w:hAnsi="Times New Roman" w:hint="default"/>
          <w:sz w:val="20"/>
          <w:szCs w:val="20"/>
          <w:rtl w:val="0"/>
          <w:lang w:val="ru-RU"/>
        </w:rPr>
        <w:t>нервових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анастомозів</w:t>
      </w:r>
      <w:r>
        <w:rPr>
          <w:rFonts w:ascii="Times New Roman" w:hAnsi="Times New Roman"/>
          <w:sz w:val="20"/>
          <w:szCs w:val="20"/>
          <w:rtl w:val="0"/>
          <w:lang w:val="ru-RU"/>
        </w:rPr>
        <w:t>.</w:t>
      </w:r>
    </w:p>
    <w:p>
      <w:pPr>
        <w:pStyle w:val="По умолчанию A"/>
        <w:numPr>
          <w:ilvl w:val="0"/>
          <w:numId w:val="173"/>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Ушивання донорської рани і країв клаптя</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Передопераційне обстеження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Повне фізикальне обстеження є необхідною частиною передопераційного обстеження хворого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Оцінка стану серцево</w:t>
      </w:r>
      <w:r>
        <w:rPr>
          <w:rFonts w:ascii="Times New Roman" w:hAnsi="Times New Roman"/>
          <w:sz w:val="20"/>
          <w:szCs w:val="20"/>
          <w:rtl w:val="0"/>
          <w:lang w:val="ru-RU"/>
        </w:rPr>
        <w:t>-</w:t>
      </w:r>
      <w:r>
        <w:rPr>
          <w:rFonts w:ascii="Times New Roman" w:hAnsi="Times New Roman" w:hint="default"/>
          <w:sz w:val="20"/>
          <w:szCs w:val="20"/>
          <w:rtl w:val="0"/>
          <w:lang w:val="ru-RU"/>
        </w:rPr>
        <w:t>судинної системи лабораторними та інструментальними методами обстеження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оцінка стану дихальної системи і можливість використання тривалого загального знеболення</w:t>
      </w:r>
      <w:r>
        <w:rPr>
          <w:rFonts w:ascii="Times New Roman" w:hAnsi="Times New Roman"/>
          <w:sz w:val="20"/>
          <w:szCs w:val="20"/>
          <w:rtl w:val="0"/>
          <w:lang w:val="ru-RU"/>
        </w:rPr>
        <w:t>.</w:t>
      </w:r>
    </w:p>
    <w:p>
      <w:pPr>
        <w:pStyle w:val="По умолчанию A"/>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Техніка мікросудинного шва</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Методику ручного мікросудинного шва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розробив французький хірург А</w:t>
      </w:r>
      <w:r>
        <w:rPr>
          <w:rFonts w:ascii="Times New Roman" w:hAnsi="Times New Roman"/>
          <w:sz w:val="20"/>
          <w:szCs w:val="20"/>
          <w:rtl w:val="0"/>
          <w:lang w:val="ru-RU"/>
        </w:rPr>
        <w:t>.</w:t>
      </w:r>
      <w:bookmarkStart w:name="_Hlk79494070" w:id="50"/>
      <w:r>
        <w:rPr>
          <w:rFonts w:ascii="Times New Roman" w:hAnsi="Times New Roman" w:hint="default"/>
          <w:sz w:val="20"/>
          <w:szCs w:val="20"/>
          <w:rtl w:val="0"/>
          <w:lang w:val="ru-RU"/>
        </w:rPr>
        <w:t>Сагге</w:t>
      </w:r>
      <w:r>
        <w:rPr>
          <w:rFonts w:ascii="Times New Roman" w:hAnsi="Times New Roman"/>
          <w:sz w:val="20"/>
          <w:szCs w:val="20"/>
          <w:rtl w:val="0"/>
          <w:lang w:val="ru-RU"/>
        </w:rPr>
        <w:t xml:space="preserve">l </w:t>
      </w:r>
      <w:r>
        <w:rPr>
          <w:rFonts w:ascii="Times New Roman" w:hAnsi="Times New Roman" w:hint="default"/>
          <w:sz w:val="20"/>
          <w:szCs w:val="20"/>
          <w:rtl w:val="0"/>
          <w:lang w:val="ru-RU"/>
        </w:rPr>
        <w:t>використовують і зараз</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Анастомоз </w:t>
      </w:r>
      <w:r>
        <w:rPr>
          <w:rFonts w:ascii="Times New Roman" w:hAnsi="Times New Roman"/>
          <w:sz w:val="20"/>
          <w:szCs w:val="20"/>
          <w:rtl w:val="0"/>
          <w:lang w:val="ru-RU"/>
        </w:rPr>
        <w:t>"</w:t>
      </w:r>
      <w:r>
        <w:rPr>
          <w:rFonts w:ascii="Times New Roman" w:hAnsi="Times New Roman" w:hint="default"/>
          <w:sz w:val="20"/>
          <w:szCs w:val="20"/>
          <w:rtl w:val="0"/>
          <w:lang w:val="ru-RU"/>
        </w:rPr>
        <w:t>кінець</w:t>
      </w:r>
      <w:r>
        <w:rPr>
          <w:rFonts w:ascii="Times New Roman" w:hAnsi="Times New Roman"/>
          <w:sz w:val="20"/>
          <w:szCs w:val="20"/>
          <w:rtl w:val="0"/>
          <w:lang w:val="ru-RU"/>
        </w:rPr>
        <w:t>-</w:t>
      </w:r>
      <w:r>
        <w:rPr>
          <w:rFonts w:ascii="Times New Roman" w:hAnsi="Times New Roman" w:hint="default"/>
          <w:sz w:val="20"/>
          <w:szCs w:val="20"/>
          <w:rtl w:val="0"/>
          <w:lang w:val="ru-RU"/>
        </w:rPr>
        <w:t>в</w:t>
      </w:r>
      <w:r>
        <w:rPr>
          <w:rFonts w:ascii="Times New Roman" w:hAnsi="Times New Roman"/>
          <w:sz w:val="20"/>
          <w:szCs w:val="20"/>
          <w:rtl w:val="0"/>
          <w:lang w:val="ru-RU"/>
        </w:rPr>
        <w:t>-</w:t>
      </w:r>
      <w:r>
        <w:rPr>
          <w:rFonts w:ascii="Times New Roman" w:hAnsi="Times New Roman" w:hint="default"/>
          <w:sz w:val="20"/>
          <w:szCs w:val="20"/>
          <w:rtl w:val="0"/>
          <w:lang w:val="ru-RU"/>
        </w:rPr>
        <w:t>кінець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Перші два шви накладають під кутом </w:t>
      </w:r>
      <w:r>
        <w:rPr>
          <w:rFonts w:ascii="Times New Roman" w:hAnsi="Times New Roman"/>
          <w:sz w:val="20"/>
          <w:szCs w:val="20"/>
          <w:rtl w:val="0"/>
          <w:lang w:val="ru-RU"/>
        </w:rPr>
        <w:t xml:space="preserve">120* </w:t>
      </w:r>
      <w:bookmarkEnd w:id="50"/>
      <w:r>
        <w:rPr>
          <w:rFonts w:ascii="Times New Roman" w:hAnsi="Times New Roman" w:hint="default"/>
          <w:sz w:val="20"/>
          <w:szCs w:val="20"/>
          <w:rtl w:val="0"/>
          <w:lang w:val="ru-RU"/>
        </w:rPr>
        <w:t>один до одного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дозволяє візуалізувати задню стінку та зменшує можливість випадкового захвату її у шов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Спочатку зшивають задню стінку</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Анастомоз </w:t>
      </w:r>
      <w:r>
        <w:rPr>
          <w:rFonts w:ascii="Times New Roman" w:hAnsi="Times New Roman"/>
          <w:sz w:val="20"/>
          <w:szCs w:val="20"/>
          <w:rtl w:val="0"/>
          <w:lang w:val="ru-RU"/>
        </w:rPr>
        <w:t>"</w:t>
      </w:r>
      <w:r>
        <w:rPr>
          <w:rFonts w:ascii="Times New Roman" w:hAnsi="Times New Roman" w:hint="default"/>
          <w:sz w:val="20"/>
          <w:szCs w:val="20"/>
          <w:rtl w:val="0"/>
          <w:lang w:val="ru-RU"/>
        </w:rPr>
        <w:t>кінець</w:t>
      </w:r>
      <w:r>
        <w:rPr>
          <w:rFonts w:ascii="Times New Roman" w:hAnsi="Times New Roman"/>
          <w:sz w:val="20"/>
          <w:szCs w:val="20"/>
          <w:rtl w:val="0"/>
          <w:lang w:val="ru-RU"/>
        </w:rPr>
        <w:t>-</w:t>
      </w:r>
      <w:r>
        <w:rPr>
          <w:rFonts w:ascii="Times New Roman" w:hAnsi="Times New Roman" w:hint="default"/>
          <w:sz w:val="20"/>
          <w:szCs w:val="20"/>
          <w:rtl w:val="0"/>
          <w:lang w:val="ru-RU"/>
        </w:rPr>
        <w:t>у</w:t>
      </w:r>
      <w:r>
        <w:rPr>
          <w:rFonts w:ascii="Times New Roman" w:hAnsi="Times New Roman"/>
          <w:sz w:val="20"/>
          <w:szCs w:val="20"/>
          <w:rtl w:val="0"/>
          <w:lang w:val="ru-RU"/>
        </w:rPr>
        <w:t>-</w:t>
      </w:r>
      <w:r>
        <w:rPr>
          <w:rFonts w:ascii="Times New Roman" w:hAnsi="Times New Roman" w:hint="default"/>
          <w:sz w:val="20"/>
          <w:szCs w:val="20"/>
          <w:rtl w:val="0"/>
          <w:lang w:val="ru-RU"/>
        </w:rPr>
        <w:t>бік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Показання до даного типу анастомозу виникають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головним чином тоді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повне виключення реципєнтної судини небажане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Реципієнтну судину стискають двома затискачами  на достатній відстані для створення отвору та вшивання  донорської судини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Спочатку вшивають задню стінку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потім передню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починаючи з її середньої частини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Спочатку знімають дистальний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потім проксимальний зажими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Рекомендовано </w:t>
      </w:r>
      <w:r>
        <w:rPr>
          <w:rFonts w:ascii="Times New Roman" w:hAnsi="Times New Roman"/>
          <w:sz w:val="20"/>
          <w:szCs w:val="20"/>
          <w:rtl w:val="0"/>
          <w:lang w:val="ru-RU"/>
        </w:rPr>
        <w:t xml:space="preserve">20 </w:t>
      </w:r>
      <w:r>
        <w:rPr>
          <w:rFonts w:ascii="Times New Roman" w:hAnsi="Times New Roman" w:hint="default"/>
          <w:sz w:val="20"/>
          <w:szCs w:val="20"/>
          <w:rtl w:val="0"/>
          <w:lang w:val="ru-RU"/>
        </w:rPr>
        <w:t>хвилин для спостереження за станом анастомозу і ймовірністю його тромбозу</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Необхідні заходи щодо профілактики спазму судин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зігрівання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знеболення хворого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введення спазмолітиків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контроль артеріального тиску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насичення киснем</w:t>
      </w:r>
      <w:r>
        <w:rPr>
          <w:rFonts w:ascii="Times New Roman" w:hAnsi="Times New Roman"/>
          <w:sz w:val="20"/>
          <w:szCs w:val="20"/>
          <w:rtl w:val="0"/>
          <w:lang w:val="ru-RU"/>
        </w:rPr>
        <w:t>.</w:t>
      </w:r>
    </w:p>
    <w:p>
      <w:pPr>
        <w:pStyle w:val="По умолчанию A"/>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Мікрохірургічний шов сухожилля</w:t>
      </w:r>
    </w:p>
    <w:p>
      <w:pPr>
        <w:pStyle w:val="По умолчанию A"/>
        <w:spacing w:before="0"/>
        <w:jc w:val="both"/>
        <w:rPr>
          <w:rFonts w:ascii="Times New Roman" w:cs="Times New Roman" w:hAnsi="Times New Roman" w:eastAsia="Times New Roman"/>
          <w:sz w:val="20"/>
          <w:szCs w:val="20"/>
        </w:rPr>
      </w:pPr>
      <w:r>
        <w:rPr>
          <w:rFonts w:ascii="Times New Roman" w:cs="Times New Roman" w:hAnsi="Times New Roman" w:eastAsia="Times New Roman"/>
          <w:sz w:val="20"/>
          <w:szCs w:val="20"/>
          <w:rtl w:val="0"/>
        </w:rPr>
        <w:tab/>
        <w:t xml:space="preserve"> Травма сухожилля має деяки особливості</w:t>
      </w:r>
      <w:r>
        <w:rPr>
          <w:rFonts w:ascii="Times New Roman" w:hAnsi="Times New Roman"/>
          <w:sz w:val="20"/>
          <w:szCs w:val="20"/>
          <w:rtl w:val="0"/>
          <w:lang w:val="ru-RU"/>
        </w:rPr>
        <w:t xml:space="preserve">- </w:t>
      </w:r>
      <w:bookmarkStart w:name="_Hlk79559261" w:id="51"/>
      <w:r>
        <w:rPr>
          <w:rFonts w:ascii="Times New Roman" w:hAnsi="Times New Roman" w:hint="default"/>
          <w:sz w:val="20"/>
          <w:szCs w:val="20"/>
          <w:rtl w:val="0"/>
          <w:lang w:val="ru-RU"/>
        </w:rPr>
        <w:t xml:space="preserve">міграція </w:t>
      </w:r>
      <w:r>
        <w:rPr>
          <w:rFonts w:ascii="Times New Roman" w:hAnsi="Times New Roman"/>
          <w:sz w:val="20"/>
          <w:szCs w:val="20"/>
          <w:rtl w:val="0"/>
          <w:lang w:val="ru-RU"/>
        </w:rPr>
        <w:t>(</w:t>
      </w:r>
      <w:r>
        <w:rPr>
          <w:rFonts w:ascii="Times New Roman" w:hAnsi="Times New Roman" w:hint="default"/>
          <w:sz w:val="20"/>
          <w:szCs w:val="20"/>
          <w:rtl w:val="0"/>
          <w:lang w:val="ru-RU"/>
        </w:rPr>
        <w:t>значна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проксимальної частини</w:t>
      </w:r>
      <w:r>
        <w:rPr>
          <w:rFonts w:ascii="Times New Roman" w:hAnsi="Times New Roman"/>
          <w:sz w:val="20"/>
          <w:szCs w:val="20"/>
          <w:rtl w:val="0"/>
          <w:lang w:val="ru-RU"/>
        </w:rPr>
        <w:t xml:space="preserve">, </w:t>
      </w:r>
      <w:bookmarkEnd w:id="51"/>
      <w:r>
        <w:rPr>
          <w:rFonts w:ascii="Times New Roman" w:hAnsi="Times New Roman" w:hint="default"/>
          <w:sz w:val="20"/>
          <w:szCs w:val="20"/>
          <w:rtl w:val="0"/>
          <w:lang w:val="ru-RU"/>
        </w:rPr>
        <w:t>що потребує звичай окремого розтину щодо його пошуку та трацкії для зшивання з дистальною частиною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сухожилля є волокнистою структурою і потребує </w:t>
      </w:r>
      <w:bookmarkStart w:name="_Hlk79560299" w:id="52"/>
      <w:r>
        <w:rPr>
          <w:rFonts w:ascii="Times New Roman" w:hAnsi="Times New Roman"/>
          <w:sz w:val="20"/>
          <w:szCs w:val="20"/>
          <w:rtl w:val="0"/>
          <w:lang w:val="ru-RU"/>
        </w:rPr>
        <w:t>8-</w:t>
      </w:r>
      <w:r>
        <w:rPr>
          <w:rFonts w:ascii="Times New Roman" w:hAnsi="Times New Roman" w:hint="default"/>
          <w:sz w:val="20"/>
          <w:szCs w:val="20"/>
          <w:rtl w:val="0"/>
          <w:lang w:val="ru-RU"/>
        </w:rPr>
        <w:t xml:space="preserve">подібного прошивання </w:t>
      </w:r>
      <w:bookmarkEnd w:id="52"/>
      <w:r>
        <w:rPr>
          <w:rFonts w:ascii="Times New Roman" w:hAnsi="Times New Roman" w:hint="default"/>
          <w:sz w:val="20"/>
          <w:szCs w:val="20"/>
          <w:rtl w:val="0"/>
          <w:lang w:val="ru-RU"/>
        </w:rPr>
        <w:t>кінців сухожилля перманентною лігатурою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іммобілізація кінцівки для послаблення натягу сухожилля</w:t>
      </w:r>
      <w:r>
        <w:rPr>
          <w:rFonts w:ascii="Times New Roman" w:hAnsi="Times New Roman"/>
          <w:sz w:val="20"/>
          <w:szCs w:val="20"/>
          <w:rtl w:val="0"/>
          <w:lang w:val="ru-RU"/>
        </w:rPr>
        <w:t>.</w:t>
      </w:r>
    </w:p>
    <w:p>
      <w:pPr>
        <w:pStyle w:val="По умолчанию A"/>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Мікрохірургічний шов нерва</w:t>
      </w:r>
    </w:p>
    <w:p>
      <w:pPr>
        <w:pStyle w:val="По умолчанию A"/>
        <w:spacing w:before="0"/>
        <w:jc w:val="both"/>
        <w:rPr>
          <w:rFonts w:ascii="Times New Roman" w:cs="Times New Roman" w:hAnsi="Times New Roman" w:eastAsia="Times New Roman"/>
          <w:sz w:val="20"/>
          <w:szCs w:val="20"/>
        </w:rPr>
      </w:pPr>
      <w:bookmarkStart w:name="_Hlk79560224" w:id="53"/>
      <w:r>
        <w:rPr>
          <w:rFonts w:ascii="Times New Roman" w:hAnsi="Times New Roman" w:hint="default"/>
          <w:sz w:val="20"/>
          <w:szCs w:val="20"/>
          <w:rtl w:val="0"/>
          <w:lang w:val="ru-RU"/>
        </w:rPr>
        <w:t>Для успішної реінервації використовують інтра</w:t>
      </w:r>
      <w:r>
        <w:rPr>
          <w:rFonts w:ascii="Times New Roman" w:hAnsi="Times New Roman"/>
          <w:sz w:val="20"/>
          <w:szCs w:val="20"/>
          <w:rtl w:val="0"/>
          <w:lang w:val="ru-RU"/>
        </w:rPr>
        <w:t>-</w:t>
      </w:r>
      <w:r>
        <w:rPr>
          <w:rFonts w:ascii="Times New Roman" w:hAnsi="Times New Roman" w:hint="default"/>
          <w:sz w:val="20"/>
          <w:szCs w:val="20"/>
          <w:rtl w:val="0"/>
          <w:lang w:val="ru-RU"/>
        </w:rPr>
        <w:t>або периневральний шви</w:t>
      </w:r>
      <w:r>
        <w:rPr>
          <w:rFonts w:ascii="Times New Roman" w:hAnsi="Times New Roman"/>
          <w:sz w:val="20"/>
          <w:szCs w:val="20"/>
          <w:rtl w:val="0"/>
          <w:lang w:val="ru-RU"/>
        </w:rPr>
        <w:t xml:space="preserve">. </w:t>
      </w:r>
      <w:bookmarkEnd w:id="53"/>
      <w:r>
        <w:rPr>
          <w:rFonts w:ascii="Times New Roman" w:hAnsi="Times New Roman" w:hint="default"/>
          <w:sz w:val="20"/>
          <w:szCs w:val="20"/>
          <w:rtl w:val="0"/>
          <w:lang w:val="ru-RU"/>
        </w:rPr>
        <w:t>Епіневральні шви використовують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головним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підтримуючі</w:t>
      </w:r>
      <w:r>
        <w:rPr>
          <w:rFonts w:ascii="Times New Roman" w:hAnsi="Times New Roman"/>
          <w:sz w:val="20"/>
          <w:szCs w:val="20"/>
          <w:rtl w:val="0"/>
          <w:lang w:val="ru-RU"/>
        </w:rPr>
        <w:t xml:space="preserve">. </w:t>
      </w:r>
      <w:bookmarkStart w:name="_Hlk79560276" w:id="54"/>
      <w:r>
        <w:rPr>
          <w:rFonts w:ascii="Times New Roman" w:hAnsi="Times New Roman" w:hint="default"/>
          <w:sz w:val="20"/>
          <w:szCs w:val="20"/>
          <w:rtl w:val="0"/>
          <w:lang w:val="ru-RU"/>
        </w:rPr>
        <w:t>Шов пучків нерва має бути вузловим</w:t>
      </w:r>
      <w:r>
        <w:rPr>
          <w:rFonts w:ascii="Times New Roman" w:hAnsi="Times New Roman"/>
          <w:sz w:val="20"/>
          <w:szCs w:val="20"/>
          <w:rtl w:val="0"/>
          <w:lang w:val="ru-RU"/>
        </w:rPr>
        <w:t>.</w:t>
      </w:r>
      <w:bookmarkEnd w:id="54"/>
    </w:p>
    <w:p>
      <w:pPr>
        <w:pStyle w:val="По умолчанию A"/>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Анатомічна класифікація клаптів</w:t>
      </w:r>
      <w:r>
        <w:rPr>
          <w:rFonts w:ascii="Times New Roman" w:hAnsi="Times New Roman"/>
          <w:sz w:val="20"/>
          <w:szCs w:val="20"/>
          <w:rtl w:val="0"/>
          <w:lang w:val="ru-RU"/>
        </w:rPr>
        <w:t>:</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лобний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скроневий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позадувушний</w:t>
      </w:r>
      <w:r>
        <w:rPr>
          <w:rFonts w:ascii="Times New Roman" w:hAnsi="Times New Roman"/>
          <w:sz w:val="20"/>
          <w:szCs w:val="20"/>
          <w:rtl w:val="0"/>
          <w:lang w:val="ru-RU"/>
        </w:rPr>
        <w:t>.</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тулуба</w:t>
      </w:r>
      <w:r>
        <w:rPr>
          <w:rFonts w:ascii="Times New Roman" w:hAnsi="Times New Roman"/>
          <w:sz w:val="20"/>
          <w:szCs w:val="20"/>
          <w:rtl w:val="0"/>
          <w:lang w:val="ru-RU"/>
        </w:rPr>
        <w:t xml:space="preserve">: </w:t>
      </w:r>
      <w:r>
        <w:rPr>
          <w:rFonts w:ascii="Arial Unicode MS" w:hAnsi="Arial Unicode MS" w:hint="default"/>
          <w:sz w:val="20"/>
          <w:szCs w:val="20"/>
          <w:rtl w:val="1"/>
          <w:lang w:val="ar-SA" w:bidi="ar-SA"/>
        </w:rPr>
        <w:t>великого грудного м‘яза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малого грудного м’яза</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спини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найширшого м’язу спини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переднього зубчастого м‘язу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лопатковий клапоть</w:t>
      </w:r>
      <w:r>
        <w:rPr>
          <w:rFonts w:ascii="Times New Roman" w:hAnsi="Times New Roman"/>
          <w:sz w:val="20"/>
          <w:szCs w:val="20"/>
          <w:rtl w:val="0"/>
          <w:lang w:val="ru-RU"/>
        </w:rPr>
        <w:t>.</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Реберні клапті</w:t>
      </w:r>
      <w:r>
        <w:rPr>
          <w:rFonts w:ascii="Times New Roman" w:hAnsi="Times New Roman"/>
          <w:sz w:val="20"/>
          <w:szCs w:val="20"/>
          <w:rtl w:val="0"/>
          <w:lang w:val="ru-RU"/>
        </w:rPr>
        <w:t>.</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плеча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дельтоподібний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медіальний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латеральний</w:t>
      </w:r>
      <w:r>
        <w:rPr>
          <w:rFonts w:ascii="Times New Roman" w:hAnsi="Times New Roman"/>
          <w:sz w:val="20"/>
          <w:szCs w:val="20"/>
          <w:rtl w:val="0"/>
          <w:lang w:val="ru-RU"/>
        </w:rPr>
        <w:t>.</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передпліччя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променевий клапоть передпліччя </w:t>
      </w:r>
      <w:r>
        <w:rPr>
          <w:rFonts w:ascii="Times New Roman" w:hAnsi="Times New Roman"/>
          <w:sz w:val="20"/>
          <w:szCs w:val="20"/>
          <w:rtl w:val="0"/>
          <w:lang w:val="ru-RU"/>
        </w:rPr>
        <w:t>("</w:t>
      </w:r>
      <w:r>
        <w:rPr>
          <w:rFonts w:ascii="Times New Roman" w:hAnsi="Times New Roman" w:hint="default"/>
          <w:sz w:val="20"/>
          <w:szCs w:val="20"/>
          <w:rtl w:val="0"/>
          <w:lang w:val="ru-RU"/>
        </w:rPr>
        <w:t>китайський 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ліктьовий</w:t>
      </w:r>
      <w:r>
        <w:rPr>
          <w:rFonts w:ascii="Times New Roman" w:hAnsi="Times New Roman"/>
          <w:sz w:val="20"/>
          <w:szCs w:val="20"/>
          <w:rtl w:val="0"/>
          <w:lang w:val="ru-RU"/>
        </w:rPr>
        <w:t>.</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передньої черевної стінки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клапті прямого м‘яза живота</w:t>
      </w:r>
      <w:r>
        <w:rPr>
          <w:rFonts w:ascii="Times New Roman" w:hAnsi="Times New Roman"/>
          <w:sz w:val="20"/>
          <w:szCs w:val="20"/>
          <w:rtl w:val="0"/>
          <w:lang w:val="ru-RU"/>
        </w:rPr>
        <w:t>.</w:t>
      </w:r>
    </w:p>
    <w:p>
      <w:pPr>
        <w:pStyle w:val="По умолчанию A"/>
        <w:numPr>
          <w:ilvl w:val="0"/>
          <w:numId w:val="175"/>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пахвинної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пахвинний 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 гребня крила клубової кістки</w:t>
      </w:r>
      <w:r>
        <w:rPr>
          <w:rFonts w:ascii="Times New Roman" w:hAnsi="Times New Roman"/>
          <w:sz w:val="20"/>
          <w:szCs w:val="20"/>
          <w:rtl w:val="0"/>
          <w:lang w:val="ru-RU"/>
        </w:rPr>
        <w:t>.</w:t>
      </w:r>
    </w:p>
    <w:p>
      <w:pPr>
        <w:pStyle w:val="По умолчанию A"/>
        <w:numPr>
          <w:ilvl w:val="0"/>
          <w:numId w:val="17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сідничної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верхній сідничний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нижній сідничний</w:t>
      </w:r>
      <w:r>
        <w:rPr>
          <w:rFonts w:ascii="Times New Roman" w:hAnsi="Times New Roman"/>
          <w:sz w:val="20"/>
          <w:szCs w:val="20"/>
          <w:rtl w:val="0"/>
          <w:lang w:val="ru-RU"/>
        </w:rPr>
        <w:t>.</w:t>
      </w:r>
    </w:p>
    <w:p>
      <w:pPr>
        <w:pStyle w:val="По умолчанию A"/>
        <w:numPr>
          <w:ilvl w:val="0"/>
          <w:numId w:val="17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стегна</w:t>
      </w:r>
      <w:r>
        <w:rPr>
          <w:rFonts w:ascii="Times New Roman" w:hAnsi="Times New Roman"/>
          <w:sz w:val="20"/>
          <w:szCs w:val="20"/>
          <w:rtl w:val="0"/>
          <w:lang w:val="ru-RU"/>
        </w:rPr>
        <w:t xml:space="preserve">: </w:t>
      </w:r>
      <w:r>
        <w:rPr>
          <w:rFonts w:ascii="Arial Unicode MS" w:hAnsi="Arial Unicode MS" w:hint="default"/>
          <w:sz w:val="20"/>
          <w:szCs w:val="20"/>
          <w:rtl w:val="1"/>
          <w:lang w:val="ar-SA" w:bidi="ar-SA"/>
        </w:rPr>
        <w:t>клапоть м‘яза</w:t>
      </w:r>
      <w:r>
        <w:rPr>
          <w:rFonts w:ascii="Times New Roman" w:hAnsi="Times New Roman"/>
          <w:sz w:val="20"/>
          <w:szCs w:val="20"/>
          <w:rtl w:val="0"/>
          <w:lang w:val="ru-RU"/>
        </w:rPr>
        <w:t>-</w:t>
      </w:r>
      <w:r>
        <w:rPr>
          <w:rFonts w:ascii="Times New Roman" w:hAnsi="Times New Roman" w:hint="default"/>
          <w:sz w:val="20"/>
          <w:szCs w:val="20"/>
          <w:rtl w:val="0"/>
          <w:lang w:val="ru-RU"/>
        </w:rPr>
        <w:t>натягувача широкої фасції</w:t>
      </w:r>
      <w:r>
        <w:rPr>
          <w:rFonts w:ascii="Times New Roman" w:hAnsi="Times New Roman"/>
          <w:sz w:val="20"/>
          <w:szCs w:val="20"/>
          <w:rtl w:val="0"/>
          <w:lang w:val="ru-RU"/>
        </w:rPr>
        <w:t xml:space="preserve">, </w:t>
      </w:r>
      <w:r>
        <w:rPr>
          <w:rFonts w:ascii="Arial Unicode MS" w:hAnsi="Arial Unicode MS" w:hint="default"/>
          <w:sz w:val="20"/>
          <w:szCs w:val="20"/>
          <w:rtl w:val="1"/>
          <w:lang w:val="ar-SA" w:bidi="ar-SA"/>
        </w:rPr>
        <w:t>тонкого м‘яза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зовнішні шкірно</w:t>
      </w:r>
      <w:r>
        <w:rPr>
          <w:rFonts w:ascii="Times New Roman" w:hAnsi="Times New Roman"/>
          <w:sz w:val="20"/>
          <w:szCs w:val="20"/>
          <w:rtl w:val="0"/>
          <w:lang w:val="ru-RU"/>
        </w:rPr>
        <w:t>-</w:t>
      </w:r>
      <w:r>
        <w:rPr>
          <w:rFonts w:ascii="Times New Roman" w:hAnsi="Times New Roman" w:hint="default"/>
          <w:sz w:val="20"/>
          <w:szCs w:val="20"/>
          <w:rtl w:val="0"/>
          <w:lang w:val="ru-RU"/>
        </w:rPr>
        <w:t>фасціальні клапті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медіальний шкірно</w:t>
      </w:r>
      <w:r>
        <w:rPr>
          <w:rFonts w:ascii="Times New Roman" w:hAnsi="Times New Roman"/>
          <w:sz w:val="20"/>
          <w:szCs w:val="20"/>
          <w:rtl w:val="0"/>
          <w:lang w:val="ru-RU"/>
        </w:rPr>
        <w:t>-</w:t>
      </w:r>
      <w:r>
        <w:rPr>
          <w:rFonts w:ascii="Times New Roman" w:hAnsi="Times New Roman" w:hint="default"/>
          <w:sz w:val="20"/>
          <w:szCs w:val="20"/>
          <w:rtl w:val="0"/>
          <w:lang w:val="ru-RU"/>
        </w:rPr>
        <w:t>фасціальний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має в складі прямий м‘яз стегна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підшкірний </w:t>
      </w:r>
      <w:r>
        <w:rPr>
          <w:rFonts w:ascii="Times New Roman" w:hAnsi="Times New Roman"/>
          <w:sz w:val="20"/>
          <w:szCs w:val="20"/>
          <w:rtl w:val="0"/>
          <w:lang w:val="ru-RU"/>
        </w:rPr>
        <w:t>(</w:t>
      </w:r>
      <w:r>
        <w:rPr>
          <w:rFonts w:ascii="Times New Roman" w:hAnsi="Times New Roman" w:hint="default"/>
          <w:sz w:val="20"/>
          <w:szCs w:val="20"/>
          <w:rtl w:val="0"/>
          <w:lang w:val="ru-RU"/>
        </w:rPr>
        <w:t>сафенний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w:t>
      </w:r>
      <w:r>
        <w:rPr>
          <w:rFonts w:ascii="Times New Roman" w:hAnsi="Times New Roman"/>
          <w:sz w:val="20"/>
          <w:szCs w:val="20"/>
          <w:rtl w:val="0"/>
          <w:lang w:val="ru-RU"/>
        </w:rPr>
        <w:t>.</w:t>
      </w:r>
    </w:p>
    <w:p>
      <w:pPr>
        <w:pStyle w:val="По умолчанию A"/>
        <w:numPr>
          <w:ilvl w:val="0"/>
          <w:numId w:val="17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гомілок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трансплантат з малогомілкової кістки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литковий шкірно</w:t>
      </w:r>
      <w:r>
        <w:rPr>
          <w:rFonts w:ascii="Times New Roman" w:hAnsi="Times New Roman"/>
          <w:sz w:val="20"/>
          <w:szCs w:val="20"/>
          <w:rtl w:val="0"/>
          <w:lang w:val="ru-RU"/>
        </w:rPr>
        <w:t>-</w:t>
      </w:r>
      <w:r>
        <w:rPr>
          <w:rFonts w:ascii="Times New Roman" w:hAnsi="Times New Roman" w:hint="default"/>
          <w:sz w:val="20"/>
          <w:szCs w:val="20"/>
          <w:rtl w:val="0"/>
          <w:lang w:val="ru-RU"/>
        </w:rPr>
        <w:t>м’язовий клапоть</w:t>
      </w:r>
      <w:r>
        <w:rPr>
          <w:rFonts w:ascii="Times New Roman" w:hAnsi="Times New Roman"/>
          <w:sz w:val="20"/>
          <w:szCs w:val="20"/>
          <w:rtl w:val="0"/>
          <w:lang w:val="ru-RU"/>
        </w:rPr>
        <w:t>.</w:t>
      </w:r>
    </w:p>
    <w:p>
      <w:pPr>
        <w:pStyle w:val="По умолчанию A"/>
        <w:numPr>
          <w:ilvl w:val="0"/>
          <w:numId w:val="17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стопи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 з першого міжпальцевого проміжку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пальців </w:t>
      </w:r>
      <w:r>
        <w:rPr>
          <w:rFonts w:ascii="Times New Roman" w:hAnsi="Times New Roman"/>
          <w:sz w:val="20"/>
          <w:szCs w:val="20"/>
          <w:rtl w:val="0"/>
          <w:lang w:val="ru-RU"/>
        </w:rPr>
        <w:t>(</w:t>
      </w:r>
      <w:r>
        <w:rPr>
          <w:rFonts w:ascii="Times New Roman" w:hAnsi="Times New Roman" w:hint="default"/>
          <w:sz w:val="20"/>
          <w:szCs w:val="20"/>
          <w:rtl w:val="0"/>
          <w:lang w:val="ru-RU"/>
        </w:rPr>
        <w:t>перший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другий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стопи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медіальний підошовний клапоть</w:t>
      </w:r>
    </w:p>
    <w:p>
      <w:pPr>
        <w:pStyle w:val="По умолчанию A"/>
        <w:numPr>
          <w:ilvl w:val="0"/>
          <w:numId w:val="17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Великий сальник</w:t>
      </w:r>
      <w:r>
        <w:rPr>
          <w:rFonts w:ascii="Times New Roman" w:hAnsi="Times New Roman"/>
          <w:sz w:val="20"/>
          <w:szCs w:val="20"/>
          <w:rtl w:val="0"/>
          <w:lang w:val="ru-RU"/>
        </w:rPr>
        <w:t>.</w:t>
      </w:r>
    </w:p>
    <w:p>
      <w:pPr>
        <w:pStyle w:val="По умолчанию A"/>
        <w:numPr>
          <w:ilvl w:val="0"/>
          <w:numId w:val="17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Кишкові трансплантати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сегмент тонкої кишки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сегмент ободової кишки</w:t>
      </w:r>
      <w:r>
        <w:rPr>
          <w:rFonts w:ascii="Times New Roman" w:hAnsi="Times New Roman"/>
          <w:sz w:val="20"/>
          <w:szCs w:val="20"/>
          <w:rtl w:val="0"/>
          <w:lang w:val="ru-RU"/>
        </w:rPr>
        <w:t>.</w:t>
      </w:r>
    </w:p>
    <w:p>
      <w:pPr>
        <w:pStyle w:val="По умолчанию A"/>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Реципієнтні зони</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Доступ до</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Зовнішньої</w:t>
      </w:r>
      <w:r>
        <w:rPr>
          <w:rFonts w:ascii="Times New Roman" w:hAnsi="Times New Roman"/>
          <w:outline w:val="0"/>
          <w:color w:val="ff0000"/>
          <w:sz w:val="20"/>
          <w:szCs w:val="20"/>
          <w:u w:color="ff0000"/>
          <w:rtl w:val="0"/>
          <w:lang w:val="ru-RU"/>
          <w14:textFill>
            <w14:solidFill>
              <w14:srgbClr w14:val="FF0000"/>
            </w14:solidFill>
          </w14:textFill>
        </w:rPr>
        <w:t xml:space="preserve"> </w:t>
      </w:r>
      <w:r>
        <w:rPr>
          <w:rFonts w:ascii="Times New Roman" w:hAnsi="Times New Roman" w:hint="default"/>
          <w:sz w:val="20"/>
          <w:szCs w:val="20"/>
          <w:rtl w:val="0"/>
          <w:lang w:val="ru-RU"/>
        </w:rPr>
        <w:t>вона артерії та її гілок</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Пахвинної артерії та її гілок</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Внутрішньої грудної артерії</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Плечової артерії та середньої третини плеча</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Плечової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ліктьової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променевої артерій в ліктьовій ямці</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Променевої артерії та венам передпліччя</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Променевої артерії в анатомічній табакерці</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Ліктьової артерії</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Верхньої сідничної артерії</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Стегнової артерії і вени в стегновому трикутнику та Гунтерового каналу </w:t>
      </w:r>
      <w:r>
        <w:rPr>
          <w:rFonts w:ascii="Times New Roman" w:hAnsi="Times New Roman"/>
          <w:sz w:val="20"/>
          <w:szCs w:val="20"/>
          <w:rtl w:val="0"/>
          <w:lang w:val="ru-RU"/>
        </w:rPr>
        <w:t>(</w:t>
      </w:r>
      <w:r>
        <w:rPr>
          <w:rFonts w:ascii="Times New Roman" w:hAnsi="Times New Roman" w:hint="default"/>
          <w:sz w:val="20"/>
          <w:szCs w:val="20"/>
          <w:rtl w:val="0"/>
          <w:lang w:val="ru-RU"/>
        </w:rPr>
        <w:t>привідного</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Медіальний доступ до підколінної артерії </w:t>
      </w:r>
      <w:r>
        <w:rPr>
          <w:rFonts w:ascii="Times New Roman" w:hAnsi="Times New Roman"/>
          <w:sz w:val="20"/>
          <w:szCs w:val="20"/>
          <w:rtl w:val="0"/>
          <w:lang w:val="ru-RU"/>
        </w:rPr>
        <w:t>(</w:t>
      </w:r>
      <w:r>
        <w:rPr>
          <w:rFonts w:ascii="Times New Roman" w:hAnsi="Times New Roman" w:hint="default"/>
          <w:sz w:val="20"/>
          <w:szCs w:val="20"/>
          <w:rtl w:val="0"/>
          <w:lang w:val="ru-RU"/>
        </w:rPr>
        <w:t>через Жоберову ямку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через підколінну ямку</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Передньої великогомілкової артерії в верхній та нижній половині литки</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Тильної артерії стопи</w:t>
      </w:r>
      <w:r>
        <w:rPr>
          <w:rFonts w:ascii="Times New Roman" w:hAnsi="Times New Roman"/>
          <w:sz w:val="20"/>
          <w:szCs w:val="20"/>
          <w:rtl w:val="0"/>
          <w:lang w:val="ru-RU"/>
        </w:rPr>
        <w:t>.</w:t>
      </w:r>
    </w:p>
    <w:p>
      <w:pPr>
        <w:pStyle w:val="По умолчанию A"/>
        <w:numPr>
          <w:ilvl w:val="0"/>
          <w:numId w:val="178"/>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Задньої великогомілкової артерії в верхній третині </w:t>
      </w:r>
      <w:r>
        <w:rPr>
          <w:rFonts w:ascii="Times New Roman" w:hAnsi="Times New Roman"/>
          <w:sz w:val="20"/>
          <w:szCs w:val="20"/>
          <w:rtl w:val="0"/>
          <w:lang w:val="ru-RU"/>
        </w:rPr>
        <w:t>(</w:t>
      </w:r>
      <w:r>
        <w:rPr>
          <w:rFonts w:ascii="Times New Roman" w:hAnsi="Times New Roman" w:hint="default"/>
          <w:sz w:val="20"/>
          <w:szCs w:val="20"/>
          <w:rtl w:val="0"/>
          <w:lang w:val="ru-RU"/>
        </w:rPr>
        <w:t>литково</w:t>
      </w:r>
      <w:r>
        <w:rPr>
          <w:rFonts w:ascii="Times New Roman" w:hAnsi="Times New Roman"/>
          <w:sz w:val="20"/>
          <w:szCs w:val="20"/>
          <w:rtl w:val="0"/>
          <w:lang w:val="ru-RU"/>
        </w:rPr>
        <w:t>-</w:t>
      </w:r>
      <w:r>
        <w:rPr>
          <w:rFonts w:ascii="Times New Roman" w:hAnsi="Times New Roman" w:hint="default"/>
          <w:sz w:val="20"/>
          <w:szCs w:val="20"/>
          <w:rtl w:val="0"/>
          <w:lang w:val="ru-RU"/>
        </w:rPr>
        <w:t>підколінному каналі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медіальною кісточкою</w:t>
      </w:r>
      <w:r>
        <w:rPr>
          <w:rFonts w:ascii="Times New Roman" w:hAnsi="Times New Roman"/>
          <w:sz w:val="20"/>
          <w:szCs w:val="20"/>
          <w:rtl w:val="0"/>
          <w:lang w:val="ru-RU"/>
        </w:rPr>
        <w:t>.</w:t>
      </w:r>
    </w:p>
    <w:p>
      <w:pPr>
        <w:pStyle w:val="Normal.0"/>
        <w:spacing w:before="100"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18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Коли та де в Україні було створене перше відділення яке займалось судинними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мікросудинними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сухожилковими швами та швами нерва</w:t>
      </w:r>
      <w:r>
        <w:rPr>
          <w:rFonts w:ascii="Times New Roman" w:hAnsi="Times New Roman"/>
          <w:sz w:val="20"/>
          <w:szCs w:val="20"/>
          <w:rtl w:val="0"/>
          <w:lang w:val="ru-RU"/>
        </w:rPr>
        <w:t>?</w:t>
      </w:r>
    </w:p>
    <w:p>
      <w:pPr>
        <w:pStyle w:val="List Paragraph"/>
        <w:numPr>
          <w:ilvl w:val="0"/>
          <w:numId w:val="18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Який недолік місцевої пластики</w:t>
      </w:r>
      <w:r>
        <w:rPr>
          <w:rFonts w:ascii="Times New Roman" w:hAnsi="Times New Roman"/>
          <w:sz w:val="20"/>
          <w:szCs w:val="20"/>
          <w:rtl w:val="0"/>
          <w:lang w:val="ru-RU"/>
        </w:rPr>
        <w:t>?</w:t>
      </w:r>
    </w:p>
    <w:p>
      <w:pPr>
        <w:pStyle w:val="List Paragraph"/>
        <w:numPr>
          <w:ilvl w:val="0"/>
          <w:numId w:val="18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типи мігруючого клаптя</w:t>
      </w:r>
      <w:r>
        <w:rPr>
          <w:rFonts w:ascii="Times New Roman" w:hAnsi="Times New Roman"/>
          <w:sz w:val="20"/>
          <w:szCs w:val="20"/>
          <w:rtl w:val="0"/>
          <w:lang w:val="ru-RU"/>
        </w:rPr>
        <w:t>.</w:t>
      </w:r>
    </w:p>
    <w:p>
      <w:pPr>
        <w:pStyle w:val="List Paragraph"/>
        <w:numPr>
          <w:ilvl w:val="0"/>
          <w:numId w:val="18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Під яким кутом накладається перших два шва при формуванні анастомозу «кінець в кінець» А</w:t>
      </w:r>
      <w:r>
        <w:rPr>
          <w:rFonts w:ascii="Times New Roman" w:hAnsi="Times New Roman"/>
          <w:sz w:val="20"/>
          <w:szCs w:val="20"/>
          <w:rtl w:val="0"/>
          <w:lang w:val="ru-RU"/>
        </w:rPr>
        <w:t>.</w:t>
      </w:r>
      <w:r>
        <w:rPr>
          <w:rFonts w:ascii="Times New Roman" w:hAnsi="Times New Roman" w:hint="default"/>
          <w:sz w:val="20"/>
          <w:szCs w:val="20"/>
          <w:rtl w:val="0"/>
          <w:lang w:val="ru-RU"/>
        </w:rPr>
        <w:t>Сагге</w:t>
      </w:r>
      <w:r>
        <w:rPr>
          <w:rFonts w:ascii="Times New Roman" w:hAnsi="Times New Roman"/>
          <w:sz w:val="20"/>
          <w:szCs w:val="20"/>
          <w:rtl w:val="0"/>
          <w:lang w:val="ru-RU"/>
        </w:rPr>
        <w:t>l?</w:t>
      </w:r>
    </w:p>
    <w:p>
      <w:pPr>
        <w:pStyle w:val="List Paragraph"/>
        <w:numPr>
          <w:ilvl w:val="0"/>
          <w:numId w:val="18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особливості має сухожилок при травмі</w:t>
      </w:r>
      <w:r>
        <w:rPr>
          <w:rFonts w:ascii="Times New Roman" w:hAnsi="Times New Roman"/>
          <w:sz w:val="20"/>
          <w:szCs w:val="20"/>
          <w:rtl w:val="0"/>
          <w:lang w:val="ru-RU"/>
        </w:rPr>
        <w:t>?</w:t>
      </w:r>
    </w:p>
    <w:p>
      <w:pPr>
        <w:pStyle w:val="List Paragraph"/>
        <w:numPr>
          <w:ilvl w:val="0"/>
          <w:numId w:val="180"/>
        </w:numPr>
        <w:bidi w:val="0"/>
        <w:spacing w:before="10" w:after="10" w:line="240" w:lineRule="auto"/>
        <w:ind w:right="284"/>
        <w:jc w:val="both"/>
        <w:rPr>
          <w:sz w:val="20"/>
          <w:szCs w:val="20"/>
          <w:rtl w:val="0"/>
          <w:lang w:val="ru-RU"/>
        </w:rPr>
        <w:sectPr>
          <w:type w:val="continuous"/>
          <w:pgSz w:w="8400" w:h="11900" w:orient="portrait"/>
          <w:pgMar w:top="0" w:right="1134" w:bottom="0" w:left="851" w:header="284" w:footer="284"/>
          <w:pgNumType w:start="0"/>
          <w:bidi w:val="0"/>
        </w:sectPr>
      </w:pPr>
      <w:r>
        <w:rPr>
          <w:rFonts w:ascii="Times New Roman" w:hAnsi="Times New Roman" w:hint="default"/>
          <w:sz w:val="20"/>
          <w:szCs w:val="20"/>
          <w:rtl w:val="0"/>
          <w:lang w:val="ru-RU"/>
        </w:rPr>
        <w:t>Який має бути шов пучків нерва</w:t>
      </w:r>
      <w:r>
        <w:rPr>
          <w:rFonts w:ascii="Times New Roman" w:hAnsi="Times New Roman"/>
          <w:sz w:val="20"/>
          <w:szCs w:val="20"/>
          <w:rtl w:val="0"/>
          <w:lang w:val="ru-RU"/>
        </w:rPr>
        <w:t>?</w:t>
      </w:r>
      <w:r>
        <w:rPr>
          <w:rFonts w:ascii="Times New Roman" w:cs="Times New Roman" w:hAnsi="Times New Roman" w:eastAsia="Times New Roman"/>
          <w:sz w:val="20"/>
          <w:szCs w:val="20"/>
        </w:rPr>
      </w:r>
    </w:p>
    <w:p>
      <w:pPr>
        <w:pStyle w:val="Normal.0"/>
        <w:spacing w:line="240" w:lineRule="auto"/>
        <w:rPr>
          <w:sz w:val="20"/>
          <w:szCs w:val="20"/>
        </w:rPr>
        <w:sectPr>
          <w:type w:val="continuous"/>
          <w:pgSz w:w="8400" w:h="11900" w:orient="portrait"/>
          <w:pgMar w:top="0" w:right="1134" w:bottom="0" w:left="851" w:header="284" w:footer="284"/>
          <w:pgNumType w:start="0"/>
          <w:cols w:space="598" w:num="2" w:equalWidth="1"/>
          <w:bidi w:val="0"/>
        </w:sectPr>
      </w:pPr>
      <w:r>
        <w:rPr>
          <w:sz w:val="20"/>
          <w:szCs w:val="20"/>
        </w:rPr>
      </w:r>
    </w:p>
    <w:p>
      <w:pPr>
        <w:pStyle w:val="Body Text"/>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Після  падіння зі скейту на гострий край перила пацієнт </w:t>
      </w:r>
      <w:r>
        <w:rPr>
          <w:rFonts w:ascii="Times New Roman" w:hAnsi="Times New Roman"/>
          <w:sz w:val="20"/>
          <w:szCs w:val="20"/>
          <w:rtl w:val="0"/>
          <w:lang w:val="ru-RU"/>
        </w:rPr>
        <w:t xml:space="preserve">18 </w:t>
      </w:r>
      <w:r>
        <w:rPr>
          <w:rFonts w:ascii="Times New Roman" w:hAnsi="Times New Roman" w:hint="default"/>
          <w:sz w:val="20"/>
          <w:szCs w:val="20"/>
          <w:rtl w:val="0"/>
          <w:lang w:val="ru-RU"/>
        </w:rPr>
        <w:t>років отримав травму правої нижньої кінцівки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Об’єктивно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забито</w:t>
      </w:r>
      <w:r>
        <w:rPr>
          <w:rFonts w:ascii="Times New Roman" w:hAnsi="Times New Roman"/>
          <w:sz w:val="20"/>
          <w:szCs w:val="20"/>
          <w:rtl w:val="0"/>
          <w:lang w:val="ru-RU"/>
        </w:rPr>
        <w:t>-</w:t>
      </w:r>
      <w:r>
        <w:rPr>
          <w:rFonts w:ascii="Times New Roman" w:hAnsi="Times New Roman" w:hint="default"/>
          <w:sz w:val="20"/>
          <w:szCs w:val="20"/>
          <w:rtl w:val="0"/>
          <w:lang w:val="ru-RU"/>
        </w:rPr>
        <w:t>різана рана в нижній третині гомілки в ділянці ахіллового  сухожилля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Стопа вільно звисає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 виконує довільних рухів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Покроково опишіть тактику ведення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Вкажіть на особливості накладання сухожилкового шва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Дайте післяопераційні рекомендації</w:t>
      </w:r>
      <w:r>
        <w:rPr>
          <w:rFonts w:ascii="Times New Roman" w:hAnsi="Times New Roman"/>
          <w:sz w:val="20"/>
          <w:szCs w:val="20"/>
          <w:rtl w:val="0"/>
          <w:lang w:val="ru-RU"/>
        </w:rPr>
        <w:t>.</w:t>
      </w:r>
    </w:p>
    <w:p>
      <w:pPr>
        <w:pStyle w:val="Normal.0"/>
        <w:spacing w:line="240" w:lineRule="auto"/>
        <w:ind w:right="284"/>
        <w:rPr>
          <w:b w:val="1"/>
          <w:bCs w:val="1"/>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Normal.0"/>
        <w:spacing w:before="10" w:after="10" w:line="240" w:lineRule="auto"/>
        <w:ind w:right="284"/>
        <w:jc w:val="both"/>
        <w:rPr>
          <w:sz w:val="20"/>
          <w:szCs w:val="20"/>
        </w:rPr>
      </w:pPr>
    </w:p>
    <w:p>
      <w:pPr>
        <w:pStyle w:val="Body Text"/>
        <w:spacing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8. </w:t>
      </w:r>
      <w:r>
        <w:rPr>
          <w:rFonts w:ascii="Times New Roman" w:hAnsi="Times New Roman" w:hint="default"/>
          <w:sz w:val="20"/>
          <w:szCs w:val="20"/>
          <w:rtl w:val="0"/>
          <w:lang w:val="ru-RU"/>
        </w:rPr>
        <w:t>Застосування алопластичних матеріалів в пластичній хірургїї</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18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терміну «алопластика»</w:t>
      </w:r>
      <w:r>
        <w:rPr>
          <w:rFonts w:ascii="Times New Roman" w:hAnsi="Times New Roman"/>
          <w:sz w:val="20"/>
          <w:szCs w:val="20"/>
          <w:rtl w:val="0"/>
          <w:lang w:val="ru-RU"/>
        </w:rPr>
        <w:t>.</w:t>
      </w:r>
    </w:p>
    <w:p>
      <w:pPr>
        <w:pStyle w:val="Body Text"/>
        <w:numPr>
          <w:ilvl w:val="0"/>
          <w:numId w:val="18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терміну «імплант»</w:t>
      </w:r>
      <w:r>
        <w:rPr>
          <w:rFonts w:ascii="Times New Roman" w:hAnsi="Times New Roman"/>
          <w:sz w:val="20"/>
          <w:szCs w:val="20"/>
          <w:rtl w:val="0"/>
          <w:lang w:val="ru-RU"/>
        </w:rPr>
        <w:t>.</w:t>
      </w:r>
    </w:p>
    <w:p>
      <w:pPr>
        <w:pStyle w:val="Body Text"/>
        <w:numPr>
          <w:ilvl w:val="0"/>
          <w:numId w:val="182"/>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Що таке синдром Поланда</w:t>
      </w:r>
      <w:r>
        <w:rPr>
          <w:rFonts w:ascii="Times New Roman" w:hAnsi="Times New Roman"/>
          <w:sz w:val="20"/>
          <w:szCs w:val="20"/>
          <w:rtl w:val="0"/>
          <w:lang w:val="ru-RU"/>
        </w:rPr>
        <w:t>?</w:t>
      </w:r>
    </w:p>
    <w:p>
      <w:pPr>
        <w:pStyle w:val="Body Text"/>
        <w:spacing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 особливостями алопластичних матеріалів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їх різновидом та роллю в пластичній хірургії</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18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Вимоги до алопластичних матеріалів</w:t>
      </w:r>
      <w:r>
        <w:rPr>
          <w:rFonts w:ascii="Times New Roman" w:hAnsi="Times New Roman"/>
          <w:sz w:val="20"/>
          <w:szCs w:val="20"/>
          <w:rtl w:val="0"/>
          <w:lang w:val="ru-RU"/>
        </w:rPr>
        <w:t>.</w:t>
      </w:r>
    </w:p>
    <w:p>
      <w:pPr>
        <w:pStyle w:val="Body Text"/>
        <w:numPr>
          <w:ilvl w:val="0"/>
          <w:numId w:val="18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Де використовують алопластичні матеріали</w:t>
      </w:r>
      <w:r>
        <w:rPr>
          <w:rFonts w:ascii="Times New Roman" w:hAnsi="Times New Roman"/>
          <w:sz w:val="20"/>
          <w:szCs w:val="20"/>
          <w:rtl w:val="0"/>
          <w:lang w:val="ru-RU"/>
        </w:rPr>
        <w:t>.</w:t>
      </w:r>
    </w:p>
    <w:p>
      <w:pPr>
        <w:pStyle w:val="Body Text"/>
        <w:numPr>
          <w:ilvl w:val="0"/>
          <w:numId w:val="18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Поділ алопластичних матеіалів</w:t>
      </w:r>
      <w:r>
        <w:rPr>
          <w:rFonts w:ascii="Times New Roman" w:hAnsi="Times New Roman"/>
          <w:sz w:val="20"/>
          <w:szCs w:val="20"/>
          <w:rtl w:val="0"/>
          <w:lang w:val="ru-RU"/>
        </w:rPr>
        <w:t>.</w:t>
      </w:r>
    </w:p>
    <w:p>
      <w:pPr>
        <w:pStyle w:val="Body Text"/>
        <w:numPr>
          <w:ilvl w:val="0"/>
          <w:numId w:val="18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Покоління імплантів молочної залози</w:t>
      </w:r>
      <w:r>
        <w:rPr>
          <w:rFonts w:ascii="Times New Roman" w:hAnsi="Times New Roman"/>
          <w:sz w:val="20"/>
          <w:szCs w:val="20"/>
          <w:rtl w:val="0"/>
          <w:lang w:val="ru-RU"/>
        </w:rPr>
        <w:t>.</w:t>
      </w:r>
    </w:p>
    <w:p>
      <w:pPr>
        <w:pStyle w:val="Body Text"/>
        <w:numPr>
          <w:ilvl w:val="0"/>
          <w:numId w:val="18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імпланти молочної залози заборонені</w:t>
      </w:r>
      <w:r>
        <w:rPr>
          <w:rFonts w:ascii="Times New Roman" w:hAnsi="Times New Roman"/>
          <w:sz w:val="20"/>
          <w:szCs w:val="20"/>
          <w:rtl w:val="0"/>
          <w:lang w:val="ru-RU"/>
        </w:rPr>
        <w:t>.</w:t>
      </w:r>
    </w:p>
    <w:p>
      <w:pPr>
        <w:pStyle w:val="Body Text"/>
        <w:numPr>
          <w:ilvl w:val="0"/>
          <w:numId w:val="18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Різновиди сіток для герніопластики</w:t>
      </w:r>
      <w:r>
        <w:rPr>
          <w:rFonts w:ascii="Times New Roman" w:hAnsi="Times New Roman"/>
          <w:sz w:val="20"/>
          <w:szCs w:val="20"/>
          <w:rtl w:val="0"/>
          <w:lang w:val="ru-RU"/>
        </w:rPr>
        <w:t>.</w:t>
      </w:r>
    </w:p>
    <w:p>
      <w:pPr>
        <w:pStyle w:val="Body Text"/>
        <w:numPr>
          <w:ilvl w:val="0"/>
          <w:numId w:val="184"/>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Особливості силіконових імплантів в залежності від локалізації в тілі</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18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Вибирати алопластичний матеріал з урахуванням локалізації та анатомічних особливостей</w:t>
      </w:r>
      <w:r>
        <w:rPr>
          <w:rFonts w:ascii="Times New Roman" w:hAnsi="Times New Roman"/>
          <w:sz w:val="20"/>
          <w:szCs w:val="20"/>
          <w:rtl w:val="0"/>
          <w:lang w:val="ru-RU"/>
        </w:rPr>
        <w:t>;</w:t>
      </w:r>
    </w:p>
    <w:p>
      <w:pPr>
        <w:pStyle w:val="Body Text"/>
        <w:numPr>
          <w:ilvl w:val="0"/>
          <w:numId w:val="18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Аналізувати різновиди імплантів за їх основними характеристиками</w:t>
      </w:r>
      <w:r>
        <w:rPr>
          <w:rFonts w:ascii="Times New Roman" w:hAnsi="Times New Roman"/>
          <w:sz w:val="20"/>
          <w:szCs w:val="20"/>
          <w:rtl w:val="0"/>
          <w:lang w:val="ru-RU"/>
        </w:rPr>
        <w:t>;</w:t>
      </w:r>
    </w:p>
    <w:p>
      <w:pPr>
        <w:pStyle w:val="Body Text"/>
        <w:numPr>
          <w:ilvl w:val="0"/>
          <w:numId w:val="18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Прогнозувати вплив імплантів різних видів на оточуючі тканини</w:t>
      </w:r>
      <w:r>
        <w:rPr>
          <w:rFonts w:ascii="Times New Roman" w:hAnsi="Times New Roman"/>
          <w:sz w:val="20"/>
          <w:szCs w:val="20"/>
          <w:rtl w:val="0"/>
          <w:lang w:val="ru-RU"/>
        </w:rPr>
        <w:t>;</w:t>
      </w:r>
    </w:p>
    <w:p>
      <w:pPr>
        <w:pStyle w:val="Body Text"/>
        <w:numPr>
          <w:ilvl w:val="0"/>
          <w:numId w:val="18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Підбирати імплант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звертаючи увагу на естетичну та функціональну характеристики</w:t>
      </w:r>
    </w:p>
    <w:p>
      <w:pPr>
        <w:pStyle w:val="Body Text"/>
        <w:numPr>
          <w:ilvl w:val="0"/>
          <w:numId w:val="186"/>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Фіксувати імплант</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Вимоги до алопдастичних матеріалів</w:t>
      </w:r>
      <w:r>
        <w:rPr>
          <w:rFonts w:ascii="Times New Roman" w:hAnsi="Times New Roman"/>
          <w:sz w:val="20"/>
          <w:szCs w:val="20"/>
          <w:rtl w:val="0"/>
          <w:lang w:val="ru-RU"/>
        </w:rPr>
        <w:t xml:space="preserve">: </w:t>
      </w:r>
    </w:p>
    <w:p>
      <w:pPr>
        <w:pStyle w:val="Body Text"/>
        <w:numPr>
          <w:ilvl w:val="0"/>
          <w:numId w:val="18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Мінімальний вплив на оточуючі тканини</w:t>
      </w:r>
      <w:r>
        <w:rPr>
          <w:rFonts w:ascii="Times New Roman" w:hAnsi="Times New Roman"/>
          <w:sz w:val="20"/>
          <w:szCs w:val="20"/>
          <w:rtl w:val="0"/>
          <w:lang w:val="ru-RU"/>
        </w:rPr>
        <w:t>.</w:t>
      </w:r>
    </w:p>
    <w:p>
      <w:pPr>
        <w:pStyle w:val="Body Text"/>
        <w:numPr>
          <w:ilvl w:val="0"/>
          <w:numId w:val="18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Відсутність деформацій та дифузії матеріалу імпланта з часом та під впливом м’язових рухів</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Використовуються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головним чином у реконструкції носу </w:t>
      </w:r>
      <w:r>
        <w:rPr>
          <w:rFonts w:ascii="Times New Roman" w:hAnsi="Times New Roman"/>
          <w:sz w:val="20"/>
          <w:szCs w:val="20"/>
          <w:rtl w:val="0"/>
          <w:lang w:val="ru-RU"/>
        </w:rPr>
        <w:t>(</w:t>
      </w:r>
      <w:r>
        <w:rPr>
          <w:rFonts w:ascii="Times New Roman" w:hAnsi="Times New Roman" w:hint="default"/>
          <w:sz w:val="20"/>
          <w:szCs w:val="20"/>
          <w:rtl w:val="0"/>
          <w:lang w:val="ru-RU"/>
        </w:rPr>
        <w:t>силіконові конструкції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молочної залози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абдомінопластиці </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Герніопластика з закриттям дефекту проленовую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сіткою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останні роки розвиток отримало застосування зовнішніх </w:t>
      </w:r>
      <w:r>
        <w:rPr>
          <w:rFonts w:ascii="Times New Roman" w:hAnsi="Times New Roman"/>
          <w:sz w:val="20"/>
          <w:szCs w:val="20"/>
          <w:rtl w:val="0"/>
          <w:lang w:val="ru-RU"/>
        </w:rPr>
        <w:t>(</w:t>
      </w:r>
      <w:r>
        <w:rPr>
          <w:rFonts w:ascii="Times New Roman" w:hAnsi="Times New Roman" w:hint="default"/>
          <w:sz w:val="20"/>
          <w:szCs w:val="20"/>
          <w:rtl w:val="0"/>
          <w:lang w:val="ru-RU"/>
        </w:rPr>
        <w:t>екзо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протезів вуха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пальців тощо</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У хірургії обличчя </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використовують лицьові імпланти </w:t>
      </w:r>
      <w:r>
        <w:rPr>
          <w:rFonts w:ascii="Times New Roman" w:hAnsi="Times New Roman"/>
          <w:sz w:val="20"/>
          <w:szCs w:val="20"/>
          <w:rtl w:val="0"/>
          <w:lang w:val="ru-RU"/>
        </w:rPr>
        <w:t>(</w:t>
      </w:r>
      <w:r>
        <w:rPr>
          <w:rFonts w:ascii="Times New Roman" w:hAnsi="Times New Roman" w:hint="default"/>
          <w:sz w:val="20"/>
          <w:szCs w:val="20"/>
          <w:rtl w:val="0"/>
          <w:lang w:val="ru-RU"/>
        </w:rPr>
        <w:t>верхньої та нижньої щелеп</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підборіддя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Виділяють функціональні імпланти </w:t>
      </w:r>
      <w:r>
        <w:rPr>
          <w:rFonts w:ascii="Times New Roman" w:hAnsi="Times New Roman"/>
          <w:sz w:val="20"/>
          <w:szCs w:val="20"/>
          <w:rtl w:val="0"/>
          <w:lang w:val="ru-RU"/>
        </w:rPr>
        <w:t>(</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нижньої щелепи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естетичні </w:t>
      </w:r>
      <w:r>
        <w:rPr>
          <w:rFonts w:ascii="Times New Roman" w:hAnsi="Times New Roman"/>
          <w:sz w:val="20"/>
          <w:szCs w:val="20"/>
          <w:rtl w:val="0"/>
          <w:lang w:val="ru-RU"/>
        </w:rPr>
        <w:t>(</w:t>
      </w:r>
      <w:r>
        <w:rPr>
          <w:rFonts w:ascii="Times New Roman" w:hAnsi="Times New Roman" w:hint="default"/>
          <w:sz w:val="20"/>
          <w:szCs w:val="20"/>
          <w:rtl w:val="0"/>
          <w:lang w:val="ru-RU"/>
        </w:rPr>
        <w:t>верхня щелепа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ніс</w:t>
      </w:r>
      <w:r>
        <w:rPr>
          <w:rFonts w:ascii="Times New Roman" w:hAnsi="Times New Roman"/>
          <w:sz w:val="20"/>
          <w:szCs w:val="20"/>
          <w:rtl w:val="0"/>
          <w:lang w:val="ru-RU"/>
        </w:rPr>
        <w:t xml:space="preserve">. </w:t>
      </w:r>
      <w:r>
        <w:rPr>
          <w:rFonts w:ascii="Times New Roman" w:hAnsi="Times New Roman" w:hint="default"/>
          <w:sz w:val="20"/>
          <w:szCs w:val="20"/>
          <w:rtl w:val="0"/>
          <w:lang w:val="ru-RU"/>
        </w:rPr>
        <w:t>Функціональні імплантанти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металеві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наприклад </w:t>
      </w:r>
      <w:bookmarkStart w:name="_Hlk79492752" w:id="55"/>
      <w:r>
        <w:rPr>
          <w:rFonts w:ascii="Times New Roman" w:hAnsi="Times New Roman" w:hint="default"/>
          <w:sz w:val="20"/>
          <w:szCs w:val="20"/>
          <w:rtl w:val="0"/>
          <w:lang w:val="ru-RU"/>
        </w:rPr>
        <w:t>титанові</w:t>
      </w:r>
      <w:bookmarkEnd w:id="55"/>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використовують у відновлювальній щелепно</w:t>
      </w:r>
      <w:r>
        <w:rPr>
          <w:rFonts w:ascii="Times New Roman" w:hAnsi="Times New Roman"/>
          <w:sz w:val="20"/>
          <w:szCs w:val="20"/>
          <w:rtl w:val="0"/>
          <w:lang w:val="ru-RU"/>
        </w:rPr>
        <w:t>-</w:t>
      </w:r>
      <w:r>
        <w:rPr>
          <w:rFonts w:ascii="Times New Roman" w:hAnsi="Times New Roman" w:hint="default"/>
          <w:sz w:val="20"/>
          <w:szCs w:val="20"/>
          <w:rtl w:val="0"/>
          <w:lang w:val="ru-RU"/>
        </w:rPr>
        <w:t>лицьовій хірургії</w:t>
      </w:r>
      <w:r>
        <w:rPr>
          <w:rFonts w:ascii="Times New Roman" w:hAnsi="Times New Roman"/>
          <w:sz w:val="20"/>
          <w:szCs w:val="20"/>
          <w:rtl w:val="0"/>
          <w:lang w:val="ru-RU"/>
        </w:rPr>
        <w:t xml:space="preserve">. </w:t>
      </w:r>
      <w:bookmarkStart w:name="_Hlk79492642" w:id="56"/>
      <w:r>
        <w:rPr>
          <w:rFonts w:ascii="Times New Roman" w:hAnsi="Times New Roman" w:hint="default"/>
          <w:sz w:val="20"/>
          <w:szCs w:val="20"/>
          <w:rtl w:val="0"/>
          <w:lang w:val="ru-RU"/>
        </w:rPr>
        <w:t>Естетичні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найбільш поширені</w:t>
      </w:r>
      <w:r>
        <w:rPr>
          <w:rFonts w:ascii="Times New Roman" w:hAnsi="Times New Roman"/>
          <w:sz w:val="20"/>
          <w:szCs w:val="20"/>
          <w:rtl w:val="0"/>
          <w:lang w:val="ru-RU"/>
        </w:rPr>
        <w:t xml:space="preserve">- </w:t>
      </w:r>
      <w:bookmarkEnd w:id="56"/>
      <w:bookmarkStart w:name="_Hlk79492719" w:id="57"/>
      <w:r>
        <w:rPr>
          <w:rFonts w:ascii="Times New Roman" w:hAnsi="Times New Roman" w:hint="default"/>
          <w:sz w:val="20"/>
          <w:szCs w:val="20"/>
          <w:rtl w:val="0"/>
          <w:lang w:val="ru-RU"/>
        </w:rPr>
        <w:t xml:space="preserve">силіконові імпланти </w:t>
      </w:r>
      <w:bookmarkEnd w:id="57"/>
      <w:r>
        <w:rPr>
          <w:rFonts w:ascii="Times New Roman" w:hAnsi="Times New Roman" w:hint="default"/>
          <w:sz w:val="20"/>
          <w:szCs w:val="20"/>
          <w:rtl w:val="0"/>
          <w:lang w:val="ru-RU"/>
        </w:rPr>
        <w:t>вилицьових ділянок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підборіддя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Вони фіксуються оточуючими тканинами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 необхідністю </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гвинтами або лігатурами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складних випадках імплант виготовляється індивідуально</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Імплантанти молочних залоз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використовують імплантати та сітки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або </w:t>
      </w:r>
      <w:bookmarkStart w:name="_Hlk79493065" w:id="58"/>
      <w:r>
        <w:rPr>
          <w:rFonts w:ascii="Times New Roman" w:hAnsi="Times New Roman" w:hint="default"/>
          <w:sz w:val="20"/>
          <w:szCs w:val="20"/>
          <w:rtl w:val="0"/>
          <w:lang w:val="ru-RU"/>
        </w:rPr>
        <w:t>аутотранспланти</w:t>
      </w:r>
      <w:bookmarkEnd w:id="58"/>
      <w:r>
        <w:rPr>
          <w:rFonts w:ascii="Times New Roman" w:hAnsi="Times New Roman"/>
          <w:sz w:val="20"/>
          <w:szCs w:val="20"/>
          <w:rtl w:val="0"/>
          <w:lang w:val="ru-RU"/>
        </w:rPr>
        <w:t xml:space="preserve"> (</w:t>
      </w:r>
      <w:r>
        <w:rPr>
          <w:rFonts w:ascii="Times New Roman" w:hAnsi="Times New Roman" w:hint="default"/>
          <w:sz w:val="20"/>
          <w:szCs w:val="20"/>
          <w:rtl w:val="0"/>
          <w:lang w:val="ru-RU"/>
        </w:rPr>
        <w:t>жирова емульсія</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bookmarkStart w:name="_Hlk79477952" w:id="59"/>
      <w:r>
        <w:rPr>
          <w:rFonts w:ascii="Times New Roman" w:hAnsi="Times New Roman" w:hint="default"/>
          <w:sz w:val="20"/>
          <w:szCs w:val="20"/>
          <w:rtl w:val="0"/>
          <w:lang w:val="ru-RU"/>
        </w:rPr>
        <w:t>Виділяють декілька поколінь імплантів молочних залоз</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1 </w:t>
      </w:r>
      <w:r>
        <w:rPr>
          <w:rFonts w:ascii="Times New Roman" w:hAnsi="Times New Roman" w:hint="default"/>
          <w:sz w:val="20"/>
          <w:szCs w:val="20"/>
          <w:rtl w:val="0"/>
          <w:lang w:val="ru-RU"/>
        </w:rPr>
        <w:t xml:space="preserve">генерація </w:t>
      </w:r>
      <w:r>
        <w:rPr>
          <w:rFonts w:ascii="Times New Roman" w:hAnsi="Times New Roman"/>
          <w:sz w:val="20"/>
          <w:szCs w:val="20"/>
          <w:rtl w:val="0"/>
          <w:lang w:val="ru-RU"/>
        </w:rPr>
        <w:t>- 60-</w:t>
      </w:r>
      <w:r>
        <w:rPr>
          <w:rFonts w:ascii="Times New Roman" w:hAnsi="Times New Roman" w:hint="default"/>
          <w:sz w:val="20"/>
          <w:szCs w:val="20"/>
          <w:rtl w:val="0"/>
          <w:lang w:val="ru-RU"/>
        </w:rPr>
        <w:t xml:space="preserve">ті роки гладенька поверхня </w:t>
      </w:r>
      <w:r>
        <w:rPr>
          <w:rFonts w:ascii="Times New Roman" w:hAnsi="Times New Roman"/>
          <w:sz w:val="20"/>
          <w:szCs w:val="20"/>
          <w:rtl w:val="0"/>
          <w:lang w:val="ru-RU"/>
        </w:rPr>
        <w:t>0,25</w:t>
      </w:r>
      <w:r>
        <w:rPr>
          <w:rFonts w:ascii="Times New Roman" w:hAnsi="Times New Roman" w:hint="default"/>
          <w:sz w:val="20"/>
          <w:szCs w:val="20"/>
          <w:rtl w:val="0"/>
          <w:lang w:val="ru-RU"/>
        </w:rPr>
        <w:t>мм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дакронові патчі</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2 </w:t>
      </w:r>
      <w:r>
        <w:rPr>
          <w:rFonts w:ascii="Times New Roman" w:hAnsi="Times New Roman" w:hint="default"/>
          <w:sz w:val="20"/>
          <w:szCs w:val="20"/>
          <w:rtl w:val="0"/>
          <w:lang w:val="ru-RU"/>
        </w:rPr>
        <w:t xml:space="preserve">генерація </w:t>
      </w:r>
      <w:r>
        <w:rPr>
          <w:rFonts w:ascii="Times New Roman" w:hAnsi="Times New Roman"/>
          <w:sz w:val="20"/>
          <w:szCs w:val="20"/>
          <w:rtl w:val="0"/>
          <w:lang w:val="ru-RU"/>
        </w:rPr>
        <w:t xml:space="preserve">- 70-80 </w:t>
      </w:r>
      <w:r>
        <w:rPr>
          <w:rFonts w:ascii="Times New Roman" w:hAnsi="Times New Roman" w:hint="default"/>
          <w:sz w:val="20"/>
          <w:szCs w:val="20"/>
          <w:rtl w:val="0"/>
          <w:lang w:val="ru-RU"/>
        </w:rPr>
        <w:t xml:space="preserve">рр   Поверхня </w:t>
      </w:r>
      <w:r>
        <w:rPr>
          <w:rFonts w:ascii="Times New Roman" w:hAnsi="Times New Roman"/>
          <w:sz w:val="20"/>
          <w:szCs w:val="20"/>
          <w:rtl w:val="0"/>
          <w:lang w:val="ru-RU"/>
        </w:rPr>
        <w:t>0,13</w:t>
      </w:r>
      <w:r>
        <w:rPr>
          <w:rFonts w:ascii="Times New Roman" w:hAnsi="Times New Roman" w:hint="default"/>
          <w:sz w:val="20"/>
          <w:szCs w:val="20"/>
          <w:rtl w:val="0"/>
          <w:lang w:val="ru-RU"/>
        </w:rPr>
        <w:t xml:space="preserve">мм </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зв‘язаний гель</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3 </w:t>
      </w:r>
      <w:r>
        <w:rPr>
          <w:rFonts w:ascii="Times New Roman" w:hAnsi="Times New Roman" w:hint="default"/>
          <w:sz w:val="20"/>
          <w:szCs w:val="20"/>
          <w:rtl w:val="0"/>
          <w:lang w:val="ru-RU"/>
        </w:rPr>
        <w:t xml:space="preserve">генерація </w:t>
      </w:r>
      <w:r>
        <w:rPr>
          <w:rFonts w:ascii="Times New Roman" w:hAnsi="Times New Roman"/>
          <w:sz w:val="20"/>
          <w:szCs w:val="20"/>
          <w:rtl w:val="0"/>
          <w:lang w:val="ru-RU"/>
        </w:rPr>
        <w:t xml:space="preserve">- 80-92 </w:t>
      </w:r>
      <w:r>
        <w:rPr>
          <w:rFonts w:ascii="Times New Roman" w:hAnsi="Times New Roman" w:hint="default"/>
          <w:sz w:val="20"/>
          <w:szCs w:val="20"/>
          <w:rtl w:val="0"/>
          <w:lang w:val="ru-RU"/>
        </w:rPr>
        <w:t xml:space="preserve">рр  захистна бар’єрна оболонка </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4 </w:t>
      </w:r>
      <w:r>
        <w:rPr>
          <w:rFonts w:ascii="Times New Roman" w:hAnsi="Times New Roman" w:hint="default"/>
          <w:sz w:val="20"/>
          <w:szCs w:val="20"/>
          <w:rtl w:val="0"/>
          <w:lang w:val="ru-RU"/>
        </w:rPr>
        <w:t xml:space="preserve">генерація </w:t>
      </w:r>
      <w:r>
        <w:rPr>
          <w:rFonts w:ascii="Times New Roman" w:hAnsi="Times New Roman"/>
          <w:sz w:val="20"/>
          <w:szCs w:val="20"/>
          <w:rtl w:val="0"/>
          <w:lang w:val="ru-RU"/>
        </w:rPr>
        <w:t xml:space="preserve">- 92 </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н</w:t>
      </w:r>
      <w:r>
        <w:rPr>
          <w:rFonts w:ascii="Times New Roman" w:hAnsi="Times New Roman"/>
          <w:sz w:val="20"/>
          <w:szCs w:val="20"/>
          <w:rtl w:val="0"/>
          <w:lang w:val="ru-RU"/>
        </w:rPr>
        <w:t>/</w:t>
      </w:r>
      <w:r>
        <w:rPr>
          <w:rFonts w:ascii="Times New Roman" w:hAnsi="Times New Roman" w:hint="default"/>
          <w:sz w:val="20"/>
          <w:szCs w:val="20"/>
          <w:rtl w:val="0"/>
          <w:lang w:val="ru-RU"/>
        </w:rPr>
        <w:t>час документальна офіційна підтримка</w:t>
      </w:r>
      <w:r>
        <w:rPr>
          <w:rFonts w:ascii="Times New Roman" w:hAnsi="Times New Roman"/>
          <w:sz w:val="20"/>
          <w:szCs w:val="20"/>
          <w:rtl w:val="0"/>
          <w:lang w:val="ru-RU"/>
        </w:rPr>
        <w:t xml:space="preserve">. </w:t>
      </w:r>
    </w:p>
    <w:p>
      <w:pPr>
        <w:pStyle w:val="Body Text"/>
        <w:rPr>
          <w:rFonts w:ascii="Times New Roman" w:cs="Times New Roman" w:hAnsi="Times New Roman" w:eastAsia="Times New Roman"/>
          <w:sz w:val="20"/>
          <w:szCs w:val="20"/>
        </w:rPr>
      </w:pPr>
      <w:r>
        <w:rPr>
          <w:rFonts w:ascii="Times New Roman" w:hAnsi="Times New Roman"/>
          <w:sz w:val="20"/>
          <w:szCs w:val="20"/>
          <w:rtl w:val="0"/>
          <w:lang w:val="ru-RU"/>
        </w:rPr>
        <w:t xml:space="preserve">5 </w:t>
      </w:r>
      <w:r>
        <w:rPr>
          <w:rFonts w:ascii="Times New Roman" w:hAnsi="Times New Roman" w:hint="default"/>
          <w:sz w:val="20"/>
          <w:szCs w:val="20"/>
          <w:rtl w:val="0"/>
          <w:lang w:val="ru-RU"/>
        </w:rPr>
        <w:t xml:space="preserve">генерація </w:t>
      </w:r>
      <w:r>
        <w:rPr>
          <w:rFonts w:ascii="Times New Roman" w:hAnsi="Times New Roman"/>
          <w:sz w:val="20"/>
          <w:szCs w:val="20"/>
          <w:rtl w:val="0"/>
          <w:lang w:val="ru-RU"/>
        </w:rPr>
        <w:t xml:space="preserve">- 93 </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н</w:t>
      </w:r>
      <w:r>
        <w:rPr>
          <w:rFonts w:ascii="Times New Roman" w:hAnsi="Times New Roman"/>
          <w:sz w:val="20"/>
          <w:szCs w:val="20"/>
          <w:rtl w:val="0"/>
          <w:lang w:val="ru-RU"/>
        </w:rPr>
        <w:t>/</w:t>
      </w:r>
      <w:r>
        <w:rPr>
          <w:rFonts w:ascii="Times New Roman" w:hAnsi="Times New Roman" w:hint="default"/>
          <w:sz w:val="20"/>
          <w:szCs w:val="20"/>
          <w:rtl w:val="0"/>
          <w:lang w:val="ru-RU"/>
        </w:rPr>
        <w:t>час когезівний гель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стабільні форми </w:t>
      </w:r>
      <w:r>
        <w:rPr>
          <w:rFonts w:ascii="Times New Roman" w:hAnsi="Times New Roman"/>
          <w:sz w:val="20"/>
          <w:szCs w:val="20"/>
          <w:rtl w:val="0"/>
          <w:lang w:val="ru-RU"/>
        </w:rPr>
        <w:t>(</w:t>
      </w:r>
      <w:r>
        <w:rPr>
          <w:rFonts w:ascii="Times New Roman" w:hAnsi="Times New Roman"/>
          <w:sz w:val="20"/>
          <w:szCs w:val="20"/>
          <w:rtl w:val="0"/>
          <w:lang w:val="en-US"/>
        </w:rPr>
        <w:t>Adams</w:t>
      </w:r>
      <w:r>
        <w:rPr>
          <w:rFonts w:ascii="Times New Roman" w:hAnsi="Times New Roman"/>
          <w:sz w:val="20"/>
          <w:szCs w:val="20"/>
          <w:rtl w:val="0"/>
          <w:lang w:val="ru-RU"/>
        </w:rPr>
        <w:t xml:space="preserve"> </w:t>
      </w:r>
      <w:r>
        <w:rPr>
          <w:rFonts w:ascii="Times New Roman" w:hAnsi="Times New Roman"/>
          <w:sz w:val="20"/>
          <w:szCs w:val="20"/>
          <w:rtl w:val="0"/>
          <w:lang w:val="en-US"/>
        </w:rPr>
        <w:t>et</w:t>
      </w:r>
      <w:r>
        <w:rPr>
          <w:rFonts w:ascii="Times New Roman" w:hAnsi="Times New Roman"/>
          <w:sz w:val="20"/>
          <w:szCs w:val="20"/>
          <w:rtl w:val="0"/>
          <w:lang w:val="ru-RU"/>
        </w:rPr>
        <w:t xml:space="preserve"> </w:t>
      </w:r>
      <w:r>
        <w:rPr>
          <w:rFonts w:ascii="Times New Roman" w:hAnsi="Times New Roman"/>
          <w:sz w:val="20"/>
          <w:szCs w:val="20"/>
          <w:rtl w:val="0"/>
          <w:lang w:val="en-US"/>
        </w:rPr>
        <w:t>al</w:t>
      </w:r>
      <w:r>
        <w:rPr>
          <w:rFonts w:ascii="Times New Roman" w:hAnsi="Times New Roman"/>
          <w:sz w:val="20"/>
          <w:szCs w:val="20"/>
          <w:rtl w:val="0"/>
          <w:lang w:val="ru-RU"/>
        </w:rPr>
        <w:t xml:space="preserve">. </w:t>
      </w:r>
      <w:r>
        <w:rPr>
          <w:rFonts w:ascii="Times New Roman" w:hAnsi="Times New Roman"/>
          <w:sz w:val="20"/>
          <w:szCs w:val="20"/>
          <w:rtl w:val="0"/>
          <w:lang w:val="en-US"/>
        </w:rPr>
        <w:t>Breast implants: materials and manufacturing past, present).</w:t>
      </w:r>
    </w:p>
    <w:p>
      <w:pPr>
        <w:pStyle w:val="Body Text"/>
        <w:rPr>
          <w:rFonts w:ascii="Times New Roman" w:cs="Times New Roman" w:hAnsi="Times New Roman" w:eastAsia="Times New Roman"/>
          <w:sz w:val="20"/>
          <w:szCs w:val="20"/>
        </w:rPr>
      </w:pPr>
      <w:r>
        <w:rPr>
          <w:rFonts w:ascii="Times New Roman" w:hAnsi="Times New Roman"/>
          <w:sz w:val="20"/>
          <w:szCs w:val="20"/>
          <w:rtl w:val="0"/>
          <w:lang w:val="en-US"/>
        </w:rPr>
        <w:t xml:space="preserve">6 </w:t>
      </w:r>
      <w:r>
        <w:rPr>
          <w:rFonts w:ascii="Times New Roman" w:hAnsi="Times New Roman" w:hint="default"/>
          <w:sz w:val="20"/>
          <w:szCs w:val="20"/>
          <w:rtl w:val="0"/>
          <w:lang w:val="ru-RU"/>
        </w:rPr>
        <w:t>генерація</w:t>
      </w:r>
      <w:r>
        <w:rPr>
          <w:rFonts w:ascii="Times New Roman" w:hAnsi="Times New Roman"/>
          <w:sz w:val="20"/>
          <w:szCs w:val="20"/>
          <w:rtl w:val="0"/>
          <w:lang w:val="en-US"/>
        </w:rPr>
        <w:t xml:space="preserve"> - 00 </w:t>
      </w:r>
      <w:r>
        <w:rPr>
          <w:rFonts w:ascii="Times New Roman" w:hAnsi="Times New Roman" w:hint="default"/>
          <w:sz w:val="20"/>
          <w:szCs w:val="20"/>
          <w:rtl w:val="0"/>
          <w:lang w:val="ru-RU"/>
        </w:rPr>
        <w:t>роки</w:t>
      </w:r>
      <w:r>
        <w:rPr>
          <w:rFonts w:ascii="Times New Roman" w:hAnsi="Times New Roman" w:hint="default"/>
          <w:sz w:val="20"/>
          <w:szCs w:val="20"/>
          <w:rtl w:val="0"/>
          <w:lang w:val="en-US"/>
        </w:rPr>
        <w:t xml:space="preserve"> — </w:t>
      </w:r>
      <w:r>
        <w:rPr>
          <w:rFonts w:ascii="Times New Roman" w:hAnsi="Times New Roman" w:hint="default"/>
          <w:sz w:val="20"/>
          <w:szCs w:val="20"/>
          <w:rtl w:val="0"/>
          <w:lang w:val="ru-RU"/>
        </w:rPr>
        <w:t>мікротекстуровані</w:t>
      </w:r>
      <w:r>
        <w:rPr>
          <w:rFonts w:ascii="Times New Roman" w:hAnsi="Times New Roman"/>
          <w:sz w:val="20"/>
          <w:szCs w:val="20"/>
          <w:rtl w:val="0"/>
          <w:lang w:val="en-US"/>
        </w:rPr>
        <w:t xml:space="preserve"> - </w:t>
      </w:r>
      <w:r>
        <w:rPr>
          <w:rFonts w:ascii="Times New Roman" w:hAnsi="Times New Roman" w:hint="default"/>
          <w:sz w:val="20"/>
          <w:szCs w:val="20"/>
          <w:rtl w:val="0"/>
          <w:lang w:val="ru-RU"/>
        </w:rPr>
        <w:t>Мотіва</w:t>
      </w:r>
      <w:r>
        <w:rPr>
          <w:rFonts w:ascii="Times New Roman" w:hAnsi="Times New Roman"/>
          <w:sz w:val="20"/>
          <w:szCs w:val="20"/>
          <w:rtl w:val="0"/>
          <w:lang w:val="en-US"/>
        </w:rPr>
        <w:t xml:space="preserve"> </w:t>
      </w:r>
      <w:r>
        <w:rPr>
          <w:rFonts w:ascii="Times New Roman" w:hAnsi="Times New Roman" w:hint="default"/>
          <w:sz w:val="20"/>
          <w:szCs w:val="20"/>
          <w:rtl w:val="0"/>
          <w:lang w:val="ru-RU"/>
        </w:rPr>
        <w:t>вельвет</w:t>
      </w:r>
      <w:r>
        <w:rPr>
          <w:rFonts w:ascii="Times New Roman" w:hAnsi="Times New Roman"/>
          <w:sz w:val="20"/>
          <w:szCs w:val="20"/>
          <w:rtl w:val="0"/>
          <w:lang w:val="en-US"/>
        </w:rPr>
        <w:t xml:space="preserve">, </w:t>
      </w:r>
      <w:r>
        <w:rPr>
          <w:rFonts w:ascii="Times New Roman" w:hAnsi="Times New Roman" w:hint="default"/>
          <w:sz w:val="20"/>
          <w:szCs w:val="20"/>
          <w:rtl w:val="0"/>
          <w:lang w:val="ru-RU"/>
        </w:rPr>
        <w:t>Месмо</w:t>
      </w:r>
      <w:r>
        <w:rPr>
          <w:rFonts w:ascii="Times New Roman" w:hAnsi="Times New Roman"/>
          <w:sz w:val="20"/>
          <w:szCs w:val="20"/>
          <w:rtl w:val="0"/>
          <w:lang w:val="en-US"/>
        </w:rPr>
        <w:t xml:space="preserve"> (</w:t>
      </w:r>
      <w:r>
        <w:rPr>
          <w:rFonts w:ascii="Times New Roman" w:hAnsi="Times New Roman" w:hint="default"/>
          <w:sz w:val="20"/>
          <w:szCs w:val="20"/>
          <w:rtl w:val="0"/>
          <w:lang w:val="ru-RU"/>
        </w:rPr>
        <w:t>Політек</w:t>
      </w:r>
      <w:r>
        <w:rPr>
          <w:rFonts w:ascii="Times New Roman" w:hAnsi="Times New Roman"/>
          <w:sz w:val="20"/>
          <w:szCs w:val="20"/>
          <w:rtl w:val="0"/>
          <w:lang w:val="en-US"/>
        </w:rPr>
        <w:t>).</w:t>
      </w:r>
    </w:p>
    <w:p>
      <w:pPr>
        <w:pStyle w:val="Body Text"/>
        <w:rPr>
          <w:rFonts w:ascii="Times New Roman" w:cs="Times New Roman" w:hAnsi="Times New Roman" w:eastAsia="Times New Roman"/>
          <w:sz w:val="20"/>
          <w:szCs w:val="20"/>
        </w:rPr>
      </w:pPr>
      <w:r>
        <w:rPr>
          <w:rFonts w:ascii="Times New Roman" w:hAnsi="Times New Roman"/>
          <w:sz w:val="20"/>
          <w:szCs w:val="20"/>
          <w:rtl w:val="0"/>
          <w:lang w:val="ru-RU"/>
        </w:rPr>
        <w:t xml:space="preserve">7 </w:t>
      </w:r>
      <w:r>
        <w:rPr>
          <w:rFonts w:ascii="Times New Roman" w:hAnsi="Times New Roman" w:hint="default"/>
          <w:sz w:val="20"/>
          <w:szCs w:val="20"/>
          <w:rtl w:val="0"/>
          <w:lang w:val="ru-RU"/>
        </w:rPr>
        <w:t xml:space="preserve">генерація </w:t>
      </w:r>
      <w:r>
        <w:rPr>
          <w:rFonts w:ascii="Times New Roman" w:hAnsi="Times New Roman"/>
          <w:sz w:val="20"/>
          <w:szCs w:val="20"/>
          <w:rtl w:val="0"/>
          <w:lang w:val="ru-RU"/>
        </w:rPr>
        <w:t xml:space="preserve">2020 - </w:t>
      </w:r>
      <w:r>
        <w:rPr>
          <w:rFonts w:ascii="Times New Roman" w:hAnsi="Times New Roman" w:hint="default"/>
          <w:sz w:val="20"/>
          <w:szCs w:val="20"/>
          <w:rtl w:val="0"/>
          <w:lang w:val="ru-RU"/>
        </w:rPr>
        <w:t>н</w:t>
      </w:r>
      <w:r>
        <w:rPr>
          <w:rFonts w:ascii="Times New Roman" w:hAnsi="Times New Roman"/>
          <w:sz w:val="20"/>
          <w:szCs w:val="20"/>
          <w:rtl w:val="0"/>
          <w:lang w:val="ru-RU"/>
        </w:rPr>
        <w:t>/</w:t>
      </w:r>
      <w:r>
        <w:rPr>
          <w:rFonts w:ascii="Times New Roman" w:hAnsi="Times New Roman" w:hint="default"/>
          <w:sz w:val="20"/>
          <w:szCs w:val="20"/>
          <w:rtl w:val="0"/>
          <w:lang w:val="ru-RU"/>
        </w:rPr>
        <w:t>час гладеньке покриття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ергономікс </w:t>
      </w:r>
      <w:r>
        <w:rPr>
          <w:rFonts w:ascii="Times New Roman" w:hAnsi="Times New Roman"/>
          <w:sz w:val="20"/>
          <w:szCs w:val="20"/>
          <w:rtl w:val="0"/>
          <w:lang w:val="ru-RU"/>
        </w:rPr>
        <w:t>(</w:t>
      </w:r>
      <w:r>
        <w:rPr>
          <w:rFonts w:ascii="Times New Roman" w:hAnsi="Times New Roman" w:hint="default"/>
          <w:sz w:val="20"/>
          <w:szCs w:val="20"/>
          <w:rtl w:val="0"/>
          <w:lang w:val="ru-RU"/>
        </w:rPr>
        <w:t>Мотіва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смуусфайн </w:t>
      </w:r>
      <w:r>
        <w:rPr>
          <w:rFonts w:ascii="Times New Roman" w:hAnsi="Times New Roman"/>
          <w:sz w:val="20"/>
          <w:szCs w:val="20"/>
          <w:rtl w:val="0"/>
          <w:lang w:val="ru-RU"/>
        </w:rPr>
        <w:t>(</w:t>
      </w:r>
      <w:r>
        <w:rPr>
          <w:rFonts w:ascii="Times New Roman" w:hAnsi="Times New Roman" w:hint="default"/>
          <w:sz w:val="20"/>
          <w:szCs w:val="20"/>
          <w:rtl w:val="0"/>
          <w:lang w:val="ru-RU"/>
        </w:rPr>
        <w:t>Белагель</w:t>
      </w:r>
      <w:r>
        <w:rPr>
          <w:rFonts w:ascii="Times New Roman" w:hAnsi="Times New Roman"/>
          <w:sz w:val="20"/>
          <w:szCs w:val="20"/>
          <w:rtl w:val="0"/>
          <w:lang w:val="ru-RU"/>
        </w:rPr>
        <w:t>).</w:t>
      </w:r>
      <w:bookmarkEnd w:id="59"/>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Найбільш поширені імпланти молочних залоз з різноманітним покриттям </w:t>
      </w:r>
      <w:r>
        <w:rPr>
          <w:rFonts w:ascii="Times New Roman" w:hAnsi="Times New Roman"/>
          <w:sz w:val="20"/>
          <w:szCs w:val="20"/>
          <w:rtl w:val="0"/>
          <w:lang w:val="ru-RU"/>
        </w:rPr>
        <w:t>(</w:t>
      </w:r>
      <w:r>
        <w:rPr>
          <w:rFonts w:ascii="Times New Roman" w:hAnsi="Times New Roman" w:hint="default"/>
          <w:sz w:val="20"/>
          <w:szCs w:val="20"/>
          <w:rtl w:val="0"/>
          <w:lang w:val="ru-RU"/>
        </w:rPr>
        <w:t>силікон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поліуретан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гладенькі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текстуровані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із своїми перевагами та недоліками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Покриття текстурованих імплантів класифікується на гладенькі </w:t>
      </w:r>
      <w:r>
        <w:rPr>
          <w:rFonts w:ascii="Times New Roman" w:hAnsi="Times New Roman"/>
          <w:sz w:val="20"/>
          <w:szCs w:val="20"/>
          <w:rtl w:val="0"/>
          <w:lang w:val="ru-RU"/>
        </w:rPr>
        <w:t xml:space="preserve">(0-10 </w:t>
      </w:r>
      <w:r>
        <w:rPr>
          <w:rFonts w:ascii="Times New Roman" w:hAnsi="Times New Roman" w:hint="default"/>
          <w:sz w:val="20"/>
          <w:szCs w:val="20"/>
          <w:rtl w:val="0"/>
          <w:lang w:val="ru-RU"/>
        </w:rPr>
        <w:t>мікрон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мікротекстуровані </w:t>
      </w:r>
      <w:r>
        <w:rPr>
          <w:rFonts w:ascii="Times New Roman" w:hAnsi="Times New Roman"/>
          <w:sz w:val="20"/>
          <w:szCs w:val="20"/>
          <w:rtl w:val="0"/>
          <w:lang w:val="ru-RU"/>
        </w:rPr>
        <w:t xml:space="preserve">(10-50). </w:t>
      </w:r>
      <w:r>
        <w:rPr>
          <w:rFonts w:ascii="Times New Roman" w:hAnsi="Times New Roman" w:hint="default"/>
          <w:sz w:val="20"/>
          <w:szCs w:val="20"/>
          <w:rtl w:val="0"/>
          <w:lang w:val="ru-RU"/>
        </w:rPr>
        <w:t xml:space="preserve">Макротектуровані </w:t>
      </w:r>
      <w:r>
        <w:rPr>
          <w:rFonts w:ascii="Times New Roman" w:hAnsi="Times New Roman"/>
          <w:sz w:val="20"/>
          <w:szCs w:val="20"/>
          <w:rtl w:val="0"/>
          <w:lang w:val="ru-RU"/>
        </w:rPr>
        <w:t xml:space="preserve">(50+). </w:t>
      </w:r>
      <w:r>
        <w:rPr>
          <w:rFonts w:ascii="Times New Roman" w:hAnsi="Times New Roman" w:hint="default"/>
          <w:sz w:val="20"/>
          <w:szCs w:val="20"/>
          <w:rtl w:val="0"/>
          <w:lang w:val="ru-RU"/>
        </w:rPr>
        <w:t>Текстуровані імпланти заборонені до використання в більшості розвинутих країн у зв‘язку із специфічним впливом на оточуючи тканини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Форма імплантів змінюється в залежності від моди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 круглих до краплеподібних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потім знову до круглих з підм‘язевим розташуванням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призводить до прийняття їми з часом краплеподібної натуральної форми </w:t>
      </w:r>
      <w:r>
        <w:rPr>
          <w:rFonts w:ascii="Times New Roman" w:hAnsi="Times New Roman"/>
          <w:sz w:val="20"/>
          <w:szCs w:val="20"/>
          <w:rtl w:val="0"/>
          <w:lang w:val="ru-RU"/>
        </w:rPr>
        <w:t xml:space="preserve">(7 </w:t>
      </w:r>
      <w:r>
        <w:rPr>
          <w:rFonts w:ascii="Times New Roman" w:hAnsi="Times New Roman" w:hint="default"/>
          <w:sz w:val="20"/>
          <w:szCs w:val="20"/>
          <w:rtl w:val="0"/>
          <w:lang w:val="ru-RU"/>
        </w:rPr>
        <w:t>генерація</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Імплантанти </w:t>
      </w:r>
      <w:r>
        <w:rPr>
          <w:rFonts w:ascii="Times New Roman" w:hAnsi="Times New Roman"/>
          <w:sz w:val="20"/>
          <w:szCs w:val="20"/>
          <w:rtl w:val="0"/>
          <w:lang w:val="ru-RU"/>
        </w:rPr>
        <w:t xml:space="preserve">6 </w:t>
      </w:r>
      <w:r>
        <w:rPr>
          <w:rFonts w:ascii="Times New Roman" w:hAnsi="Times New Roman" w:hint="default"/>
          <w:sz w:val="20"/>
          <w:szCs w:val="20"/>
          <w:rtl w:val="0"/>
          <w:lang w:val="ru-RU"/>
        </w:rPr>
        <w:t xml:space="preserve">та </w:t>
      </w:r>
      <w:r>
        <w:rPr>
          <w:rFonts w:ascii="Times New Roman" w:hAnsi="Times New Roman"/>
          <w:sz w:val="20"/>
          <w:szCs w:val="20"/>
          <w:rtl w:val="0"/>
          <w:lang w:val="ru-RU"/>
        </w:rPr>
        <w:t xml:space="preserve">7 </w:t>
      </w:r>
      <w:r>
        <w:rPr>
          <w:rFonts w:ascii="Times New Roman" w:hAnsi="Times New Roman" w:hint="default"/>
          <w:sz w:val="20"/>
          <w:szCs w:val="20"/>
          <w:rtl w:val="0"/>
          <w:lang w:val="ru-RU"/>
        </w:rPr>
        <w:t>генерації практично не впливають на тканини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їх оточують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 у зв‘язку з цим мають суттєвий недолік </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міграцію з часом дистально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це можна попередити сбереженням м‘язу на рівні нижнього полюсу імпланту та створення опорної структури з нього</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Індивідуально виготовляються силіконові </w:t>
      </w:r>
      <w:r>
        <w:rPr>
          <w:rFonts w:ascii="Times New Roman" w:hAnsi="Times New Roman"/>
          <w:sz w:val="20"/>
          <w:szCs w:val="20"/>
          <w:rtl w:val="0"/>
          <w:lang w:val="ru-RU"/>
        </w:rPr>
        <w:t>(</w:t>
      </w:r>
      <w:r>
        <w:rPr>
          <w:rFonts w:ascii="Times New Roman" w:hAnsi="Times New Roman" w:hint="default"/>
          <w:sz w:val="20"/>
          <w:szCs w:val="20"/>
          <w:rtl w:val="0"/>
          <w:lang w:val="ru-RU"/>
        </w:rPr>
        <w:t>поліуретанові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імплантанти для заміщення дефектів м‘язів </w:t>
      </w:r>
      <w:r>
        <w:rPr>
          <w:rFonts w:ascii="Times New Roman" w:hAnsi="Times New Roman"/>
          <w:sz w:val="20"/>
          <w:szCs w:val="20"/>
          <w:rtl w:val="0"/>
          <w:lang w:val="ru-RU"/>
        </w:rPr>
        <w:t>(</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великого грудного м‘язу при синдромі Поланда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м‘яких тканин</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 череві   використовують сітки при Герніопластиці</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Розділяють два головних типа </w:t>
      </w:r>
      <w:bookmarkStart w:name="_Hlk79492804" w:id="60"/>
      <w:r>
        <w:rPr>
          <w:rFonts w:ascii="Times New Roman" w:hAnsi="Times New Roman" w:hint="default"/>
          <w:sz w:val="20"/>
          <w:szCs w:val="20"/>
          <w:rtl w:val="0"/>
          <w:lang w:val="ru-RU"/>
        </w:rPr>
        <w:t>сіток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одношарові плетені поліпропіленові </w:t>
      </w:r>
      <w:bookmarkEnd w:id="60"/>
      <w:r>
        <w:rPr>
          <w:rFonts w:ascii="Times New Roman" w:hAnsi="Times New Roman" w:hint="default"/>
          <w:sz w:val="20"/>
          <w:szCs w:val="20"/>
          <w:rtl w:val="0"/>
          <w:lang w:val="ru-RU"/>
        </w:rPr>
        <w:t>та двошарові з додаванням шару з матеріалу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розсмоктується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вікрілу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Особливості встановлення сіток на дефекти передньої </w:t>
      </w:r>
      <w:r>
        <w:rPr>
          <w:rFonts w:ascii="Times New Roman" w:hAnsi="Times New Roman"/>
          <w:sz w:val="20"/>
          <w:szCs w:val="20"/>
          <w:rtl w:val="0"/>
          <w:lang w:val="ru-RU"/>
        </w:rPr>
        <w:t>(</w:t>
      </w:r>
      <w:r>
        <w:rPr>
          <w:rFonts w:ascii="Times New Roman" w:hAnsi="Times New Roman" w:hint="default"/>
          <w:sz w:val="20"/>
          <w:szCs w:val="20"/>
          <w:rtl w:val="0"/>
          <w:lang w:val="ru-RU"/>
        </w:rPr>
        <w:t>бокові відділи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черевної стінки </w:t>
      </w:r>
      <w:r>
        <w:rPr>
          <w:rFonts w:ascii="Times New Roman" w:hAnsi="Times New Roman"/>
          <w:sz w:val="20"/>
          <w:szCs w:val="20"/>
          <w:rtl w:val="0"/>
          <w:lang w:val="ru-RU"/>
        </w:rPr>
        <w:t xml:space="preserve">- </w:t>
      </w:r>
      <w:r>
        <w:rPr>
          <w:rFonts w:ascii="Times New Roman" w:hAnsi="Times New Roman" w:hint="default"/>
          <w:sz w:val="20"/>
          <w:szCs w:val="20"/>
          <w:rtl w:val="0"/>
          <w:lang w:val="ru-RU"/>
        </w:rPr>
        <w:t>уникати контакту її з підшкірною жировою клітковиною та органами черевної порожнини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Слід пам‘ятати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встановленням сітки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дефект не зменшується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закривається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тобто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міркувань естетичної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кила ліквідується але талія не з’являється</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На кінцівках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використовують імплантати сідниць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котрі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виготовлені з силікону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для жінок круглі гладкі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для чоловіків можуть бути краплеподібні шорохуваті</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Імплантанти гомілок за правилом силіконові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двох типів веретеноподібні та камбаловидні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використовуються в залежності від типу дефекту тканин гомілки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Імпланти статевих органів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чоловічих </w:t>
      </w:r>
      <w:r>
        <w:rPr>
          <w:rFonts w:ascii="Times New Roman" w:hAnsi="Times New Roman"/>
          <w:sz w:val="20"/>
          <w:szCs w:val="20"/>
          <w:rtl w:val="0"/>
          <w:lang w:val="ru-RU"/>
        </w:rPr>
        <w:t>(</w:t>
      </w:r>
      <w:r>
        <w:rPr>
          <w:rFonts w:ascii="Times New Roman" w:hAnsi="Times New Roman" w:hint="default"/>
          <w:sz w:val="20"/>
          <w:szCs w:val="20"/>
          <w:rtl w:val="0"/>
          <w:lang w:val="ru-RU"/>
        </w:rPr>
        <w:t>імплантант статевого члена силіконові щільні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з регульованим наповненням фізіологічним розчином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силіконові яєчкі щільні або з дакроновою вставкою для фіксації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жіночих статевих губ </w:t>
      </w:r>
      <w:r>
        <w:rPr>
          <w:rFonts w:ascii="Times New Roman" w:hAnsi="Times New Roman"/>
          <w:sz w:val="20"/>
          <w:szCs w:val="20"/>
          <w:rtl w:val="0"/>
          <w:lang w:val="ru-RU"/>
        </w:rPr>
        <w:t>(</w:t>
      </w:r>
      <w:r>
        <w:rPr>
          <w:rFonts w:ascii="Times New Roman" w:hAnsi="Times New Roman" w:hint="default"/>
          <w:sz w:val="20"/>
          <w:szCs w:val="20"/>
          <w:rtl w:val="0"/>
          <w:lang w:val="ru-RU"/>
        </w:rPr>
        <w:t>силіконові імплантанти</w:t>
      </w:r>
      <w:r>
        <w:rPr>
          <w:rFonts w:ascii="Times New Roman" w:hAnsi="Times New Roman"/>
          <w:sz w:val="20"/>
          <w:szCs w:val="20"/>
          <w:rtl w:val="0"/>
          <w:lang w:val="ru-RU"/>
        </w:rPr>
        <w:t>).</w:t>
      </w:r>
    </w:p>
    <w:p>
      <w:pPr>
        <w:pStyle w:val="Normal.0"/>
        <w:spacing w:before="100"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19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імпланти належать до функціональних імплантів та яка їх характеристика</w:t>
      </w:r>
      <w:r>
        <w:rPr>
          <w:rFonts w:ascii="Times New Roman" w:hAnsi="Times New Roman"/>
          <w:sz w:val="20"/>
          <w:szCs w:val="20"/>
          <w:rtl w:val="0"/>
          <w:lang w:val="ru-RU"/>
        </w:rPr>
        <w:t>?</w:t>
      </w:r>
    </w:p>
    <w:p>
      <w:pPr>
        <w:pStyle w:val="List Paragraph"/>
        <w:numPr>
          <w:ilvl w:val="0"/>
          <w:numId w:val="19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імпланти належать до естетичних імплантів та яка їх характеристика</w:t>
      </w:r>
      <w:r>
        <w:rPr>
          <w:rFonts w:ascii="Times New Roman" w:hAnsi="Times New Roman"/>
          <w:sz w:val="20"/>
          <w:szCs w:val="20"/>
          <w:rtl w:val="0"/>
          <w:lang w:val="ru-RU"/>
        </w:rPr>
        <w:t>?</w:t>
      </w:r>
    </w:p>
    <w:p>
      <w:pPr>
        <w:pStyle w:val="List Paragraph"/>
        <w:numPr>
          <w:ilvl w:val="0"/>
          <w:numId w:val="19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 фіксуються імпланти</w:t>
      </w:r>
      <w:r>
        <w:rPr>
          <w:rFonts w:ascii="Times New Roman" w:hAnsi="Times New Roman"/>
          <w:sz w:val="20"/>
          <w:szCs w:val="20"/>
          <w:rtl w:val="0"/>
          <w:lang w:val="ru-RU"/>
        </w:rPr>
        <w:t>?</w:t>
      </w:r>
    </w:p>
    <w:p>
      <w:pPr>
        <w:pStyle w:val="List Paragraph"/>
        <w:numPr>
          <w:ilvl w:val="0"/>
          <w:numId w:val="19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Скільки є поколінь імплантів молочних залоз та які їх особливості</w:t>
      </w:r>
      <w:r>
        <w:rPr>
          <w:rFonts w:ascii="Times New Roman" w:hAnsi="Times New Roman"/>
          <w:sz w:val="20"/>
          <w:szCs w:val="20"/>
          <w:rtl w:val="0"/>
          <w:lang w:val="ru-RU"/>
        </w:rPr>
        <w:t>?</w:t>
      </w:r>
    </w:p>
    <w:p>
      <w:pPr>
        <w:pStyle w:val="List Paragraph"/>
        <w:numPr>
          <w:ilvl w:val="0"/>
          <w:numId w:val="19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Що впливає на форму імплантів</w:t>
      </w:r>
      <w:r>
        <w:rPr>
          <w:rFonts w:ascii="Times New Roman" w:hAnsi="Times New Roman"/>
          <w:sz w:val="20"/>
          <w:szCs w:val="20"/>
          <w:rtl w:val="0"/>
          <w:lang w:val="ru-RU"/>
        </w:rPr>
        <w:t>?</w:t>
      </w:r>
    </w:p>
    <w:p>
      <w:pPr>
        <w:pStyle w:val="List Paragraph"/>
        <w:numPr>
          <w:ilvl w:val="0"/>
          <w:numId w:val="19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Імпланти молочної залози якої генерації майже не впливають на оточуючі тканини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мають свої особливості</w:t>
      </w:r>
      <w:r>
        <w:rPr>
          <w:rFonts w:ascii="Times New Roman" w:hAnsi="Times New Roman"/>
          <w:sz w:val="20"/>
          <w:szCs w:val="20"/>
          <w:rtl w:val="0"/>
          <w:lang w:val="ru-RU"/>
        </w:rPr>
        <w:t>?</w:t>
      </w:r>
    </w:p>
    <w:p>
      <w:pPr>
        <w:pStyle w:val="List Paragraph"/>
        <w:numPr>
          <w:ilvl w:val="0"/>
          <w:numId w:val="190"/>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є форми імплантів гомілок</w:t>
      </w:r>
      <w:r>
        <w:rPr>
          <w:rFonts w:ascii="Times New Roman" w:hAnsi="Times New Roman"/>
          <w:sz w:val="20"/>
          <w:szCs w:val="20"/>
          <w:rtl w:val="0"/>
          <w:lang w:val="ru-RU"/>
        </w:rPr>
        <w:t>?</w:t>
      </w:r>
    </w:p>
    <w:p>
      <w:pPr>
        <w:pStyle w:val="Normal.0"/>
        <w:spacing w:line="240" w:lineRule="auto"/>
        <w:ind w:right="284"/>
        <w:rPr>
          <w:b w:val="1"/>
          <w:bCs w:val="1"/>
          <w:sz w:val="20"/>
          <w:szCs w:val="20"/>
        </w:rPr>
      </w:pPr>
    </w:p>
    <w:p>
      <w:pPr>
        <w:pStyle w:val="List Paragraph"/>
        <w:spacing w:after="40" w:line="240" w:lineRule="auto"/>
        <w:ind w:left="0" w:firstLine="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На прийомі пацієнтка </w:t>
      </w:r>
      <w:r>
        <w:rPr>
          <w:rFonts w:ascii="Times New Roman" w:hAnsi="Times New Roman"/>
          <w:sz w:val="20"/>
          <w:szCs w:val="20"/>
          <w:rtl w:val="0"/>
          <w:lang w:val="ru-RU"/>
        </w:rPr>
        <w:t xml:space="preserve">28 </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бажанням збільшити груди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Ріст </w:t>
      </w:r>
      <w:r>
        <w:rPr>
          <w:rFonts w:ascii="Times New Roman" w:hAnsi="Times New Roman"/>
          <w:sz w:val="20"/>
          <w:szCs w:val="20"/>
          <w:rtl w:val="0"/>
          <w:lang w:val="ru-RU"/>
        </w:rPr>
        <w:t xml:space="preserve">165 </w:t>
      </w:r>
      <w:r>
        <w:rPr>
          <w:rFonts w:ascii="Times New Roman" w:hAnsi="Times New Roman" w:hint="default"/>
          <w:sz w:val="20"/>
          <w:szCs w:val="20"/>
          <w:rtl w:val="0"/>
          <w:lang w:val="ru-RU"/>
        </w:rPr>
        <w:t>см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вага </w:t>
      </w:r>
      <w:r>
        <w:rPr>
          <w:rFonts w:ascii="Times New Roman" w:hAnsi="Times New Roman"/>
          <w:sz w:val="20"/>
          <w:szCs w:val="20"/>
          <w:rtl w:val="0"/>
          <w:lang w:val="ru-RU"/>
        </w:rPr>
        <w:t xml:space="preserve">50 </w:t>
      </w:r>
      <w:r>
        <w:rPr>
          <w:rFonts w:ascii="Times New Roman" w:hAnsi="Times New Roman" w:hint="default"/>
          <w:sz w:val="20"/>
          <w:szCs w:val="20"/>
          <w:rtl w:val="0"/>
          <w:lang w:val="ru-RU"/>
        </w:rPr>
        <w:t>кг</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худорлявої тіло будови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Розмір власних грудей – </w:t>
      </w:r>
      <w:r>
        <w:rPr>
          <w:rFonts w:ascii="Times New Roman" w:hAnsi="Times New Roman"/>
          <w:sz w:val="20"/>
          <w:szCs w:val="20"/>
          <w:rtl w:val="0"/>
          <w:lang w:val="ru-RU"/>
        </w:rPr>
        <w:t>1</w:t>
      </w:r>
      <w:r>
        <w:rPr>
          <w:rFonts w:ascii="Times New Roman" w:hAnsi="Times New Roman" w:hint="default"/>
          <w:sz w:val="20"/>
          <w:szCs w:val="20"/>
          <w:rtl w:val="0"/>
          <w:lang w:val="ru-RU"/>
        </w:rPr>
        <w:t>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Запит на підбір розміру імплантів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допоможуть грудям виглядати гармонійно та природно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Оберіть приблизний об’єм імплантів</w:t>
      </w:r>
      <w:r>
        <w:rPr>
          <w:rFonts w:ascii="Times New Roman" w:hAnsi="Times New Roman"/>
          <w:sz w:val="20"/>
          <w:szCs w:val="20"/>
          <w:rtl w:val="0"/>
          <w:lang w:val="ru-RU"/>
        </w:rPr>
        <w:t>.</w:t>
      </w:r>
    </w:p>
    <w:p>
      <w:pPr>
        <w:pStyle w:val="Body Text"/>
        <w:spacing w:before="200"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9.  </w:t>
      </w:r>
      <w:r>
        <w:rPr>
          <w:rFonts w:ascii="Times New Roman" w:hAnsi="Times New Roman" w:hint="default"/>
          <w:sz w:val="20"/>
          <w:szCs w:val="20"/>
          <w:rtl w:val="0"/>
          <w:lang w:val="ru-RU"/>
        </w:rPr>
        <w:t>Види знеболення при пластичних операціях</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19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види знеболення</w:t>
      </w:r>
      <w:r>
        <w:rPr>
          <w:rFonts w:ascii="Times New Roman" w:hAnsi="Times New Roman"/>
          <w:sz w:val="20"/>
          <w:szCs w:val="20"/>
          <w:rtl w:val="0"/>
          <w:lang w:val="ru-RU"/>
        </w:rPr>
        <w:t>.</w:t>
      </w:r>
    </w:p>
    <w:p>
      <w:pPr>
        <w:pStyle w:val="Body Text"/>
        <w:numPr>
          <w:ilvl w:val="0"/>
          <w:numId w:val="19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Що</w:t>
      </w:r>
      <w:r>
        <w:rPr>
          <w:rFonts w:ascii="Times New Roman" w:hAnsi="Times New Roman"/>
          <w:sz w:val="20"/>
          <w:szCs w:val="20"/>
          <w:rtl w:val="0"/>
          <w:lang w:val="en-US"/>
        </w:rPr>
        <w:t xml:space="preserve"> </w:t>
      </w:r>
      <w:r>
        <w:rPr>
          <w:rFonts w:ascii="Times New Roman" w:hAnsi="Times New Roman" w:hint="default"/>
          <w:sz w:val="20"/>
          <w:szCs w:val="20"/>
          <w:rtl w:val="0"/>
          <w:lang w:val="ru-RU"/>
        </w:rPr>
        <w:t>таке</w:t>
      </w:r>
      <w:r>
        <w:rPr>
          <w:rFonts w:ascii="Times New Roman" w:hAnsi="Times New Roman"/>
          <w:sz w:val="20"/>
          <w:szCs w:val="20"/>
          <w:rtl w:val="0"/>
          <w:lang w:val="en-US"/>
        </w:rPr>
        <w:t xml:space="preserve"> </w:t>
      </w:r>
      <w:r>
        <w:rPr>
          <w:rFonts w:ascii="Times New Roman" w:hAnsi="Times New Roman"/>
          <w:sz w:val="20"/>
          <w:szCs w:val="20"/>
          <w:rtl w:val="0"/>
          <w:lang w:val="it-IT"/>
        </w:rPr>
        <w:t>Fast track protocol</w:t>
      </w:r>
      <w:r>
        <w:rPr>
          <w:rFonts w:ascii="Times New Roman" w:hAnsi="Times New Roman"/>
          <w:sz w:val="20"/>
          <w:szCs w:val="20"/>
          <w:rtl w:val="0"/>
          <w:lang w:val="en-US"/>
        </w:rPr>
        <w:t>?</w:t>
      </w:r>
    </w:p>
    <w:p>
      <w:pPr>
        <w:pStyle w:val="Body Text"/>
        <w:spacing w:before="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w:t>
      </w:r>
      <w:r>
        <w:rPr>
          <w:rFonts w:ascii="Times New Roman" w:hAnsi="Times New Roman" w:hint="default"/>
          <w:sz w:val="20"/>
          <w:szCs w:val="20"/>
          <w:rtl w:val="0"/>
          <w:lang w:val="ru-RU"/>
        </w:rPr>
        <w:t xml:space="preserve"> ознайомитись з особливостями знеболення пацієнтів з урахування специфіки пластичних операцій</w:t>
      </w:r>
      <w:r>
        <w:rPr>
          <w:rFonts w:ascii="Times New Roman" w:hAnsi="Times New Roman"/>
          <w:sz w:val="20"/>
          <w:szCs w:val="20"/>
          <w:rtl w:val="0"/>
          <w:lang w:val="ru-RU"/>
        </w:rPr>
        <w:t xml:space="preserve">. </w:t>
      </w:r>
    </w:p>
    <w:p>
      <w:pPr>
        <w:pStyle w:val="Body Text"/>
        <w:spacing w:before="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Знати</w:t>
      </w:r>
      <w:r>
        <w:rPr>
          <w:rFonts w:ascii="Times New Roman" w:hAnsi="Times New Roman"/>
          <w:sz w:val="20"/>
          <w:szCs w:val="20"/>
          <w:rtl w:val="0"/>
          <w:lang w:val="ru-RU"/>
        </w:rPr>
        <w:t>:</w:t>
      </w:r>
    </w:p>
    <w:p>
      <w:pPr>
        <w:pStyle w:val="Body Text"/>
        <w:numPr>
          <w:ilvl w:val="0"/>
          <w:numId w:val="19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Особливість анестезіологічного забезпечення при пластичних операціях</w:t>
      </w:r>
      <w:r>
        <w:rPr>
          <w:rFonts w:ascii="Times New Roman" w:hAnsi="Times New Roman"/>
          <w:sz w:val="20"/>
          <w:szCs w:val="20"/>
          <w:rtl w:val="0"/>
          <w:lang w:val="ru-RU"/>
        </w:rPr>
        <w:t>.</w:t>
      </w:r>
    </w:p>
    <w:p>
      <w:pPr>
        <w:pStyle w:val="Body Text"/>
        <w:numPr>
          <w:ilvl w:val="0"/>
          <w:numId w:val="19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Передопераційну підготовку пацієнта перед пластичною хірургією</w:t>
      </w:r>
      <w:r>
        <w:rPr>
          <w:rFonts w:ascii="Times New Roman" w:hAnsi="Times New Roman"/>
          <w:sz w:val="20"/>
          <w:szCs w:val="20"/>
          <w:rtl w:val="0"/>
          <w:lang w:val="ru-RU"/>
        </w:rPr>
        <w:t>.</w:t>
      </w:r>
    </w:p>
    <w:p>
      <w:pPr>
        <w:pStyle w:val="Body Text"/>
        <w:numPr>
          <w:ilvl w:val="0"/>
          <w:numId w:val="19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Операції в яких використовують місцеве знеболення</w:t>
      </w:r>
      <w:r>
        <w:rPr>
          <w:rFonts w:ascii="Times New Roman" w:hAnsi="Times New Roman"/>
          <w:sz w:val="20"/>
          <w:szCs w:val="20"/>
          <w:rtl w:val="0"/>
          <w:lang w:val="ru-RU"/>
        </w:rPr>
        <w:t>.</w:t>
      </w:r>
    </w:p>
    <w:p>
      <w:pPr>
        <w:pStyle w:val="Body Text"/>
        <w:numPr>
          <w:ilvl w:val="0"/>
          <w:numId w:val="192"/>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Операції в яких використовують загальне знеболення</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Вміти</w:t>
      </w:r>
      <w:r>
        <w:rPr>
          <w:rFonts w:ascii="Times New Roman" w:hAnsi="Times New Roman"/>
          <w:sz w:val="20"/>
          <w:szCs w:val="20"/>
          <w:rtl w:val="0"/>
          <w:lang w:val="ru-RU"/>
        </w:rPr>
        <w:t>:</w:t>
      </w:r>
    </w:p>
    <w:p>
      <w:pPr>
        <w:pStyle w:val="Body Text"/>
        <w:numPr>
          <w:ilvl w:val="0"/>
          <w:numId w:val="19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Підібрати оптимальний вид анестезії для різних видів хірургічного втручання</w:t>
      </w:r>
      <w:r>
        <w:rPr>
          <w:rFonts w:ascii="Times New Roman" w:hAnsi="Times New Roman"/>
          <w:sz w:val="20"/>
          <w:szCs w:val="20"/>
          <w:rtl w:val="0"/>
          <w:lang w:val="ru-RU"/>
        </w:rPr>
        <w:t>.</w:t>
      </w:r>
    </w:p>
    <w:p>
      <w:pPr>
        <w:pStyle w:val="Body Text"/>
        <w:numPr>
          <w:ilvl w:val="0"/>
          <w:numId w:val="19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Виконувати місцеве знеболення</w:t>
      </w:r>
      <w:r>
        <w:rPr>
          <w:rFonts w:ascii="Times New Roman" w:hAnsi="Times New Roman"/>
          <w:sz w:val="20"/>
          <w:szCs w:val="20"/>
          <w:rtl w:val="0"/>
          <w:lang w:val="ru-RU"/>
        </w:rPr>
        <w:t>.</w:t>
      </w:r>
    </w:p>
    <w:p>
      <w:pPr>
        <w:pStyle w:val="Body Text"/>
        <w:numPr>
          <w:ilvl w:val="0"/>
          <w:numId w:val="19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Оцінити ризик ускладнень від різних видів знеболення</w:t>
      </w:r>
      <w:r>
        <w:rPr>
          <w:rFonts w:ascii="Times New Roman" w:hAnsi="Times New Roman"/>
          <w:sz w:val="20"/>
          <w:szCs w:val="20"/>
          <w:rtl w:val="0"/>
          <w:lang w:val="ru-RU"/>
        </w:rPr>
        <w:t>.</w:t>
      </w:r>
    </w:p>
    <w:p>
      <w:pPr>
        <w:pStyle w:val="Body Text"/>
        <w:numPr>
          <w:ilvl w:val="0"/>
          <w:numId w:val="194"/>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Провести передопераційну підготовку пацієнту</w:t>
      </w:r>
      <w:r>
        <w:rPr>
          <w:rFonts w:ascii="Times New Roman" w:hAnsi="Times New Roman"/>
          <w:sz w:val="20"/>
          <w:szCs w:val="20"/>
          <w:rtl w:val="0"/>
          <w:lang w:val="ru-RU"/>
        </w:rPr>
        <w:t>.</w:t>
      </w:r>
    </w:p>
    <w:p>
      <w:pPr>
        <w:pStyle w:val="Body Text"/>
        <w:numPr>
          <w:ilvl w:val="0"/>
          <w:numId w:val="194"/>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Ретельно збирати анамнез</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bookmarkStart w:name="_Hlk79561975" w:id="61"/>
      <w:r>
        <w:rPr>
          <w:rFonts w:ascii="Times New Roman" w:hAnsi="Times New Roman" w:hint="default"/>
          <w:outline w:val="0"/>
          <w:color w:val="222222"/>
          <w:sz w:val="20"/>
          <w:szCs w:val="20"/>
          <w:u w:color="222222"/>
          <w:rtl w:val="0"/>
          <w:lang w:val="ru-RU"/>
          <w14:textFill>
            <w14:solidFill>
              <w14:srgbClr w14:val="222222"/>
            </w14:solidFill>
          </w14:textFill>
        </w:rPr>
        <w:t>Пластичні операції мають свої особливості</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котрі треба враховувати при їх анестезіологічному забезпеченні</w:t>
      </w:r>
      <w:r>
        <w:rPr>
          <w:rFonts w:ascii="Times New Roman" w:hAnsi="Times New Roman"/>
          <w:outline w:val="0"/>
          <w:color w:val="222222"/>
          <w:sz w:val="20"/>
          <w:szCs w:val="20"/>
          <w:u w:color="222222"/>
          <w:rtl w:val="0"/>
          <w:lang w:val="ru-RU"/>
          <w14:textFill>
            <w14:solidFill>
              <w14:srgbClr w14:val="222222"/>
            </w14:solidFill>
          </w14:textFill>
        </w:rPr>
        <w:t>:</w:t>
      </w:r>
      <w:r>
        <w:rPr>
          <w:rFonts w:ascii="Times New Roman" w:hAnsi="Times New Roman" w:hint="default"/>
          <w:outline w:val="0"/>
          <w:color w:val="222222"/>
          <w:sz w:val="20"/>
          <w:szCs w:val="20"/>
          <w:u w:color="222222"/>
          <w:rtl w:val="0"/>
          <w:lang w:val="ru-RU"/>
          <w14:textFill>
            <w14:solidFill>
              <w14:srgbClr w14:val="222222"/>
            </w14:solidFill>
          </w14:textFill>
        </w:rPr>
        <w:t> </w:t>
      </w:r>
    </w:p>
    <w:p>
      <w:pPr>
        <w:pStyle w:val="По умолчанию A"/>
        <w:numPr>
          <w:ilvl w:val="0"/>
          <w:numId w:val="19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Більшість операцій виконується на поверхневих шарах тіла</w:t>
      </w:r>
      <w:r>
        <w:rPr>
          <w:rFonts w:ascii="Times New Roman" w:hAnsi="Times New Roman"/>
          <w:sz w:val="20"/>
          <w:szCs w:val="20"/>
          <w:rtl w:val="0"/>
          <w:lang w:val="ru-RU"/>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не торкаючись органів</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що активно іннервуються та їх оболонок</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рідко супроводжуються пересіченням кісток</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магістральних судин та нервових стовбурів</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 Вони мають тенденцію до меншого відчуття болю</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ніж порожнинні операці</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і зазвичай</w:t>
      </w:r>
      <w:r>
        <w:rPr>
          <w:rFonts w:ascii="Times New Roman" w:hAnsi="Times New Roman"/>
          <w:outline w:val="0"/>
          <w:color w:val="222222"/>
          <w:sz w:val="20"/>
          <w:szCs w:val="20"/>
          <w:u w:color="222222"/>
          <w:rtl w:val="0"/>
          <w:lang w:val="ru-RU"/>
          <w14:textFill>
            <w14:solidFill>
              <w14:srgbClr w14:val="222222"/>
            </w14:solidFill>
          </w14:textFill>
        </w:rPr>
        <w:t xml:space="preserve">, </w:t>
      </w:r>
      <w:r>
        <w:rPr>
          <w:rFonts w:ascii="Times New Roman" w:hAnsi="Times New Roman" w:hint="default"/>
          <w:outline w:val="0"/>
          <w:color w:val="222222"/>
          <w:sz w:val="20"/>
          <w:szCs w:val="20"/>
          <w:u w:color="222222"/>
          <w:rtl w:val="0"/>
          <w:lang w:val="ru-RU"/>
          <w14:textFill>
            <w14:solidFill>
              <w14:srgbClr w14:val="222222"/>
            </w14:solidFill>
          </w14:textFill>
        </w:rPr>
        <w:t>дають можливість виконувати інфільтрацію місцевим анестетиком</w:t>
      </w:r>
      <w:r>
        <w:rPr>
          <w:rFonts w:ascii="Times New Roman" w:hAnsi="Times New Roman"/>
          <w:outline w:val="0"/>
          <w:color w:val="222222"/>
          <w:sz w:val="20"/>
          <w:szCs w:val="20"/>
          <w:u w:color="222222"/>
          <w:rtl w:val="0"/>
          <w:lang w:val="ru-RU"/>
          <w14:textFill>
            <w14:solidFill>
              <w14:srgbClr w14:val="222222"/>
            </w14:solidFill>
          </w14:textFill>
        </w:rPr>
        <w:t>.</w:t>
      </w:r>
    </w:p>
    <w:p>
      <w:pPr>
        <w:pStyle w:val="По умолчанию A"/>
        <w:numPr>
          <w:ilvl w:val="0"/>
          <w:numId w:val="196"/>
        </w:numPr>
        <w:bidi w:val="0"/>
        <w:spacing w:before="0"/>
        <w:ind w:right="0"/>
        <w:jc w:val="both"/>
        <w:rPr>
          <w:rFonts w:ascii="Times New Roman" w:hAnsi="Times New Roman" w:hint="default"/>
          <w:sz w:val="20"/>
          <w:szCs w:val="20"/>
          <w:rtl w:val="0"/>
          <w:lang w:val="ru-RU"/>
        </w:rPr>
      </w:pPr>
      <w:r>
        <w:rPr>
          <w:rFonts w:ascii="Times New Roman" w:hAnsi="Times New Roman" w:hint="default"/>
          <w:outline w:val="0"/>
          <w:color w:val="222222"/>
          <w:sz w:val="20"/>
          <w:szCs w:val="20"/>
          <w:u w:color="222222"/>
          <w:rtl w:val="0"/>
          <w:lang w:val="ru-RU"/>
          <w14:textFill>
            <w14:solidFill>
              <w14:srgbClr w14:val="222222"/>
            </w14:solidFill>
          </w14:textFill>
        </w:rPr>
        <w:t>Складні реконструктивні операції можуть бути тривалими</w:t>
      </w:r>
      <w:r>
        <w:rPr>
          <w:rFonts w:ascii="Times New Roman" w:hAnsi="Times New Roman"/>
          <w:outline w:val="0"/>
          <w:color w:val="222222"/>
          <w:sz w:val="20"/>
          <w:szCs w:val="20"/>
          <w:u w:color="222222"/>
          <w:rtl w:val="0"/>
          <w:lang w:val="ru-RU"/>
          <w14:textFill>
            <w14:solidFill>
              <w14:srgbClr w14:val="222222"/>
            </w14:solidFill>
          </w14:textFill>
        </w:rPr>
        <w:t>.</w:t>
      </w:r>
    </w:p>
    <w:p>
      <w:pPr>
        <w:pStyle w:val="По умолчанию A"/>
        <w:numPr>
          <w:ilvl w:val="0"/>
          <w:numId w:val="196"/>
        </w:numPr>
        <w:bidi w:val="0"/>
        <w:spacing w:before="0"/>
        <w:ind w:right="0"/>
        <w:jc w:val="both"/>
        <w:rPr>
          <w:rFonts w:ascii="Times New Roman" w:hAnsi="Times New Roman" w:hint="default"/>
          <w:sz w:val="20"/>
          <w:szCs w:val="20"/>
          <w:rtl w:val="0"/>
          <w:lang w:val="ru-RU"/>
        </w:rPr>
      </w:pPr>
      <w:r>
        <w:rPr>
          <w:rFonts w:ascii="Times New Roman" w:hAnsi="Times New Roman" w:hint="default"/>
          <w:outline w:val="0"/>
          <w:color w:val="222222"/>
          <w:sz w:val="20"/>
          <w:szCs w:val="20"/>
          <w:u w:color="222222"/>
          <w:rtl w:val="0"/>
          <w:lang w:val="ru-RU"/>
          <w14:textFill>
            <w14:solidFill>
              <w14:srgbClr w14:val="222222"/>
            </w14:solidFill>
          </w14:textFill>
        </w:rPr>
        <w:t>Операційне поле може бути обширним</w:t>
      </w:r>
      <w:r>
        <w:rPr>
          <w:rFonts w:ascii="Times New Roman" w:hAnsi="Times New Roman"/>
          <w:outline w:val="0"/>
          <w:color w:val="222222"/>
          <w:sz w:val="20"/>
          <w:szCs w:val="20"/>
          <w:u w:color="222222"/>
          <w:rtl w:val="0"/>
          <w:lang w:val="ru-RU"/>
          <w14:textFill>
            <w14:solidFill>
              <w14:srgbClr w14:val="222222"/>
            </w14:solidFill>
          </w14:textFill>
        </w:rPr>
        <w:t>.</w:t>
      </w:r>
    </w:p>
    <w:p>
      <w:pPr>
        <w:pStyle w:val="По умолчанию A"/>
        <w:numPr>
          <w:ilvl w:val="0"/>
          <w:numId w:val="196"/>
        </w:numPr>
        <w:bidi w:val="0"/>
        <w:spacing w:before="0"/>
        <w:ind w:right="0"/>
        <w:jc w:val="both"/>
        <w:rPr>
          <w:rFonts w:ascii="Times New Roman" w:hAnsi="Times New Roman" w:hint="default"/>
          <w:sz w:val="20"/>
          <w:szCs w:val="20"/>
          <w:rtl w:val="0"/>
          <w:lang w:val="ru-RU"/>
        </w:rPr>
      </w:pPr>
      <w:r>
        <w:rPr>
          <w:rFonts w:ascii="Times New Roman" w:hAnsi="Times New Roman" w:hint="default"/>
          <w:outline w:val="0"/>
          <w:color w:val="222222"/>
          <w:sz w:val="20"/>
          <w:szCs w:val="20"/>
          <w:u w:color="222222"/>
          <w:rtl w:val="0"/>
          <w:lang w:val="ru-RU"/>
          <w14:textFill>
            <w14:solidFill>
              <w14:srgbClr w14:val="222222"/>
            </w14:solidFill>
          </w14:textFill>
        </w:rPr>
        <w:t>Втрати крові можуть бути прихованими та нетиповими</w:t>
      </w:r>
      <w:r>
        <w:rPr>
          <w:rFonts w:ascii="Times New Roman" w:hAnsi="Times New Roman"/>
          <w:outline w:val="0"/>
          <w:color w:val="222222"/>
          <w:sz w:val="20"/>
          <w:szCs w:val="20"/>
          <w:u w:color="222222"/>
          <w:rtl w:val="0"/>
          <w:lang w:val="ru-RU"/>
          <w14:textFill>
            <w14:solidFill>
              <w14:srgbClr w14:val="222222"/>
            </w14:solidFill>
          </w14:textFill>
        </w:rPr>
        <w:t>.</w:t>
      </w:r>
    </w:p>
    <w:p>
      <w:pPr>
        <w:pStyle w:val="По умолчанию A"/>
        <w:numPr>
          <w:ilvl w:val="0"/>
          <w:numId w:val="196"/>
        </w:numPr>
        <w:bidi w:val="0"/>
        <w:spacing w:before="0"/>
        <w:ind w:right="0"/>
        <w:jc w:val="both"/>
        <w:rPr>
          <w:rFonts w:ascii="Times New Roman" w:hAnsi="Times New Roman" w:hint="default"/>
          <w:sz w:val="20"/>
          <w:szCs w:val="20"/>
          <w:rtl w:val="0"/>
          <w:lang w:val="ru-RU"/>
        </w:rPr>
      </w:pPr>
      <w:r>
        <w:rPr>
          <w:rFonts w:ascii="Times New Roman" w:hAnsi="Times New Roman" w:hint="default"/>
          <w:outline w:val="0"/>
          <w:color w:val="222222"/>
          <w:sz w:val="20"/>
          <w:szCs w:val="20"/>
          <w:u w:color="222222"/>
          <w:rtl w:val="0"/>
          <w:lang w:val="ru-RU"/>
          <w14:textFill>
            <w14:solidFill>
              <w14:srgbClr w14:val="222222"/>
            </w14:solidFill>
          </w14:textFill>
        </w:rPr>
        <w:t>Пацієнти після естетичних операцій можуть мати надмірні  очікування щодо результатів операцій</w:t>
      </w:r>
      <w:r>
        <w:rPr>
          <w:rFonts w:ascii="Times New Roman" w:hAnsi="Times New Roman"/>
          <w:outline w:val="0"/>
          <w:color w:val="222222"/>
          <w:sz w:val="20"/>
          <w:szCs w:val="20"/>
          <w:u w:color="222222"/>
          <w:rtl w:val="0"/>
          <w:lang w:val="ru-RU"/>
          <w14:textFill>
            <w14:solidFill>
              <w14:srgbClr w14:val="222222"/>
            </w14:solidFill>
          </w14:textFill>
        </w:rPr>
        <w:t>.</w:t>
      </w:r>
      <w:bookmarkEnd w:id="61"/>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Головним пріоритетом в роботі хірургічної бригади є забезпечення максимальної безпеки пацієнта в периопераційному періоді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важлива тісна взаємодія між анестезіологом та хірургом</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outline w:val="0"/>
          <w:color w:val="333333"/>
          <w:sz w:val="20"/>
          <w:szCs w:val="20"/>
          <w:u w:color="333333"/>
          <w:rtl w:val="0"/>
          <w:lang w:val="ru-RU"/>
          <w14:textFill>
            <w14:solidFill>
              <w14:srgbClr w14:val="333333"/>
            </w14:solidFill>
          </w14:textFill>
        </w:rPr>
        <w:t>Під час збору анамнезу необхідно отримати максимальну інформацію щодо всіх даних</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які навіть теоретично можуть вплинути на хід оперативного втручання та анестезіологічну підтримку</w:t>
      </w:r>
      <w:r>
        <w:rPr>
          <w:rFonts w:ascii="Times New Roman" w:hAnsi="Times New Roman"/>
          <w:outline w:val="0"/>
          <w:color w:val="333333"/>
          <w:sz w:val="20"/>
          <w:szCs w:val="20"/>
          <w:u w:color="333333"/>
          <w:rtl w:val="0"/>
          <w:lang w:val="ru-RU"/>
          <w14:textFill>
            <w14:solidFill>
              <w14:srgbClr w14:val="333333"/>
            </w14:solidFill>
          </w14:textFill>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outline w:val="0"/>
          <w:color w:val="333333"/>
          <w:sz w:val="20"/>
          <w:szCs w:val="20"/>
          <w:u w:color="333333"/>
          <w:rtl w:val="0"/>
          <w:lang w:val="ru-RU"/>
          <w14:textFill>
            <w14:solidFill>
              <w14:srgbClr w14:val="333333"/>
            </w14:solidFill>
          </w14:textFill>
        </w:rPr>
        <w:t>Напередодні операції ретельно вивчаються результати обстеження</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що завчасно проводяться у плановому порядку</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 xml:space="preserve">У разі необхідності забезпечення безпеки анестезіологічної підтримки призначається додаткове обстеження за участю вузьких фахівців </w:t>
      </w:r>
      <w:r>
        <w:rPr>
          <w:rFonts w:ascii="Times New Roman" w:hAnsi="Times New Roman"/>
          <w:outline w:val="0"/>
          <w:color w:val="333333"/>
          <w:sz w:val="20"/>
          <w:szCs w:val="20"/>
          <w:u w:color="333333"/>
          <w:rtl w:val="0"/>
          <w:lang w:val="ru-RU"/>
          <w14:textFill>
            <w14:solidFill>
              <w14:srgbClr w14:val="333333"/>
            </w14:solidFill>
          </w14:textFill>
        </w:rPr>
        <w:t>(</w:t>
      </w:r>
      <w:r>
        <w:rPr>
          <w:rFonts w:ascii="Times New Roman" w:hAnsi="Times New Roman" w:hint="default"/>
          <w:outline w:val="0"/>
          <w:color w:val="333333"/>
          <w:sz w:val="20"/>
          <w:szCs w:val="20"/>
          <w:u w:color="333333"/>
          <w:rtl w:val="0"/>
          <w:lang w:val="ru-RU"/>
          <w14:textFill>
            <w14:solidFill>
              <w14:srgbClr w14:val="333333"/>
            </w14:solidFill>
          </w14:textFill>
        </w:rPr>
        <w:t>кардіолога</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ендокринолога</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невропатолога тощо</w:t>
      </w:r>
      <w:r>
        <w:rPr>
          <w:rFonts w:ascii="Times New Roman" w:hAnsi="Times New Roman"/>
          <w:outline w:val="0"/>
          <w:color w:val="333333"/>
          <w:sz w:val="20"/>
          <w:szCs w:val="20"/>
          <w:u w:color="333333"/>
          <w:rtl w:val="0"/>
          <w:lang w:val="ru-RU"/>
          <w14:textFill>
            <w14:solidFill>
              <w14:srgbClr w14:val="333333"/>
            </w14:solidFill>
          </w14:textFill>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outline w:val="0"/>
          <w:color w:val="333333"/>
          <w:sz w:val="20"/>
          <w:szCs w:val="20"/>
          <w:u w:color="333333"/>
          <w:rtl w:val="0"/>
          <w:lang w:val="ru-RU"/>
          <w14:textFill>
            <w14:solidFill>
              <w14:srgbClr w14:val="333333"/>
            </w14:solidFill>
          </w14:textFill>
        </w:rPr>
        <w:t>Пацієнти повинні бути добре інформовані щодо особливостей</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ризику наркозу</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та поведінки у післяопераційному періоді</w:t>
      </w:r>
      <w:r>
        <w:rPr>
          <w:rFonts w:ascii="Times New Roman" w:hAnsi="Times New Roman"/>
          <w:outline w:val="0"/>
          <w:color w:val="333333"/>
          <w:sz w:val="20"/>
          <w:szCs w:val="20"/>
          <w:u w:color="333333"/>
          <w:rtl w:val="0"/>
          <w:lang w:val="ru-RU"/>
          <w14:textFill>
            <w14:solidFill>
              <w14:srgbClr w14:val="333333"/>
            </w14:solidFill>
          </w14:textFill>
        </w:rPr>
        <w:t>.</w:t>
      </w:r>
    </w:p>
    <w:p>
      <w:pPr>
        <w:pStyle w:val="По умолчанию A"/>
        <w:spacing w:before="0"/>
        <w:ind w:firstLine="80"/>
        <w:jc w:val="both"/>
        <w:rPr>
          <w:rFonts w:ascii="Times New Roman" w:cs="Times New Roman" w:hAnsi="Times New Roman" w:eastAsia="Times New Roman"/>
          <w:sz w:val="20"/>
          <w:szCs w:val="20"/>
        </w:rPr>
      </w:pPr>
      <w:bookmarkStart w:name="_Hlk79563133" w:id="62"/>
      <w:r>
        <w:rPr>
          <w:rFonts w:ascii="Times New Roman" w:hAnsi="Times New Roman" w:hint="default"/>
          <w:outline w:val="0"/>
          <w:color w:val="333333"/>
          <w:sz w:val="20"/>
          <w:szCs w:val="20"/>
          <w:u w:color="333333"/>
          <w:rtl w:val="0"/>
          <w:lang w:val="ru-RU"/>
          <w14:textFill>
            <w14:solidFill>
              <w14:srgbClr w14:val="333333"/>
            </w14:solidFill>
          </w14:textFill>
        </w:rPr>
        <w:t xml:space="preserve">Підготовка та проведення оперативного втручання повинно проводитися згідно принципам та вимогам </w:t>
      </w:r>
      <w:r>
        <w:rPr>
          <w:rFonts w:ascii="Times New Roman" w:hAnsi="Times New Roman"/>
          <w:outline w:val="0"/>
          <w:color w:val="333333"/>
          <w:sz w:val="20"/>
          <w:szCs w:val="20"/>
          <w:u w:color="333333"/>
          <w:rtl w:val="0"/>
          <w:lang w:val="it-IT"/>
          <w14:textFill>
            <w14:solidFill>
              <w14:srgbClr w14:val="333333"/>
            </w14:solidFill>
          </w14:textFill>
        </w:rPr>
        <w:t>Fast track protocol.</w:t>
      </w:r>
      <w:bookmarkEnd w:id="62"/>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outline w:val="0"/>
          <w:color w:val="333333"/>
          <w:sz w:val="20"/>
          <w:szCs w:val="20"/>
          <w:u w:color="333333"/>
          <w:rtl w:val="0"/>
          <w:lang w:val="ru-RU"/>
          <w14:textFill>
            <w14:solidFill>
              <w14:srgbClr w14:val="333333"/>
            </w14:solidFill>
          </w14:textFill>
        </w:rPr>
        <w:t>Обов‘язковою умовою анестезіологічної підтримки в пластичній хірургії є ретельне спостереження за станом пацієнта за допомогою сучасної апаратури з моніторуванням можливих показників дихальної</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серцево</w:t>
      </w:r>
      <w:r>
        <w:rPr>
          <w:rFonts w:ascii="Times New Roman" w:hAnsi="Times New Roman"/>
          <w:outline w:val="0"/>
          <w:color w:val="333333"/>
          <w:sz w:val="20"/>
          <w:szCs w:val="20"/>
          <w:u w:color="333333"/>
          <w:rtl w:val="0"/>
          <w:lang w:val="ru-RU"/>
          <w14:textFill>
            <w14:solidFill>
              <w14:srgbClr w14:val="333333"/>
            </w14:solidFill>
          </w14:textFill>
        </w:rPr>
        <w:t>-</w:t>
      </w:r>
      <w:r>
        <w:rPr>
          <w:rFonts w:ascii="Times New Roman" w:hAnsi="Times New Roman" w:hint="default"/>
          <w:outline w:val="0"/>
          <w:color w:val="333333"/>
          <w:sz w:val="20"/>
          <w:szCs w:val="20"/>
          <w:u w:color="333333"/>
          <w:rtl w:val="0"/>
          <w:lang w:val="ru-RU"/>
          <w14:textFill>
            <w14:solidFill>
              <w14:srgbClr w14:val="333333"/>
            </w14:solidFill>
          </w14:textFill>
        </w:rPr>
        <w:t>судиної</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центральної нервової</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видільних систем</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температури тіла</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та своєчасна корекція відхилень</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що виникли</w:t>
      </w:r>
      <w:r>
        <w:rPr>
          <w:rFonts w:ascii="Times New Roman" w:hAnsi="Times New Roman"/>
          <w:outline w:val="0"/>
          <w:color w:val="333333"/>
          <w:sz w:val="20"/>
          <w:szCs w:val="20"/>
          <w:u w:color="333333"/>
          <w:rtl w:val="0"/>
          <w:lang w:val="ru-RU"/>
          <w14:textFill>
            <w14:solidFill>
              <w14:srgbClr w14:val="333333"/>
            </w14:solidFill>
          </w14:textFill>
        </w:rPr>
        <w:t xml:space="preserve">, </w:t>
      </w:r>
      <w:r>
        <w:rPr>
          <w:rFonts w:ascii="Times New Roman" w:hAnsi="Times New Roman" w:hint="default"/>
          <w:outline w:val="0"/>
          <w:color w:val="333333"/>
          <w:sz w:val="20"/>
          <w:szCs w:val="20"/>
          <w:u w:color="333333"/>
          <w:rtl w:val="0"/>
          <w:lang w:val="ru-RU"/>
          <w14:textFill>
            <w14:solidFill>
              <w14:srgbClr w14:val="333333"/>
            </w14:solidFill>
          </w14:textFill>
        </w:rPr>
        <w:t>використання сучасних анестезіологічних препаратів</w:t>
      </w:r>
      <w:r>
        <w:rPr>
          <w:rFonts w:ascii="Times New Roman" w:hAnsi="Times New Roman"/>
          <w:outline w:val="0"/>
          <w:color w:val="333333"/>
          <w:sz w:val="20"/>
          <w:szCs w:val="20"/>
          <w:u w:color="333333"/>
          <w:rtl w:val="0"/>
          <w:lang w:val="ru-RU"/>
          <w14:textFill>
            <w14:solidFill>
              <w14:srgbClr w14:val="333333"/>
            </w14:solidFill>
          </w14:textFill>
        </w:rPr>
        <w:t>.</w:t>
      </w:r>
    </w:p>
    <w:p>
      <w:pPr>
        <w:pStyle w:val="По умолчанию A"/>
        <w:spacing w:before="100" w:after="40"/>
        <w:jc w:val="center"/>
        <w:rPr>
          <w:rFonts w:ascii="Times New Roman" w:cs="Times New Roman" w:hAnsi="Times New Roman" w:eastAsia="Times New Roman"/>
          <w:sz w:val="20"/>
          <w:szCs w:val="20"/>
        </w:rPr>
      </w:pPr>
      <w:bookmarkStart w:name="_Hlk79563666" w:id="63"/>
      <w:r>
        <w:rPr>
          <w:rFonts w:ascii="Times New Roman" w:hAnsi="Times New Roman" w:hint="default"/>
          <w:sz w:val="20"/>
          <w:szCs w:val="20"/>
          <w:rtl w:val="0"/>
          <w:lang w:val="ru-RU"/>
        </w:rPr>
        <w:t>Інтраопераційно необхідно забезпечити</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Судинний доступ для інфузії в операційній</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Прохідність дихальних шляхів</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Контроль крововтрати</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Обережне використання гіпотензивних методик</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Ретельний моніторинг рідинного балансую</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Внутрішню температуру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запобігаючи переохолодження або перегріву пацієнта</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Фізіологічну укладку пацієнта на операційному столі</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Профілактика тромбозу глибоких вен</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Захист очей пацієнта</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Оптимальний тиск в манжеті ендотрахеальної трубки</w:t>
      </w:r>
      <w:r>
        <w:rPr>
          <w:rFonts w:ascii="Times New Roman" w:hAnsi="Times New Roman"/>
          <w:sz w:val="20"/>
          <w:szCs w:val="20"/>
          <w:rtl w:val="0"/>
          <w:lang w:val="ru-RU"/>
        </w:rPr>
        <w:t>.</w:t>
      </w:r>
    </w:p>
    <w:p>
      <w:pPr>
        <w:pStyle w:val="По умолчанию A"/>
        <w:spacing w:before="0" w:after="10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М‘яке пробудження пацієнта</w:t>
      </w:r>
      <w:r>
        <w:rPr>
          <w:rFonts w:ascii="Times New Roman" w:hAnsi="Times New Roman"/>
          <w:sz w:val="20"/>
          <w:szCs w:val="20"/>
          <w:rtl w:val="0"/>
          <w:lang w:val="ru-RU"/>
        </w:rPr>
        <w:t>.</w:t>
      </w:r>
      <w:bookmarkEnd w:id="63"/>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проведенні анестезіологічної підтримки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лікар</w:t>
      </w:r>
      <w:r>
        <w:rPr>
          <w:rFonts w:ascii="Times New Roman" w:hAnsi="Times New Roman"/>
          <w:sz w:val="20"/>
          <w:szCs w:val="20"/>
          <w:rtl w:val="0"/>
          <w:lang w:val="ru-RU"/>
        </w:rPr>
        <w:t>-</w:t>
      </w:r>
      <w:r>
        <w:rPr>
          <w:rFonts w:ascii="Times New Roman" w:hAnsi="Times New Roman" w:hint="default"/>
          <w:sz w:val="20"/>
          <w:szCs w:val="20"/>
          <w:rtl w:val="0"/>
          <w:lang w:val="ru-RU"/>
        </w:rPr>
        <w:t>анестезіолог та медсестра</w:t>
      </w:r>
      <w:r>
        <w:rPr>
          <w:rFonts w:ascii="Times New Roman" w:hAnsi="Times New Roman"/>
          <w:sz w:val="20"/>
          <w:szCs w:val="20"/>
          <w:rtl w:val="0"/>
          <w:lang w:val="ru-RU"/>
        </w:rPr>
        <w:t>-</w:t>
      </w:r>
      <w:r>
        <w:rPr>
          <w:rFonts w:ascii="Times New Roman" w:hAnsi="Times New Roman" w:hint="default"/>
          <w:sz w:val="20"/>
          <w:szCs w:val="20"/>
          <w:rtl w:val="0"/>
          <w:lang w:val="ru-RU"/>
        </w:rPr>
        <w:t>анестезистка постійно знаходяться поряд з пацієнтом на всіх етапах операції безпосередньо до повноцінного самостійного пробудження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Відсутність анестезіолога в операційній або виконання додаткової роботи </w:t>
      </w:r>
      <w:r>
        <w:rPr>
          <w:rFonts w:ascii="Times New Roman" w:hAnsi="Times New Roman"/>
          <w:sz w:val="20"/>
          <w:szCs w:val="20"/>
          <w:rtl w:val="0"/>
          <w:lang w:val="ru-RU"/>
        </w:rPr>
        <w:t>(</w:t>
      </w:r>
      <w:r>
        <w:rPr>
          <w:rFonts w:ascii="Times New Roman" w:hAnsi="Times New Roman" w:hint="default"/>
          <w:sz w:val="20"/>
          <w:szCs w:val="20"/>
          <w:rtl w:val="0"/>
          <w:lang w:val="ru-RU"/>
        </w:rPr>
        <w:t>зокрема паралельне проведення анестезії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неприпустимі</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Малі операції можливі до виконання амбулаторно з використанням тільки інфільтрації місцевим анестетиком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Седація в доповненні до регіональних методик може бути запропонована для збуджених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тривожних  пацієнтів</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Для тривалих операцій найбільш відповідає всім вимогам  інгаляційний наркоз Севофлюраном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дозволяє мінімізувати або взагалі відмовитися від використання наркотичних анальгетиків</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Після самостійного пробудження </w:t>
      </w:r>
      <w:r>
        <w:rPr>
          <w:rFonts w:ascii="Times New Roman" w:hAnsi="Times New Roman" w:hint="default"/>
          <w:outline w:val="0"/>
          <w:color w:val="222222"/>
          <w:sz w:val="20"/>
          <w:szCs w:val="20"/>
          <w:u w:color="222222"/>
          <w:rtl w:val="0"/>
          <w:lang w:val="ru-RU"/>
          <w14:textFill>
            <w14:solidFill>
              <w14:srgbClr w14:val="222222"/>
            </w14:solidFill>
          </w14:textFill>
        </w:rPr>
        <w:t> пацієнта необхідне подальше моніторування життєдіяльності організму пацієнта та спостереження лікаря</w:t>
      </w:r>
      <w:r>
        <w:rPr>
          <w:rFonts w:ascii="Times New Roman" w:hAnsi="Times New Roman"/>
          <w:outline w:val="0"/>
          <w:color w:val="222222"/>
          <w:sz w:val="20"/>
          <w:szCs w:val="20"/>
          <w:u w:color="222222"/>
          <w:rtl w:val="0"/>
          <w:lang w:val="ru-RU"/>
          <w14:textFill>
            <w14:solidFill>
              <w14:srgbClr w14:val="222222"/>
            </w14:solidFill>
          </w14:textFill>
        </w:rPr>
        <w:t>.</w:t>
      </w:r>
    </w:p>
    <w:p>
      <w:pPr>
        <w:pStyle w:val="По умолчанию A"/>
        <w:spacing w:before="0"/>
        <w:ind w:firstLine="284"/>
        <w:jc w:val="both"/>
        <w:rPr>
          <w:rFonts w:ascii="Times New Roman" w:cs="Times New Roman" w:hAnsi="Times New Roman" w:eastAsia="Times New Roman"/>
          <w:outline w:val="0"/>
          <w:color w:val="222222"/>
          <w:sz w:val="20"/>
          <w:szCs w:val="20"/>
          <w:u w:color="222222"/>
          <w14:textFill>
            <w14:solidFill>
              <w14:srgbClr w14:val="222222"/>
            </w14:solidFill>
          </w14:textFill>
        </w:rPr>
      </w:pPr>
      <w:r>
        <w:rPr>
          <w:rFonts w:ascii="Times New Roman" w:hAnsi="Times New Roman" w:hint="default"/>
          <w:outline w:val="0"/>
          <w:color w:val="222222"/>
          <w:sz w:val="20"/>
          <w:szCs w:val="20"/>
          <w:u w:color="222222"/>
          <w:rtl w:val="0"/>
          <w:lang w:val="ru-RU"/>
          <w14:textFill>
            <w14:solidFill>
              <w14:srgbClr w14:val="222222"/>
            </w14:solidFill>
          </w14:textFill>
        </w:rPr>
        <w:t>Вдала анестезія при пластичних операціях вимагає безперервної та ретельної уваги до дрібниць</w:t>
      </w:r>
      <w:r>
        <w:rPr>
          <w:rFonts w:ascii="Times New Roman" w:hAnsi="Times New Roman"/>
          <w:outline w:val="0"/>
          <w:color w:val="222222"/>
          <w:sz w:val="20"/>
          <w:szCs w:val="20"/>
          <w:u w:color="222222"/>
          <w:rtl w:val="0"/>
          <w:lang w:val="ru-RU"/>
          <w14:textFill>
            <w14:solidFill>
              <w14:srgbClr w14:val="222222"/>
            </w14:solidFill>
          </w14:textFill>
        </w:rPr>
        <w:t>.</w:t>
      </w:r>
    </w:p>
    <w:p>
      <w:pPr>
        <w:pStyle w:val="Normal.0"/>
        <w:spacing w:before="100"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19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Що впливає на вибір знеболення пацієнта</w:t>
      </w:r>
      <w:r>
        <w:rPr>
          <w:rFonts w:ascii="Times New Roman" w:hAnsi="Times New Roman"/>
          <w:sz w:val="20"/>
          <w:szCs w:val="20"/>
          <w:rtl w:val="0"/>
          <w:lang w:val="ru-RU"/>
        </w:rPr>
        <w:t>?</w:t>
      </w:r>
    </w:p>
    <w:p>
      <w:pPr>
        <w:pStyle w:val="List Paragraph"/>
        <w:numPr>
          <w:ilvl w:val="0"/>
          <w:numId w:val="19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Чи потрібно пацієнта повідомляти про ризики наркозу</w:t>
      </w:r>
      <w:r>
        <w:rPr>
          <w:rFonts w:ascii="Times New Roman" w:hAnsi="Times New Roman"/>
          <w:sz w:val="20"/>
          <w:szCs w:val="20"/>
          <w:rtl w:val="0"/>
          <w:lang w:val="ru-RU"/>
        </w:rPr>
        <w:t>?</w:t>
      </w:r>
    </w:p>
    <w:p>
      <w:pPr>
        <w:pStyle w:val="List Paragraph"/>
        <w:numPr>
          <w:ilvl w:val="0"/>
          <w:numId w:val="198"/>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Який наркоз варто застосувати при тривалих операціях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дозволить відмовитись від наркотичних анальгетиків</w:t>
      </w:r>
      <w:r>
        <w:rPr>
          <w:rFonts w:ascii="Times New Roman" w:hAnsi="Times New Roman"/>
          <w:sz w:val="20"/>
          <w:szCs w:val="20"/>
          <w:rtl w:val="0"/>
          <w:lang w:val="ru-RU"/>
        </w:rPr>
        <w:t>?</w:t>
      </w:r>
    </w:p>
    <w:p>
      <w:pPr>
        <w:pStyle w:val="List Paragraph"/>
        <w:spacing w:after="200" w:line="240" w:lineRule="auto"/>
        <w:ind w:left="0" w:firstLine="0"/>
        <w:rPr>
          <w:rFonts w:ascii="Times New Roman" w:cs="Times New Roman" w:hAnsi="Times New Roman" w:eastAsia="Times New Roman"/>
          <w:b w:val="1"/>
          <w:bCs w:val="1"/>
          <w:sz w:val="20"/>
          <w:szCs w:val="20"/>
        </w:rPr>
      </w:pPr>
    </w:p>
    <w:p>
      <w:pPr>
        <w:pStyle w:val="List Paragraph"/>
        <w:spacing w:after="40" w:line="240" w:lineRule="auto"/>
        <w:ind w:left="0" w:firstLine="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Пацієнтка </w:t>
      </w:r>
      <w:r>
        <w:rPr>
          <w:rFonts w:ascii="Times New Roman" w:hAnsi="Times New Roman"/>
          <w:sz w:val="20"/>
          <w:szCs w:val="20"/>
          <w:rtl w:val="0"/>
          <w:lang w:val="ru-RU"/>
        </w:rPr>
        <w:t>31</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скаржиться на виникнення в ділянці променево</w:t>
      </w:r>
      <w:r>
        <w:rPr>
          <w:rFonts w:ascii="Times New Roman" w:hAnsi="Times New Roman"/>
          <w:sz w:val="20"/>
          <w:szCs w:val="20"/>
          <w:rtl w:val="0"/>
          <w:lang w:val="ru-RU"/>
        </w:rPr>
        <w:t>-</w:t>
      </w:r>
      <w:r>
        <w:rPr>
          <w:rFonts w:ascii="Times New Roman" w:hAnsi="Times New Roman" w:hint="default"/>
          <w:sz w:val="20"/>
          <w:szCs w:val="20"/>
          <w:rtl w:val="0"/>
          <w:lang w:val="ru-RU"/>
        </w:rPr>
        <w:t>зап’яскового суглобу круглого щільного неболючого утвору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зміщується при рухах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Скарги висловлює емоційно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деталізовано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Стривожена своїм станом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боїться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це може бути онкологічна  патологія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Відмічає страх ін’єкційта оперативних втручань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Поставте попередній діагноз та вкажіть обсяг хірургічного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оптимальний метод знеболення для таких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Вкажіть особливості післяопераційного супроводу</w:t>
      </w:r>
      <w:r>
        <w:rPr>
          <w:rFonts w:ascii="Times New Roman" w:hAnsi="Times New Roman"/>
          <w:sz w:val="20"/>
          <w:szCs w:val="20"/>
          <w:rtl w:val="0"/>
          <w:lang w:val="ru-RU"/>
        </w:rPr>
        <w:t>.</w:t>
      </w:r>
    </w:p>
    <w:p>
      <w:pPr>
        <w:pStyle w:val="Body Text"/>
        <w:spacing w:before="200"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10. </w:t>
      </w:r>
      <w:r>
        <w:rPr>
          <w:rFonts w:ascii="Times New Roman" w:hAnsi="Times New Roman" w:hint="default"/>
          <w:sz w:val="20"/>
          <w:szCs w:val="20"/>
          <w:rtl w:val="0"/>
          <w:lang w:val="ru-RU"/>
        </w:rPr>
        <w:t>Загальнохірургічні та специфічні ускладнення при пластичних операціях</w:t>
      </w: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20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та класифікацію поняттю «ТЕЛА»</w:t>
      </w:r>
      <w:r>
        <w:rPr>
          <w:rFonts w:ascii="Times New Roman" w:hAnsi="Times New Roman"/>
          <w:sz w:val="20"/>
          <w:szCs w:val="20"/>
          <w:rtl w:val="0"/>
          <w:lang w:val="ru-RU"/>
        </w:rPr>
        <w:t>.</w:t>
      </w:r>
    </w:p>
    <w:p>
      <w:pPr>
        <w:pStyle w:val="Body Text"/>
        <w:numPr>
          <w:ilvl w:val="0"/>
          <w:numId w:val="20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Назвіть етіологію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фактори ризику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патогенез та клінічний перебіг ТЕЛА</w:t>
      </w:r>
      <w:r>
        <w:rPr>
          <w:rFonts w:ascii="Times New Roman" w:hAnsi="Times New Roman"/>
          <w:sz w:val="20"/>
          <w:szCs w:val="20"/>
          <w:rtl w:val="0"/>
          <w:lang w:val="ru-RU"/>
        </w:rPr>
        <w:t>.</w:t>
      </w:r>
    </w:p>
    <w:p>
      <w:pPr>
        <w:pStyle w:val="Body Text"/>
        <w:numPr>
          <w:ilvl w:val="0"/>
          <w:numId w:val="20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діагностичний мінімум при ТЕЛА</w:t>
      </w:r>
      <w:r>
        <w:rPr>
          <w:rFonts w:ascii="Times New Roman" w:hAnsi="Times New Roman"/>
          <w:sz w:val="20"/>
          <w:szCs w:val="20"/>
          <w:rtl w:val="0"/>
          <w:lang w:val="ru-RU"/>
        </w:rPr>
        <w:t>.</w:t>
      </w:r>
    </w:p>
    <w:p>
      <w:pPr>
        <w:pStyle w:val="Body Text"/>
        <w:numPr>
          <w:ilvl w:val="0"/>
          <w:numId w:val="20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Залежно від групи ризику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яке медикаментозне лікування та профілактика пацієнтів з ТЕЛА</w:t>
      </w:r>
      <w:r>
        <w:rPr>
          <w:rFonts w:ascii="Times New Roman" w:hAnsi="Times New Roman"/>
          <w:sz w:val="20"/>
          <w:szCs w:val="20"/>
          <w:rtl w:val="0"/>
          <w:lang w:val="ru-RU"/>
        </w:rPr>
        <w:t>?</w:t>
      </w:r>
    </w:p>
    <w:p>
      <w:pPr>
        <w:pStyle w:val="Body Text"/>
        <w:numPr>
          <w:ilvl w:val="0"/>
          <w:numId w:val="20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w:t>
      </w:r>
      <w:r>
        <w:rPr>
          <w:rFonts w:ascii="Arial" w:hAnsi="Arial"/>
          <w:outline w:val="0"/>
          <w:color w:val="202124"/>
          <w:sz w:val="22"/>
          <w:szCs w:val="22"/>
          <w:u w:color="202124"/>
          <w:shd w:val="clear" w:color="auto" w:fill="ffffff"/>
          <w:rtl w:val="0"/>
          <w:lang w:val="ru-RU"/>
          <w14:textFill>
            <w14:solidFill>
              <w14:srgbClr w14:val="202124"/>
            </w14:solidFill>
          </w14:textFill>
        </w:rPr>
        <w:t xml:space="preserve"> </w:t>
      </w:r>
      <w:r>
        <w:rPr>
          <w:rFonts w:ascii="Times New Roman" w:hAnsi="Times New Roman" w:hint="default"/>
          <w:outline w:val="0"/>
          <w:color w:val="202124"/>
          <w:sz w:val="20"/>
          <w:szCs w:val="20"/>
          <w:u w:color="202124"/>
          <w:shd w:val="clear" w:color="auto" w:fill="ffffff"/>
          <w:rtl w:val="0"/>
          <w:lang w:val="ru-RU"/>
          <w14:textFill>
            <w14:solidFill>
              <w14:srgbClr w14:val="202124"/>
            </w14:solidFill>
          </w14:textFill>
        </w:rPr>
        <w:t>поняттю</w:t>
      </w:r>
      <w:r>
        <w:rPr>
          <w:rFonts w:ascii="Arial" w:hAnsi="Arial" w:hint="default"/>
          <w:outline w:val="0"/>
          <w:color w:val="202124"/>
          <w:sz w:val="22"/>
          <w:szCs w:val="22"/>
          <w:u w:color="202124"/>
          <w:shd w:val="clear" w:color="auto" w:fill="ffffff"/>
          <w:rtl w:val="0"/>
          <w:lang w:val="ru-RU"/>
          <w14:textFill>
            <w14:solidFill>
              <w14:srgbClr w14:val="202124"/>
            </w14:solidFill>
          </w14:textFill>
        </w:rPr>
        <w:t xml:space="preserve"> «</w:t>
      </w:r>
      <w:r>
        <w:rPr>
          <w:rFonts w:ascii="Times New Roman" w:hAnsi="Times New Roman" w:hint="default"/>
          <w:sz w:val="20"/>
          <w:szCs w:val="20"/>
          <w:rtl w:val="0"/>
          <w:lang w:val="ru-RU"/>
        </w:rPr>
        <w:t>венозний тромбоембоемболізм»</w:t>
      </w:r>
      <w:r>
        <w:rPr>
          <w:rFonts w:ascii="Times New Roman" w:hAnsi="Times New Roman"/>
          <w:sz w:val="20"/>
          <w:szCs w:val="20"/>
          <w:rtl w:val="0"/>
          <w:lang w:val="ru-RU"/>
        </w:rPr>
        <w:t>.</w:t>
      </w:r>
    </w:p>
    <w:p>
      <w:pPr>
        <w:pStyle w:val="Body Text"/>
        <w:numPr>
          <w:ilvl w:val="0"/>
          <w:numId w:val="20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Що таке тріада Вірхова</w:t>
      </w:r>
      <w:r>
        <w:rPr>
          <w:rFonts w:ascii="Times New Roman" w:hAnsi="Times New Roman"/>
          <w:sz w:val="20"/>
          <w:szCs w:val="20"/>
          <w:rtl w:val="0"/>
          <w:lang w:val="ru-RU"/>
        </w:rPr>
        <w:t>?</w:t>
      </w:r>
    </w:p>
    <w:p>
      <w:pPr>
        <w:pStyle w:val="Body Text"/>
        <w:numPr>
          <w:ilvl w:val="0"/>
          <w:numId w:val="200"/>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Яка норма АЧТЧ</w:t>
      </w:r>
      <w:r>
        <w:rPr>
          <w:rFonts w:ascii="Times New Roman" w:hAnsi="Times New Roman"/>
          <w:sz w:val="20"/>
          <w:szCs w:val="20"/>
          <w:rtl w:val="0"/>
          <w:lang w:val="ru-RU"/>
        </w:rPr>
        <w:t>?</w:t>
      </w:r>
    </w:p>
    <w:p>
      <w:pPr>
        <w:pStyle w:val="Body Text"/>
        <w:spacing w:before="100"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із видами ускладнення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можливістю їх прогнозування та вивчити тактику профілактики при пластичних операціях</w:t>
      </w:r>
      <w:r>
        <w:rPr>
          <w:rFonts w:ascii="Times New Roman" w:hAnsi="Times New Roman"/>
          <w:sz w:val="20"/>
          <w:szCs w:val="20"/>
          <w:rtl w:val="0"/>
          <w:lang w:val="ru-RU"/>
        </w:rPr>
        <w:t>.</w:t>
      </w:r>
    </w:p>
    <w:p>
      <w:pPr>
        <w:pStyle w:val="Body Text"/>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202"/>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Які ускладнення належать до загальнохірургічних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які до специфічних</w:t>
      </w:r>
      <w:r>
        <w:rPr>
          <w:rFonts w:ascii="Times New Roman" w:hAnsi="Times New Roman"/>
          <w:sz w:val="20"/>
          <w:szCs w:val="20"/>
          <w:rtl w:val="0"/>
          <w:lang w:val="ru-RU"/>
        </w:rPr>
        <w:t>.</w:t>
      </w:r>
    </w:p>
    <w:p>
      <w:pPr>
        <w:pStyle w:val="Body Text"/>
        <w:numPr>
          <w:ilvl w:val="0"/>
          <w:numId w:val="202"/>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Фактори ризику та ознаки виникнення тромбоемболії легенвої артерії</w:t>
      </w:r>
      <w:r>
        <w:rPr>
          <w:rFonts w:ascii="Times New Roman" w:hAnsi="Times New Roman"/>
          <w:sz w:val="20"/>
          <w:szCs w:val="20"/>
          <w:rtl w:val="0"/>
          <w:lang w:val="ru-RU"/>
        </w:rPr>
        <w:t>.</w:t>
      </w:r>
    </w:p>
    <w:p>
      <w:pPr>
        <w:pStyle w:val="Body Text"/>
        <w:numPr>
          <w:ilvl w:val="0"/>
          <w:numId w:val="202"/>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Ознаки тромбозу нижніх кінцівок</w:t>
      </w:r>
      <w:r>
        <w:rPr>
          <w:rFonts w:ascii="Times New Roman" w:hAnsi="Times New Roman"/>
          <w:sz w:val="20"/>
          <w:szCs w:val="20"/>
          <w:rtl w:val="0"/>
          <w:lang w:val="ru-RU"/>
        </w:rPr>
        <w:t>.</w:t>
      </w:r>
    </w:p>
    <w:p>
      <w:pPr>
        <w:pStyle w:val="Body Text"/>
        <w:numPr>
          <w:ilvl w:val="0"/>
          <w:numId w:val="202"/>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Діагностичне значення даних клінічного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інструментального та лабораторного обстеження для тромбоемболії легенвої артерії</w:t>
      </w:r>
      <w:r>
        <w:rPr>
          <w:rFonts w:ascii="Times New Roman" w:hAnsi="Times New Roman"/>
          <w:sz w:val="20"/>
          <w:szCs w:val="20"/>
          <w:rtl w:val="0"/>
          <w:lang w:val="ru-RU"/>
        </w:rPr>
        <w:t>.</w:t>
      </w:r>
    </w:p>
    <w:p>
      <w:pPr>
        <w:pStyle w:val="Body Text"/>
        <w:numPr>
          <w:ilvl w:val="0"/>
          <w:numId w:val="202"/>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Загальні передопераційні принципи профілактики тромбоемболії легенвої артерії</w:t>
      </w:r>
      <w:r>
        <w:rPr>
          <w:rFonts w:ascii="Times New Roman" w:hAnsi="Times New Roman"/>
          <w:sz w:val="20"/>
          <w:szCs w:val="20"/>
          <w:rtl w:val="0"/>
          <w:lang w:val="ru-RU"/>
        </w:rPr>
        <w:t>.</w:t>
      </w:r>
    </w:p>
    <w:p>
      <w:pPr>
        <w:pStyle w:val="Body Text"/>
        <w:numPr>
          <w:ilvl w:val="0"/>
          <w:numId w:val="202"/>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Критерії оцінки та стратифікації ризику за «Моделью індивідуальної оцінки ризику розвитку ВТЕ за </w:t>
      </w:r>
      <w:r>
        <w:rPr>
          <w:rFonts w:ascii="Times New Roman" w:hAnsi="Times New Roman"/>
          <w:sz w:val="20"/>
          <w:szCs w:val="20"/>
          <w:rtl w:val="0"/>
          <w:lang w:val="ru-RU"/>
        </w:rPr>
        <w:t>J.A.Caprini (2005)</w:t>
      </w:r>
      <w:r>
        <w:rPr>
          <w:rFonts w:ascii="Times New Roman" w:hAnsi="Times New Roman" w:hint="default"/>
          <w:sz w:val="20"/>
          <w:szCs w:val="20"/>
          <w:rtl w:val="0"/>
          <w:lang w:val="ru-RU"/>
        </w:rPr>
        <w:t>»</w:t>
      </w:r>
      <w:r>
        <w:rPr>
          <w:rFonts w:ascii="Times New Roman" w:hAnsi="Times New Roman"/>
          <w:sz w:val="20"/>
          <w:szCs w:val="20"/>
          <w:rtl w:val="0"/>
          <w:lang w:val="ru-RU"/>
        </w:rPr>
        <w:t>;</w:t>
      </w:r>
    </w:p>
    <w:p>
      <w:pPr>
        <w:pStyle w:val="Body Text"/>
        <w:numPr>
          <w:ilvl w:val="0"/>
          <w:numId w:val="202"/>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Тактику профілактики венозного тромбоемболізму</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204"/>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Оцінити фактори ризику тромбоемболії легеневої артерії</w:t>
      </w:r>
      <w:r>
        <w:rPr>
          <w:rFonts w:ascii="Times New Roman" w:hAnsi="Times New Roman"/>
          <w:sz w:val="20"/>
          <w:szCs w:val="20"/>
          <w:rtl w:val="0"/>
          <w:lang w:val="ru-RU"/>
        </w:rPr>
        <w:t>.</w:t>
      </w:r>
    </w:p>
    <w:p>
      <w:pPr>
        <w:pStyle w:val="Body Text"/>
        <w:numPr>
          <w:ilvl w:val="0"/>
          <w:numId w:val="204"/>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Інтерпретувати діагностичні результати при тромбоемболії легеневої артерії</w:t>
      </w:r>
      <w:r>
        <w:rPr>
          <w:rFonts w:ascii="Times New Roman" w:hAnsi="Times New Roman"/>
          <w:sz w:val="20"/>
          <w:szCs w:val="20"/>
          <w:rtl w:val="0"/>
          <w:lang w:val="ru-RU"/>
        </w:rPr>
        <w:t>.</w:t>
      </w:r>
    </w:p>
    <w:p>
      <w:pPr>
        <w:pStyle w:val="Body Text"/>
        <w:numPr>
          <w:ilvl w:val="0"/>
          <w:numId w:val="204"/>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Провести передопераційну профілактику тромбоемболії легенвої артерії</w:t>
      </w:r>
      <w:r>
        <w:rPr>
          <w:rFonts w:ascii="Times New Roman" w:hAnsi="Times New Roman"/>
          <w:sz w:val="20"/>
          <w:szCs w:val="20"/>
          <w:rtl w:val="0"/>
          <w:lang w:val="ru-RU"/>
        </w:rPr>
        <w:t>.</w:t>
      </w:r>
    </w:p>
    <w:p>
      <w:pPr>
        <w:pStyle w:val="Body Text"/>
        <w:numPr>
          <w:ilvl w:val="0"/>
          <w:numId w:val="204"/>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Виконати оцінку та стратифікацію венозного тромбоемболізму</w:t>
      </w:r>
      <w:r>
        <w:rPr>
          <w:rFonts w:ascii="Times New Roman" w:hAnsi="Times New Roman"/>
          <w:sz w:val="20"/>
          <w:szCs w:val="20"/>
          <w:rtl w:val="0"/>
          <w:lang w:val="ru-RU"/>
        </w:rPr>
        <w:t>.</w:t>
      </w:r>
    </w:p>
    <w:p>
      <w:pPr>
        <w:pStyle w:val="Body Text"/>
        <w:numPr>
          <w:ilvl w:val="0"/>
          <w:numId w:val="204"/>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Побудувати алгоритм дій при профілактиці венозного тромбоемболізму</w:t>
      </w:r>
      <w:r>
        <w:rPr>
          <w:rFonts w:ascii="Times New Roman" w:hAnsi="Times New Roman"/>
          <w:sz w:val="20"/>
          <w:szCs w:val="20"/>
          <w:rtl w:val="0"/>
          <w:lang w:val="ru-RU"/>
        </w:rPr>
        <w:t>.</w:t>
      </w:r>
    </w:p>
    <w:p>
      <w:pPr>
        <w:pStyle w:val="Body Text"/>
        <w:ind w:left="720" w:firstLine="0"/>
        <w:jc w:val="both"/>
        <w:rPr>
          <w:rFonts w:ascii="Times New Roman" w:cs="Times New Roman" w:hAnsi="Times New Roman" w:eastAsia="Times New Roman"/>
          <w:sz w:val="20"/>
          <w:szCs w:val="20"/>
        </w:rPr>
      </w:pPr>
    </w:p>
    <w:p>
      <w:pPr>
        <w:pStyle w:val="Body Text"/>
        <w:jc w:val="both"/>
        <w:rPr>
          <w:rFonts w:ascii="Times New Roman" w:cs="Times New Roman" w:hAnsi="Times New Roman" w:eastAsia="Times New Roman"/>
        </w:rPr>
        <w:sectPr>
          <w:type w:val="continuous"/>
          <w:pgSz w:w="8400" w:h="11900" w:orient="portrait"/>
          <w:pgMar w:top="0" w:right="1134" w:bottom="0" w:left="851" w:header="284" w:footer="284"/>
          <w:pgNumType w:start="0"/>
          <w:bidi w:val="0"/>
        </w:sectPr>
      </w:pPr>
      <w:bookmarkStart w:name="_Hlk79564776" w:id="64"/>
      <w:r>
        <w:rPr>
          <w:rFonts w:ascii="Times New Roman" w:cs="Times New Roman" w:hAnsi="Times New Roman" w:eastAsia="Times New Roman"/>
        </w:rPr>
      </w:r>
    </w:p>
    <w:p>
      <w:pPr>
        <w:pStyle w:val="Body Text"/>
        <w:spacing w:after="100"/>
        <w:jc w:val="both"/>
        <w:rPr>
          <w:rFonts w:ascii="Times New Roman" w:cs="Times New Roman" w:hAnsi="Times New Roman" w:eastAsia="Times New Roman"/>
          <w:sz w:val="20"/>
          <w:szCs w:val="20"/>
          <w:u w:val="single"/>
        </w:rPr>
      </w:pPr>
      <w:bookmarkEnd w:id="64"/>
    </w:p>
    <w:p>
      <w:pPr>
        <w:pStyle w:val="Body Text"/>
        <w:spacing w:after="100"/>
        <w:jc w:val="both"/>
        <w:rPr>
          <w:rFonts w:ascii="Times New Roman" w:cs="Times New Roman" w:hAnsi="Times New Roman" w:eastAsia="Times New Roman"/>
          <w:sz w:val="20"/>
          <w:szCs w:val="20"/>
          <w:u w:val="single"/>
        </w:rPr>
      </w:pPr>
    </w:p>
    <w:p>
      <w:pPr>
        <w:pStyle w:val="Body Text"/>
        <w:spacing w:after="100"/>
        <w:jc w:val="both"/>
        <w:rPr>
          <w:rFonts w:ascii="Times New Roman" w:cs="Times New Roman" w:hAnsi="Times New Roman" w:eastAsia="Times New Roman"/>
          <w:sz w:val="20"/>
          <w:szCs w:val="20"/>
          <w:u w:val="single"/>
        </w:rPr>
      </w:pPr>
    </w:p>
    <w:p>
      <w:pPr>
        <w:pStyle w:val="Body Text"/>
        <w:spacing w:after="100"/>
        <w:jc w:val="both"/>
        <w:rPr>
          <w:rFonts w:ascii="Times New Roman" w:cs="Times New Roman" w:hAnsi="Times New Roman" w:eastAsia="Times New Roman"/>
          <w:sz w:val="20"/>
          <w:szCs w:val="20"/>
          <w:u w:val="single"/>
        </w:rPr>
      </w:pPr>
    </w:p>
    <w:p>
      <w:pPr>
        <w:pStyle w:val="Body Text"/>
        <w:spacing w:after="100"/>
        <w:jc w:val="both"/>
        <w:rPr>
          <w:rFonts w:ascii="Times New Roman" w:cs="Times New Roman" w:hAnsi="Times New Roman" w:eastAsia="Times New Roman"/>
          <w:sz w:val="20"/>
          <w:szCs w:val="20"/>
          <w:u w:val="single"/>
        </w:rPr>
      </w:pPr>
    </w:p>
    <w:p>
      <w:pPr>
        <w:pStyle w:val="Body Text"/>
        <w:spacing w:after="100"/>
        <w:jc w:val="both"/>
        <w:rPr>
          <w:rFonts w:ascii="Times New Roman" w:cs="Times New Roman" w:hAnsi="Times New Roman" w:eastAsia="Times New Roman"/>
          <w:sz w:val="20"/>
          <w:szCs w:val="20"/>
          <w:u w:val="single"/>
        </w:rPr>
      </w:pPr>
    </w:p>
    <w:p>
      <w:pPr>
        <w:pStyle w:val="Body Text"/>
        <w:spacing w:after="100"/>
        <w:jc w:val="both"/>
        <w:rPr>
          <w:rFonts w:ascii="Times New Roman" w:cs="Times New Roman" w:hAnsi="Times New Roman" w:eastAsia="Times New Roman"/>
          <w:sz w:val="20"/>
          <w:szCs w:val="20"/>
          <w:u w:val="single"/>
        </w:rPr>
      </w:pPr>
    </w:p>
    <w:p>
      <w:pPr>
        <w:pStyle w:val="Body Text"/>
        <w:spacing w:after="100"/>
        <w:jc w:val="both"/>
        <w:rPr>
          <w:rFonts w:ascii="Times New Roman" w:cs="Times New Roman" w:hAnsi="Times New Roman" w:eastAsia="Times New Roman"/>
          <w:sz w:val="20"/>
          <w:szCs w:val="20"/>
          <w:u w:val="single"/>
        </w:rPr>
      </w:pPr>
      <w:r>
        <w:rPr>
          <w:rFonts w:ascii="Times New Roman" w:hAnsi="Times New Roman" w:hint="default"/>
          <w:sz w:val="20"/>
          <w:szCs w:val="20"/>
          <w:u w:val="single"/>
          <w:rtl w:val="0"/>
          <w:lang w:val="ru-RU"/>
        </w:rPr>
        <w:t>Загальнохірургічних ускладнення</w:t>
      </w:r>
      <w:r>
        <w:rPr>
          <w:rFonts w:ascii="Times New Roman" w:hAnsi="Times New Roman"/>
          <w:sz w:val="20"/>
          <w:szCs w:val="20"/>
          <w:u w:val="single"/>
          <w:rtl w:val="0"/>
          <w:lang w:val="ru-RU"/>
        </w:rPr>
        <w:t>:</w:t>
      </w:r>
    </w:p>
    <w:p>
      <w:pPr>
        <w:pStyle w:val="Body Text"/>
        <w:numPr>
          <w:ilvl w:val="0"/>
          <w:numId w:val="20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Пошкодження магістральних судин та нервів під час операції</w:t>
      </w:r>
      <w:r>
        <w:rPr>
          <w:rFonts w:ascii="Times New Roman" w:hAnsi="Times New Roman"/>
          <w:sz w:val="20"/>
          <w:szCs w:val="20"/>
          <w:rtl w:val="0"/>
          <w:lang w:val="ru-RU"/>
        </w:rPr>
        <w:t>.</w:t>
      </w:r>
    </w:p>
    <w:p>
      <w:pPr>
        <w:pStyle w:val="Body Text"/>
        <w:numPr>
          <w:ilvl w:val="0"/>
          <w:numId w:val="20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Гематоми</w:t>
      </w:r>
      <w:r>
        <w:rPr>
          <w:rFonts w:ascii="Times New Roman" w:hAnsi="Times New Roman"/>
          <w:sz w:val="20"/>
          <w:szCs w:val="20"/>
          <w:rtl w:val="0"/>
          <w:lang w:val="ru-RU"/>
        </w:rPr>
        <w:t>.</w:t>
      </w:r>
    </w:p>
    <w:p>
      <w:pPr>
        <w:pStyle w:val="Body Text"/>
        <w:numPr>
          <w:ilvl w:val="0"/>
          <w:numId w:val="20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Ішемія тканин</w:t>
      </w:r>
      <w:r>
        <w:rPr>
          <w:rFonts w:ascii="Times New Roman" w:hAnsi="Times New Roman"/>
          <w:sz w:val="20"/>
          <w:szCs w:val="20"/>
          <w:rtl w:val="0"/>
          <w:lang w:val="ru-RU"/>
        </w:rPr>
        <w:t xml:space="preserve">. </w:t>
      </w:r>
    </w:p>
    <w:p>
      <w:pPr>
        <w:pStyle w:val="Body Text"/>
        <w:numPr>
          <w:ilvl w:val="0"/>
          <w:numId w:val="206"/>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Нагноєння рани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p>
    <w:p>
      <w:pPr>
        <w:pStyle w:val="Body Text"/>
        <w:spacing w:after="100"/>
        <w:jc w:val="both"/>
        <w:rPr>
          <w:rFonts w:ascii="Times New Roman" w:cs="Times New Roman" w:hAnsi="Times New Roman" w:eastAsia="Times New Roman"/>
          <w:sz w:val="20"/>
          <w:szCs w:val="20"/>
          <w:u w:val="single"/>
        </w:rPr>
      </w:pPr>
      <w:bookmarkStart w:name="_Hlk79564923" w:id="65"/>
      <w:r>
        <w:rPr>
          <w:rFonts w:ascii="Times New Roman" w:hAnsi="Times New Roman" w:hint="default"/>
          <w:sz w:val="20"/>
          <w:szCs w:val="20"/>
          <w:u w:val="single"/>
          <w:rtl w:val="0"/>
          <w:lang w:val="ru-RU"/>
        </w:rPr>
        <w:t>Специфічні ускладнення</w:t>
      </w:r>
      <w:r>
        <w:rPr>
          <w:rFonts w:ascii="Times New Roman" w:hAnsi="Times New Roman"/>
          <w:sz w:val="20"/>
          <w:szCs w:val="20"/>
          <w:u w:val="single"/>
          <w:rtl w:val="0"/>
          <w:lang w:val="ru-RU"/>
        </w:rPr>
        <w:t>:</w:t>
      </w:r>
      <w:bookmarkEnd w:id="65"/>
    </w:p>
    <w:p>
      <w:pPr>
        <w:pStyle w:val="Body Text"/>
        <w:numPr>
          <w:ilvl w:val="0"/>
          <w:numId w:val="208"/>
        </w:numPr>
        <w:bidi w:val="0"/>
        <w:ind w:right="0"/>
        <w:jc w:val="left"/>
        <w:rPr>
          <w:rFonts w:ascii="Times New Roman" w:cs="Times New Roman" w:hAnsi="Times New Roman" w:eastAsia="Times New Roman"/>
          <w:sz w:val="20"/>
          <w:szCs w:val="20"/>
          <w:rtl w:val="0"/>
        </w:rPr>
      </w:pPr>
      <w:bookmarkStart w:name="_Hlk79565111" w:id="66"/>
      <w:r>
        <w:rPr>
          <w:rFonts w:ascii="Times New Roman" w:hAnsi="Times New Roman" w:hint="default"/>
          <w:sz w:val="20"/>
          <w:szCs w:val="20"/>
          <w:rtl w:val="0"/>
          <w:lang w:val="ru-RU"/>
        </w:rPr>
        <w:t>Реакція на алопластичні матеріали</w:t>
      </w:r>
      <w:r>
        <w:rPr>
          <w:rFonts w:ascii="Times New Roman" w:hAnsi="Times New Roman"/>
          <w:sz w:val="20"/>
          <w:szCs w:val="20"/>
          <w:rtl w:val="0"/>
          <w:lang w:val="ru-RU"/>
        </w:rPr>
        <w:t>.</w:t>
      </w:r>
    </w:p>
    <w:p>
      <w:pPr>
        <w:pStyle w:val="Body Text"/>
        <w:numPr>
          <w:ilvl w:val="0"/>
          <w:numId w:val="20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 Реакція на медикаментозні препарати</w:t>
      </w:r>
      <w:r>
        <w:rPr>
          <w:rFonts w:ascii="Times New Roman" w:hAnsi="Times New Roman"/>
          <w:sz w:val="20"/>
          <w:szCs w:val="20"/>
          <w:rtl w:val="0"/>
          <w:lang w:val="ru-RU"/>
        </w:rPr>
        <w:t>.</w:t>
      </w:r>
    </w:p>
    <w:p>
      <w:pPr>
        <w:pStyle w:val="Body Text"/>
        <w:numPr>
          <w:ilvl w:val="0"/>
          <w:numId w:val="20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Естетичні деформації тканин</w:t>
      </w:r>
      <w:r>
        <w:rPr>
          <w:rFonts w:ascii="Times New Roman" w:hAnsi="Times New Roman"/>
          <w:sz w:val="20"/>
          <w:szCs w:val="20"/>
          <w:rtl w:val="0"/>
          <w:lang w:val="ru-RU"/>
        </w:rPr>
        <w:t>.</w:t>
      </w:r>
      <w:bookmarkEnd w:id="66"/>
    </w:p>
    <w:p>
      <w:pPr>
        <w:pStyle w:val="Body Text"/>
        <w:numPr>
          <w:ilvl w:val="0"/>
          <w:numId w:val="20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Птоз тканин</w:t>
      </w:r>
      <w:r>
        <w:rPr>
          <w:rFonts w:ascii="Times New Roman" w:hAnsi="Times New Roman"/>
          <w:sz w:val="20"/>
          <w:szCs w:val="20"/>
          <w:rtl w:val="0"/>
          <w:lang w:val="ru-RU"/>
        </w:rPr>
        <w:t xml:space="preserve">. </w:t>
      </w:r>
    </w:p>
    <w:p>
      <w:pPr>
        <w:pStyle w:val="Body Text"/>
        <w:numPr>
          <w:ilvl w:val="0"/>
          <w:numId w:val="208"/>
        </w:numPr>
        <w:bidi w:val="0"/>
        <w:ind w:right="0"/>
        <w:jc w:val="left"/>
        <w:rPr>
          <w:rFonts w:ascii="Times New Roman" w:cs="Times New Roman" w:hAnsi="Times New Roman" w:eastAsia="Times New Roman"/>
          <w:sz w:val="20"/>
          <w:szCs w:val="20"/>
          <w:rtl w:val="0"/>
        </w:rPr>
      </w:pPr>
      <w:bookmarkStart w:name="_Hlk79564828" w:id="67"/>
      <w:r>
        <w:rPr>
          <w:rFonts w:ascii="Times New Roman" w:hAnsi="Times New Roman" w:hint="default"/>
          <w:sz w:val="20"/>
          <w:szCs w:val="20"/>
          <w:rtl w:val="0"/>
          <w:lang w:val="ru-RU"/>
        </w:rPr>
        <w:t>Пролежні тканин</w:t>
      </w:r>
      <w:r>
        <w:rPr>
          <w:rFonts w:ascii="Times New Roman" w:hAnsi="Times New Roman"/>
          <w:sz w:val="20"/>
          <w:szCs w:val="20"/>
          <w:rtl w:val="0"/>
          <w:lang w:val="ru-RU"/>
        </w:rPr>
        <w:t xml:space="preserve">. </w:t>
      </w:r>
      <w:bookmarkEnd w:id="67"/>
    </w:p>
    <w:p>
      <w:pPr>
        <w:pStyle w:val="Body Text"/>
        <w:numPr>
          <w:ilvl w:val="0"/>
          <w:numId w:val="208"/>
        </w:numPr>
        <w:bidi w:val="0"/>
        <w:ind w:right="0"/>
        <w:jc w:val="left"/>
        <w:rPr>
          <w:sz w:val="20"/>
          <w:szCs w:val="20"/>
          <w:rtl w:val="0"/>
          <w:lang w:val="ru-RU"/>
        </w:rPr>
        <w:sectPr>
          <w:type w:val="continuous"/>
          <w:pgSz w:w="8400" w:h="11900" w:orient="portrait"/>
          <w:pgMar w:top="0" w:right="1134" w:bottom="0" w:left="851" w:header="284" w:footer="284"/>
          <w:pgNumType w:start="0"/>
          <w:cols w:space="598" w:num="2" w:equalWidth="1"/>
          <w:bidi w:val="0"/>
        </w:sectPr>
      </w:pPr>
      <w:r>
        <w:rPr>
          <w:rFonts w:ascii="Times New Roman" w:hAnsi="Times New Roman" w:hint="default"/>
          <w:sz w:val="20"/>
          <w:szCs w:val="20"/>
          <w:rtl w:val="0"/>
          <w:lang w:val="ru-RU"/>
        </w:rPr>
        <w:t>Екструзія аломатеріалу</w:t>
      </w:r>
      <w:r>
        <w:rPr>
          <w:rFonts w:ascii="Times New Roman" w:hAnsi="Times New Roman"/>
          <w:sz w:val="20"/>
          <w:szCs w:val="20"/>
          <w:rtl w:val="0"/>
          <w:lang w:val="ru-RU"/>
        </w:rPr>
        <w:t>.</w:t>
      </w:r>
      <w:r>
        <w:rPr>
          <w:rFonts w:ascii="Times New Roman" w:cs="Times New Roman" w:hAnsi="Times New Roman" w:eastAsia="Times New Roman"/>
          <w:sz w:val="20"/>
          <w:szCs w:val="20"/>
        </w:rPr>
      </w:r>
    </w:p>
    <w:p>
      <w:pPr>
        <w:pStyle w:val="Body Text"/>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Тромбоемболічні ускладнення та сучасні  методи їх профілактики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Згідно даним 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Бондаря </w:t>
      </w:r>
      <w:r>
        <w:rPr>
          <w:rFonts w:ascii="Times New Roman" w:hAnsi="Times New Roman"/>
          <w:sz w:val="20"/>
          <w:szCs w:val="20"/>
          <w:rtl w:val="0"/>
          <w:lang w:val="ru-RU"/>
        </w:rPr>
        <w:t xml:space="preserve">(2008)  </w:t>
      </w:r>
      <w:r>
        <w:rPr>
          <w:rFonts w:ascii="Times New Roman" w:hAnsi="Times New Roman" w:hint="default"/>
          <w:sz w:val="20"/>
          <w:szCs w:val="20"/>
          <w:rtl w:val="0"/>
          <w:lang w:val="ru-RU"/>
        </w:rPr>
        <w:t xml:space="preserve">та рекомендації МОЗ України </w:t>
      </w:r>
      <w:r>
        <w:rPr>
          <w:rFonts w:ascii="Times New Roman" w:hAnsi="Times New Roman"/>
          <w:sz w:val="20"/>
          <w:szCs w:val="20"/>
          <w:rtl w:val="0"/>
          <w:lang w:val="ru-RU"/>
        </w:rPr>
        <w:t xml:space="preserve">(2007), </w:t>
      </w:r>
      <w:r>
        <w:rPr>
          <w:rFonts w:ascii="Times New Roman" w:hAnsi="Times New Roman" w:hint="default"/>
          <w:sz w:val="20"/>
          <w:szCs w:val="20"/>
          <w:rtl w:val="0"/>
          <w:lang w:val="ru-RU"/>
        </w:rPr>
        <w:t xml:space="preserve">частота об’єктивно підтвердженого госпітального тромбозу глибоких вен досягає без профілактики приблизно від </w:t>
      </w:r>
      <w:r>
        <w:rPr>
          <w:rFonts w:ascii="Times New Roman" w:hAnsi="Times New Roman"/>
          <w:sz w:val="20"/>
          <w:szCs w:val="20"/>
          <w:rtl w:val="0"/>
          <w:lang w:val="ru-RU"/>
        </w:rPr>
        <w:t xml:space="preserve">10 </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40% </w:t>
      </w:r>
      <w:r>
        <w:rPr>
          <w:rFonts w:ascii="Times New Roman" w:hAnsi="Times New Roman" w:hint="default"/>
          <w:sz w:val="20"/>
          <w:szCs w:val="20"/>
          <w:rtl w:val="0"/>
          <w:lang w:val="ru-RU"/>
        </w:rPr>
        <w:t>серед хворих в загальній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можливість тромбоемболії легеневої артерії після тривалих операцій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котрі супроводжується масивним пошкодженням тканин </w:t>
      </w:r>
      <w:r>
        <w:rPr>
          <w:rFonts w:ascii="Times New Roman" w:hAnsi="Times New Roman"/>
          <w:sz w:val="20"/>
          <w:szCs w:val="20"/>
          <w:rtl w:val="0"/>
          <w:lang w:val="ru-RU"/>
        </w:rPr>
        <w:t>(</w:t>
      </w:r>
      <w:r>
        <w:rPr>
          <w:rFonts w:ascii="Times New Roman" w:hAnsi="Times New Roman" w:hint="default"/>
          <w:sz w:val="20"/>
          <w:szCs w:val="20"/>
          <w:rtl w:val="0"/>
          <w:lang w:val="ru-RU"/>
        </w:rPr>
        <w:t>до яких відноситься і низка таких розповсюджених естетичних операцій як абдомінопластика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ліпосакції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фейс</w:t>
      </w:r>
      <w:r>
        <w:rPr>
          <w:rFonts w:ascii="Times New Roman" w:hAnsi="Times New Roman"/>
          <w:sz w:val="20"/>
          <w:szCs w:val="20"/>
          <w:rtl w:val="0"/>
          <w:lang w:val="ru-RU"/>
        </w:rPr>
        <w:t>-</w:t>
      </w:r>
      <w:r>
        <w:rPr>
          <w:rFonts w:ascii="Times New Roman" w:hAnsi="Times New Roman" w:hint="default"/>
          <w:sz w:val="20"/>
          <w:szCs w:val="20"/>
          <w:rtl w:val="0"/>
          <w:lang w:val="ru-RU"/>
        </w:rPr>
        <w:t>ліфтінг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досягає </w:t>
      </w:r>
      <w:r>
        <w:rPr>
          <w:rFonts w:ascii="Times New Roman" w:hAnsi="Times New Roman"/>
          <w:sz w:val="20"/>
          <w:szCs w:val="20"/>
          <w:rtl w:val="0"/>
          <w:lang w:val="ru-RU"/>
        </w:rPr>
        <w:t xml:space="preserve">30%. </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25</w:t>
      </w:r>
      <w:r>
        <w:rPr>
          <w:rFonts w:ascii="Times New Roman" w:hAnsi="Times New Roman" w:hint="default"/>
          <w:sz w:val="20"/>
          <w:szCs w:val="20"/>
          <w:rtl w:val="0"/>
          <w:lang w:val="ru-RU"/>
        </w:rPr>
        <w:t>–</w:t>
      </w:r>
      <w:r>
        <w:rPr>
          <w:rFonts w:ascii="Times New Roman" w:hAnsi="Times New Roman"/>
          <w:sz w:val="20"/>
          <w:szCs w:val="20"/>
          <w:rtl w:val="0"/>
          <w:lang w:val="ru-RU"/>
        </w:rPr>
        <w:t xml:space="preserve">30% </w:t>
      </w:r>
      <w:r>
        <w:rPr>
          <w:rFonts w:ascii="Times New Roman" w:hAnsi="Times New Roman" w:hint="default"/>
          <w:sz w:val="20"/>
          <w:szCs w:val="20"/>
          <w:rtl w:val="0"/>
          <w:lang w:val="ru-RU"/>
        </w:rPr>
        <w:t>тромбів вражає глибокі вени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ці тромби з великою вірогідністю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можуть привести до тромбоемболії   легеневої артерії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 хірургічних хворих ТЕЛА приблизно в </w:t>
      </w:r>
      <w:r>
        <w:rPr>
          <w:rFonts w:ascii="Times New Roman" w:hAnsi="Times New Roman"/>
          <w:sz w:val="20"/>
          <w:szCs w:val="20"/>
          <w:rtl w:val="0"/>
          <w:lang w:val="ru-RU"/>
        </w:rPr>
        <w:t xml:space="preserve">10% </w:t>
      </w:r>
      <w:r>
        <w:rPr>
          <w:rFonts w:ascii="Times New Roman" w:hAnsi="Times New Roman" w:hint="default"/>
          <w:sz w:val="20"/>
          <w:szCs w:val="20"/>
          <w:rtl w:val="0"/>
          <w:lang w:val="ru-RU"/>
        </w:rPr>
        <w:t>є основною причиною летальних випадків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До причин підвищенного ризику тромбоемболічних ускладнень </w:t>
      </w:r>
      <w:r>
        <w:rPr>
          <w:rFonts w:ascii="Times New Roman" w:hAnsi="Times New Roman"/>
          <w:sz w:val="20"/>
          <w:szCs w:val="20"/>
          <w:rtl w:val="0"/>
          <w:lang w:val="ru-RU"/>
        </w:rPr>
        <w:t>(</w:t>
      </w:r>
      <w:r>
        <w:rPr>
          <w:rFonts w:ascii="Times New Roman" w:hAnsi="Times New Roman" w:hint="default"/>
          <w:sz w:val="20"/>
          <w:szCs w:val="20"/>
          <w:rtl w:val="0"/>
          <w:lang w:val="ru-RU"/>
        </w:rPr>
        <w:t>тромбоз вен нижніх кінцівок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тромбоемболія легеневої артерії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післяопераційному періоді належать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гіперкоагуляція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крововтрата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гіпотензія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іммобілізація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До факторів підвищеного ризику належать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вік більше </w:t>
      </w:r>
      <w:r>
        <w:rPr>
          <w:rFonts w:ascii="Times New Roman" w:hAnsi="Times New Roman"/>
          <w:sz w:val="20"/>
          <w:szCs w:val="20"/>
          <w:rtl w:val="0"/>
          <w:lang w:val="ru-RU"/>
        </w:rPr>
        <w:t xml:space="preserve">40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ожиріння </w:t>
      </w:r>
      <w:r>
        <w:rPr>
          <w:rFonts w:ascii="Times New Roman" w:hAnsi="Times New Roman"/>
          <w:sz w:val="20"/>
          <w:szCs w:val="20"/>
          <w:rtl w:val="0"/>
          <w:lang w:val="ru-RU"/>
        </w:rPr>
        <w:t>(</w:t>
      </w:r>
      <w:r>
        <w:rPr>
          <w:rFonts w:ascii="Times New Roman" w:hAnsi="Times New Roman" w:hint="default"/>
          <w:sz w:val="20"/>
          <w:szCs w:val="20"/>
          <w:rtl w:val="0"/>
          <w:lang w:val="ru-RU"/>
        </w:rPr>
        <w:t xml:space="preserve">ІМТ більш ніж </w:t>
      </w:r>
      <w:r>
        <w:rPr>
          <w:rFonts w:ascii="Times New Roman" w:hAnsi="Times New Roman"/>
          <w:sz w:val="20"/>
          <w:szCs w:val="20"/>
          <w:rtl w:val="0"/>
          <w:lang w:val="ru-RU"/>
        </w:rPr>
        <w:t xml:space="preserve">30 </w:t>
      </w:r>
      <w:r>
        <w:rPr>
          <w:rFonts w:ascii="Times New Roman" w:hAnsi="Times New Roman" w:hint="default"/>
          <w:sz w:val="20"/>
          <w:szCs w:val="20"/>
          <w:rtl w:val="0"/>
          <w:lang w:val="ru-RU"/>
        </w:rPr>
        <w:t>кг</w:t>
      </w:r>
      <w:r>
        <w:rPr>
          <w:rFonts w:ascii="Times New Roman" w:hAnsi="Times New Roman"/>
          <w:sz w:val="20"/>
          <w:szCs w:val="20"/>
          <w:rtl w:val="0"/>
          <w:lang w:val="ru-RU"/>
        </w:rPr>
        <w:t>/</w:t>
      </w:r>
      <w:r>
        <w:rPr>
          <w:rFonts w:ascii="Times New Roman" w:hAnsi="Times New Roman" w:hint="default"/>
          <w:sz w:val="20"/>
          <w:szCs w:val="20"/>
          <w:rtl w:val="0"/>
          <w:lang w:val="ru-RU"/>
        </w:rPr>
        <w:t>м</w:t>
      </w:r>
      <w:r>
        <w:rPr>
          <w:rFonts w:ascii="Times New Roman" w:hAnsi="Times New Roman"/>
          <w:sz w:val="20"/>
          <w:szCs w:val="20"/>
          <w:rtl w:val="0"/>
          <w:lang w:val="ru-RU"/>
        </w:rPr>
        <w:t>.</w:t>
      </w:r>
      <w:r>
        <w:rPr>
          <w:rFonts w:ascii="Times New Roman" w:hAnsi="Times New Roman" w:hint="default"/>
          <w:sz w:val="20"/>
          <w:szCs w:val="20"/>
          <w:rtl w:val="0"/>
          <w:lang w:val="ru-RU"/>
        </w:rPr>
        <w:t>кв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онкологічні захворювання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варикоз вен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наявність тромбозів та емболій в анамнезі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застосування естрогенів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порушення ритму серця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особливо миготлива аритмія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серцева недостатність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легенева недостатність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запальне захворювання кишок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нефротичний синдром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мієлопроліферативний синдром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пароксизмальна нічна гемоглобинурія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куріння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наявність катетера в центральній вені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ідіоматична та набута тромбофілія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Ознаками тромбозу вен нижніх кінцівок є почервоніння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набряк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біль у місці тромбозу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Для діагностики застосовують венографію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УЗД</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радіоізотопне дослідження</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Ознаками тромбоемболія легеневої артерії є раптово виникаюча задишка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посиніння верхньої частини тулуба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біль при диханні та за грудиною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кровохаркання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бронхіолоспазм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аускультації акцент ІІ тону на легеневій артерії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мігруючі різнокаліберні хрипи в легенях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 інструментальної діагностики відносять ЕКГ</w:t>
      </w:r>
      <w:r>
        <w:rPr>
          <w:rFonts w:ascii="Times New Roman" w:hAnsi="Times New Roman"/>
          <w:sz w:val="20"/>
          <w:szCs w:val="20"/>
          <w:rtl w:val="0"/>
          <w:lang w:val="ru-RU"/>
        </w:rPr>
        <w:t>-</w:t>
      </w:r>
      <w:r>
        <w:rPr>
          <w:rFonts w:ascii="Times New Roman" w:hAnsi="Times New Roman" w:hint="default"/>
          <w:sz w:val="20"/>
          <w:szCs w:val="20"/>
          <w:rtl w:val="0"/>
          <w:lang w:val="ru-RU"/>
        </w:rPr>
        <w:t>дослідження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ЕХО</w:t>
      </w:r>
      <w:r>
        <w:rPr>
          <w:rFonts w:ascii="Times New Roman" w:hAnsi="Times New Roman"/>
          <w:sz w:val="20"/>
          <w:szCs w:val="20"/>
          <w:rtl w:val="0"/>
          <w:lang w:val="ru-RU"/>
        </w:rPr>
        <w:t>-</w:t>
      </w:r>
      <w:r>
        <w:rPr>
          <w:rFonts w:ascii="Times New Roman" w:hAnsi="Times New Roman" w:hint="default"/>
          <w:sz w:val="20"/>
          <w:szCs w:val="20"/>
          <w:rtl w:val="0"/>
          <w:lang w:val="ru-RU"/>
        </w:rPr>
        <w:t>кардіографічне дослідження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контрастну комп’ютерну томографію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ангіопульмонографію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сцинтіграфію легень</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Тромбопрофілактика повинна виконуватися перед та після оперативного втручання в стаціонарі</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Загальна передопераційна профілактика включає швидку активізацію хворих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своєчасне поповнення рідини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обмеження гемотрансфузій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більш досконалий діагностичний контроль з виявленням прихованих форм тромбозу глибоких вен</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bookmarkStart w:name="_Hlk79565498" w:id="68"/>
      <w:r>
        <w:rPr>
          <w:rFonts w:ascii="Times New Roman" w:hAnsi="Times New Roman" w:hint="default"/>
          <w:sz w:val="20"/>
          <w:szCs w:val="20"/>
          <w:rtl w:val="0"/>
          <w:lang w:val="ru-RU"/>
        </w:rPr>
        <w:t xml:space="preserve">Рекомендовані профілактичні дози НФГ </w:t>
      </w:r>
      <w:r>
        <w:rPr>
          <w:rFonts w:ascii="Times New Roman" w:hAnsi="Times New Roman"/>
          <w:sz w:val="20"/>
          <w:szCs w:val="20"/>
          <w:rtl w:val="0"/>
          <w:lang w:val="ru-RU"/>
        </w:rPr>
        <w:t>(</w:t>
      </w:r>
      <w:r>
        <w:rPr>
          <w:rFonts w:ascii="Times New Roman" w:hAnsi="Times New Roman" w:hint="default"/>
          <w:sz w:val="20"/>
          <w:szCs w:val="20"/>
          <w:rtl w:val="0"/>
          <w:lang w:val="ru-RU"/>
        </w:rPr>
        <w:t>стандартний нефракціонований гепарин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НМГ </w:t>
      </w:r>
      <w:r>
        <w:rPr>
          <w:rFonts w:ascii="Times New Roman" w:hAnsi="Times New Roman"/>
          <w:sz w:val="20"/>
          <w:szCs w:val="20"/>
          <w:rtl w:val="0"/>
          <w:lang w:val="ru-RU"/>
        </w:rPr>
        <w:t>(</w:t>
      </w:r>
      <w:r>
        <w:rPr>
          <w:rFonts w:ascii="Times New Roman" w:hAnsi="Times New Roman" w:hint="default"/>
          <w:sz w:val="20"/>
          <w:szCs w:val="20"/>
          <w:rtl w:val="0"/>
          <w:lang w:val="ru-RU"/>
        </w:rPr>
        <w:t>низькомолекулярний гепарин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помірні </w:t>
      </w:r>
      <w:r>
        <w:rPr>
          <w:rFonts w:ascii="Times New Roman" w:hAnsi="Times New Roman"/>
          <w:sz w:val="20"/>
          <w:szCs w:val="20"/>
          <w:rtl w:val="0"/>
          <w:lang w:val="ru-RU"/>
        </w:rPr>
        <w:t>(</w:t>
      </w:r>
      <w:r>
        <w:rPr>
          <w:rFonts w:ascii="Times New Roman" w:hAnsi="Times New Roman" w:hint="default"/>
          <w:sz w:val="20"/>
          <w:szCs w:val="20"/>
          <w:rtl w:val="0"/>
          <w:lang w:val="ru-RU"/>
        </w:rPr>
        <w:t>середній ризик розвитку ТЕЛА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 НФГ по </w:t>
      </w:r>
      <w:r>
        <w:rPr>
          <w:rFonts w:ascii="Times New Roman" w:hAnsi="Times New Roman"/>
          <w:sz w:val="20"/>
          <w:szCs w:val="20"/>
          <w:rtl w:val="0"/>
          <w:lang w:val="ru-RU"/>
        </w:rPr>
        <w:t xml:space="preserve">5000 </w:t>
      </w:r>
      <w:r>
        <w:rPr>
          <w:rFonts w:ascii="Times New Roman" w:hAnsi="Times New Roman" w:hint="default"/>
          <w:sz w:val="20"/>
          <w:szCs w:val="20"/>
          <w:rtl w:val="0"/>
          <w:lang w:val="ru-RU"/>
        </w:rPr>
        <w:t>од</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 </w:t>
      </w:r>
      <w:r>
        <w:rPr>
          <w:rFonts w:ascii="Times New Roman" w:hAnsi="Times New Roman"/>
          <w:sz w:val="20"/>
          <w:szCs w:val="20"/>
          <w:rtl w:val="0"/>
          <w:lang w:val="ru-RU"/>
        </w:rPr>
        <w:t xml:space="preserve">2 </w:t>
      </w:r>
      <w:r>
        <w:rPr>
          <w:rFonts w:ascii="Times New Roman" w:hAnsi="Times New Roman" w:hint="default"/>
          <w:sz w:val="20"/>
          <w:szCs w:val="20"/>
          <w:rtl w:val="0"/>
          <w:lang w:val="ru-RU"/>
        </w:rPr>
        <w:t>рази на день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п</w:t>
      </w:r>
      <w:r>
        <w:rPr>
          <w:rFonts w:ascii="Times New Roman" w:hAnsi="Times New Roman"/>
          <w:sz w:val="20"/>
          <w:szCs w:val="20"/>
          <w:rtl w:val="0"/>
          <w:lang w:val="ru-RU"/>
        </w:rPr>
        <w:t>/</w:t>
      </w:r>
      <w:r>
        <w:rPr>
          <w:rFonts w:ascii="Times New Roman" w:hAnsi="Times New Roman" w:hint="default"/>
          <w:sz w:val="20"/>
          <w:szCs w:val="20"/>
          <w:rtl w:val="0"/>
          <w:lang w:val="ru-RU"/>
        </w:rPr>
        <w:t>ш під контролем АЧТВ та кількості тромбоцитів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НМГ менш </w:t>
      </w:r>
      <w:r>
        <w:rPr>
          <w:rFonts w:ascii="Times New Roman" w:hAnsi="Times New Roman"/>
          <w:sz w:val="20"/>
          <w:szCs w:val="20"/>
          <w:rtl w:val="0"/>
          <w:lang w:val="ru-RU"/>
        </w:rPr>
        <w:t xml:space="preserve">3400 </w:t>
      </w:r>
      <w:r>
        <w:rPr>
          <w:rFonts w:ascii="Times New Roman" w:hAnsi="Times New Roman" w:hint="default"/>
          <w:sz w:val="20"/>
          <w:szCs w:val="20"/>
          <w:rtl w:val="0"/>
          <w:lang w:val="ru-RU"/>
        </w:rPr>
        <w:t xml:space="preserve">ОД </w:t>
      </w:r>
      <w:r>
        <w:rPr>
          <w:rFonts w:ascii="Times New Roman" w:hAnsi="Times New Roman"/>
          <w:sz w:val="20"/>
          <w:szCs w:val="20"/>
          <w:rtl w:val="0"/>
          <w:lang w:val="ru-RU"/>
        </w:rPr>
        <w:t>(</w:t>
      </w:r>
      <w:r>
        <w:rPr>
          <w:rFonts w:ascii="Times New Roman" w:hAnsi="Times New Roman" w:hint="default"/>
          <w:sz w:val="20"/>
          <w:szCs w:val="20"/>
          <w:rtl w:val="0"/>
          <w:lang w:val="ru-RU"/>
        </w:rPr>
        <w:t xml:space="preserve">еноксапарин — </w:t>
      </w:r>
      <w:r>
        <w:rPr>
          <w:rFonts w:ascii="Times New Roman" w:hAnsi="Times New Roman"/>
          <w:sz w:val="20"/>
          <w:szCs w:val="20"/>
          <w:rtl w:val="0"/>
          <w:lang w:val="ru-RU"/>
        </w:rPr>
        <w:t xml:space="preserve">20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надропарин — </w:t>
      </w:r>
      <w:r>
        <w:rPr>
          <w:rFonts w:ascii="Times New Roman" w:hAnsi="Times New Roman"/>
          <w:sz w:val="20"/>
          <w:szCs w:val="20"/>
          <w:rtl w:val="0"/>
          <w:lang w:val="ru-RU"/>
        </w:rPr>
        <w:t xml:space="preserve">0,3, </w:t>
      </w:r>
      <w:r>
        <w:rPr>
          <w:rFonts w:ascii="Times New Roman" w:hAnsi="Times New Roman" w:hint="default"/>
          <w:sz w:val="20"/>
          <w:szCs w:val="20"/>
          <w:rtl w:val="0"/>
          <w:lang w:val="ru-RU"/>
        </w:rPr>
        <w:t xml:space="preserve">далгепарин </w:t>
      </w:r>
      <w:r>
        <w:rPr>
          <w:rFonts w:ascii="Times New Roman" w:hAnsi="Times New Roman"/>
          <w:sz w:val="20"/>
          <w:szCs w:val="20"/>
          <w:rtl w:val="0"/>
          <w:lang w:val="ru-RU"/>
        </w:rPr>
        <w:t xml:space="preserve">2500 </w:t>
      </w:r>
      <w:r>
        <w:rPr>
          <w:rFonts w:ascii="Times New Roman" w:hAnsi="Times New Roman" w:hint="default"/>
          <w:sz w:val="20"/>
          <w:szCs w:val="20"/>
          <w:rtl w:val="0"/>
          <w:lang w:val="ru-RU"/>
        </w:rPr>
        <w:t>ОД один раз на добу п</w:t>
      </w:r>
      <w:r>
        <w:rPr>
          <w:rFonts w:ascii="Times New Roman" w:hAnsi="Times New Roman"/>
          <w:sz w:val="20"/>
          <w:szCs w:val="20"/>
          <w:rtl w:val="0"/>
          <w:lang w:val="ru-RU"/>
        </w:rPr>
        <w:t>/</w:t>
      </w:r>
      <w:r>
        <w:rPr>
          <w:rFonts w:ascii="Times New Roman" w:hAnsi="Times New Roman" w:hint="default"/>
          <w:sz w:val="20"/>
          <w:szCs w:val="20"/>
          <w:rtl w:val="0"/>
          <w:lang w:val="ru-RU"/>
        </w:rPr>
        <w:t>ш</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Високі </w:t>
      </w:r>
      <w:r>
        <w:rPr>
          <w:rFonts w:ascii="Times New Roman" w:hAnsi="Times New Roman"/>
          <w:sz w:val="20"/>
          <w:szCs w:val="20"/>
          <w:rtl w:val="0"/>
          <w:lang w:val="ru-RU"/>
        </w:rPr>
        <w:t>(</w:t>
      </w:r>
      <w:r>
        <w:rPr>
          <w:rFonts w:ascii="Times New Roman" w:hAnsi="Times New Roman" w:hint="default"/>
          <w:sz w:val="20"/>
          <w:szCs w:val="20"/>
          <w:rtl w:val="0"/>
          <w:lang w:val="ru-RU"/>
        </w:rPr>
        <w:t>високий ризик ТЕЛА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 НФГ по </w:t>
      </w:r>
      <w:r>
        <w:rPr>
          <w:rFonts w:ascii="Times New Roman" w:hAnsi="Times New Roman"/>
          <w:sz w:val="20"/>
          <w:szCs w:val="20"/>
          <w:rtl w:val="0"/>
          <w:lang w:val="ru-RU"/>
        </w:rPr>
        <w:t xml:space="preserve">5000 </w:t>
      </w:r>
      <w:r>
        <w:rPr>
          <w:rFonts w:ascii="Times New Roman" w:hAnsi="Times New Roman" w:hint="default"/>
          <w:sz w:val="20"/>
          <w:szCs w:val="20"/>
          <w:rtl w:val="0"/>
          <w:lang w:val="ru-RU"/>
        </w:rPr>
        <w:t xml:space="preserve">ОД х </w:t>
      </w:r>
      <w:r>
        <w:rPr>
          <w:rFonts w:ascii="Times New Roman" w:hAnsi="Times New Roman"/>
          <w:sz w:val="20"/>
          <w:szCs w:val="20"/>
          <w:rtl w:val="0"/>
          <w:lang w:val="ru-RU"/>
        </w:rPr>
        <w:t xml:space="preserve">3 </w:t>
      </w:r>
      <w:r>
        <w:rPr>
          <w:rFonts w:ascii="Times New Roman" w:hAnsi="Times New Roman" w:hint="default"/>
          <w:sz w:val="20"/>
          <w:szCs w:val="20"/>
          <w:rtl w:val="0"/>
          <w:lang w:val="ru-RU"/>
        </w:rPr>
        <w:t>рази на добу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НМГ більш </w:t>
      </w:r>
      <w:r>
        <w:rPr>
          <w:rFonts w:ascii="Times New Roman" w:hAnsi="Times New Roman"/>
          <w:sz w:val="20"/>
          <w:szCs w:val="20"/>
          <w:rtl w:val="0"/>
          <w:lang w:val="ru-RU"/>
        </w:rPr>
        <w:t xml:space="preserve">3400 </w:t>
      </w:r>
      <w:r>
        <w:rPr>
          <w:rFonts w:ascii="Times New Roman" w:hAnsi="Times New Roman" w:hint="default"/>
          <w:sz w:val="20"/>
          <w:szCs w:val="20"/>
          <w:rtl w:val="0"/>
          <w:lang w:val="ru-RU"/>
        </w:rPr>
        <w:t xml:space="preserve">ОД </w:t>
      </w:r>
      <w:r>
        <w:rPr>
          <w:rFonts w:ascii="Times New Roman" w:hAnsi="Times New Roman"/>
          <w:sz w:val="20"/>
          <w:szCs w:val="20"/>
          <w:rtl w:val="0"/>
          <w:lang w:val="ru-RU"/>
        </w:rPr>
        <w:t>(</w:t>
      </w:r>
      <w:r>
        <w:rPr>
          <w:rFonts w:ascii="Times New Roman" w:hAnsi="Times New Roman" w:hint="default"/>
          <w:sz w:val="20"/>
          <w:szCs w:val="20"/>
          <w:rtl w:val="0"/>
          <w:lang w:val="ru-RU"/>
        </w:rPr>
        <w:t xml:space="preserve">відповідно </w:t>
      </w:r>
      <w:r>
        <w:rPr>
          <w:rFonts w:ascii="Times New Roman" w:hAnsi="Times New Roman"/>
          <w:sz w:val="20"/>
          <w:szCs w:val="20"/>
          <w:rtl w:val="0"/>
          <w:lang w:val="ru-RU"/>
        </w:rPr>
        <w:t xml:space="preserve">40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0,4, 3500 </w:t>
      </w:r>
      <w:r>
        <w:rPr>
          <w:rFonts w:ascii="Times New Roman" w:hAnsi="Times New Roman" w:hint="default"/>
          <w:sz w:val="20"/>
          <w:szCs w:val="20"/>
          <w:rtl w:val="0"/>
          <w:lang w:val="ru-RU"/>
        </w:rPr>
        <w:t>ОД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 контролем кількості тромбоцитів</w:t>
      </w:r>
      <w:r>
        <w:rPr>
          <w:rFonts w:ascii="Times New Roman" w:hAnsi="Times New Roman"/>
          <w:sz w:val="20"/>
          <w:szCs w:val="20"/>
          <w:rtl w:val="0"/>
          <w:lang w:val="ru-RU"/>
        </w:rPr>
        <w:t>.</w:t>
      </w:r>
      <w:bookmarkEnd w:id="68"/>
      <w:r>
        <w:rPr>
          <w:rFonts w:ascii="Times New Roman" w:hAnsi="Times New Roman" w:hint="default"/>
          <w:sz w:val="20"/>
          <w:szCs w:val="20"/>
          <w:rtl w:val="0"/>
          <w:lang w:val="ru-RU"/>
        </w:rPr>
        <w:t xml:space="preserve"> Не рекомендовано використовувати аспірин в якості профілактики ТЕЛА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Механічні методи профілактики включають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дозовані компресійні панчохи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засоби для перемінної компресії</w:t>
      </w:r>
      <w:r>
        <w:rPr>
          <w:rFonts w:ascii="Times New Roman" w:hAnsi="Times New Roman"/>
          <w:sz w:val="20"/>
          <w:szCs w:val="20"/>
          <w:rtl w:val="0"/>
          <w:lang w:val="ru-RU"/>
        </w:rPr>
        <w:t>).</w:t>
      </w:r>
    </w:p>
    <w:p>
      <w:pPr>
        <w:pStyle w:val="Body Text"/>
        <w:spacing w:before="10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Програма тромбопрофілактики в загальній </w:t>
      </w:r>
      <w:r>
        <w:rPr>
          <w:rFonts w:ascii="Times New Roman" w:hAnsi="Times New Roman"/>
          <w:sz w:val="20"/>
          <w:szCs w:val="20"/>
          <w:rtl w:val="0"/>
          <w:lang w:val="ru-RU"/>
        </w:rPr>
        <w:t>(</w:t>
      </w:r>
      <w:r>
        <w:rPr>
          <w:rFonts w:ascii="Times New Roman" w:hAnsi="Times New Roman" w:hint="default"/>
          <w:sz w:val="20"/>
          <w:szCs w:val="20"/>
          <w:rtl w:val="0"/>
          <w:lang w:val="ru-RU"/>
        </w:rPr>
        <w:t>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відповідно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і пластичній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хірургіях</w:t>
      </w:r>
      <w:r>
        <w:rPr>
          <w:rFonts w:ascii="Times New Roman" w:hAnsi="Times New Roman"/>
          <w:sz w:val="20"/>
          <w:szCs w:val="20"/>
          <w:rtl w:val="0"/>
          <w:lang w:val="ru-RU"/>
        </w:rPr>
        <w:t>:</w:t>
      </w:r>
    </w:p>
    <w:p>
      <w:pPr>
        <w:pStyle w:val="Body Text"/>
        <w:numPr>
          <w:ilvl w:val="0"/>
          <w:numId w:val="210"/>
        </w:numPr>
        <w:bidi w:val="0"/>
        <w:ind w:right="0"/>
        <w:jc w:val="both"/>
        <w:rPr>
          <w:rFonts w:ascii="Times New Roman" w:cs="Times New Roman" w:hAnsi="Times New Roman" w:eastAsia="Times New Roman"/>
          <w:sz w:val="20"/>
          <w:szCs w:val="20"/>
          <w:rtl w:val="0"/>
        </w:rPr>
      </w:pPr>
      <w:bookmarkStart w:name="_Hlk79566522" w:id="69"/>
      <w:r>
        <w:rPr>
          <w:rFonts w:ascii="Times New Roman" w:hAnsi="Times New Roman" w:hint="default"/>
          <w:sz w:val="20"/>
          <w:szCs w:val="20"/>
          <w:rtl w:val="0"/>
          <w:lang w:val="ru-RU"/>
        </w:rPr>
        <w:t xml:space="preserve">У пацієнтів з низьким рівнем тромбоемболії </w:t>
      </w:r>
      <w:bookmarkEnd w:id="69"/>
      <w:r>
        <w:rPr>
          <w:rFonts w:ascii="Times New Roman" w:hAnsi="Times New Roman" w:hint="default"/>
          <w:sz w:val="20"/>
          <w:szCs w:val="20"/>
          <w:rtl w:val="0"/>
          <w:lang w:val="ru-RU"/>
        </w:rPr>
        <w:t>— не рекомендовано специфічну профілактику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крім ранньої та активної мобілізації</w:t>
      </w:r>
      <w:r>
        <w:rPr>
          <w:rFonts w:ascii="Times New Roman" w:hAnsi="Times New Roman"/>
          <w:sz w:val="20"/>
          <w:szCs w:val="20"/>
          <w:rtl w:val="0"/>
          <w:lang w:val="ru-RU"/>
        </w:rPr>
        <w:t>.</w:t>
      </w:r>
    </w:p>
    <w:p>
      <w:pPr>
        <w:pStyle w:val="Body Text"/>
        <w:numPr>
          <w:ilvl w:val="0"/>
          <w:numId w:val="210"/>
        </w:numPr>
        <w:bidi w:val="0"/>
        <w:ind w:right="0"/>
        <w:jc w:val="both"/>
        <w:rPr>
          <w:rFonts w:ascii="Times New Roman" w:cs="Times New Roman" w:hAnsi="Times New Roman" w:eastAsia="Times New Roman"/>
          <w:sz w:val="20"/>
          <w:szCs w:val="20"/>
          <w:rtl w:val="0"/>
        </w:rPr>
      </w:pPr>
      <w:bookmarkStart w:name="_Hlk79566538" w:id="70"/>
      <w:r>
        <w:rPr>
          <w:rFonts w:ascii="Times New Roman" w:hAnsi="Times New Roman" w:hint="default"/>
          <w:sz w:val="20"/>
          <w:szCs w:val="20"/>
          <w:rtl w:val="0"/>
          <w:lang w:val="ru-RU"/>
        </w:rPr>
        <w:t xml:space="preserve">У пацієнтів з помірним ризиком </w:t>
      </w:r>
      <w:bookmarkEnd w:id="70"/>
      <w:r>
        <w:rPr>
          <w:rFonts w:ascii="Times New Roman" w:hAnsi="Times New Roman"/>
          <w:sz w:val="20"/>
          <w:szCs w:val="20"/>
          <w:rtl w:val="0"/>
          <w:lang w:val="ru-RU"/>
        </w:rPr>
        <w:t>(</w:t>
      </w:r>
      <w:r>
        <w:rPr>
          <w:rFonts w:ascii="Times New Roman" w:hAnsi="Times New Roman" w:hint="default"/>
          <w:sz w:val="20"/>
          <w:szCs w:val="20"/>
          <w:rtl w:val="0"/>
          <w:lang w:val="ru-RU"/>
        </w:rPr>
        <w:t>незначні нетравматичні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вік </w:t>
      </w:r>
      <w:r>
        <w:rPr>
          <w:rFonts w:ascii="Times New Roman" w:hAnsi="Times New Roman"/>
          <w:sz w:val="20"/>
          <w:szCs w:val="20"/>
          <w:rtl w:val="0"/>
          <w:lang w:val="ru-RU"/>
        </w:rPr>
        <w:t>40</w:t>
      </w:r>
      <w:r>
        <w:rPr>
          <w:rFonts w:ascii="Times New Roman" w:hAnsi="Times New Roman" w:hint="default"/>
          <w:sz w:val="20"/>
          <w:szCs w:val="20"/>
          <w:rtl w:val="0"/>
          <w:lang w:val="ru-RU"/>
        </w:rPr>
        <w:t>–</w:t>
      </w:r>
      <w:r>
        <w:rPr>
          <w:rFonts w:ascii="Times New Roman" w:hAnsi="Times New Roman"/>
          <w:sz w:val="20"/>
          <w:szCs w:val="20"/>
          <w:rtl w:val="0"/>
          <w:lang w:val="ru-RU"/>
        </w:rPr>
        <w:t xml:space="preserve">60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з додатковими факторами ризику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або після великих травматичних операцій у віці менш ніж </w:t>
      </w:r>
      <w:r>
        <w:rPr>
          <w:rFonts w:ascii="Times New Roman" w:hAnsi="Times New Roman"/>
          <w:sz w:val="20"/>
          <w:szCs w:val="20"/>
          <w:rtl w:val="0"/>
          <w:lang w:val="ru-RU"/>
        </w:rPr>
        <w:t xml:space="preserve">40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без додаткових факторів ризику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рекомендовано профілактику НФГ або НМГ в середніх профілактичних дозах</w:t>
      </w:r>
      <w:r>
        <w:rPr>
          <w:rFonts w:ascii="Times New Roman" w:hAnsi="Times New Roman"/>
          <w:sz w:val="20"/>
          <w:szCs w:val="20"/>
          <w:rtl w:val="0"/>
          <w:lang w:val="ru-RU"/>
        </w:rPr>
        <w:t>.</w:t>
      </w:r>
    </w:p>
    <w:p>
      <w:pPr>
        <w:pStyle w:val="Body Text"/>
        <w:numPr>
          <w:ilvl w:val="0"/>
          <w:numId w:val="210"/>
        </w:numPr>
        <w:bidi w:val="0"/>
        <w:ind w:right="0"/>
        <w:jc w:val="both"/>
        <w:rPr>
          <w:rFonts w:ascii="Times New Roman" w:cs="Times New Roman" w:hAnsi="Times New Roman" w:eastAsia="Times New Roman"/>
          <w:sz w:val="20"/>
          <w:szCs w:val="20"/>
          <w:rtl w:val="0"/>
        </w:rPr>
      </w:pPr>
      <w:bookmarkStart w:name="_Hlk79566553" w:id="71"/>
      <w:r>
        <w:rPr>
          <w:rFonts w:ascii="Times New Roman" w:hAnsi="Times New Roman" w:hint="default"/>
          <w:sz w:val="20"/>
          <w:szCs w:val="20"/>
          <w:rtl w:val="0"/>
          <w:lang w:val="ru-RU"/>
        </w:rPr>
        <w:t xml:space="preserve">У пацієнтів з більш високим ризиком </w:t>
      </w:r>
      <w:bookmarkEnd w:id="71"/>
      <w:r>
        <w:rPr>
          <w:rFonts w:ascii="Times New Roman" w:hAnsi="Times New Roman" w:hint="default"/>
          <w:sz w:val="20"/>
          <w:szCs w:val="20"/>
          <w:rtl w:val="0"/>
          <w:lang w:val="ru-RU"/>
        </w:rPr>
        <w:t xml:space="preserve">— </w:t>
      </w:r>
      <w:bookmarkStart w:name="_Hlk79566487" w:id="72"/>
      <w:r>
        <w:rPr>
          <w:rFonts w:ascii="Times New Roman" w:hAnsi="Times New Roman" w:hint="default"/>
          <w:sz w:val="20"/>
          <w:szCs w:val="20"/>
          <w:rtl w:val="0"/>
          <w:lang w:val="ru-RU"/>
        </w:rPr>
        <w:t xml:space="preserve">проводити профілактику НФГ </w:t>
      </w:r>
      <w:bookmarkEnd w:id="72"/>
      <w:r>
        <w:rPr>
          <w:rFonts w:ascii="Times New Roman" w:hAnsi="Times New Roman" w:hint="default"/>
          <w:sz w:val="20"/>
          <w:szCs w:val="20"/>
          <w:rtl w:val="0"/>
          <w:lang w:val="ru-RU"/>
        </w:rPr>
        <w:t>або НМГ у великих профілактичних дозах</w:t>
      </w:r>
      <w:r>
        <w:rPr>
          <w:rFonts w:ascii="Times New Roman" w:hAnsi="Times New Roman"/>
          <w:sz w:val="20"/>
          <w:szCs w:val="20"/>
          <w:rtl w:val="0"/>
          <w:lang w:val="ru-RU"/>
        </w:rPr>
        <w:t>.</w:t>
      </w:r>
    </w:p>
    <w:p>
      <w:pPr>
        <w:pStyle w:val="Body Text"/>
        <w:numPr>
          <w:ilvl w:val="0"/>
          <w:numId w:val="210"/>
        </w:numPr>
        <w:bidi w:val="0"/>
        <w:ind w:right="0"/>
        <w:jc w:val="both"/>
        <w:rPr>
          <w:rFonts w:ascii="Times New Roman" w:cs="Times New Roman" w:hAnsi="Times New Roman" w:eastAsia="Times New Roman"/>
          <w:sz w:val="20"/>
          <w:szCs w:val="20"/>
          <w:rtl w:val="0"/>
        </w:rPr>
      </w:pPr>
      <w:bookmarkStart w:name="_Hlk79566574" w:id="73"/>
      <w:r>
        <w:rPr>
          <w:rFonts w:ascii="Times New Roman" w:hAnsi="Times New Roman" w:hint="default"/>
          <w:sz w:val="20"/>
          <w:szCs w:val="20"/>
          <w:rtl w:val="0"/>
          <w:lang w:val="ru-RU"/>
        </w:rPr>
        <w:t xml:space="preserve">У пацієнтів з високим ризиком </w:t>
      </w:r>
      <w:bookmarkEnd w:id="73"/>
      <w:r>
        <w:rPr>
          <w:rFonts w:ascii="Times New Roman" w:hAnsi="Times New Roman" w:hint="default"/>
          <w:sz w:val="20"/>
          <w:szCs w:val="20"/>
          <w:rtl w:val="0"/>
          <w:lang w:val="ru-RU"/>
        </w:rPr>
        <w:t xml:space="preserve">— рекомендовано комбінувати фармакологічні методи </w:t>
      </w:r>
      <w:r>
        <w:rPr>
          <w:rFonts w:ascii="Times New Roman" w:hAnsi="Times New Roman"/>
          <w:sz w:val="20"/>
          <w:szCs w:val="20"/>
          <w:rtl w:val="0"/>
          <w:lang w:val="ru-RU"/>
        </w:rPr>
        <w:t>(</w:t>
      </w:r>
      <w:r>
        <w:rPr>
          <w:rFonts w:ascii="Times New Roman" w:hAnsi="Times New Roman" w:hint="default"/>
          <w:sz w:val="20"/>
          <w:szCs w:val="20"/>
          <w:rtl w:val="0"/>
          <w:lang w:val="ru-RU"/>
        </w:rPr>
        <w:t>високі профілактичні дози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механічними методами профілактики</w:t>
      </w:r>
      <w:r>
        <w:rPr>
          <w:rFonts w:ascii="Times New Roman" w:hAnsi="Times New Roman"/>
          <w:sz w:val="20"/>
          <w:szCs w:val="20"/>
          <w:rtl w:val="0"/>
          <w:lang w:val="ru-RU"/>
        </w:rPr>
        <w:t>.</w:t>
      </w:r>
    </w:p>
    <w:p>
      <w:pPr>
        <w:pStyle w:val="Body Text"/>
        <w:numPr>
          <w:ilvl w:val="0"/>
          <w:numId w:val="210"/>
        </w:numPr>
        <w:bidi w:val="0"/>
        <w:spacing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наявності високого ризику кровотеч рекомендовано використання механічних методів профілактики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окремих пацієнтів з високим ризиком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рекомендовано проводити профілактику НМГ після виписки з стаціонару</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До неспецифічної профілактики тромбоемболічних ускладнень в пластичній та реконструктивній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естетичній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відноситься  ретельне анамнестичне та лабораторне дослідження пацієнток з виділенням «груп ризику» з можливою відмовою від оперативного втручання при високому ступені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еластичне бинтування кінцівок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пасивний рух нижніх кінцівок під час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рання активізація хворих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Для специфічної профілактики тромбоемболічних ускладнень  використовуються препарати з групи низькомолекулярних гепаринів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Адекватна і своєчасна антикоагулянтна терапія дає змогу поступово й ефективно зменшувати коагуляційний потенціал крові</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Венозний тромбоембоемболізм </w:t>
      </w:r>
      <w:r>
        <w:rPr>
          <w:rFonts w:ascii="Times New Roman" w:hAnsi="Times New Roman"/>
          <w:sz w:val="20"/>
          <w:szCs w:val="20"/>
          <w:rtl w:val="0"/>
          <w:lang w:val="ru-RU"/>
        </w:rPr>
        <w:t>(</w:t>
      </w:r>
      <w:r>
        <w:rPr>
          <w:rFonts w:ascii="Times New Roman" w:hAnsi="Times New Roman" w:hint="default"/>
          <w:sz w:val="20"/>
          <w:szCs w:val="20"/>
          <w:rtl w:val="0"/>
          <w:lang w:val="ru-RU"/>
        </w:rPr>
        <w:t>ВТЕ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включає легеневу емболію </w:t>
      </w:r>
      <w:r>
        <w:rPr>
          <w:rFonts w:ascii="Times New Roman" w:hAnsi="Times New Roman"/>
          <w:sz w:val="20"/>
          <w:szCs w:val="20"/>
          <w:rtl w:val="0"/>
          <w:lang w:val="ru-RU"/>
        </w:rPr>
        <w:t>(</w:t>
      </w:r>
      <w:r>
        <w:rPr>
          <w:rFonts w:ascii="Times New Roman" w:hAnsi="Times New Roman" w:hint="default"/>
          <w:sz w:val="20"/>
          <w:szCs w:val="20"/>
          <w:rtl w:val="0"/>
          <w:lang w:val="ru-RU"/>
        </w:rPr>
        <w:t>ТЕЛА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тромбоз глибоких вен </w:t>
      </w:r>
      <w:r>
        <w:rPr>
          <w:rFonts w:ascii="Times New Roman" w:hAnsi="Times New Roman"/>
          <w:sz w:val="20"/>
          <w:szCs w:val="20"/>
          <w:rtl w:val="0"/>
          <w:lang w:val="ru-RU"/>
        </w:rPr>
        <w:t>(</w:t>
      </w:r>
      <w:r>
        <w:rPr>
          <w:rFonts w:ascii="Times New Roman" w:hAnsi="Times New Roman" w:hint="default"/>
          <w:sz w:val="20"/>
          <w:szCs w:val="20"/>
          <w:rtl w:val="0"/>
          <w:lang w:val="ru-RU"/>
        </w:rPr>
        <w:t>ТГВ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є найпоширенішою причиною смерті у хірургічних хворих 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враховуючи велику травматичність та тривалість більшості пластичних та реконструктивних операцій є першочерговою загрозою життю «естетичних» паціентів</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Актуальність питання профілактики венозного тромбоемболізму пов’язана в першу чергу з поширеністю патології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так відповідно до результатів американських і європейських епідеміологічних досліджень частота виявлення ТЕЛА складає від </w:t>
      </w:r>
      <w:r>
        <w:rPr>
          <w:rFonts w:ascii="Times New Roman" w:hAnsi="Times New Roman"/>
          <w:sz w:val="20"/>
          <w:szCs w:val="20"/>
          <w:rtl w:val="0"/>
          <w:lang w:val="ru-RU"/>
        </w:rPr>
        <w:t xml:space="preserve">50 </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115 </w:t>
      </w:r>
      <w:r>
        <w:rPr>
          <w:rFonts w:ascii="Times New Roman" w:hAnsi="Times New Roman" w:hint="default"/>
          <w:sz w:val="20"/>
          <w:szCs w:val="20"/>
          <w:rtl w:val="0"/>
          <w:lang w:val="ru-RU"/>
        </w:rPr>
        <w:t xml:space="preserve">випадків на </w:t>
      </w:r>
      <w:r>
        <w:rPr>
          <w:rFonts w:ascii="Times New Roman" w:hAnsi="Times New Roman"/>
          <w:sz w:val="20"/>
          <w:szCs w:val="20"/>
          <w:rtl w:val="0"/>
          <w:lang w:val="ru-RU"/>
        </w:rPr>
        <w:t xml:space="preserve">100 000 </w:t>
      </w:r>
      <w:r>
        <w:rPr>
          <w:rFonts w:ascii="Times New Roman" w:hAnsi="Times New Roman" w:hint="default"/>
          <w:sz w:val="20"/>
          <w:szCs w:val="20"/>
          <w:rtl w:val="0"/>
          <w:lang w:val="ru-RU"/>
        </w:rPr>
        <w:t>населення і прямо пропорційною залежить від віку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ТЕЛА займає третє місце серед причин смерті після гострої ішемії міокарда та інсультів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спричинюючи кожну десяту лікарняну летальність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 США щорічно діагностують </w:t>
      </w:r>
      <w:r>
        <w:rPr>
          <w:rFonts w:ascii="Times New Roman" w:hAnsi="Times New Roman"/>
          <w:sz w:val="20"/>
          <w:szCs w:val="20"/>
          <w:rtl w:val="0"/>
          <w:lang w:val="ru-RU"/>
        </w:rPr>
        <w:t xml:space="preserve">300 000 </w:t>
      </w:r>
      <w:r>
        <w:rPr>
          <w:rFonts w:ascii="Times New Roman" w:hAnsi="Times New Roman" w:hint="default"/>
          <w:sz w:val="20"/>
          <w:szCs w:val="20"/>
          <w:rtl w:val="0"/>
          <w:lang w:val="ru-RU"/>
        </w:rPr>
        <w:t>випадків ТЕЛА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 Європі – </w:t>
      </w:r>
      <w:r>
        <w:rPr>
          <w:rFonts w:ascii="Times New Roman" w:hAnsi="Times New Roman"/>
          <w:sz w:val="20"/>
          <w:szCs w:val="20"/>
          <w:rtl w:val="0"/>
          <w:lang w:val="ru-RU"/>
        </w:rPr>
        <w:t xml:space="preserve">370 000 </w:t>
      </w:r>
      <w:r>
        <w:rPr>
          <w:rFonts w:ascii="Times New Roman" w:hAnsi="Times New Roman" w:hint="default"/>
          <w:sz w:val="20"/>
          <w:szCs w:val="20"/>
          <w:rtl w:val="0"/>
          <w:lang w:val="ru-RU"/>
        </w:rPr>
        <w:t>випадків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 даними ВООЗ витрати на профілактику і лікування венозного тромбоемболізму складають </w:t>
      </w:r>
      <w:r>
        <w:rPr>
          <w:rFonts w:ascii="Times New Roman" w:hAnsi="Times New Roman"/>
          <w:sz w:val="20"/>
          <w:szCs w:val="20"/>
          <w:rtl w:val="0"/>
          <w:lang w:val="ru-RU"/>
        </w:rPr>
        <w:t xml:space="preserve">8.5 </w:t>
      </w:r>
      <w:r>
        <w:rPr>
          <w:rFonts w:ascii="Times New Roman" w:hAnsi="Times New Roman" w:hint="default"/>
          <w:sz w:val="20"/>
          <w:szCs w:val="20"/>
          <w:rtl w:val="0"/>
          <w:lang w:val="ru-RU"/>
        </w:rPr>
        <w:t xml:space="preserve">біліонів євро на рік </w:t>
      </w:r>
      <w:r>
        <w:rPr>
          <w:rFonts w:ascii="Times New Roman" w:hAnsi="Times New Roman"/>
          <w:sz w:val="20"/>
          <w:szCs w:val="20"/>
          <w:rtl w:val="0"/>
          <w:lang w:val="pt-PT"/>
        </w:rPr>
        <w:t>[1].</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патогенезі тромбозу глибоких вен і тромбоемболії легеневої артерії вирішальну роль відіграють фактори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описані як «тріада Вірхова» та пов’язані безпосередньо з оперативним втручанням травмування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порушення гемодинаміки й гемостазу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тривала іммобілізація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Механізм тромбоутворення обумовлений активним викидом із депо фібриногену та факторів згортання крові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вивільненням тканинного тромбопластину та пригніченням система фібринолізу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спрямовані на зупинку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Чим масивніше й триваліше оперативне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тим більш вищий ризик післяопераційних венозних тромбоемболій </w:t>
      </w:r>
      <w:r>
        <w:rPr>
          <w:rFonts w:ascii="Times New Roman" w:hAnsi="Times New Roman"/>
          <w:sz w:val="20"/>
          <w:szCs w:val="20"/>
          <w:rtl w:val="0"/>
          <w:lang w:val="pt-PT"/>
        </w:rPr>
        <w:t>[2].</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Дослідження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проведені впродовж останнього десятиліття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щоразу активніше підтверджують гіпотезу про роль нейтрофілів у розвитку тромботичного процесу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Нейтрофіли сприяють розвитку венозного та артеріального тромбозу або «імунотромбозу»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шляхом вивільненням нейтрофільних позаклітинних пасток </w:t>
      </w:r>
      <w:r>
        <w:rPr>
          <w:rFonts w:ascii="Times New Roman" w:hAnsi="Times New Roman"/>
          <w:sz w:val="20"/>
          <w:szCs w:val="20"/>
          <w:rtl w:val="0"/>
          <w:lang w:val="de-DE"/>
        </w:rPr>
        <w:t xml:space="preserve">(neutrophil extracellular traps (NET), </w:t>
      </w:r>
      <w:r>
        <w:rPr>
          <w:rFonts w:ascii="Times New Roman" w:hAnsi="Times New Roman" w:hint="default"/>
          <w:sz w:val="20"/>
          <w:szCs w:val="20"/>
          <w:rtl w:val="0"/>
          <w:lang w:val="ru-RU"/>
        </w:rPr>
        <w:t xml:space="preserve">що стає головним фактором тромбогенезу </w:t>
      </w:r>
      <w:r>
        <w:rPr>
          <w:rFonts w:ascii="Times New Roman" w:hAnsi="Times New Roman"/>
          <w:sz w:val="20"/>
          <w:szCs w:val="20"/>
          <w:rtl w:val="0"/>
          <w:lang w:val="pt-PT"/>
        </w:rPr>
        <w:t xml:space="preserve">[3]. </w:t>
      </w:r>
      <w:r>
        <w:rPr>
          <w:rFonts w:ascii="Times New Roman" w:hAnsi="Times New Roman" w:hint="default"/>
          <w:sz w:val="20"/>
          <w:szCs w:val="20"/>
          <w:rtl w:val="0"/>
          <w:lang w:val="ru-RU"/>
        </w:rPr>
        <w:t>Тому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зараз патогенетичну ланку розвитку тромбозу ми описуємо як «тетрада тромбозу»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Дослідження ролі нейтрофілів у розвитку тромбозу відкриває новий шлях для генерації антитромботичних препаратів та зміни підходу до профілактики венозного тромбоемболізму у майбутньому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Ризик розвитку тромбозу глибоких вен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загальнохірургічних операціях</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скаладає від </w:t>
      </w:r>
      <w:r>
        <w:rPr>
          <w:rFonts w:ascii="Times New Roman" w:hAnsi="Times New Roman"/>
          <w:sz w:val="20"/>
          <w:szCs w:val="20"/>
          <w:rtl w:val="0"/>
          <w:lang w:val="ru-RU"/>
        </w:rPr>
        <w:t xml:space="preserve">10 </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40 %. </w:t>
      </w:r>
      <w:r>
        <w:rPr>
          <w:rFonts w:ascii="Times New Roman" w:hAnsi="Times New Roman" w:hint="default"/>
          <w:sz w:val="20"/>
          <w:szCs w:val="20"/>
          <w:rtl w:val="0"/>
          <w:lang w:val="ru-RU"/>
        </w:rPr>
        <w:t xml:space="preserve">Без адекватної профілактики ТГВ розвивається приблизно у </w:t>
      </w:r>
      <w:r>
        <w:rPr>
          <w:rFonts w:ascii="Times New Roman" w:hAnsi="Times New Roman"/>
          <w:sz w:val="20"/>
          <w:szCs w:val="20"/>
          <w:rtl w:val="0"/>
          <w:lang w:val="ru-RU"/>
        </w:rPr>
        <w:t xml:space="preserve">30 % </w:t>
      </w:r>
      <w:r>
        <w:rPr>
          <w:rFonts w:ascii="Times New Roman" w:hAnsi="Times New Roman" w:hint="default"/>
          <w:sz w:val="20"/>
          <w:szCs w:val="20"/>
          <w:rtl w:val="0"/>
          <w:lang w:val="ru-RU"/>
        </w:rPr>
        <w:t>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яким проводять загальну хірургічну операцію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 яких відноситься і низка таких розповсюджених естетичних операцій як абдомінопластика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ліпосакція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фейсліфтинг та хірургія грудної залози </w:t>
      </w:r>
      <w:r>
        <w:rPr>
          <w:rFonts w:ascii="Times New Roman" w:hAnsi="Times New Roman"/>
          <w:sz w:val="20"/>
          <w:szCs w:val="20"/>
          <w:rtl w:val="0"/>
          <w:lang w:val="pt-PT"/>
        </w:rPr>
        <w:t>[4].</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Американська асоціація з акредитації амбулаторних хірургічних установ аналізуючи причини смертей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настали після амбулаторних косметичних хірургічних процедур </w:t>
      </w:r>
      <w:r>
        <w:rPr>
          <w:rFonts w:ascii="Times New Roman" w:hAnsi="Times New Roman"/>
          <w:sz w:val="20"/>
          <w:szCs w:val="20"/>
          <w:rtl w:val="0"/>
          <w:lang w:val="ru-RU"/>
        </w:rPr>
        <w:t>(</w:t>
      </w:r>
      <w:r>
        <w:rPr>
          <w:rFonts w:ascii="Times New Roman" w:hAnsi="Times New Roman" w:hint="default"/>
          <w:sz w:val="20"/>
          <w:szCs w:val="20"/>
          <w:rtl w:val="0"/>
          <w:lang w:val="ru-RU"/>
        </w:rPr>
        <w:t>операцій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ретроспективно проаналізувавши випадки операцій </w:t>
      </w:r>
      <w:r>
        <w:rPr>
          <w:rFonts w:ascii="Times New Roman" w:hAnsi="Times New Roman"/>
          <w:sz w:val="20"/>
          <w:szCs w:val="20"/>
          <w:rtl w:val="0"/>
          <w:lang w:val="ru-RU"/>
        </w:rPr>
        <w:t xml:space="preserve">518 700 </w:t>
      </w:r>
      <w:r>
        <w:rPr>
          <w:rFonts w:ascii="Times New Roman" w:hAnsi="Times New Roman" w:hint="default"/>
          <w:sz w:val="20"/>
          <w:szCs w:val="20"/>
          <w:rtl w:val="0"/>
          <w:lang w:val="ru-RU"/>
        </w:rPr>
        <w:t xml:space="preserve">пацієнтів з </w:t>
      </w:r>
      <w:r>
        <w:rPr>
          <w:rFonts w:ascii="Times New Roman" w:hAnsi="Times New Roman"/>
          <w:sz w:val="20"/>
          <w:szCs w:val="20"/>
          <w:rtl w:val="0"/>
          <w:lang w:val="ru-RU"/>
        </w:rPr>
        <w:t xml:space="preserve">2012-2017 </w:t>
      </w:r>
      <w:r>
        <w:rPr>
          <w:rFonts w:ascii="Times New Roman" w:hAnsi="Times New Roman" w:hint="default"/>
          <w:sz w:val="20"/>
          <w:szCs w:val="20"/>
          <w:rtl w:val="0"/>
          <w:lang w:val="ru-RU"/>
        </w:rPr>
        <w:t xml:space="preserve">років проведених </w:t>
      </w:r>
      <w:r>
        <w:rPr>
          <w:rFonts w:ascii="Times New Roman" w:hAnsi="Times New Roman"/>
          <w:sz w:val="20"/>
          <w:szCs w:val="20"/>
          <w:rtl w:val="0"/>
          <w:lang w:val="ru-RU"/>
        </w:rPr>
        <w:t xml:space="preserve">1877 </w:t>
      </w:r>
      <w:r>
        <w:rPr>
          <w:rFonts w:ascii="Times New Roman" w:hAnsi="Times New Roman" w:hint="default"/>
          <w:sz w:val="20"/>
          <w:szCs w:val="20"/>
          <w:rtl w:val="0"/>
          <w:lang w:val="ru-RU"/>
        </w:rPr>
        <w:t xml:space="preserve">практикуючими пластичними хірургами у </w:t>
      </w:r>
      <w:r>
        <w:rPr>
          <w:rFonts w:ascii="Times New Roman" w:hAnsi="Times New Roman"/>
          <w:sz w:val="20"/>
          <w:szCs w:val="20"/>
          <w:rtl w:val="0"/>
          <w:lang w:val="ru-RU"/>
        </w:rPr>
        <w:t xml:space="preserve">877 </w:t>
      </w:r>
      <w:r>
        <w:rPr>
          <w:rFonts w:ascii="Times New Roman" w:hAnsi="Times New Roman" w:hint="default"/>
          <w:sz w:val="20"/>
          <w:szCs w:val="20"/>
          <w:rtl w:val="0"/>
          <w:lang w:val="ru-RU"/>
        </w:rPr>
        <w:t>клінік пластичної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 результатами дослідження </w:t>
      </w:r>
      <w:r>
        <w:rPr>
          <w:rFonts w:ascii="Times New Roman" w:hAnsi="Times New Roman"/>
          <w:sz w:val="20"/>
          <w:szCs w:val="20"/>
          <w:rtl w:val="0"/>
          <w:lang w:val="ru-RU"/>
        </w:rPr>
        <w:t xml:space="preserve">42 </w:t>
      </w:r>
      <w:r>
        <w:rPr>
          <w:rFonts w:ascii="Times New Roman" w:hAnsi="Times New Roman" w:hint="default"/>
          <w:sz w:val="20"/>
          <w:szCs w:val="20"/>
          <w:rtl w:val="0"/>
          <w:lang w:val="ru-RU"/>
        </w:rPr>
        <w:t xml:space="preserve">пацієнти померли після косметичних операцій </w:t>
      </w:r>
      <w:r>
        <w:rPr>
          <w:rFonts w:ascii="Times New Roman" w:hAnsi="Times New Roman"/>
          <w:sz w:val="20"/>
          <w:szCs w:val="20"/>
          <w:rtl w:val="0"/>
          <w:lang w:val="ru-RU"/>
        </w:rPr>
        <w:t xml:space="preserve">(90.5% - </w:t>
      </w:r>
      <w:r>
        <w:rPr>
          <w:rFonts w:ascii="Times New Roman" w:hAnsi="Times New Roman" w:hint="default"/>
          <w:sz w:val="20"/>
          <w:szCs w:val="20"/>
          <w:rtl w:val="0"/>
          <w:lang w:val="ru-RU"/>
        </w:rPr>
        <w:t>жінки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серед яких одна трансгендерна жінка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причиною смерті у </w:t>
      </w:r>
      <w:r>
        <w:rPr>
          <w:rFonts w:ascii="Times New Roman" w:hAnsi="Times New Roman"/>
          <w:sz w:val="20"/>
          <w:szCs w:val="20"/>
          <w:rtl w:val="0"/>
          <w:lang w:val="ru-RU"/>
        </w:rPr>
        <w:t xml:space="preserve">38.1% </w:t>
      </w:r>
      <w:r>
        <w:rPr>
          <w:rFonts w:ascii="Times New Roman" w:hAnsi="Times New Roman" w:hint="default"/>
          <w:sz w:val="20"/>
          <w:szCs w:val="20"/>
          <w:rtl w:val="0"/>
          <w:lang w:val="ru-RU"/>
        </w:rPr>
        <w:t>випадків стали тромбоемболічні ускладнення після наступних типів оперативних втручань</w:t>
      </w:r>
      <w:r>
        <w:rPr>
          <w:rFonts w:ascii="Times New Roman" w:hAnsi="Times New Roman"/>
          <w:sz w:val="20"/>
          <w:szCs w:val="20"/>
          <w:rtl w:val="0"/>
          <w:lang w:val="ru-RU"/>
        </w:rPr>
        <w:t>:</w:t>
      </w:r>
    </w:p>
    <w:p>
      <w:pPr>
        <w:pStyle w:val="Body Text"/>
        <w:numPr>
          <w:ilvl w:val="0"/>
          <w:numId w:val="212"/>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54.8% (n=25) </w:t>
      </w:r>
      <w:r>
        <w:rPr>
          <w:rFonts w:ascii="Times New Roman" w:hAnsi="Times New Roman" w:hint="default"/>
          <w:sz w:val="20"/>
          <w:szCs w:val="20"/>
          <w:rtl w:val="0"/>
          <w:lang w:val="ru-RU"/>
        </w:rPr>
        <w:t>померли після абдомінопластики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серед яких </w:t>
      </w:r>
      <w:r>
        <w:rPr>
          <w:rFonts w:ascii="Times New Roman" w:hAnsi="Times New Roman"/>
          <w:sz w:val="20"/>
          <w:szCs w:val="20"/>
          <w:rtl w:val="0"/>
          <w:lang w:val="ru-RU"/>
        </w:rPr>
        <w:t xml:space="preserve">42.9% </w:t>
      </w:r>
      <w:r>
        <w:rPr>
          <w:rFonts w:ascii="Times New Roman" w:hAnsi="Times New Roman" w:hint="default"/>
          <w:sz w:val="20"/>
          <w:szCs w:val="20"/>
          <w:rtl w:val="0"/>
          <w:lang w:val="ru-RU"/>
        </w:rPr>
        <w:t>ізольована</w:t>
      </w:r>
      <w:r>
        <w:rPr>
          <w:rFonts w:ascii="Times New Roman" w:hAnsi="Times New Roman"/>
          <w:sz w:val="20"/>
          <w:szCs w:val="20"/>
          <w:rtl w:val="0"/>
          <w:lang w:val="ru-RU"/>
        </w:rPr>
        <w:t xml:space="preserve">, 9.5% </w:t>
      </w:r>
      <w:r>
        <w:rPr>
          <w:rFonts w:ascii="Times New Roman" w:hAnsi="Times New Roman" w:hint="default"/>
          <w:sz w:val="20"/>
          <w:szCs w:val="20"/>
          <w:rtl w:val="0"/>
          <w:lang w:val="ru-RU"/>
        </w:rPr>
        <w:t>у комбінації з мамопластикою</w:t>
      </w:r>
      <w:r>
        <w:rPr>
          <w:rFonts w:ascii="Times New Roman" w:hAnsi="Times New Roman"/>
          <w:sz w:val="20"/>
          <w:szCs w:val="20"/>
          <w:rtl w:val="0"/>
          <w:lang w:val="ru-RU"/>
        </w:rPr>
        <w:t xml:space="preserve">, 2.4% </w:t>
      </w:r>
      <w:r>
        <w:rPr>
          <w:rFonts w:ascii="Times New Roman" w:hAnsi="Times New Roman" w:hint="default"/>
          <w:sz w:val="20"/>
          <w:szCs w:val="20"/>
          <w:rtl w:val="0"/>
          <w:lang w:val="ru-RU"/>
        </w:rPr>
        <w:t>у комбінації з лицевою хірургією</w:t>
      </w:r>
      <w:r>
        <w:rPr>
          <w:rFonts w:ascii="Times New Roman" w:hAnsi="Times New Roman"/>
          <w:sz w:val="20"/>
          <w:szCs w:val="20"/>
          <w:rtl w:val="0"/>
          <w:lang w:val="ru-RU"/>
        </w:rPr>
        <w:t>.</w:t>
      </w:r>
    </w:p>
    <w:p>
      <w:pPr>
        <w:pStyle w:val="Body Text"/>
        <w:numPr>
          <w:ilvl w:val="0"/>
          <w:numId w:val="212"/>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9.5% </w:t>
      </w:r>
      <w:r>
        <w:rPr>
          <w:rFonts w:ascii="Times New Roman" w:hAnsi="Times New Roman" w:hint="default"/>
          <w:sz w:val="20"/>
          <w:szCs w:val="20"/>
          <w:rtl w:val="0"/>
          <w:lang w:val="ru-RU"/>
        </w:rPr>
        <w:t>жирової аугментації</w:t>
      </w:r>
      <w:r>
        <w:rPr>
          <w:rFonts w:ascii="Times New Roman" w:hAnsi="Times New Roman"/>
          <w:sz w:val="20"/>
          <w:szCs w:val="20"/>
          <w:rtl w:val="0"/>
          <w:lang w:val="ru-RU"/>
        </w:rPr>
        <w:t>.</w:t>
      </w:r>
    </w:p>
    <w:p>
      <w:pPr>
        <w:pStyle w:val="Body Text"/>
        <w:numPr>
          <w:ilvl w:val="0"/>
          <w:numId w:val="212"/>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9.5% </w:t>
      </w:r>
      <w:r>
        <w:rPr>
          <w:rFonts w:ascii="Times New Roman" w:hAnsi="Times New Roman" w:hint="default"/>
          <w:sz w:val="20"/>
          <w:szCs w:val="20"/>
          <w:rtl w:val="0"/>
          <w:lang w:val="ru-RU"/>
        </w:rPr>
        <w:t>ліпосакції</w:t>
      </w:r>
      <w:r>
        <w:rPr>
          <w:rFonts w:ascii="Times New Roman" w:hAnsi="Times New Roman"/>
          <w:sz w:val="20"/>
          <w:szCs w:val="20"/>
          <w:rtl w:val="0"/>
          <w:lang w:val="ru-RU"/>
        </w:rPr>
        <w:t>.</w:t>
      </w:r>
    </w:p>
    <w:p>
      <w:pPr>
        <w:pStyle w:val="Body Text"/>
        <w:numPr>
          <w:ilvl w:val="0"/>
          <w:numId w:val="212"/>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7.1% </w:t>
      </w:r>
      <w:r>
        <w:rPr>
          <w:rFonts w:ascii="Times New Roman" w:hAnsi="Times New Roman" w:hint="default"/>
          <w:sz w:val="20"/>
          <w:szCs w:val="20"/>
          <w:rtl w:val="0"/>
          <w:lang w:val="ru-RU"/>
        </w:rPr>
        <w:t>боділіфтинг</w:t>
      </w:r>
      <w:r>
        <w:rPr>
          <w:rFonts w:ascii="Times New Roman" w:hAnsi="Times New Roman"/>
          <w:sz w:val="20"/>
          <w:szCs w:val="20"/>
          <w:rtl w:val="0"/>
          <w:lang w:val="ru-RU"/>
        </w:rPr>
        <w:t>.</w:t>
      </w:r>
    </w:p>
    <w:p>
      <w:pPr>
        <w:pStyle w:val="Body Text"/>
        <w:numPr>
          <w:ilvl w:val="0"/>
          <w:numId w:val="212"/>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4.8% </w:t>
      </w:r>
      <w:r>
        <w:rPr>
          <w:rFonts w:ascii="Times New Roman" w:hAnsi="Times New Roman" w:hint="default"/>
          <w:sz w:val="20"/>
          <w:szCs w:val="20"/>
          <w:rtl w:val="0"/>
          <w:lang w:val="ru-RU"/>
        </w:rPr>
        <w:t>хірургії грудної залози</w:t>
      </w:r>
      <w:r>
        <w:rPr>
          <w:rFonts w:ascii="Times New Roman" w:hAnsi="Times New Roman"/>
          <w:sz w:val="20"/>
          <w:szCs w:val="20"/>
          <w:rtl w:val="0"/>
          <w:lang w:val="ru-RU"/>
        </w:rPr>
        <w:t>.</w:t>
      </w:r>
    </w:p>
    <w:p>
      <w:pPr>
        <w:pStyle w:val="Body Text"/>
        <w:numPr>
          <w:ilvl w:val="0"/>
          <w:numId w:val="212"/>
        </w:numPr>
        <w:bidi w:val="0"/>
        <w:ind w:right="0"/>
        <w:jc w:val="both"/>
        <w:rPr>
          <w:rFonts w:ascii="Times New Roman" w:hAnsi="Times New Roman"/>
          <w:sz w:val="20"/>
          <w:szCs w:val="20"/>
          <w:rtl w:val="0"/>
          <w:lang w:val="ru-RU"/>
        </w:rPr>
      </w:pPr>
      <w:r>
        <w:rPr>
          <w:rFonts w:ascii="Times New Roman" w:hAnsi="Times New Roman"/>
          <w:sz w:val="20"/>
          <w:szCs w:val="20"/>
          <w:rtl w:val="0"/>
          <w:lang w:val="ru-RU"/>
        </w:rPr>
        <w:t xml:space="preserve">2.4% </w:t>
      </w:r>
      <w:r>
        <w:rPr>
          <w:rFonts w:ascii="Times New Roman" w:hAnsi="Times New Roman" w:hint="default"/>
          <w:sz w:val="20"/>
          <w:szCs w:val="20"/>
          <w:rtl w:val="0"/>
          <w:lang w:val="ru-RU"/>
        </w:rPr>
        <w:t xml:space="preserve">хірургії грудної залози у комбінації з лицевою хірургією </w:t>
      </w:r>
      <w:r>
        <w:rPr>
          <w:rFonts w:ascii="Times New Roman" w:hAnsi="Times New Roman"/>
          <w:sz w:val="20"/>
          <w:szCs w:val="20"/>
          <w:rtl w:val="0"/>
          <w:lang w:val="pt-PT"/>
        </w:rPr>
        <w:t>[5].</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Існує низка чітко визначених доказових настанов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регламентують профілактику тромбозу глибоких вен та легеневої емболії у хірургічних хворих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проте недостатня кількість даних стосовно профілактики ВТЕ у</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пластичній хірургії</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 даний час в Україні медичні установи для лікування та профілактики ВТЕ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регламентуються наказом МОЗ України від </w:t>
      </w:r>
      <w:r>
        <w:rPr>
          <w:rFonts w:ascii="Times New Roman" w:hAnsi="Times New Roman"/>
          <w:sz w:val="20"/>
          <w:szCs w:val="20"/>
          <w:rtl w:val="0"/>
          <w:lang w:val="ru-RU"/>
        </w:rPr>
        <w:t xml:space="preserve">15.07.2007 No329 </w:t>
      </w:r>
      <w:r>
        <w:rPr>
          <w:rFonts w:ascii="Times New Roman" w:hAnsi="Times New Roman" w:hint="default"/>
          <w:sz w:val="20"/>
          <w:szCs w:val="20"/>
          <w:rtl w:val="0"/>
          <w:lang w:val="ru-RU"/>
        </w:rPr>
        <w:t>’’Про затвердження клінічних протоколів надання медичної допомоги з профілактики тромботичних ускладнень в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ортопедії і травматології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акушерстві та гінекології’’ </w:t>
      </w:r>
      <w:r>
        <w:rPr>
          <w:rFonts w:ascii="Times New Roman" w:hAnsi="Times New Roman"/>
          <w:sz w:val="20"/>
          <w:szCs w:val="20"/>
          <w:rtl w:val="0"/>
          <w:lang w:val="pt-PT"/>
        </w:rPr>
        <w:t xml:space="preserve">[6].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А</w:t>
      </w:r>
      <w:r>
        <w:rPr>
          <w:rFonts w:ascii="Times New Roman" w:hAnsi="Times New Roman"/>
          <w:sz w:val="20"/>
          <w:szCs w:val="20"/>
          <w:rtl w:val="0"/>
          <w:lang w:val="pt-PT"/>
        </w:rPr>
        <w:t xml:space="preserve"> </w:t>
      </w:r>
      <w:r>
        <w:rPr>
          <w:rFonts w:ascii="Times New Roman" w:hAnsi="Times New Roman" w:hint="default"/>
          <w:sz w:val="20"/>
          <w:szCs w:val="20"/>
          <w:rtl w:val="0"/>
          <w:lang w:val="ru-RU"/>
        </w:rPr>
        <w:t>також</w:t>
      </w:r>
      <w:r>
        <w:rPr>
          <w:rFonts w:ascii="Times New Roman" w:hAnsi="Times New Roman"/>
          <w:sz w:val="20"/>
          <w:szCs w:val="20"/>
          <w:rtl w:val="0"/>
          <w:lang w:val="pt-PT"/>
        </w:rPr>
        <w:t xml:space="preserve"> </w:t>
      </w:r>
      <w:r>
        <w:rPr>
          <w:rFonts w:ascii="Times New Roman" w:hAnsi="Times New Roman" w:hint="default"/>
          <w:sz w:val="20"/>
          <w:szCs w:val="20"/>
          <w:rtl w:val="0"/>
          <w:lang w:val="ru-RU"/>
        </w:rPr>
        <w:t>застосовуються</w:t>
      </w:r>
      <w:r>
        <w:rPr>
          <w:rFonts w:ascii="Times New Roman" w:hAnsi="Times New Roman"/>
          <w:sz w:val="20"/>
          <w:szCs w:val="20"/>
          <w:rtl w:val="0"/>
          <w:lang w:val="pt-PT"/>
        </w:rPr>
        <w:t xml:space="preserve"> </w:t>
      </w:r>
      <w:r>
        <w:rPr>
          <w:rFonts w:ascii="Times New Roman" w:hAnsi="Times New Roman" w:hint="default"/>
          <w:sz w:val="20"/>
          <w:szCs w:val="20"/>
          <w:rtl w:val="0"/>
          <w:lang w:val="ru-RU"/>
        </w:rPr>
        <w:t>в</w:t>
      </w:r>
      <w:r>
        <w:rPr>
          <w:rFonts w:ascii="Times New Roman" w:hAnsi="Times New Roman"/>
          <w:sz w:val="20"/>
          <w:szCs w:val="20"/>
          <w:rtl w:val="0"/>
          <w:lang w:val="pt-PT"/>
        </w:rPr>
        <w:t xml:space="preserve"> </w:t>
      </w:r>
      <w:r>
        <w:rPr>
          <w:rFonts w:ascii="Times New Roman" w:hAnsi="Times New Roman" w:hint="default"/>
          <w:sz w:val="20"/>
          <w:szCs w:val="20"/>
          <w:rtl w:val="0"/>
          <w:lang w:val="ru-RU"/>
        </w:rPr>
        <w:t>медичній</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практиці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українські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міждисциплінарні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клінічні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рекомендації</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«Венозний</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тромбоемболізм</w:t>
      </w:r>
      <w:r>
        <w:rPr>
          <w:rFonts w:ascii="Times New Roman" w:hAnsi="Times New Roman"/>
          <w:sz w:val="20"/>
          <w:szCs w:val="20"/>
          <w:rtl w:val="0"/>
          <w:lang w:val="pt-PT"/>
        </w:rPr>
        <w:t xml:space="preserve">: </w:t>
      </w:r>
      <w:r>
        <w:rPr>
          <w:rFonts w:ascii="Times New Roman" w:hAnsi="Times New Roman" w:hint="default"/>
          <w:sz w:val="20"/>
          <w:szCs w:val="20"/>
          <w:rtl w:val="0"/>
          <w:lang w:val="ru-RU"/>
        </w:rPr>
        <w:t>діагностика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лікування</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профілактика</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розширений</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варіант</w:t>
      </w:r>
      <w:r>
        <w:rPr>
          <w:rFonts w:ascii="Times New Roman" w:hAnsi="Times New Roman"/>
          <w:sz w:val="20"/>
          <w:szCs w:val="20"/>
          <w:rtl w:val="0"/>
          <w:lang w:val="pt-PT"/>
        </w:rPr>
        <w:t>)</w:t>
      </w:r>
      <w:r>
        <w:rPr>
          <w:rFonts w:ascii="Times New Roman" w:hAnsi="Times New Roman" w:hint="default"/>
          <w:sz w:val="20"/>
          <w:szCs w:val="20"/>
          <w:rtl w:val="0"/>
          <w:lang w:val="ru-RU"/>
        </w:rPr>
        <w:t>» опубліковані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у</w:t>
      </w:r>
      <w:r>
        <w:rPr>
          <w:rFonts w:ascii="Times New Roman" w:hAnsi="Times New Roman"/>
          <w:sz w:val="20"/>
          <w:szCs w:val="20"/>
          <w:rtl w:val="0"/>
          <w:lang w:val="pt-PT"/>
        </w:rPr>
        <w:t xml:space="preserve"> 2017</w:t>
      </w:r>
      <w:r>
        <w:rPr>
          <w:rFonts w:ascii="Times New Roman" w:hAnsi="Times New Roman" w:hint="default"/>
          <w:sz w:val="20"/>
          <w:szCs w:val="20"/>
          <w:rtl w:val="0"/>
          <w:lang w:val="ru-RU"/>
        </w:rPr>
        <w:t>р</w:t>
      </w:r>
      <w:r>
        <w:rPr>
          <w:rFonts w:ascii="Times New Roman" w:hAnsi="Times New Roman"/>
          <w:sz w:val="20"/>
          <w:szCs w:val="20"/>
          <w:rtl w:val="0"/>
          <w:lang w:val="pt-PT"/>
        </w:rPr>
        <w:t xml:space="preserve"> [7].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Проте</w:t>
      </w:r>
      <w:r>
        <w:rPr>
          <w:rFonts w:ascii="Times New Roman" w:hAnsi="Times New Roman"/>
          <w:sz w:val="20"/>
          <w:szCs w:val="20"/>
          <w:rtl w:val="0"/>
          <w:lang w:val="pt-PT"/>
        </w:rPr>
        <w:t xml:space="preserve">, 28 </w:t>
      </w:r>
      <w:r>
        <w:rPr>
          <w:rFonts w:ascii="Times New Roman" w:hAnsi="Times New Roman" w:hint="default"/>
          <w:sz w:val="20"/>
          <w:szCs w:val="20"/>
          <w:rtl w:val="0"/>
          <w:lang w:val="ru-RU"/>
        </w:rPr>
        <w:t>квітня</w:t>
      </w:r>
      <w:r>
        <w:rPr>
          <w:rFonts w:ascii="Times New Roman" w:hAnsi="Times New Roman"/>
          <w:sz w:val="20"/>
          <w:szCs w:val="20"/>
          <w:rtl w:val="0"/>
          <w:lang w:val="pt-PT"/>
        </w:rPr>
        <w:t xml:space="preserve"> 2017 </w:t>
      </w:r>
      <w:r>
        <w:rPr>
          <w:rFonts w:ascii="Times New Roman" w:hAnsi="Times New Roman" w:hint="default"/>
          <w:sz w:val="20"/>
          <w:szCs w:val="20"/>
          <w:rtl w:val="0"/>
          <w:lang w:val="ru-RU"/>
        </w:rPr>
        <w:t>році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набув</w:t>
      </w:r>
      <w:r>
        <w:rPr>
          <w:rFonts w:ascii="Times New Roman" w:hAnsi="Times New Roman"/>
          <w:sz w:val="20"/>
          <w:szCs w:val="20"/>
          <w:rtl w:val="0"/>
          <w:lang w:val="pt-PT"/>
        </w:rPr>
        <w:t xml:space="preserve"> </w:t>
      </w:r>
      <w:r>
        <w:rPr>
          <w:rFonts w:ascii="Times New Roman" w:hAnsi="Times New Roman" w:hint="default"/>
          <w:sz w:val="20"/>
          <w:szCs w:val="20"/>
          <w:rtl w:val="0"/>
          <w:lang w:val="ru-RU"/>
        </w:rPr>
        <w:t>чинності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наказ</w:t>
      </w:r>
      <w:r>
        <w:rPr>
          <w:rFonts w:ascii="Times New Roman" w:hAnsi="Times New Roman"/>
          <w:sz w:val="20"/>
          <w:szCs w:val="20"/>
          <w:rtl w:val="0"/>
          <w:lang w:val="pt-PT"/>
        </w:rPr>
        <w:t xml:space="preserve"> </w:t>
      </w:r>
      <w:r>
        <w:rPr>
          <w:rFonts w:ascii="Times New Roman" w:hAnsi="Times New Roman" w:hint="default"/>
          <w:sz w:val="20"/>
          <w:szCs w:val="20"/>
          <w:rtl w:val="0"/>
          <w:lang w:val="ru-RU"/>
        </w:rPr>
        <w:t>МОЗ</w:t>
      </w:r>
      <w:r>
        <w:rPr>
          <w:rFonts w:ascii="Times New Roman" w:hAnsi="Times New Roman"/>
          <w:sz w:val="20"/>
          <w:szCs w:val="20"/>
          <w:rtl w:val="0"/>
          <w:lang w:val="pt-PT"/>
        </w:rPr>
        <w:t xml:space="preserve"> </w:t>
      </w:r>
      <w:r>
        <w:rPr>
          <w:rFonts w:ascii="Times New Roman" w:hAnsi="Times New Roman" w:hint="default"/>
          <w:sz w:val="20"/>
          <w:szCs w:val="20"/>
          <w:rtl w:val="0"/>
          <w:lang w:val="ru-RU"/>
        </w:rPr>
        <w:t>України</w:t>
      </w:r>
      <w:r>
        <w:rPr>
          <w:rFonts w:ascii="Times New Roman" w:hAnsi="Times New Roman"/>
          <w:sz w:val="20"/>
          <w:szCs w:val="20"/>
          <w:rtl w:val="0"/>
          <w:lang w:val="pt-PT"/>
        </w:rPr>
        <w:t xml:space="preserve"> No1422 [8], </w:t>
      </w:r>
      <w:r>
        <w:rPr>
          <w:rFonts w:ascii="Times New Roman" w:hAnsi="Times New Roman" w:hint="default"/>
          <w:sz w:val="20"/>
          <w:szCs w:val="20"/>
          <w:rtl w:val="0"/>
          <w:lang w:val="ru-RU"/>
        </w:rPr>
        <w:t>який</w:t>
      </w:r>
      <w:r>
        <w:rPr>
          <w:rFonts w:ascii="Times New Roman" w:hAnsi="Times New Roman"/>
          <w:sz w:val="20"/>
          <w:szCs w:val="20"/>
          <w:rtl w:val="0"/>
          <w:lang w:val="pt-PT"/>
        </w:rPr>
        <w:t xml:space="preserve"> </w:t>
      </w:r>
      <w:r>
        <w:rPr>
          <w:rFonts w:ascii="Times New Roman" w:hAnsi="Times New Roman" w:hint="default"/>
          <w:sz w:val="20"/>
          <w:szCs w:val="20"/>
          <w:rtl w:val="0"/>
          <w:lang w:val="ru-RU"/>
        </w:rPr>
        <w:t>дозволяє</w:t>
      </w:r>
      <w:r>
        <w:rPr>
          <w:rFonts w:ascii="Times New Roman" w:hAnsi="Times New Roman"/>
          <w:sz w:val="20"/>
          <w:szCs w:val="20"/>
          <w:rtl w:val="0"/>
          <w:lang w:val="pt-PT"/>
        </w:rPr>
        <w:t xml:space="preserve"> </w:t>
      </w:r>
      <w:r>
        <w:rPr>
          <w:rFonts w:ascii="Times New Roman" w:hAnsi="Times New Roman" w:hint="default"/>
          <w:sz w:val="20"/>
          <w:szCs w:val="20"/>
          <w:rtl w:val="0"/>
          <w:lang w:val="ru-RU"/>
        </w:rPr>
        <w:t>лікарям</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використовувати</w:t>
      </w:r>
      <w:r>
        <w:rPr>
          <w:rFonts w:ascii="Times New Roman" w:hAnsi="Times New Roman"/>
          <w:sz w:val="20"/>
          <w:szCs w:val="20"/>
          <w:rtl w:val="0"/>
          <w:lang w:val="pt-PT"/>
        </w:rPr>
        <w:t xml:space="preserve"> </w:t>
      </w:r>
      <w:r>
        <w:rPr>
          <w:rFonts w:ascii="Times New Roman" w:hAnsi="Times New Roman" w:hint="default"/>
          <w:sz w:val="20"/>
          <w:szCs w:val="20"/>
          <w:rtl w:val="0"/>
          <w:lang w:val="ru-RU"/>
        </w:rPr>
        <w:t>у</w:t>
      </w:r>
      <w:r>
        <w:rPr>
          <w:rFonts w:ascii="Times New Roman" w:hAnsi="Times New Roman"/>
          <w:sz w:val="20"/>
          <w:szCs w:val="20"/>
          <w:rtl w:val="0"/>
          <w:lang w:val="pt-PT"/>
        </w:rPr>
        <w:t xml:space="preserve"> </w:t>
      </w:r>
      <w:r>
        <w:rPr>
          <w:rFonts w:ascii="Times New Roman" w:hAnsi="Times New Roman" w:hint="default"/>
          <w:sz w:val="20"/>
          <w:szCs w:val="20"/>
          <w:rtl w:val="0"/>
          <w:lang w:val="ru-RU"/>
        </w:rPr>
        <w:t>своїй</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роботі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міжнародні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клінічні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протоколи</w:t>
      </w:r>
      <w:r>
        <w:rPr>
          <w:rFonts w:ascii="Times New Roman" w:hAnsi="Times New Roman"/>
          <w:sz w:val="20"/>
          <w:szCs w:val="20"/>
          <w:rtl w:val="0"/>
          <w:lang w:val="pt-PT"/>
        </w:rPr>
        <w:t xml:space="preserve">, </w:t>
      </w:r>
      <w:r>
        <w:rPr>
          <w:rFonts w:ascii="Times New Roman" w:hAnsi="Times New Roman" w:hint="default"/>
          <w:sz w:val="20"/>
          <w:szCs w:val="20"/>
          <w:rtl w:val="0"/>
          <w:lang w:val="ru-RU"/>
        </w:rPr>
        <w:t>що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розширили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можливості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для</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проведення</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профілактики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венозного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тромбоемболізму</w:t>
      </w:r>
      <w:r>
        <w:rPr>
          <w:rFonts w:ascii="Times New Roman" w:hAnsi="Times New Roman"/>
          <w:sz w:val="20"/>
          <w:szCs w:val="20"/>
          <w:rtl w:val="0"/>
          <w:lang w:val="pt-PT"/>
        </w:rPr>
        <w:t xml:space="preserve"> </w:t>
      </w:r>
      <w:r>
        <w:rPr>
          <w:rFonts w:ascii="Times New Roman" w:hAnsi="Times New Roman" w:hint="default"/>
          <w:sz w:val="20"/>
          <w:szCs w:val="20"/>
          <w:rtl w:val="0"/>
          <w:lang w:val="ru-RU"/>
        </w:rPr>
        <w:t>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пластичній</w:t>
      </w:r>
      <w:r>
        <w:rPr>
          <w:rFonts w:ascii="Times New Roman" w:hAnsi="Times New Roman"/>
          <w:sz w:val="20"/>
          <w:szCs w:val="20"/>
          <w:rtl w:val="0"/>
          <w:lang w:val="pt-PT"/>
        </w:rPr>
        <w:t xml:space="preserve"> </w:t>
      </w:r>
      <w:r>
        <w:rPr>
          <w:rFonts w:ascii="Times New Roman" w:hAnsi="Times New Roman" w:hint="default"/>
          <w:sz w:val="20"/>
          <w:szCs w:val="20"/>
          <w:rtl w:val="0"/>
          <w:lang w:val="ru-RU"/>
        </w:rPr>
        <w:t>хірургії</w:t>
      </w:r>
      <w:r>
        <w:rPr>
          <w:rFonts w:ascii="Times New Roman" w:hAnsi="Times New Roman"/>
          <w:sz w:val="20"/>
          <w:szCs w:val="20"/>
          <w:rtl w:val="0"/>
          <w:lang w:val="pt-PT"/>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Незважаючи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великий</w:t>
      </w:r>
      <w:r>
        <w:rPr>
          <w:rFonts w:ascii="Times New Roman" w:hAnsi="Times New Roman"/>
          <w:sz w:val="20"/>
          <w:szCs w:val="20"/>
          <w:rtl w:val="0"/>
          <w:lang w:val="pt-PT"/>
        </w:rPr>
        <w:t xml:space="preserve"> </w:t>
      </w:r>
      <w:r>
        <w:rPr>
          <w:rFonts w:ascii="Times New Roman" w:hAnsi="Times New Roman" w:hint="default"/>
          <w:sz w:val="20"/>
          <w:szCs w:val="20"/>
          <w:rtl w:val="0"/>
          <w:lang w:val="ru-RU"/>
        </w:rPr>
        <w:t>обсяг</w:t>
      </w:r>
      <w:r>
        <w:rPr>
          <w:rFonts w:ascii="Times New Roman" w:hAnsi="Times New Roman"/>
          <w:sz w:val="20"/>
          <w:szCs w:val="20"/>
          <w:rtl w:val="0"/>
          <w:lang w:val="pt-PT"/>
        </w:rPr>
        <w:t xml:space="preserve"> </w:t>
      </w:r>
      <w:r>
        <w:rPr>
          <w:rFonts w:ascii="Times New Roman" w:hAnsi="Times New Roman" w:hint="default"/>
          <w:sz w:val="20"/>
          <w:szCs w:val="20"/>
          <w:rtl w:val="0"/>
          <w:lang w:val="ru-RU"/>
        </w:rPr>
        <w:t>літератури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присвяченої</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питанням</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профілактики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емболічних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ускладнень</w:t>
      </w:r>
      <w:r>
        <w:rPr>
          <w:rFonts w:ascii="Times New Roman" w:hAnsi="Times New Roman"/>
          <w:sz w:val="20"/>
          <w:szCs w:val="20"/>
          <w:rtl w:val="0"/>
          <w:lang w:val="pt-PT"/>
        </w:rPr>
        <w:t xml:space="preserve">, </w:t>
      </w:r>
      <w:r>
        <w:rPr>
          <w:rFonts w:ascii="Times New Roman" w:hAnsi="Times New Roman" w:hint="default"/>
          <w:sz w:val="20"/>
          <w:szCs w:val="20"/>
          <w:rtl w:val="0"/>
          <w:lang w:val="ru-RU"/>
        </w:rPr>
        <w:t>існують</w:t>
      </w:r>
      <w:r>
        <w:rPr>
          <w:rFonts w:ascii="Times New Roman" w:hAnsi="Times New Roman"/>
          <w:sz w:val="20"/>
          <w:szCs w:val="20"/>
          <w:rtl w:val="0"/>
          <w:lang w:val="pt-PT"/>
        </w:rPr>
        <w:t xml:space="preserve"> </w:t>
      </w:r>
      <w:r>
        <w:rPr>
          <w:rFonts w:ascii="Times New Roman" w:hAnsi="Times New Roman" w:hint="default"/>
          <w:sz w:val="20"/>
          <w:szCs w:val="20"/>
          <w:rtl w:val="0"/>
          <w:lang w:val="ru-RU"/>
        </w:rPr>
        <w:t>чіткі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розриви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між</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рекомендаціями</w:t>
      </w:r>
      <w:r>
        <w:rPr>
          <w:rFonts w:ascii="Times New Roman" w:hAnsi="Times New Roman"/>
          <w:sz w:val="20"/>
          <w:szCs w:val="20"/>
          <w:rtl w:val="0"/>
          <w:lang w:val="pt-PT"/>
        </w:rPr>
        <w:t xml:space="preserve"> </w:t>
      </w:r>
      <w:r>
        <w:rPr>
          <w:rFonts w:ascii="Times New Roman" w:hAnsi="Times New Roman" w:hint="default"/>
          <w:sz w:val="20"/>
          <w:szCs w:val="20"/>
          <w:rtl w:val="0"/>
          <w:lang w:val="ru-RU"/>
        </w:rPr>
        <w:t>та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клінічною</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практикою</w:t>
      </w:r>
      <w:r>
        <w:rPr>
          <w:rFonts w:ascii="Times New Roman" w:hAnsi="Times New Roman"/>
          <w:sz w:val="20"/>
          <w:szCs w:val="20"/>
          <w:rtl w:val="0"/>
          <w:lang w:val="pt-PT"/>
        </w:rPr>
        <w:t xml:space="preserve">, </w:t>
      </w:r>
      <w:r>
        <w:rPr>
          <w:rFonts w:ascii="Times New Roman" w:hAnsi="Times New Roman" w:hint="default"/>
          <w:sz w:val="20"/>
          <w:szCs w:val="20"/>
          <w:rtl w:val="0"/>
          <w:lang w:val="ru-RU"/>
        </w:rPr>
        <w:t>що</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впливає</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на</w:t>
      </w:r>
      <w:r>
        <w:rPr>
          <w:rFonts w:ascii="Times New Roman" w:hAnsi="Times New Roman"/>
          <w:sz w:val="20"/>
          <w:szCs w:val="20"/>
          <w:rtl w:val="0"/>
          <w:lang w:val="pt-PT"/>
        </w:rPr>
        <w:t xml:space="preserve"> </w:t>
      </w:r>
      <w:r>
        <w:rPr>
          <w:rFonts w:ascii="Times New Roman" w:hAnsi="Times New Roman" w:hint="default"/>
          <w:sz w:val="20"/>
          <w:szCs w:val="20"/>
          <w:rtl w:val="0"/>
          <w:lang w:val="ru-RU"/>
        </w:rPr>
        <w:t>частоту</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розвитку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ВТЕ</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Пластичні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хірурги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недостатньо</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використовують</w:t>
      </w:r>
      <w:r>
        <w:rPr>
          <w:rFonts w:ascii="Times New Roman" w:hAnsi="Times New Roman"/>
          <w:sz w:val="20"/>
          <w:szCs w:val="20"/>
          <w:rtl w:val="0"/>
          <w:lang w:val="pt-PT"/>
        </w:rPr>
        <w:t xml:space="preserve"> </w:t>
      </w:r>
      <w:r>
        <w:rPr>
          <w:rFonts w:ascii="Times New Roman" w:hAnsi="Times New Roman" w:hint="default"/>
          <w:sz w:val="20"/>
          <w:szCs w:val="20"/>
          <w:rtl w:val="0"/>
          <w:lang w:val="ru-RU"/>
        </w:rPr>
        <w:t>обґрунтовану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літературу</w:t>
      </w:r>
      <w:r>
        <w:rPr>
          <w:rFonts w:ascii="Times New Roman" w:hAnsi="Times New Roman"/>
          <w:sz w:val="20"/>
          <w:szCs w:val="20"/>
          <w:rtl w:val="0"/>
          <w:lang w:val="pt-PT"/>
        </w:rPr>
        <w:t xml:space="preserve"> </w:t>
      </w:r>
      <w:r>
        <w:rPr>
          <w:rFonts w:ascii="Times New Roman" w:hAnsi="Times New Roman" w:hint="default"/>
          <w:sz w:val="20"/>
          <w:szCs w:val="20"/>
          <w:rtl w:val="0"/>
          <w:lang w:val="ru-RU"/>
        </w:rPr>
        <w:t>та</w:t>
      </w:r>
      <w:r>
        <w:rPr>
          <w:rFonts w:ascii="Times New Roman" w:hAnsi="Times New Roman"/>
          <w:sz w:val="20"/>
          <w:szCs w:val="20"/>
          <w:rtl w:val="0"/>
          <w:lang w:val="pt-PT"/>
        </w:rPr>
        <w:t xml:space="preserve"> </w:t>
      </w:r>
      <w:r>
        <w:rPr>
          <w:rFonts w:ascii="Times New Roman" w:hAnsi="Times New Roman" w:hint="default"/>
          <w:sz w:val="20"/>
          <w:szCs w:val="20"/>
          <w:rtl w:val="0"/>
          <w:lang w:val="ru-RU"/>
        </w:rPr>
        <w:t>інструменти</w:t>
      </w:r>
      <w:r>
        <w:rPr>
          <w:rFonts w:ascii="Times New Roman" w:hAnsi="Times New Roman"/>
          <w:sz w:val="20"/>
          <w:szCs w:val="20"/>
          <w:rtl w:val="0"/>
          <w:lang w:val="pt-PT"/>
        </w:rPr>
        <w:t xml:space="preserve"> </w:t>
      </w:r>
      <w:r>
        <w:rPr>
          <w:rFonts w:ascii="Times New Roman" w:hAnsi="Times New Roman" w:hint="default"/>
          <w:sz w:val="20"/>
          <w:szCs w:val="20"/>
          <w:rtl w:val="0"/>
          <w:lang w:val="ru-RU"/>
        </w:rPr>
        <w:t>стратифікації</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ризику</w:t>
      </w:r>
      <w:r>
        <w:rPr>
          <w:rFonts w:ascii="Times New Roman" w:hAnsi="Times New Roman"/>
          <w:sz w:val="20"/>
          <w:szCs w:val="20"/>
          <w:rtl w:val="0"/>
          <w:lang w:val="pt-PT"/>
        </w:rPr>
        <w:t xml:space="preserve">, </w:t>
      </w:r>
      <w:r>
        <w:rPr>
          <w:rFonts w:ascii="Times New Roman" w:hAnsi="Times New Roman" w:hint="default"/>
          <w:sz w:val="20"/>
          <w:szCs w:val="20"/>
          <w:rtl w:val="0"/>
          <w:lang w:val="ru-RU"/>
        </w:rPr>
        <w:t>які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доступні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для</w:t>
      </w:r>
      <w:r>
        <w:rPr>
          <w:rFonts w:ascii="Times New Roman" w:hAnsi="Times New Roman"/>
          <w:sz w:val="20"/>
          <w:szCs w:val="20"/>
          <w:rtl w:val="0"/>
          <w:lang w:val="pt-PT"/>
        </w:rPr>
        <w:t xml:space="preserve"> </w:t>
      </w:r>
      <w:r>
        <w:rPr>
          <w:rFonts w:ascii="Times New Roman" w:hAnsi="Times New Roman" w:hint="default"/>
          <w:sz w:val="20"/>
          <w:szCs w:val="20"/>
          <w:rtl w:val="0"/>
          <w:lang w:val="ru-RU"/>
        </w:rPr>
        <w:t>зменшення</w:t>
      </w:r>
      <w:r>
        <w:rPr>
          <w:rFonts w:ascii="Times New Roman" w:hAnsi="Times New Roman"/>
          <w:sz w:val="20"/>
          <w:szCs w:val="20"/>
          <w:rtl w:val="0"/>
          <w:lang w:val="pt-PT"/>
        </w:rPr>
        <w:t xml:space="preserve"> </w:t>
      </w:r>
      <w:r>
        <w:rPr>
          <w:rFonts w:ascii="Times New Roman" w:hAnsi="Times New Roman" w:hint="default"/>
          <w:sz w:val="20"/>
          <w:szCs w:val="20"/>
          <w:rtl w:val="0"/>
          <w:lang w:val="ru-RU"/>
        </w:rPr>
        <w:t>частоти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ВТЕ</w:t>
      </w:r>
      <w:r>
        <w:rPr>
          <w:rFonts w:ascii="Times New Roman" w:hAnsi="Times New Roman"/>
          <w:sz w:val="20"/>
          <w:szCs w:val="20"/>
          <w:rtl w:val="0"/>
          <w:lang w:val="pt-PT"/>
        </w:rPr>
        <w:t xml:space="preserve"> </w:t>
      </w:r>
      <w:r>
        <w:rPr>
          <w:rFonts w:ascii="Times New Roman" w:hAnsi="Times New Roman" w:hint="default"/>
          <w:sz w:val="20"/>
          <w:szCs w:val="20"/>
          <w:rtl w:val="0"/>
          <w:lang w:val="ru-RU"/>
        </w:rPr>
        <w:t>в</w:t>
      </w:r>
      <w:r>
        <w:rPr>
          <w:rFonts w:ascii="Times New Roman" w:hAnsi="Times New Roman"/>
          <w:sz w:val="20"/>
          <w:szCs w:val="20"/>
          <w:rtl w:val="0"/>
          <w:lang w:val="pt-PT"/>
        </w:rPr>
        <w:t xml:space="preserve"> </w:t>
      </w:r>
      <w:r>
        <w:rPr>
          <w:rFonts w:ascii="Times New Roman" w:hAnsi="Times New Roman" w:hint="default"/>
          <w:sz w:val="20"/>
          <w:szCs w:val="20"/>
          <w:rtl w:val="0"/>
          <w:lang w:val="ru-RU"/>
        </w:rPr>
        <w:t>офісних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хірургічних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умовах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через</w:t>
      </w:r>
      <w:r>
        <w:rPr>
          <w:rFonts w:ascii="Times New Roman" w:hAnsi="Times New Roman"/>
          <w:sz w:val="20"/>
          <w:szCs w:val="20"/>
          <w:rtl w:val="0"/>
          <w:lang w:val="pt-PT"/>
        </w:rPr>
        <w:t xml:space="preserve"> </w:t>
      </w:r>
      <w:r>
        <w:rPr>
          <w:rFonts w:ascii="Times New Roman" w:hAnsi="Times New Roman" w:hint="default"/>
          <w:sz w:val="20"/>
          <w:szCs w:val="20"/>
          <w:rtl w:val="0"/>
          <w:lang w:val="ru-RU"/>
        </w:rPr>
        <w:t>страх</w:t>
      </w:r>
      <w:r>
        <w:rPr>
          <w:rFonts w:ascii="Times New Roman" w:hAnsi="Times New Roman"/>
          <w:sz w:val="20"/>
          <w:szCs w:val="20"/>
          <w:rtl w:val="0"/>
          <w:lang w:val="pt-PT"/>
        </w:rPr>
        <w:t xml:space="preserve"> </w:t>
      </w:r>
      <w:r>
        <w:rPr>
          <w:rFonts w:ascii="Times New Roman" w:hAnsi="Times New Roman" w:hint="default"/>
          <w:sz w:val="20"/>
          <w:szCs w:val="20"/>
          <w:rtl w:val="0"/>
          <w:lang w:val="ru-RU"/>
        </w:rPr>
        <w:t>кровотечі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або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розвитку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післяопераційних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ускладнень</w:t>
      </w:r>
      <w:r>
        <w:rPr>
          <w:rFonts w:ascii="Times New Roman" w:hAnsi="Times New Roman"/>
          <w:sz w:val="20"/>
          <w:szCs w:val="20"/>
          <w:rtl w:val="0"/>
          <w:lang w:val="pt-PT"/>
        </w:rPr>
        <w:t xml:space="preserve"> </w:t>
      </w:r>
      <w:r>
        <w:rPr>
          <w:rFonts w:ascii="Times New Roman" w:hAnsi="Times New Roman" w:hint="default"/>
          <w:sz w:val="20"/>
          <w:szCs w:val="20"/>
          <w:rtl w:val="0"/>
          <w:lang w:val="ru-RU"/>
        </w:rPr>
        <w:t>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вигляді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гематом</w:t>
      </w:r>
      <w:r>
        <w:rPr>
          <w:rFonts w:ascii="Times New Roman" w:hAnsi="Times New Roman"/>
          <w:sz w:val="20"/>
          <w:szCs w:val="20"/>
          <w:rtl w:val="0"/>
          <w:lang w:val="pt-PT"/>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Нещодавне</w:t>
      </w:r>
      <w:r>
        <w:rPr>
          <w:rFonts w:ascii="Times New Roman" w:hAnsi="Times New Roman"/>
          <w:sz w:val="20"/>
          <w:szCs w:val="20"/>
          <w:rtl w:val="0"/>
          <w:lang w:val="pt-PT"/>
        </w:rPr>
        <w:t xml:space="preserve"> </w:t>
      </w:r>
      <w:r>
        <w:rPr>
          <w:rFonts w:ascii="Times New Roman" w:hAnsi="Times New Roman" w:hint="default"/>
          <w:sz w:val="20"/>
          <w:szCs w:val="20"/>
          <w:rtl w:val="0"/>
          <w:lang w:val="ru-RU"/>
        </w:rPr>
        <w:t>опитування</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нинішніх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членів</w:t>
      </w:r>
      <w:r>
        <w:rPr>
          <w:rFonts w:ascii="Times New Roman" w:hAnsi="Times New Roman"/>
          <w:sz w:val="20"/>
          <w:szCs w:val="20"/>
          <w:rtl w:val="0"/>
          <w:lang w:val="pt-PT"/>
        </w:rPr>
        <w:t xml:space="preserve"> </w:t>
      </w:r>
      <w:r>
        <w:rPr>
          <w:rFonts w:ascii="Times New Roman" w:hAnsi="Times New Roman" w:hint="default"/>
          <w:sz w:val="20"/>
          <w:szCs w:val="20"/>
          <w:rtl w:val="0"/>
          <w:lang w:val="ru-RU"/>
        </w:rPr>
        <w:t>Американського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товариства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пластичних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хірургів</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показало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що</w:t>
      </w:r>
      <w:r>
        <w:rPr>
          <w:rFonts w:ascii="Times New Roman" w:hAnsi="Times New Roman"/>
          <w:sz w:val="20"/>
          <w:szCs w:val="20"/>
          <w:rtl w:val="0"/>
          <w:lang w:val="pt-PT"/>
        </w:rPr>
        <w:t xml:space="preserve"> </w:t>
      </w:r>
      <w:r>
        <w:rPr>
          <w:rFonts w:ascii="Times New Roman" w:hAnsi="Times New Roman" w:hint="default"/>
          <w:sz w:val="20"/>
          <w:szCs w:val="20"/>
          <w:rtl w:val="0"/>
          <w:lang w:val="ru-RU"/>
        </w:rPr>
        <w:t>лише</w:t>
      </w:r>
      <w:r>
        <w:rPr>
          <w:rFonts w:ascii="Times New Roman" w:hAnsi="Times New Roman"/>
          <w:sz w:val="20"/>
          <w:szCs w:val="20"/>
          <w:rtl w:val="0"/>
          <w:lang w:val="pt-PT"/>
        </w:rPr>
        <w:t xml:space="preserve"> 48,7% </w:t>
      </w:r>
      <w:r>
        <w:rPr>
          <w:rFonts w:ascii="Times New Roman" w:hAnsi="Times New Roman" w:hint="default"/>
          <w:sz w:val="20"/>
          <w:szCs w:val="20"/>
          <w:rtl w:val="0"/>
          <w:lang w:val="ru-RU"/>
        </w:rPr>
        <w:t>хірургів</w:t>
      </w:r>
      <w:r>
        <w:rPr>
          <w:rFonts w:ascii="Times New Roman" w:hAnsi="Times New Roman"/>
          <w:sz w:val="20"/>
          <w:szCs w:val="20"/>
          <w:rtl w:val="0"/>
          <w:lang w:val="pt-PT"/>
        </w:rPr>
        <w:t xml:space="preserve">, </w:t>
      </w:r>
      <w:r>
        <w:rPr>
          <w:rFonts w:ascii="Times New Roman" w:hAnsi="Times New Roman" w:hint="default"/>
          <w:sz w:val="20"/>
          <w:szCs w:val="20"/>
          <w:rtl w:val="0"/>
          <w:lang w:val="ru-RU"/>
        </w:rPr>
        <w:t>які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роблять</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підтяжку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обличчя</w:t>
      </w:r>
      <w:r>
        <w:rPr>
          <w:rFonts w:ascii="Times New Roman" w:hAnsi="Times New Roman"/>
          <w:sz w:val="20"/>
          <w:szCs w:val="20"/>
          <w:rtl w:val="0"/>
          <w:lang w:val="pt-PT"/>
        </w:rPr>
        <w:t xml:space="preserve">, 43,7 % </w:t>
      </w:r>
      <w:r>
        <w:rPr>
          <w:rFonts w:ascii="Times New Roman" w:hAnsi="Times New Roman" w:hint="default"/>
          <w:sz w:val="20"/>
          <w:szCs w:val="20"/>
          <w:rtl w:val="0"/>
          <w:lang w:val="ru-RU"/>
        </w:rPr>
        <w:t>хірургів</w:t>
      </w:r>
      <w:r>
        <w:rPr>
          <w:rFonts w:ascii="Times New Roman" w:hAnsi="Times New Roman"/>
          <w:sz w:val="20"/>
          <w:szCs w:val="20"/>
          <w:rtl w:val="0"/>
          <w:lang w:val="pt-PT"/>
        </w:rPr>
        <w:t xml:space="preserve">, </w:t>
      </w:r>
      <w:r>
        <w:rPr>
          <w:rFonts w:ascii="Times New Roman" w:hAnsi="Times New Roman" w:hint="default"/>
          <w:sz w:val="20"/>
          <w:szCs w:val="20"/>
          <w:rtl w:val="0"/>
          <w:lang w:val="ru-RU"/>
        </w:rPr>
        <w:t>які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роблять</w:t>
      </w:r>
      <w:r>
        <w:rPr>
          <w:rFonts w:ascii="Times New Roman" w:hAnsi="Times New Roman"/>
          <w:sz w:val="20"/>
          <w:szCs w:val="20"/>
          <w:rtl w:val="0"/>
          <w:lang w:val="pt-PT"/>
        </w:rPr>
        <w:t xml:space="preserve"> </w:t>
      </w:r>
      <w:r>
        <w:rPr>
          <w:rFonts w:ascii="Times New Roman" w:hAnsi="Times New Roman" w:hint="default"/>
          <w:sz w:val="20"/>
          <w:szCs w:val="20"/>
          <w:rtl w:val="0"/>
          <w:lang w:val="ru-RU"/>
        </w:rPr>
        <w:t>ліпосакцію</w:t>
      </w:r>
      <w:r>
        <w:rPr>
          <w:rFonts w:ascii="Times New Roman" w:hAnsi="Times New Roman"/>
          <w:sz w:val="20"/>
          <w:szCs w:val="20"/>
          <w:rtl w:val="0"/>
          <w:lang w:val="pt-PT"/>
        </w:rPr>
        <w:t xml:space="preserve">, </w:t>
      </w:r>
      <w:r>
        <w:rPr>
          <w:rFonts w:ascii="Times New Roman" w:hAnsi="Times New Roman" w:hint="default"/>
          <w:sz w:val="20"/>
          <w:szCs w:val="20"/>
          <w:rtl w:val="0"/>
          <w:lang w:val="ru-RU"/>
        </w:rPr>
        <w:t>та</w:t>
      </w:r>
      <w:r>
        <w:rPr>
          <w:rFonts w:ascii="Times New Roman" w:hAnsi="Times New Roman"/>
          <w:sz w:val="20"/>
          <w:szCs w:val="20"/>
          <w:rtl w:val="0"/>
          <w:lang w:val="pt-PT"/>
        </w:rPr>
        <w:t xml:space="preserve"> 60,8 %, </w:t>
      </w:r>
      <w:r>
        <w:rPr>
          <w:rFonts w:ascii="Times New Roman" w:hAnsi="Times New Roman" w:hint="default"/>
          <w:sz w:val="20"/>
          <w:szCs w:val="20"/>
          <w:rtl w:val="0"/>
          <w:lang w:val="ru-RU"/>
        </w:rPr>
        <w:t>які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виконують</w:t>
      </w:r>
      <w:r>
        <w:rPr>
          <w:rFonts w:ascii="Times New Roman" w:hAnsi="Times New Roman"/>
          <w:sz w:val="20"/>
          <w:szCs w:val="20"/>
          <w:rtl w:val="0"/>
          <w:lang w:val="pt-PT"/>
        </w:rPr>
        <w:t xml:space="preserve"> </w:t>
      </w:r>
      <w:r>
        <w:rPr>
          <w:rFonts w:ascii="Times New Roman" w:hAnsi="Times New Roman" w:hint="default"/>
          <w:sz w:val="20"/>
          <w:szCs w:val="20"/>
          <w:rtl w:val="0"/>
          <w:lang w:val="ru-RU"/>
        </w:rPr>
        <w:t>комбіновану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процедуру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постійно</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використовують</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тромбопрофілактику</w:t>
      </w:r>
      <w:r>
        <w:rPr>
          <w:rFonts w:ascii="Times New Roman" w:hAnsi="Times New Roman"/>
          <w:sz w:val="20"/>
          <w:szCs w:val="20"/>
          <w:rtl w:val="0"/>
          <w:lang w:val="pt-PT"/>
        </w:rPr>
        <w:t xml:space="preserve"> [9].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Цю</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нерішучість</w:t>
      </w:r>
      <w:r>
        <w:rPr>
          <w:rFonts w:ascii="Times New Roman" w:hAnsi="Times New Roman"/>
          <w:sz w:val="20"/>
          <w:szCs w:val="20"/>
          <w:rtl w:val="0"/>
          <w:lang w:val="pt-PT"/>
        </w:rPr>
        <w:t xml:space="preserve"> </w:t>
      </w:r>
      <w:r>
        <w:rPr>
          <w:rFonts w:ascii="Times New Roman" w:hAnsi="Times New Roman" w:hint="default"/>
          <w:sz w:val="20"/>
          <w:szCs w:val="20"/>
          <w:rtl w:val="0"/>
          <w:lang w:val="ru-RU"/>
        </w:rPr>
        <w:t>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використанні</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тромбопрофілактики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можна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пояснити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переконанням</w:t>
      </w:r>
      <w:r>
        <w:rPr>
          <w:rFonts w:ascii="Times New Roman" w:hAnsi="Times New Roman"/>
          <w:sz w:val="20"/>
          <w:szCs w:val="20"/>
          <w:rtl w:val="0"/>
          <w:lang w:val="pt-PT"/>
        </w:rPr>
        <w:t xml:space="preserve">, </w:t>
      </w:r>
      <w:r>
        <w:rPr>
          <w:rFonts w:ascii="Times New Roman" w:hAnsi="Times New Roman" w:hint="default"/>
          <w:sz w:val="20"/>
          <w:szCs w:val="20"/>
          <w:rtl w:val="0"/>
          <w:lang w:val="ru-RU"/>
        </w:rPr>
        <w:t>що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існує</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низька</w:t>
      </w:r>
      <w:r>
        <w:rPr>
          <w:rFonts w:ascii="Times New Roman" w:hAnsi="Times New Roman"/>
          <w:sz w:val="20"/>
          <w:szCs w:val="20"/>
          <w:rtl w:val="0"/>
          <w:lang w:val="pt-PT"/>
        </w:rPr>
        <w:t xml:space="preserve"> </w:t>
      </w:r>
      <w:r>
        <w:rPr>
          <w:rFonts w:ascii="Times New Roman" w:hAnsi="Times New Roman" w:hint="default"/>
          <w:sz w:val="20"/>
          <w:szCs w:val="20"/>
          <w:rtl w:val="0"/>
          <w:lang w:val="ru-RU"/>
        </w:rPr>
        <w:t>частота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венозної</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тромбоемболії</w:t>
      </w:r>
      <w:r>
        <w:rPr>
          <w:rFonts w:ascii="Times New Roman" w:hAnsi="Times New Roman"/>
          <w:sz w:val="20"/>
          <w:szCs w:val="20"/>
          <w:rtl w:val="0"/>
          <w:lang w:val="pt-PT"/>
        </w:rPr>
        <w:t xml:space="preserve">, </w:t>
      </w:r>
      <w:r>
        <w:rPr>
          <w:rFonts w:ascii="Times New Roman" w:hAnsi="Times New Roman" w:hint="default"/>
          <w:sz w:val="20"/>
          <w:szCs w:val="20"/>
          <w:rtl w:val="0"/>
          <w:lang w:val="ru-RU"/>
        </w:rPr>
        <w:t>або</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підвищеним</w:t>
      </w:r>
      <w:r>
        <w:rPr>
          <w:rFonts w:ascii="Times New Roman" w:hAnsi="Times New Roman"/>
          <w:sz w:val="20"/>
          <w:szCs w:val="20"/>
          <w:rtl w:val="0"/>
          <w:lang w:val="pt-PT"/>
        </w:rPr>
        <w:t xml:space="preserve"> </w:t>
      </w:r>
      <w:r>
        <w:rPr>
          <w:rFonts w:ascii="Times New Roman" w:hAnsi="Times New Roman" w:hint="default"/>
          <w:sz w:val="20"/>
          <w:szCs w:val="20"/>
          <w:rtl w:val="0"/>
          <w:lang w:val="ru-RU"/>
        </w:rPr>
        <w:t>занепокоєння</w:t>
      </w:r>
      <w:r>
        <w:rPr>
          <w:rFonts w:ascii="Times New Roman" w:hAnsi="Times New Roman"/>
          <w:sz w:val="20"/>
          <w:szCs w:val="20"/>
          <w:rtl w:val="0"/>
          <w:lang w:val="pt-PT"/>
        </w:rPr>
        <w:t xml:space="preserve"> </w:t>
      </w:r>
      <w:r>
        <w:rPr>
          <w:rFonts w:ascii="Times New Roman" w:hAnsi="Times New Roman" w:hint="default"/>
          <w:sz w:val="20"/>
          <w:szCs w:val="20"/>
          <w:rtl w:val="0"/>
          <w:lang w:val="ru-RU"/>
        </w:rPr>
        <w:t>щодо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ускладнень</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тромбопрофілактиики</w:t>
      </w:r>
      <w:r>
        <w:rPr>
          <w:rFonts w:ascii="Times New Roman" w:hAnsi="Times New Roman"/>
          <w:sz w:val="20"/>
          <w:szCs w:val="20"/>
          <w:rtl w:val="0"/>
          <w:lang w:val="pt-PT"/>
        </w:rPr>
        <w:t xml:space="preserve"> </w:t>
      </w:r>
      <w:r>
        <w:rPr>
          <w:rFonts w:ascii="Times New Roman" w:hAnsi="Times New Roman" w:hint="default"/>
          <w:sz w:val="20"/>
          <w:szCs w:val="20"/>
          <w:rtl w:val="0"/>
          <w:lang w:val="ru-RU"/>
        </w:rPr>
        <w:t>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вигляді</w:t>
      </w:r>
      <w:r>
        <w:rPr>
          <w:rFonts w:ascii="Times New Roman" w:hAnsi="Times New Roman"/>
          <w:sz w:val="20"/>
          <w:szCs w:val="20"/>
          <w:rtl w:val="0"/>
          <w:lang w:val="pt-PT"/>
        </w:rPr>
        <w:t xml:space="preserve"> </w:t>
      </w:r>
      <w:r>
        <w:rPr>
          <w:rFonts w:ascii="Times New Roman" w:hAnsi="Times New Roman" w:hint="default"/>
          <w:sz w:val="20"/>
          <w:szCs w:val="20"/>
          <w:rtl w:val="0"/>
          <w:lang w:val="ru-RU"/>
        </w:rPr>
        <w:t>кровотечі</w:t>
      </w:r>
      <w:r>
        <w:rPr>
          <w:rFonts w:ascii="Times New Roman" w:hAnsi="Times New Roman"/>
          <w:sz w:val="20"/>
          <w:szCs w:val="20"/>
          <w:rtl w:val="0"/>
          <w:lang w:val="pt-PT"/>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Плануючи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оперативне</w:t>
      </w:r>
      <w:r>
        <w:rPr>
          <w:rFonts w:ascii="Times New Roman" w:hAnsi="Times New Roman"/>
          <w:sz w:val="20"/>
          <w:szCs w:val="20"/>
          <w:rtl w:val="0"/>
          <w:lang w:val="pt-PT"/>
        </w:rPr>
        <w:t xml:space="preserve"> </w:t>
      </w:r>
      <w:r>
        <w:rPr>
          <w:rFonts w:ascii="Times New Roman" w:hAnsi="Times New Roman" w:hint="default"/>
          <w:sz w:val="20"/>
          <w:szCs w:val="20"/>
          <w:rtl w:val="0"/>
          <w:lang w:val="ru-RU"/>
        </w:rPr>
        <w:t>втручання</w:t>
      </w:r>
      <w:r>
        <w:rPr>
          <w:rFonts w:ascii="Times New Roman" w:hAnsi="Times New Roman"/>
          <w:sz w:val="20"/>
          <w:szCs w:val="20"/>
          <w:rtl w:val="0"/>
          <w:lang w:val="pt-PT"/>
        </w:rPr>
        <w:t xml:space="preserve"> </w:t>
      </w:r>
      <w:r>
        <w:rPr>
          <w:rFonts w:ascii="Times New Roman" w:hAnsi="Times New Roman" w:hint="default"/>
          <w:sz w:val="20"/>
          <w:szCs w:val="20"/>
          <w:rtl w:val="0"/>
          <w:lang w:val="ru-RU"/>
        </w:rPr>
        <w:t>обов</w:t>
      </w:r>
      <w:r>
        <w:rPr>
          <w:rFonts w:ascii="Times New Roman" w:hAnsi="Times New Roman" w:hint="default"/>
          <w:sz w:val="20"/>
          <w:szCs w:val="20"/>
          <w:rtl w:val="0"/>
          <w:lang w:val="pt-PT"/>
        </w:rPr>
        <w:t>’</w:t>
      </w:r>
      <w:r>
        <w:rPr>
          <w:rFonts w:ascii="Times New Roman" w:hAnsi="Times New Roman" w:hint="default"/>
          <w:sz w:val="20"/>
          <w:szCs w:val="20"/>
          <w:rtl w:val="0"/>
          <w:lang w:val="ru-RU"/>
        </w:rPr>
        <w:t>язково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слід</w:t>
      </w:r>
      <w:r>
        <w:rPr>
          <w:rFonts w:ascii="Times New Roman" w:hAnsi="Times New Roman"/>
          <w:sz w:val="20"/>
          <w:szCs w:val="20"/>
          <w:rtl w:val="0"/>
          <w:lang w:val="pt-PT"/>
        </w:rPr>
        <w:t xml:space="preserve"> </w:t>
      </w:r>
      <w:r>
        <w:rPr>
          <w:rFonts w:ascii="Times New Roman" w:hAnsi="Times New Roman" w:hint="default"/>
          <w:sz w:val="20"/>
          <w:szCs w:val="20"/>
          <w:rtl w:val="0"/>
          <w:lang w:val="ru-RU"/>
        </w:rPr>
        <w:t>оцінити</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ризик</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розвитку</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післяопераційного</w:t>
      </w:r>
      <w:r>
        <w:rPr>
          <w:rFonts w:ascii="Times New Roman" w:hAnsi="Times New Roman"/>
          <w:sz w:val="20"/>
          <w:szCs w:val="20"/>
          <w:rtl w:val="0"/>
          <w:lang w:val="pt-PT"/>
        </w:rPr>
        <w:t xml:space="preserve"> </w:t>
      </w:r>
      <w:r>
        <w:rPr>
          <w:rFonts w:ascii="Times New Roman" w:hAnsi="Times New Roman" w:hint="default"/>
          <w:sz w:val="20"/>
          <w:szCs w:val="20"/>
          <w:rtl w:val="0"/>
          <w:lang w:val="ru-RU"/>
        </w:rPr>
        <w:t>ВТЕ</w:t>
      </w:r>
      <w:r>
        <w:rPr>
          <w:rFonts w:ascii="Times New Roman" w:hAnsi="Times New Roman"/>
          <w:sz w:val="20"/>
          <w:szCs w:val="20"/>
          <w:rtl w:val="0"/>
          <w:lang w:val="pt-PT"/>
        </w:rPr>
        <w:t xml:space="preserve">, </w:t>
      </w:r>
      <w:r>
        <w:rPr>
          <w:rFonts w:ascii="Times New Roman" w:hAnsi="Times New Roman" w:hint="default"/>
          <w:sz w:val="20"/>
          <w:szCs w:val="20"/>
          <w:rtl w:val="0"/>
          <w:lang w:val="ru-RU"/>
        </w:rPr>
        <w:t>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пацієнтів</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розподілити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групи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з</w:t>
      </w:r>
      <w:r>
        <w:rPr>
          <w:rFonts w:ascii="Times New Roman" w:hAnsi="Times New Roman"/>
          <w:sz w:val="20"/>
          <w:szCs w:val="20"/>
          <w:rtl w:val="0"/>
          <w:lang w:val="pt-PT"/>
        </w:rPr>
        <w:t xml:space="preserve"> </w:t>
      </w:r>
      <w:r>
        <w:rPr>
          <w:rFonts w:ascii="Times New Roman" w:hAnsi="Times New Roman" w:hint="default"/>
          <w:sz w:val="20"/>
          <w:szCs w:val="20"/>
          <w:rtl w:val="0"/>
          <w:lang w:val="ru-RU"/>
        </w:rPr>
        <w:t>дуже</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низьким</w:t>
      </w:r>
      <w:r>
        <w:rPr>
          <w:rFonts w:ascii="Times New Roman" w:hAnsi="Times New Roman"/>
          <w:sz w:val="20"/>
          <w:szCs w:val="20"/>
          <w:rtl w:val="0"/>
          <w:lang w:val="pt-PT"/>
        </w:rPr>
        <w:t xml:space="preserve">, </w:t>
      </w:r>
      <w:r>
        <w:rPr>
          <w:rFonts w:ascii="Times New Roman" w:hAnsi="Times New Roman" w:hint="default"/>
          <w:sz w:val="20"/>
          <w:szCs w:val="20"/>
          <w:rtl w:val="0"/>
          <w:lang w:val="ru-RU"/>
        </w:rPr>
        <w:t>низьким</w:t>
      </w:r>
      <w:r>
        <w:rPr>
          <w:rFonts w:ascii="Times New Roman" w:hAnsi="Times New Roman"/>
          <w:sz w:val="20"/>
          <w:szCs w:val="20"/>
          <w:rtl w:val="0"/>
          <w:lang w:val="pt-PT"/>
        </w:rPr>
        <w:t xml:space="preserve">, </w:t>
      </w:r>
      <w:r>
        <w:rPr>
          <w:rFonts w:ascii="Times New Roman" w:hAnsi="Times New Roman" w:hint="default"/>
          <w:sz w:val="20"/>
          <w:szCs w:val="20"/>
          <w:rtl w:val="0"/>
          <w:lang w:val="ru-RU"/>
        </w:rPr>
        <w:t>середнім</w:t>
      </w:r>
      <w:r>
        <w:rPr>
          <w:rFonts w:ascii="Times New Roman" w:hAnsi="Times New Roman"/>
          <w:sz w:val="20"/>
          <w:szCs w:val="20"/>
          <w:rtl w:val="0"/>
          <w:lang w:val="pt-PT"/>
        </w:rPr>
        <w:t xml:space="preserve">, </w:t>
      </w:r>
      <w:r>
        <w:rPr>
          <w:rFonts w:ascii="Times New Roman" w:hAnsi="Times New Roman" w:hint="default"/>
          <w:sz w:val="20"/>
          <w:szCs w:val="20"/>
          <w:rtl w:val="0"/>
          <w:lang w:val="ru-RU"/>
        </w:rPr>
        <w:t>та</w:t>
      </w:r>
      <w:r>
        <w:rPr>
          <w:rFonts w:ascii="Times New Roman" w:hAnsi="Times New Roman"/>
          <w:sz w:val="20"/>
          <w:szCs w:val="20"/>
          <w:rtl w:val="0"/>
          <w:lang w:val="pt-PT"/>
        </w:rPr>
        <w:t xml:space="preserve"> </w:t>
      </w:r>
      <w:r>
        <w:rPr>
          <w:rFonts w:ascii="Times New Roman" w:hAnsi="Times New Roman" w:hint="default"/>
          <w:sz w:val="20"/>
          <w:szCs w:val="20"/>
          <w:rtl w:val="0"/>
          <w:lang w:val="ru-RU"/>
        </w:rPr>
        <w:t>високим</w:t>
      </w:r>
      <w:r>
        <w:rPr>
          <w:rFonts w:ascii="Times New Roman" w:hAnsi="Times New Roman"/>
          <w:sz w:val="20"/>
          <w:szCs w:val="20"/>
          <w:rtl w:val="0"/>
          <w:lang w:val="pt-PT"/>
        </w:rPr>
        <w:t xml:space="preserve"> </w:t>
      </w:r>
      <w:r>
        <w:rPr>
          <w:rFonts w:ascii="Times New Roman" w:hAnsi="Times New Roman" w:hint="default"/>
          <w:sz w:val="20"/>
          <w:szCs w:val="20"/>
          <w:rtl w:val="0"/>
          <w:lang w:val="ru-RU"/>
        </w:rPr>
        <w:t>ризиком</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тромбоемболічних</w:t>
      </w:r>
      <w:r>
        <w:rPr>
          <w:rFonts w:ascii="Times New Roman" w:hAnsi="Times New Roman"/>
          <w:sz w:val="20"/>
          <w:szCs w:val="20"/>
          <w:rtl w:val="0"/>
          <w:lang w:val="pt-PT"/>
        </w:rPr>
        <w:t xml:space="preserve"> </w:t>
      </w:r>
      <w:r>
        <w:rPr>
          <w:rFonts w:ascii="Times New Roman" w:hAnsi="Times New Roman" w:hint="default"/>
          <w:sz w:val="20"/>
          <w:szCs w:val="20"/>
          <w:rtl w:val="0"/>
          <w:lang w:val="ru-RU"/>
        </w:rPr>
        <w:t>ускладнень</w:t>
      </w:r>
      <w:r>
        <w:rPr>
          <w:rFonts w:ascii="Times New Roman" w:hAnsi="Times New Roman"/>
          <w:sz w:val="20"/>
          <w:szCs w:val="20"/>
          <w:rtl w:val="0"/>
          <w:lang w:val="pt-PT"/>
        </w:rPr>
        <w:t xml:space="preserve">, </w:t>
      </w:r>
      <w:r>
        <w:rPr>
          <w:rFonts w:ascii="Times New Roman" w:hAnsi="Times New Roman" w:hint="default"/>
          <w:sz w:val="20"/>
          <w:szCs w:val="20"/>
          <w:rtl w:val="0"/>
          <w:lang w:val="ru-RU"/>
        </w:rPr>
        <w:t>щоб</w:t>
      </w:r>
      <w:r>
        <w:rPr>
          <w:rFonts w:ascii="Times New Roman" w:hAnsi="Times New Roman"/>
          <w:sz w:val="20"/>
          <w:szCs w:val="20"/>
          <w:rtl w:val="0"/>
          <w:lang w:val="pt-PT"/>
        </w:rPr>
        <w:t xml:space="preserve"> </w:t>
      </w:r>
      <w:r>
        <w:rPr>
          <w:rFonts w:ascii="Times New Roman" w:hAnsi="Times New Roman" w:hint="default"/>
          <w:sz w:val="20"/>
          <w:szCs w:val="20"/>
          <w:rtl w:val="0"/>
          <w:lang w:val="ru-RU"/>
        </w:rPr>
        <w:t>обрати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відповідний</w:t>
      </w:r>
      <w:r>
        <w:rPr>
          <w:rFonts w:ascii="Times New Roman" w:hAnsi="Times New Roman"/>
          <w:sz w:val="20"/>
          <w:szCs w:val="20"/>
          <w:rtl w:val="0"/>
          <w:lang w:val="pt-PT"/>
        </w:rPr>
        <w:t xml:space="preserve"> </w:t>
      </w:r>
      <w:r>
        <w:rPr>
          <w:rFonts w:ascii="Times New Roman" w:hAnsi="Times New Roman" w:hint="default"/>
          <w:sz w:val="20"/>
          <w:szCs w:val="20"/>
          <w:rtl w:val="0"/>
          <w:lang w:val="ru-RU"/>
        </w:rPr>
        <w:t>метод</w:t>
      </w:r>
      <w:r>
        <w:rPr>
          <w:rFonts w:ascii="Times New Roman" w:hAnsi="Times New Roman"/>
          <w:sz w:val="20"/>
          <w:szCs w:val="20"/>
          <w:rtl w:val="0"/>
          <w:lang w:val="pt-PT"/>
        </w:rPr>
        <w:t xml:space="preserve"> </w:t>
      </w:r>
      <w:r>
        <w:rPr>
          <w:rFonts w:ascii="Times New Roman" w:hAnsi="Times New Roman" w:hint="default"/>
          <w:sz w:val="20"/>
          <w:szCs w:val="20"/>
          <w:rtl w:val="0"/>
          <w:lang w:val="ru-RU"/>
        </w:rPr>
        <w:t>профілактики</w:t>
      </w:r>
      <w:r>
        <w:rPr>
          <w:rFonts w:ascii="Times New Roman" w:hAnsi="Times New Roman"/>
          <w:sz w:val="20"/>
          <w:szCs w:val="20"/>
          <w:rtl w:val="0"/>
          <w:lang w:val="pt-PT"/>
        </w:rPr>
        <w:t xml:space="preserve">. </w:t>
      </w:r>
      <w:r>
        <w:rPr>
          <w:rFonts w:ascii="Times New Roman" w:hAnsi="Times New Roman" w:hint="default"/>
          <w:sz w:val="20"/>
          <w:szCs w:val="20"/>
          <w:rtl w:val="0"/>
          <w:lang w:val="ru-RU"/>
        </w:rPr>
        <w:t>В даний час</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цьому виборі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нам допомагає запропонована у </w:t>
      </w:r>
      <w:r>
        <w:rPr>
          <w:rFonts w:ascii="Times New Roman" w:hAnsi="Times New Roman"/>
          <w:sz w:val="20"/>
          <w:szCs w:val="20"/>
          <w:rtl w:val="0"/>
          <w:lang w:val="ru-RU"/>
        </w:rPr>
        <w:t xml:space="preserve">2005 </w:t>
      </w:r>
      <w:r>
        <w:rPr>
          <w:rFonts w:ascii="Times New Roman" w:hAnsi="Times New Roman" w:hint="default"/>
          <w:sz w:val="20"/>
          <w:szCs w:val="20"/>
          <w:rtl w:val="0"/>
          <w:lang w:val="ru-RU"/>
        </w:rPr>
        <w:t xml:space="preserve">році шкала </w:t>
      </w:r>
      <w:r>
        <w:rPr>
          <w:rFonts w:ascii="Times New Roman" w:hAnsi="Times New Roman"/>
          <w:sz w:val="20"/>
          <w:szCs w:val="20"/>
          <w:rtl w:val="0"/>
          <w:lang w:val="ru-RU"/>
        </w:rPr>
        <w:t>Caprini (</w:t>
      </w:r>
      <w:r>
        <w:rPr>
          <w:rFonts w:ascii="Times New Roman" w:hAnsi="Times New Roman" w:hint="default"/>
          <w:sz w:val="20"/>
          <w:szCs w:val="20"/>
          <w:rtl w:val="0"/>
          <w:lang w:val="ru-RU"/>
        </w:rPr>
        <w:t>табл</w:t>
      </w:r>
      <w:r>
        <w:rPr>
          <w:rFonts w:ascii="Times New Roman" w:hAnsi="Times New Roman"/>
          <w:sz w:val="20"/>
          <w:szCs w:val="20"/>
          <w:rtl w:val="0"/>
          <w:lang w:val="ru-RU"/>
        </w:rPr>
        <w:t xml:space="preserve">. 1) [10]. </w:t>
      </w:r>
      <w:r>
        <w:rPr>
          <w:rFonts w:ascii="Times New Roman" w:hAnsi="Times New Roman" w:hint="default"/>
          <w:sz w:val="20"/>
          <w:szCs w:val="20"/>
          <w:rtl w:val="0"/>
          <w:lang w:val="ru-RU"/>
        </w:rPr>
        <w:t>Яка передбачає бальну оцінку пацієнтів за факторами ризику ВТЕ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дозволяє точніше оцінити відповідний ступінь ризику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Водночас</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шкала широко застосовується у клінічній практиці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дозволяє об’єктивізувати показання до застосування різних методів профілактики тромбоемболічних ускладнень у післяопераційному періоді</w:t>
      </w:r>
      <w:r>
        <w:rPr>
          <w:rFonts w:ascii="Times New Roman" w:hAnsi="Times New Roman"/>
          <w:sz w:val="20"/>
          <w:szCs w:val="20"/>
          <w:rtl w:val="0"/>
          <w:lang w:val="ru-RU"/>
        </w:rPr>
        <w:t xml:space="preserve">. </w:t>
      </w:r>
    </w:p>
    <w:p>
      <w:pPr>
        <w:pStyle w:val="Body Text"/>
        <w:spacing w:before="100" w:after="100"/>
        <w:jc w:val="both"/>
        <w:rPr>
          <w:rFonts w:ascii="Times New Roman" w:cs="Times New Roman" w:hAnsi="Times New Roman" w:eastAsia="Times New Roman"/>
          <w:b w:val="1"/>
          <w:bCs w:val="1"/>
          <w:sz w:val="20"/>
          <w:szCs w:val="20"/>
        </w:rPr>
        <w:sectPr>
          <w:type w:val="continuous"/>
          <w:pgSz w:w="8400" w:h="11900" w:orient="portrait"/>
          <w:pgMar w:top="0" w:right="1134" w:bottom="0" w:left="851" w:header="284" w:footer="284"/>
          <w:pgNumType w:start="0"/>
          <w:bidi w:val="0"/>
        </w:sectPr>
      </w:pPr>
      <w:r>
        <w:rPr>
          <w:rFonts w:ascii="Times New Roman" w:hAnsi="Times New Roman" w:hint="default"/>
          <w:b w:val="1"/>
          <w:bCs w:val="1"/>
          <w:sz w:val="20"/>
          <w:szCs w:val="20"/>
          <w:rtl w:val="0"/>
          <w:lang w:val="ru-RU"/>
        </w:rPr>
        <w:t xml:space="preserve">Модель індивідуальної оцінки ризику розвитку ВТЕ за </w:t>
      </w:r>
      <w:r>
        <w:rPr>
          <w:rFonts w:ascii="Times New Roman" w:hAnsi="Times New Roman"/>
          <w:b w:val="1"/>
          <w:bCs w:val="1"/>
          <w:sz w:val="20"/>
          <w:szCs w:val="20"/>
          <w:rtl w:val="0"/>
          <w:lang w:val="ru-RU"/>
        </w:rPr>
        <w:t>J.A.Caprini (2005)</w:t>
      </w:r>
      <w:r>
        <w:rPr>
          <w:rFonts w:ascii="Times New Roman" w:cs="Times New Roman" w:hAnsi="Times New Roman" w:eastAsia="Times New Roman"/>
          <w:b w:val="1"/>
          <w:bCs w:val="1"/>
          <w:sz w:val="20"/>
          <w:szCs w:val="20"/>
        </w:rPr>
      </w:r>
    </w:p>
    <w:p>
      <w:pPr>
        <w:pStyle w:val="Body Text"/>
        <w:spacing w:after="40"/>
        <w:rPr>
          <w:rFonts w:ascii="Times New Roman" w:cs="Times New Roman" w:hAnsi="Times New Roman" w:eastAsia="Times New Roman"/>
          <w:b w:val="1"/>
          <w:bCs w:val="1"/>
          <w:sz w:val="18"/>
          <w:szCs w:val="18"/>
        </w:rPr>
      </w:pPr>
      <w:r>
        <w:rPr>
          <w:rFonts w:ascii="Times New Roman" w:hAnsi="Times New Roman"/>
          <w:b w:val="1"/>
          <w:bCs w:val="1"/>
          <w:sz w:val="18"/>
          <w:szCs w:val="18"/>
          <w:rtl w:val="0"/>
          <w:lang w:val="ru-RU"/>
        </w:rPr>
        <w:t xml:space="preserve">1 </w:t>
      </w:r>
      <w:r>
        <w:rPr>
          <w:rFonts w:ascii="Times New Roman" w:hAnsi="Times New Roman" w:hint="default"/>
          <w:b w:val="1"/>
          <w:bCs w:val="1"/>
          <w:sz w:val="18"/>
          <w:szCs w:val="18"/>
          <w:rtl w:val="0"/>
          <w:lang w:val="ru-RU"/>
        </w:rPr>
        <w:t>бал</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Вік </w:t>
      </w:r>
      <w:r>
        <w:rPr>
          <w:rFonts w:ascii="Times New Roman" w:hAnsi="Times New Roman"/>
          <w:sz w:val="18"/>
          <w:szCs w:val="18"/>
          <w:rtl w:val="0"/>
          <w:lang w:val="ru-RU"/>
        </w:rPr>
        <w:t>41</w:t>
      </w:r>
      <w:r>
        <w:rPr>
          <w:rFonts w:ascii="Times New Roman" w:hAnsi="Times New Roman" w:hint="default"/>
          <w:sz w:val="18"/>
          <w:szCs w:val="18"/>
          <w:rtl w:val="0"/>
          <w:lang w:val="ru-RU"/>
        </w:rPr>
        <w:t>–</w:t>
      </w:r>
      <w:r>
        <w:rPr>
          <w:rFonts w:ascii="Times New Roman" w:hAnsi="Times New Roman"/>
          <w:sz w:val="18"/>
          <w:szCs w:val="18"/>
          <w:rtl w:val="0"/>
          <w:lang w:val="ru-RU"/>
        </w:rPr>
        <w:t xml:space="preserve">60 </w:t>
      </w:r>
      <w:r>
        <w:rPr>
          <w:rFonts w:ascii="Times New Roman" w:hAnsi="Times New Roman" w:hint="default"/>
          <w:sz w:val="18"/>
          <w:szCs w:val="18"/>
          <w:rtl w:val="0"/>
          <w:lang w:val="ru-RU"/>
        </w:rPr>
        <w:t>років</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Мале хірургічне втручання</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ІМТ </w:t>
      </w:r>
      <w:r>
        <w:rPr>
          <w:rFonts w:ascii="Times New Roman" w:hAnsi="Times New Roman"/>
          <w:sz w:val="18"/>
          <w:szCs w:val="18"/>
          <w:rtl w:val="0"/>
          <w:lang w:val="ru-RU"/>
        </w:rPr>
        <w:t xml:space="preserve">&gt;25 </w:t>
      </w:r>
      <w:r>
        <w:rPr>
          <w:rFonts w:ascii="Times New Roman" w:hAnsi="Times New Roman" w:hint="default"/>
          <w:sz w:val="18"/>
          <w:szCs w:val="18"/>
          <w:rtl w:val="0"/>
          <w:lang w:val="ru-RU"/>
        </w:rPr>
        <w:t>кг</w:t>
      </w:r>
      <w:r>
        <w:rPr>
          <w:rFonts w:ascii="Times New Roman" w:hAnsi="Times New Roman"/>
          <w:sz w:val="18"/>
          <w:szCs w:val="18"/>
          <w:rtl w:val="0"/>
          <w:lang w:val="ru-RU"/>
        </w:rPr>
        <w:t>/</w:t>
      </w:r>
      <w:r>
        <w:rPr>
          <w:rFonts w:ascii="Times New Roman" w:hAnsi="Times New Roman" w:hint="default"/>
          <w:sz w:val="18"/>
          <w:szCs w:val="18"/>
          <w:rtl w:val="0"/>
          <w:lang w:val="ru-RU"/>
        </w:rPr>
        <w:t>м</w:t>
      </w:r>
      <w:r>
        <w:rPr>
          <w:rFonts w:ascii="Times New Roman" w:hAnsi="Times New Roman"/>
          <w:sz w:val="18"/>
          <w:szCs w:val="18"/>
          <w:rtl w:val="0"/>
          <w:lang w:val="ru-RU"/>
        </w:rPr>
        <w:t>2.</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Набряк нижніх кінцівок</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Варикозне розширення вен нижніх кінцівок</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 Вагітність або післяпологовий період </w:t>
      </w:r>
      <w:r>
        <w:rPr>
          <w:rFonts w:ascii="Times New Roman" w:hAnsi="Times New Roman"/>
          <w:sz w:val="18"/>
          <w:szCs w:val="18"/>
          <w:rtl w:val="0"/>
          <w:lang w:val="ru-RU"/>
        </w:rPr>
        <w:t xml:space="preserve">(&lt;1 </w:t>
      </w:r>
      <w:r>
        <w:rPr>
          <w:rFonts w:ascii="Times New Roman" w:hAnsi="Times New Roman" w:hint="default"/>
          <w:sz w:val="18"/>
          <w:szCs w:val="18"/>
          <w:rtl w:val="0"/>
          <w:lang w:val="ru-RU"/>
        </w:rPr>
        <w:t>міс</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Перенесений викидень невиясненої етіології або спонтанні викидні</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Пероральна контрацепція або замісна гормональна терапія</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Сепсис </w:t>
      </w:r>
      <w:r>
        <w:rPr>
          <w:rFonts w:ascii="Times New Roman" w:hAnsi="Times New Roman"/>
          <w:sz w:val="18"/>
          <w:szCs w:val="18"/>
          <w:rtl w:val="0"/>
          <w:lang w:val="ru-RU"/>
        </w:rPr>
        <w:t xml:space="preserve">(&lt;1 </w:t>
      </w:r>
      <w:r>
        <w:rPr>
          <w:rFonts w:ascii="Times New Roman" w:hAnsi="Times New Roman" w:hint="default"/>
          <w:sz w:val="18"/>
          <w:szCs w:val="18"/>
          <w:rtl w:val="0"/>
          <w:lang w:val="ru-RU"/>
        </w:rPr>
        <w:t>міс</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Тяжке легеневе захворювання</w:t>
      </w:r>
      <w:r>
        <w:rPr>
          <w:rFonts w:ascii="Times New Roman" w:hAnsi="Times New Roman"/>
          <w:sz w:val="18"/>
          <w:szCs w:val="18"/>
          <w:rtl w:val="0"/>
          <w:lang w:val="ru-RU"/>
        </w:rPr>
        <w:t xml:space="preserve">, </w:t>
      </w:r>
      <w:r>
        <w:rPr>
          <w:rFonts w:ascii="Times New Roman" w:hAnsi="Times New Roman" w:hint="default"/>
          <w:sz w:val="18"/>
          <w:szCs w:val="18"/>
          <w:rtl w:val="0"/>
          <w:lang w:val="ru-RU"/>
        </w:rPr>
        <w:t>у т</w:t>
      </w:r>
      <w:r>
        <w:rPr>
          <w:rFonts w:ascii="Times New Roman" w:hAnsi="Times New Roman"/>
          <w:sz w:val="18"/>
          <w:szCs w:val="18"/>
          <w:rtl w:val="0"/>
          <w:lang w:val="ru-RU"/>
        </w:rPr>
        <w:t xml:space="preserve">. </w:t>
      </w:r>
      <w:r>
        <w:rPr>
          <w:rFonts w:ascii="Times New Roman" w:hAnsi="Times New Roman" w:hint="default"/>
          <w:sz w:val="18"/>
          <w:szCs w:val="18"/>
          <w:rtl w:val="0"/>
          <w:lang w:val="ru-RU"/>
        </w:rPr>
        <w:t>ч</w:t>
      </w:r>
      <w:r>
        <w:rPr>
          <w:rFonts w:ascii="Times New Roman" w:hAnsi="Times New Roman"/>
          <w:sz w:val="18"/>
          <w:szCs w:val="18"/>
          <w:rtl w:val="0"/>
          <w:lang w:val="ru-RU"/>
        </w:rPr>
        <w:t xml:space="preserve">., </w:t>
      </w:r>
      <w:r>
        <w:rPr>
          <w:rFonts w:ascii="Times New Roman" w:hAnsi="Times New Roman" w:hint="default"/>
          <w:sz w:val="18"/>
          <w:szCs w:val="18"/>
          <w:rtl w:val="0"/>
          <w:lang w:val="ru-RU"/>
        </w:rPr>
        <w:t xml:space="preserve">пневмонія </w:t>
      </w:r>
      <w:r>
        <w:rPr>
          <w:rFonts w:ascii="Times New Roman" w:hAnsi="Times New Roman"/>
          <w:sz w:val="18"/>
          <w:szCs w:val="18"/>
          <w:rtl w:val="0"/>
          <w:lang w:val="ru-RU"/>
        </w:rPr>
        <w:t xml:space="preserve">(&lt;1 </w:t>
      </w:r>
      <w:r>
        <w:rPr>
          <w:rFonts w:ascii="Times New Roman" w:hAnsi="Times New Roman" w:hint="default"/>
          <w:sz w:val="18"/>
          <w:szCs w:val="18"/>
          <w:rtl w:val="0"/>
          <w:lang w:val="ru-RU"/>
        </w:rPr>
        <w:t>міс</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Порушення функції легень</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Гострий інфаркт міокарда</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Загострення або діагностування серцевої недостатності </w:t>
      </w:r>
      <w:r>
        <w:rPr>
          <w:rFonts w:ascii="Times New Roman" w:hAnsi="Times New Roman"/>
          <w:sz w:val="18"/>
          <w:szCs w:val="18"/>
          <w:rtl w:val="0"/>
          <w:lang w:val="ru-RU"/>
        </w:rPr>
        <w:t xml:space="preserve">(&lt;1 </w:t>
      </w:r>
      <w:r>
        <w:rPr>
          <w:rFonts w:ascii="Times New Roman" w:hAnsi="Times New Roman" w:hint="default"/>
          <w:sz w:val="18"/>
          <w:szCs w:val="18"/>
          <w:rtl w:val="0"/>
          <w:lang w:val="ru-RU"/>
        </w:rPr>
        <w:t>міс</w:t>
      </w:r>
      <w:r>
        <w:rPr>
          <w:rFonts w:ascii="Times New Roman" w:hAnsi="Times New Roman"/>
          <w:sz w:val="18"/>
          <w:szCs w:val="18"/>
          <w:rtl w:val="0"/>
          <w:lang w:val="ru-RU"/>
        </w:rPr>
        <w:t>.).</w:t>
      </w:r>
    </w:p>
    <w:p>
      <w:pPr>
        <w:pStyle w:val="Body Text"/>
        <w:numPr>
          <w:ilvl w:val="0"/>
          <w:numId w:val="21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Запальні захворювання кишківника в анамнезі</w:t>
      </w:r>
      <w:r>
        <w:rPr>
          <w:rFonts w:ascii="Times New Roman" w:hAnsi="Times New Roman"/>
          <w:sz w:val="18"/>
          <w:szCs w:val="18"/>
          <w:rtl w:val="0"/>
          <w:lang w:val="ru-RU"/>
        </w:rPr>
        <w:t>.</w:t>
      </w:r>
    </w:p>
    <w:p>
      <w:pPr>
        <w:pStyle w:val="Body Text"/>
        <w:numPr>
          <w:ilvl w:val="0"/>
          <w:numId w:val="214"/>
        </w:numPr>
        <w:bidi w:val="0"/>
        <w:spacing w:after="10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Хворий нехірургічного профілю</w:t>
      </w:r>
      <w:r>
        <w:rPr>
          <w:rFonts w:ascii="Times New Roman" w:hAnsi="Times New Roman"/>
          <w:sz w:val="18"/>
          <w:szCs w:val="18"/>
          <w:rtl w:val="0"/>
          <w:lang w:val="ru-RU"/>
        </w:rPr>
        <w:t xml:space="preserve">, </w:t>
      </w:r>
      <w:r>
        <w:rPr>
          <w:rFonts w:ascii="Times New Roman" w:hAnsi="Times New Roman" w:hint="default"/>
          <w:sz w:val="18"/>
          <w:szCs w:val="18"/>
          <w:rtl w:val="0"/>
          <w:lang w:val="ru-RU"/>
        </w:rPr>
        <w:t>який вимагає ліжкового режиму</w:t>
      </w:r>
      <w:r>
        <w:rPr>
          <w:rFonts w:ascii="Times New Roman" w:hAnsi="Times New Roman"/>
          <w:sz w:val="18"/>
          <w:szCs w:val="18"/>
          <w:rtl w:val="0"/>
          <w:lang w:val="ru-RU"/>
        </w:rPr>
        <w:t>.</w:t>
      </w:r>
    </w:p>
    <w:p>
      <w:pPr>
        <w:pStyle w:val="Body Text"/>
        <w:spacing w:after="40"/>
        <w:rPr>
          <w:rFonts w:ascii="Times New Roman" w:cs="Times New Roman" w:hAnsi="Times New Roman" w:eastAsia="Times New Roman"/>
          <w:b w:val="1"/>
          <w:bCs w:val="1"/>
          <w:sz w:val="18"/>
          <w:szCs w:val="18"/>
        </w:rPr>
      </w:pPr>
      <w:r>
        <w:rPr>
          <w:rFonts w:ascii="Times New Roman" w:hAnsi="Times New Roman"/>
          <w:b w:val="1"/>
          <w:bCs w:val="1"/>
          <w:sz w:val="18"/>
          <w:szCs w:val="18"/>
          <w:rtl w:val="0"/>
          <w:lang w:val="ru-RU"/>
        </w:rPr>
        <w:t xml:space="preserve">2 </w:t>
      </w:r>
      <w:r>
        <w:rPr>
          <w:rFonts w:ascii="Times New Roman" w:hAnsi="Times New Roman" w:hint="default"/>
          <w:b w:val="1"/>
          <w:bCs w:val="1"/>
          <w:sz w:val="18"/>
          <w:szCs w:val="18"/>
          <w:rtl w:val="0"/>
          <w:lang w:val="ru-RU"/>
        </w:rPr>
        <w:t>бали</w:t>
      </w:r>
    </w:p>
    <w:p>
      <w:pPr>
        <w:pStyle w:val="Body Text"/>
        <w:numPr>
          <w:ilvl w:val="0"/>
          <w:numId w:val="216"/>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Вік </w:t>
      </w:r>
      <w:r>
        <w:rPr>
          <w:rFonts w:ascii="Times New Roman" w:hAnsi="Times New Roman"/>
          <w:sz w:val="18"/>
          <w:szCs w:val="18"/>
          <w:rtl w:val="0"/>
          <w:lang w:val="ru-RU"/>
        </w:rPr>
        <w:t>61</w:t>
      </w:r>
      <w:r>
        <w:rPr>
          <w:rFonts w:ascii="Times New Roman" w:hAnsi="Times New Roman" w:hint="default"/>
          <w:sz w:val="18"/>
          <w:szCs w:val="18"/>
          <w:rtl w:val="0"/>
          <w:lang w:val="ru-RU"/>
        </w:rPr>
        <w:t>–</w:t>
      </w:r>
      <w:r>
        <w:rPr>
          <w:rFonts w:ascii="Times New Roman" w:hAnsi="Times New Roman"/>
          <w:sz w:val="18"/>
          <w:szCs w:val="18"/>
          <w:rtl w:val="0"/>
          <w:lang w:val="ru-RU"/>
        </w:rPr>
        <w:t xml:space="preserve">74 </w:t>
      </w:r>
      <w:r>
        <w:rPr>
          <w:rFonts w:ascii="Times New Roman" w:hAnsi="Times New Roman" w:hint="default"/>
          <w:sz w:val="18"/>
          <w:szCs w:val="18"/>
          <w:rtl w:val="0"/>
          <w:lang w:val="ru-RU"/>
        </w:rPr>
        <w:t>роки</w:t>
      </w:r>
      <w:r>
        <w:rPr>
          <w:rFonts w:ascii="Times New Roman" w:hAnsi="Times New Roman"/>
          <w:sz w:val="18"/>
          <w:szCs w:val="18"/>
          <w:rtl w:val="0"/>
          <w:lang w:val="ru-RU"/>
        </w:rPr>
        <w:t>.</w:t>
      </w:r>
    </w:p>
    <w:p>
      <w:pPr>
        <w:pStyle w:val="Body Text"/>
        <w:numPr>
          <w:ilvl w:val="0"/>
          <w:numId w:val="216"/>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Артроскопія</w:t>
      </w:r>
      <w:r>
        <w:rPr>
          <w:rFonts w:ascii="Times New Roman" w:hAnsi="Times New Roman"/>
          <w:sz w:val="18"/>
          <w:szCs w:val="18"/>
          <w:rtl w:val="0"/>
          <w:lang w:val="ru-RU"/>
        </w:rPr>
        <w:t>.</w:t>
      </w:r>
    </w:p>
    <w:p>
      <w:pPr>
        <w:pStyle w:val="Body Text"/>
        <w:numPr>
          <w:ilvl w:val="0"/>
          <w:numId w:val="216"/>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Велике відкрите хірургічне втручання </w:t>
      </w:r>
      <w:r>
        <w:rPr>
          <w:rFonts w:ascii="Times New Roman" w:hAnsi="Times New Roman"/>
          <w:sz w:val="18"/>
          <w:szCs w:val="18"/>
          <w:rtl w:val="0"/>
          <w:lang w:val="ru-RU"/>
        </w:rPr>
        <w:t xml:space="preserve">(&gt;45 </w:t>
      </w:r>
      <w:r>
        <w:rPr>
          <w:rFonts w:ascii="Times New Roman" w:hAnsi="Times New Roman" w:hint="default"/>
          <w:sz w:val="18"/>
          <w:szCs w:val="18"/>
          <w:rtl w:val="0"/>
          <w:lang w:val="ru-RU"/>
        </w:rPr>
        <w:t>хв</w:t>
      </w:r>
      <w:r>
        <w:rPr>
          <w:rFonts w:ascii="Times New Roman" w:hAnsi="Times New Roman"/>
          <w:sz w:val="18"/>
          <w:szCs w:val="18"/>
          <w:rtl w:val="0"/>
          <w:lang w:val="ru-RU"/>
        </w:rPr>
        <w:t>).</w:t>
      </w:r>
    </w:p>
    <w:p>
      <w:pPr>
        <w:pStyle w:val="Body Text"/>
        <w:numPr>
          <w:ilvl w:val="0"/>
          <w:numId w:val="216"/>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Лапароскопічна операція </w:t>
      </w:r>
      <w:r>
        <w:rPr>
          <w:rFonts w:ascii="Times New Roman" w:hAnsi="Times New Roman"/>
          <w:sz w:val="18"/>
          <w:szCs w:val="18"/>
          <w:rtl w:val="0"/>
          <w:lang w:val="ru-RU"/>
        </w:rPr>
        <w:t xml:space="preserve">(&gt;45 </w:t>
      </w:r>
      <w:r>
        <w:rPr>
          <w:rFonts w:ascii="Times New Roman" w:hAnsi="Times New Roman" w:hint="default"/>
          <w:sz w:val="18"/>
          <w:szCs w:val="18"/>
          <w:rtl w:val="0"/>
          <w:lang w:val="ru-RU"/>
        </w:rPr>
        <w:t>хв</w:t>
      </w:r>
      <w:r>
        <w:rPr>
          <w:rFonts w:ascii="Times New Roman" w:hAnsi="Times New Roman"/>
          <w:sz w:val="18"/>
          <w:szCs w:val="18"/>
          <w:rtl w:val="0"/>
          <w:lang w:val="ru-RU"/>
        </w:rPr>
        <w:t>).</w:t>
      </w:r>
    </w:p>
    <w:p>
      <w:pPr>
        <w:pStyle w:val="Body Text"/>
        <w:numPr>
          <w:ilvl w:val="0"/>
          <w:numId w:val="216"/>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Неопластичне захворювання в анамнезі</w:t>
      </w:r>
      <w:r>
        <w:rPr>
          <w:rFonts w:ascii="Times New Roman" w:hAnsi="Times New Roman"/>
          <w:sz w:val="18"/>
          <w:szCs w:val="18"/>
          <w:rtl w:val="0"/>
          <w:lang w:val="ru-RU"/>
        </w:rPr>
        <w:t>.</w:t>
      </w:r>
    </w:p>
    <w:p>
      <w:pPr>
        <w:pStyle w:val="Body Text"/>
        <w:numPr>
          <w:ilvl w:val="0"/>
          <w:numId w:val="216"/>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Ліжковий режим </w:t>
      </w:r>
      <w:r>
        <w:rPr>
          <w:rFonts w:ascii="Times New Roman" w:hAnsi="Times New Roman"/>
          <w:sz w:val="18"/>
          <w:szCs w:val="18"/>
          <w:rtl w:val="0"/>
          <w:lang w:val="ru-RU"/>
        </w:rPr>
        <w:t xml:space="preserve">(&gt;72 </w:t>
      </w:r>
      <w:r>
        <w:rPr>
          <w:rFonts w:ascii="Times New Roman" w:hAnsi="Times New Roman" w:hint="default"/>
          <w:sz w:val="18"/>
          <w:szCs w:val="18"/>
          <w:rtl w:val="0"/>
          <w:lang w:val="ru-RU"/>
        </w:rPr>
        <w:t>год</w:t>
      </w:r>
      <w:r>
        <w:rPr>
          <w:rFonts w:ascii="Times New Roman" w:hAnsi="Times New Roman"/>
          <w:sz w:val="18"/>
          <w:szCs w:val="18"/>
          <w:rtl w:val="0"/>
          <w:lang w:val="ru-RU"/>
        </w:rPr>
        <w:t>).</w:t>
      </w:r>
    </w:p>
    <w:p>
      <w:pPr>
        <w:pStyle w:val="Body Text"/>
        <w:numPr>
          <w:ilvl w:val="0"/>
          <w:numId w:val="216"/>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Іммобілізація кінцівки в гіпсовій пов</w:t>
      </w:r>
      <w:r>
        <w:rPr>
          <w:rFonts w:ascii="Times New Roman" w:hAnsi="Times New Roman"/>
          <w:sz w:val="18"/>
          <w:szCs w:val="18"/>
          <w:rtl w:val="0"/>
          <w:lang w:val="ru-RU"/>
        </w:rPr>
        <w:t>'</w:t>
      </w:r>
      <w:r>
        <w:rPr>
          <w:rFonts w:ascii="Times New Roman" w:hAnsi="Times New Roman" w:hint="default"/>
          <w:sz w:val="18"/>
          <w:szCs w:val="18"/>
          <w:rtl w:val="0"/>
          <w:lang w:val="ru-RU"/>
        </w:rPr>
        <w:t>язці</w:t>
      </w:r>
      <w:r>
        <w:rPr>
          <w:rFonts w:ascii="Times New Roman" w:hAnsi="Times New Roman"/>
          <w:sz w:val="18"/>
          <w:szCs w:val="18"/>
          <w:rtl w:val="0"/>
          <w:lang w:val="ru-RU"/>
        </w:rPr>
        <w:t>.</w:t>
      </w:r>
    </w:p>
    <w:p>
      <w:pPr>
        <w:pStyle w:val="Body Text"/>
        <w:numPr>
          <w:ilvl w:val="0"/>
          <w:numId w:val="216"/>
        </w:numPr>
        <w:bidi w:val="0"/>
        <w:spacing w:after="10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Катетер у центральній вені</w:t>
      </w:r>
      <w:r>
        <w:rPr>
          <w:rFonts w:ascii="Times New Roman" w:hAnsi="Times New Roman"/>
          <w:sz w:val="18"/>
          <w:szCs w:val="18"/>
          <w:rtl w:val="0"/>
          <w:lang w:val="ru-RU"/>
        </w:rPr>
        <w:t>.</w:t>
      </w:r>
    </w:p>
    <w:p>
      <w:pPr>
        <w:pStyle w:val="Body Text"/>
        <w:spacing w:after="40"/>
        <w:rPr>
          <w:rFonts w:ascii="Times New Roman" w:cs="Times New Roman" w:hAnsi="Times New Roman" w:eastAsia="Times New Roman"/>
          <w:b w:val="1"/>
          <w:bCs w:val="1"/>
          <w:sz w:val="18"/>
          <w:szCs w:val="18"/>
        </w:rPr>
      </w:pPr>
      <w:r>
        <w:rPr>
          <w:rFonts w:ascii="Times New Roman" w:hAnsi="Times New Roman"/>
          <w:b w:val="1"/>
          <w:bCs w:val="1"/>
          <w:sz w:val="18"/>
          <w:szCs w:val="18"/>
          <w:rtl w:val="0"/>
          <w:lang w:val="ru-RU"/>
        </w:rPr>
        <w:t xml:space="preserve">3 </w:t>
      </w:r>
      <w:r>
        <w:rPr>
          <w:rFonts w:ascii="Times New Roman" w:hAnsi="Times New Roman" w:hint="default"/>
          <w:b w:val="1"/>
          <w:bCs w:val="1"/>
          <w:sz w:val="18"/>
          <w:szCs w:val="18"/>
          <w:rtl w:val="0"/>
          <w:lang w:val="ru-RU"/>
        </w:rPr>
        <w:t>бали</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Вік ≥</w:t>
      </w:r>
      <w:r>
        <w:rPr>
          <w:rFonts w:ascii="Times New Roman" w:hAnsi="Times New Roman"/>
          <w:sz w:val="18"/>
          <w:szCs w:val="18"/>
          <w:rtl w:val="0"/>
          <w:lang w:val="ru-RU"/>
        </w:rPr>
        <w:t>75-</w:t>
      </w:r>
      <w:r>
        <w:rPr>
          <w:rFonts w:ascii="Times New Roman" w:hAnsi="Times New Roman" w:hint="default"/>
          <w:sz w:val="18"/>
          <w:szCs w:val="18"/>
          <w:rtl w:val="0"/>
          <w:lang w:val="ru-RU"/>
        </w:rPr>
        <w:t>ти років</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Перенесена ВТЕ</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ВТЕ в сімейному анамнезі</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Фактор </w:t>
      </w:r>
      <w:r>
        <w:rPr>
          <w:rFonts w:ascii="Times New Roman" w:hAnsi="Times New Roman"/>
          <w:sz w:val="18"/>
          <w:szCs w:val="18"/>
          <w:rtl w:val="0"/>
          <w:lang w:val="ru-RU"/>
        </w:rPr>
        <w:t xml:space="preserve">V </w:t>
      </w:r>
      <w:r>
        <w:rPr>
          <w:rFonts w:ascii="Times New Roman" w:hAnsi="Times New Roman" w:hint="default"/>
          <w:sz w:val="18"/>
          <w:szCs w:val="18"/>
          <w:rtl w:val="0"/>
          <w:lang w:val="ru-RU"/>
        </w:rPr>
        <w:t>Лейдена</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Злоякісне новоутворення або хіміотерапія</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Дефіцит антитромбіну</w:t>
      </w:r>
      <w:r>
        <w:rPr>
          <w:rFonts w:ascii="Times New Roman" w:hAnsi="Times New Roman"/>
          <w:sz w:val="18"/>
          <w:szCs w:val="18"/>
          <w:rtl w:val="0"/>
          <w:lang w:val="ru-RU"/>
        </w:rPr>
        <w:t xml:space="preserve">, </w:t>
      </w:r>
      <w:r>
        <w:rPr>
          <w:rFonts w:ascii="Times New Roman" w:hAnsi="Times New Roman" w:hint="default"/>
          <w:sz w:val="18"/>
          <w:szCs w:val="18"/>
          <w:rtl w:val="0"/>
          <w:lang w:val="ru-RU"/>
        </w:rPr>
        <w:t xml:space="preserve">протеїну </w:t>
      </w:r>
      <w:r>
        <w:rPr>
          <w:rFonts w:ascii="Times New Roman" w:hAnsi="Times New Roman"/>
          <w:sz w:val="18"/>
          <w:szCs w:val="18"/>
          <w:rtl w:val="0"/>
          <w:lang w:val="ru-RU"/>
        </w:rPr>
        <w:t xml:space="preserve">C </w:t>
      </w:r>
      <w:r>
        <w:rPr>
          <w:rFonts w:ascii="Times New Roman" w:hAnsi="Times New Roman" w:hint="default"/>
          <w:sz w:val="18"/>
          <w:szCs w:val="18"/>
          <w:rtl w:val="0"/>
          <w:lang w:val="ru-RU"/>
        </w:rPr>
        <w:t xml:space="preserve">або протеїну </w:t>
      </w:r>
      <w:r>
        <w:rPr>
          <w:rFonts w:ascii="Times New Roman" w:hAnsi="Times New Roman"/>
          <w:sz w:val="18"/>
          <w:szCs w:val="18"/>
          <w:rtl w:val="0"/>
          <w:lang w:val="ru-RU"/>
        </w:rPr>
        <w:t>S.</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Мутація </w:t>
      </w:r>
      <w:r>
        <w:rPr>
          <w:rFonts w:ascii="Times New Roman" w:hAnsi="Times New Roman"/>
          <w:sz w:val="18"/>
          <w:szCs w:val="18"/>
          <w:rtl w:val="0"/>
          <w:lang w:val="ru-RU"/>
        </w:rPr>
        <w:t xml:space="preserve">G20210A </w:t>
      </w:r>
      <w:r>
        <w:rPr>
          <w:rFonts w:ascii="Times New Roman" w:hAnsi="Times New Roman" w:hint="default"/>
          <w:sz w:val="18"/>
          <w:szCs w:val="18"/>
          <w:rtl w:val="0"/>
          <w:lang w:val="ru-RU"/>
        </w:rPr>
        <w:t>гену протромбіну</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Вовчаковий антикоагулянт</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Антикардіоліпінові антитіла</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Антитіла до β</w:t>
      </w:r>
      <w:r>
        <w:rPr>
          <w:rFonts w:ascii="Times New Roman" w:hAnsi="Times New Roman"/>
          <w:sz w:val="18"/>
          <w:szCs w:val="18"/>
          <w:rtl w:val="0"/>
          <w:lang w:val="ru-RU"/>
        </w:rPr>
        <w:t>2-</w:t>
      </w:r>
      <w:r>
        <w:rPr>
          <w:rFonts w:ascii="Times New Roman" w:hAnsi="Times New Roman" w:hint="default"/>
          <w:sz w:val="18"/>
          <w:szCs w:val="18"/>
          <w:rtl w:val="0"/>
          <w:lang w:val="ru-RU"/>
        </w:rPr>
        <w:t>глікопротеїну</w:t>
      </w:r>
      <w:r>
        <w:rPr>
          <w:rFonts w:ascii="Times New Roman" w:hAnsi="Times New Roman"/>
          <w:sz w:val="18"/>
          <w:szCs w:val="18"/>
          <w:rtl w:val="0"/>
          <w:lang w:val="ru-RU"/>
        </w:rPr>
        <w:t>.</w:t>
      </w:r>
    </w:p>
    <w:p>
      <w:pPr>
        <w:pStyle w:val="Body Text"/>
        <w:numPr>
          <w:ilvl w:val="0"/>
          <w:numId w:val="21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Гепарин</w:t>
      </w:r>
      <w:r>
        <w:rPr>
          <w:rFonts w:ascii="Times New Roman" w:hAnsi="Times New Roman"/>
          <w:sz w:val="18"/>
          <w:szCs w:val="18"/>
          <w:rtl w:val="0"/>
          <w:lang w:val="ru-RU"/>
        </w:rPr>
        <w:t>-</w:t>
      </w:r>
      <w:r>
        <w:rPr>
          <w:rFonts w:ascii="Times New Roman" w:hAnsi="Times New Roman" w:hint="default"/>
          <w:sz w:val="18"/>
          <w:szCs w:val="18"/>
          <w:rtl w:val="0"/>
          <w:lang w:val="ru-RU"/>
        </w:rPr>
        <w:t xml:space="preserve">індукована тромбоцитопенія </w:t>
      </w:r>
      <w:r>
        <w:rPr>
          <w:rFonts w:ascii="Times New Roman" w:hAnsi="Times New Roman"/>
          <w:sz w:val="18"/>
          <w:szCs w:val="18"/>
          <w:rtl w:val="0"/>
          <w:lang w:val="ru-RU"/>
        </w:rPr>
        <w:t>(</w:t>
      </w:r>
      <w:r>
        <w:rPr>
          <w:rFonts w:ascii="Times New Roman" w:hAnsi="Times New Roman" w:hint="default"/>
          <w:sz w:val="18"/>
          <w:szCs w:val="18"/>
          <w:rtl w:val="0"/>
          <w:lang w:val="ru-RU"/>
        </w:rPr>
        <w:t>Г</w:t>
      </w:r>
      <w:r>
        <w:rPr>
          <w:rFonts w:ascii="Times New Roman" w:hAnsi="Times New Roman"/>
          <w:sz w:val="18"/>
          <w:szCs w:val="18"/>
          <w:rtl w:val="0"/>
          <w:lang w:val="ru-RU"/>
        </w:rPr>
        <w:t>IT).</w:t>
      </w:r>
    </w:p>
    <w:p>
      <w:pPr>
        <w:pStyle w:val="Body Text"/>
        <w:numPr>
          <w:ilvl w:val="0"/>
          <w:numId w:val="218"/>
        </w:numPr>
        <w:bidi w:val="0"/>
        <w:spacing w:after="10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Інша спадкова або набута тромбофілія</w:t>
      </w:r>
      <w:r>
        <w:rPr>
          <w:rFonts w:ascii="Times New Roman" w:hAnsi="Times New Roman"/>
          <w:sz w:val="18"/>
          <w:szCs w:val="18"/>
          <w:rtl w:val="0"/>
          <w:lang w:val="ru-RU"/>
        </w:rPr>
        <w:t>.</w:t>
      </w:r>
    </w:p>
    <w:p>
      <w:pPr>
        <w:pStyle w:val="Body Text"/>
        <w:spacing w:after="40"/>
        <w:rPr>
          <w:rFonts w:ascii="Times New Roman" w:cs="Times New Roman" w:hAnsi="Times New Roman" w:eastAsia="Times New Roman"/>
          <w:b w:val="1"/>
          <w:bCs w:val="1"/>
          <w:sz w:val="18"/>
          <w:szCs w:val="18"/>
        </w:rPr>
      </w:pPr>
      <w:r>
        <w:rPr>
          <w:rFonts w:ascii="Times New Roman" w:hAnsi="Times New Roman"/>
          <w:b w:val="1"/>
          <w:bCs w:val="1"/>
          <w:sz w:val="18"/>
          <w:szCs w:val="18"/>
          <w:rtl w:val="0"/>
          <w:lang w:val="ru-RU"/>
        </w:rPr>
        <w:t xml:space="preserve">5 </w:t>
      </w:r>
      <w:r>
        <w:rPr>
          <w:rFonts w:ascii="Times New Roman" w:hAnsi="Times New Roman" w:hint="default"/>
          <w:b w:val="1"/>
          <w:bCs w:val="1"/>
          <w:sz w:val="18"/>
          <w:szCs w:val="18"/>
          <w:rtl w:val="0"/>
          <w:lang w:val="ru-RU"/>
        </w:rPr>
        <w:t>балів</w:t>
      </w:r>
    </w:p>
    <w:p>
      <w:pPr>
        <w:pStyle w:val="Body Text"/>
        <w:numPr>
          <w:ilvl w:val="0"/>
          <w:numId w:val="220"/>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Інсульт </w:t>
      </w:r>
      <w:r>
        <w:rPr>
          <w:rFonts w:ascii="Times New Roman" w:hAnsi="Times New Roman"/>
          <w:sz w:val="18"/>
          <w:szCs w:val="18"/>
          <w:rtl w:val="0"/>
          <w:lang w:val="ru-RU"/>
        </w:rPr>
        <w:t xml:space="preserve">(&lt;1 </w:t>
      </w:r>
      <w:r>
        <w:rPr>
          <w:rFonts w:ascii="Times New Roman" w:hAnsi="Times New Roman" w:hint="default"/>
          <w:sz w:val="18"/>
          <w:szCs w:val="18"/>
          <w:rtl w:val="0"/>
          <w:lang w:val="ru-RU"/>
        </w:rPr>
        <w:t>міс</w:t>
      </w:r>
      <w:r>
        <w:rPr>
          <w:rFonts w:ascii="Times New Roman" w:hAnsi="Times New Roman"/>
          <w:sz w:val="18"/>
          <w:szCs w:val="18"/>
          <w:rtl w:val="0"/>
          <w:lang w:val="ru-RU"/>
        </w:rPr>
        <w:t>.).</w:t>
      </w:r>
    </w:p>
    <w:p>
      <w:pPr>
        <w:pStyle w:val="Body Text"/>
        <w:numPr>
          <w:ilvl w:val="0"/>
          <w:numId w:val="220"/>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Планова алопластика суглобу</w:t>
      </w:r>
      <w:r>
        <w:rPr>
          <w:rFonts w:ascii="Times New Roman" w:hAnsi="Times New Roman"/>
          <w:sz w:val="18"/>
          <w:szCs w:val="18"/>
          <w:rtl w:val="0"/>
          <w:lang w:val="ru-RU"/>
        </w:rPr>
        <w:t>.</w:t>
      </w:r>
    </w:p>
    <w:p>
      <w:pPr>
        <w:pStyle w:val="Body Text"/>
        <w:numPr>
          <w:ilvl w:val="0"/>
          <w:numId w:val="220"/>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Перелом кісток тазу</w:t>
      </w:r>
      <w:r>
        <w:rPr>
          <w:rFonts w:ascii="Times New Roman" w:hAnsi="Times New Roman"/>
          <w:sz w:val="18"/>
          <w:szCs w:val="18"/>
          <w:rtl w:val="0"/>
          <w:lang w:val="ru-RU"/>
        </w:rPr>
        <w:t xml:space="preserve">, </w:t>
      </w:r>
      <w:r>
        <w:rPr>
          <w:rFonts w:ascii="Times New Roman" w:hAnsi="Times New Roman" w:hint="default"/>
          <w:sz w:val="18"/>
          <w:szCs w:val="18"/>
          <w:rtl w:val="0"/>
          <w:lang w:val="ru-RU"/>
        </w:rPr>
        <w:t>стегна або гомілки</w:t>
      </w:r>
      <w:r>
        <w:rPr>
          <w:rFonts w:ascii="Times New Roman" w:hAnsi="Times New Roman"/>
          <w:sz w:val="18"/>
          <w:szCs w:val="18"/>
          <w:rtl w:val="0"/>
          <w:lang w:val="ru-RU"/>
        </w:rPr>
        <w:t>.</w:t>
      </w:r>
    </w:p>
    <w:p>
      <w:pPr>
        <w:pStyle w:val="Body Text"/>
        <w:numPr>
          <w:ilvl w:val="0"/>
          <w:numId w:val="221"/>
        </w:numPr>
        <w:bidi w:val="0"/>
        <w:spacing w:after="10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 xml:space="preserve">Гостре пошкодження спинного мозку </w:t>
      </w:r>
      <w:r>
        <w:rPr>
          <w:rFonts w:ascii="Times New Roman" w:hAnsi="Times New Roman"/>
          <w:sz w:val="18"/>
          <w:szCs w:val="18"/>
          <w:rtl w:val="0"/>
          <w:lang w:val="ru-RU"/>
        </w:rPr>
        <w:t xml:space="preserve">(&lt;1 </w:t>
      </w:r>
      <w:r>
        <w:rPr>
          <w:rFonts w:ascii="Times New Roman" w:hAnsi="Times New Roman" w:hint="default"/>
          <w:sz w:val="18"/>
          <w:szCs w:val="18"/>
          <w:rtl w:val="0"/>
          <w:lang w:val="ru-RU"/>
        </w:rPr>
        <w:t>міс</w:t>
      </w:r>
      <w:r>
        <w:rPr>
          <w:rFonts w:ascii="Times New Roman" w:hAnsi="Times New Roman"/>
          <w:sz w:val="18"/>
          <w:szCs w:val="18"/>
          <w:rtl w:val="0"/>
          <w:lang w:val="ru-RU"/>
        </w:rPr>
        <w:t>.).</w:t>
      </w:r>
    </w:p>
    <w:p>
      <w:pPr>
        <w:pStyle w:val="Body Text"/>
        <w:spacing w:after="40"/>
        <w:jc w:val="both"/>
        <w:rPr>
          <w:rFonts w:ascii="Times New Roman" w:cs="Times New Roman" w:hAnsi="Times New Roman" w:eastAsia="Times New Roman"/>
          <w:b w:val="1"/>
          <w:bCs w:val="1"/>
          <w:sz w:val="18"/>
          <w:szCs w:val="18"/>
        </w:rPr>
      </w:pPr>
      <w:r>
        <w:rPr>
          <w:rFonts w:ascii="Times New Roman" w:hAnsi="Times New Roman" w:hint="default"/>
          <w:b w:val="1"/>
          <w:bCs w:val="1"/>
          <w:sz w:val="18"/>
          <w:szCs w:val="18"/>
          <w:rtl w:val="0"/>
          <w:lang w:val="ru-RU"/>
        </w:rPr>
        <w:t>Стратифікація ризику</w:t>
      </w:r>
      <w:r>
        <w:rPr>
          <w:rFonts w:ascii="Times New Roman" w:hAnsi="Times New Roman"/>
          <w:b w:val="1"/>
          <w:bCs w:val="1"/>
          <w:sz w:val="18"/>
          <w:szCs w:val="18"/>
          <w:rtl w:val="0"/>
          <w:lang w:val="ru-RU"/>
        </w:rPr>
        <w:t>:</w:t>
      </w:r>
    </w:p>
    <w:p>
      <w:pPr>
        <w:pStyle w:val="Body Text"/>
        <w:numPr>
          <w:ilvl w:val="0"/>
          <w:numId w:val="223"/>
        </w:numPr>
        <w:bidi w:val="0"/>
        <w:ind w:right="0"/>
        <w:jc w:val="both"/>
        <w:rPr>
          <w:rFonts w:ascii="Times New Roman" w:hAnsi="Times New Roman" w:hint="default"/>
          <w:sz w:val="18"/>
          <w:szCs w:val="18"/>
          <w:rtl w:val="0"/>
          <w:lang w:val="ru-RU"/>
        </w:rPr>
      </w:pPr>
      <w:r>
        <w:rPr>
          <w:rFonts w:ascii="Times New Roman" w:hAnsi="Times New Roman" w:hint="default"/>
          <w:sz w:val="18"/>
          <w:szCs w:val="18"/>
          <w:rtl w:val="0"/>
          <w:lang w:val="ru-RU"/>
        </w:rPr>
        <w:t>Дуже низький ризик</w:t>
      </w:r>
      <w:r>
        <w:rPr>
          <w:rFonts w:ascii="Times New Roman" w:hAnsi="Times New Roman"/>
          <w:sz w:val="18"/>
          <w:szCs w:val="18"/>
          <w:rtl w:val="0"/>
          <w:lang w:val="ru-RU"/>
        </w:rPr>
        <w:t xml:space="preserve">: 0 </w:t>
      </w:r>
      <w:r>
        <w:rPr>
          <w:rFonts w:ascii="Times New Roman" w:hAnsi="Times New Roman" w:hint="default"/>
          <w:sz w:val="18"/>
          <w:szCs w:val="18"/>
          <w:rtl w:val="0"/>
          <w:lang w:val="ru-RU"/>
        </w:rPr>
        <w:t>балів</w:t>
      </w:r>
      <w:r>
        <w:rPr>
          <w:rFonts w:ascii="Times New Roman" w:hAnsi="Times New Roman"/>
          <w:sz w:val="18"/>
          <w:szCs w:val="18"/>
          <w:rtl w:val="0"/>
          <w:lang w:val="ru-RU"/>
        </w:rPr>
        <w:t>.</w:t>
      </w:r>
    </w:p>
    <w:p>
      <w:pPr>
        <w:pStyle w:val="Body Text"/>
        <w:numPr>
          <w:ilvl w:val="0"/>
          <w:numId w:val="223"/>
        </w:numPr>
        <w:bidi w:val="0"/>
        <w:ind w:right="0"/>
        <w:jc w:val="both"/>
        <w:rPr>
          <w:rFonts w:ascii="Times New Roman" w:hAnsi="Times New Roman" w:hint="default"/>
          <w:sz w:val="18"/>
          <w:szCs w:val="18"/>
          <w:rtl w:val="0"/>
          <w:lang w:val="ru-RU"/>
        </w:rPr>
      </w:pPr>
      <w:r>
        <w:rPr>
          <w:rFonts w:ascii="Times New Roman" w:hAnsi="Times New Roman" w:hint="default"/>
          <w:sz w:val="18"/>
          <w:szCs w:val="18"/>
          <w:rtl w:val="0"/>
          <w:lang w:val="ru-RU"/>
        </w:rPr>
        <w:t>Низький ризик</w:t>
      </w:r>
      <w:r>
        <w:rPr>
          <w:rFonts w:ascii="Times New Roman" w:hAnsi="Times New Roman"/>
          <w:sz w:val="18"/>
          <w:szCs w:val="18"/>
          <w:rtl w:val="0"/>
          <w:lang w:val="ru-RU"/>
        </w:rPr>
        <w:t xml:space="preserve">: 1-2 </w:t>
      </w:r>
      <w:r>
        <w:rPr>
          <w:rFonts w:ascii="Times New Roman" w:hAnsi="Times New Roman" w:hint="default"/>
          <w:sz w:val="18"/>
          <w:szCs w:val="18"/>
          <w:rtl w:val="0"/>
          <w:lang w:val="ru-RU"/>
        </w:rPr>
        <w:t>бали</w:t>
      </w:r>
      <w:r>
        <w:rPr>
          <w:rFonts w:ascii="Times New Roman" w:hAnsi="Times New Roman"/>
          <w:sz w:val="18"/>
          <w:szCs w:val="18"/>
          <w:rtl w:val="0"/>
          <w:lang w:val="ru-RU"/>
        </w:rPr>
        <w:t>.</w:t>
      </w:r>
    </w:p>
    <w:p>
      <w:pPr>
        <w:pStyle w:val="Body Text"/>
        <w:numPr>
          <w:ilvl w:val="0"/>
          <w:numId w:val="223"/>
        </w:numPr>
        <w:bidi w:val="0"/>
        <w:ind w:right="0"/>
        <w:jc w:val="both"/>
        <w:rPr>
          <w:rFonts w:ascii="Times New Roman" w:hAnsi="Times New Roman" w:hint="default"/>
          <w:sz w:val="18"/>
          <w:szCs w:val="18"/>
          <w:rtl w:val="0"/>
          <w:lang w:val="ru-RU"/>
        </w:rPr>
      </w:pPr>
      <w:r>
        <w:rPr>
          <w:rFonts w:ascii="Times New Roman" w:hAnsi="Times New Roman" w:hint="default"/>
          <w:sz w:val="18"/>
          <w:szCs w:val="18"/>
          <w:rtl w:val="0"/>
          <w:lang w:val="ru-RU"/>
        </w:rPr>
        <w:t>Помірний ризик</w:t>
      </w:r>
      <w:r>
        <w:rPr>
          <w:rFonts w:ascii="Times New Roman" w:hAnsi="Times New Roman"/>
          <w:sz w:val="18"/>
          <w:szCs w:val="18"/>
          <w:rtl w:val="0"/>
          <w:lang w:val="ru-RU"/>
        </w:rPr>
        <w:t xml:space="preserve">: 3-4 </w:t>
      </w:r>
      <w:r>
        <w:rPr>
          <w:rFonts w:ascii="Times New Roman" w:hAnsi="Times New Roman" w:hint="default"/>
          <w:sz w:val="18"/>
          <w:szCs w:val="18"/>
          <w:rtl w:val="0"/>
          <w:lang w:val="ru-RU"/>
        </w:rPr>
        <w:t>бали</w:t>
      </w:r>
      <w:r>
        <w:rPr>
          <w:rFonts w:ascii="Times New Roman" w:hAnsi="Times New Roman"/>
          <w:sz w:val="18"/>
          <w:szCs w:val="18"/>
          <w:rtl w:val="0"/>
          <w:lang w:val="ru-RU"/>
        </w:rPr>
        <w:t>.</w:t>
      </w:r>
    </w:p>
    <w:p>
      <w:pPr>
        <w:pStyle w:val="Body Text"/>
        <w:numPr>
          <w:ilvl w:val="0"/>
          <w:numId w:val="224"/>
        </w:numPr>
        <w:bidi w:val="0"/>
        <w:ind w:right="0"/>
        <w:jc w:val="both"/>
        <w:rPr>
          <w:sz w:val="18"/>
          <w:szCs w:val="18"/>
          <w:rtl w:val="0"/>
          <w:lang w:val="ru-RU"/>
        </w:rPr>
        <w:sectPr>
          <w:type w:val="continuous"/>
          <w:pgSz w:w="8400" w:h="11900" w:orient="portrait"/>
          <w:pgMar w:top="0" w:right="1134" w:bottom="0" w:left="851" w:header="284" w:footer="284"/>
          <w:pgNumType w:start="0"/>
          <w:cols w:space="598" w:num="2" w:equalWidth="1"/>
          <w:bidi w:val="0"/>
        </w:sectPr>
      </w:pPr>
      <w:r>
        <w:rPr>
          <w:rFonts w:ascii="Times New Roman" w:hAnsi="Times New Roman" w:hint="default"/>
          <w:sz w:val="18"/>
          <w:szCs w:val="18"/>
          <w:rtl w:val="0"/>
          <w:lang w:val="ru-RU"/>
        </w:rPr>
        <w:t>Високий ризик</w:t>
      </w:r>
      <w:r>
        <w:rPr>
          <w:rFonts w:ascii="Times New Roman" w:hAnsi="Times New Roman"/>
          <w:sz w:val="18"/>
          <w:szCs w:val="18"/>
          <w:rtl w:val="0"/>
          <w:lang w:val="ru-RU"/>
        </w:rPr>
        <w:t xml:space="preserve">: 5 </w:t>
      </w:r>
      <w:r>
        <w:rPr>
          <w:rFonts w:ascii="Times New Roman" w:hAnsi="Times New Roman" w:hint="default"/>
          <w:sz w:val="18"/>
          <w:szCs w:val="18"/>
          <w:rtl w:val="0"/>
          <w:lang w:val="ru-RU"/>
        </w:rPr>
        <w:t>і більше балів</w:t>
      </w:r>
      <w:r>
        <w:rPr>
          <w:rFonts w:ascii="Times New Roman" w:cs="Times New Roman" w:hAnsi="Times New Roman" w:eastAsia="Times New Roman"/>
          <w:sz w:val="18"/>
          <w:szCs w:val="18"/>
        </w:rPr>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Висока інцидентність післяопераційного ВТЕ і доступність ефективних методів профілактики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роблять тромбопрофілактику невідємною складовою кожного оперативного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Вибір методу тромбопрофілактики залежить від декількох чинників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одного боку – ризику розвитку ВТЕ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ризику кровотечі та інших ускладнень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іншого – можливості застосування різних методів тромбопрофілактики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доступності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вартості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можливості моніторингу антикоагулянтного ефекту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Для проведення тромбопрофілактики можуть застосовуватися як механічні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фармакологічні засоби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Механічні методи служать для запобігання венозному застою в нижніх кінцівках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сприяючи венозному відтоку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тоді як фар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макологічні методи діють на систему згортання крові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Компресійні еластичні панчохи та періодична пневматична компресія </w:t>
      </w:r>
      <w:r>
        <w:rPr>
          <w:rFonts w:ascii="Times New Roman" w:hAnsi="Times New Roman"/>
          <w:sz w:val="20"/>
          <w:szCs w:val="20"/>
          <w:rtl w:val="0"/>
          <w:lang w:val="ru-RU"/>
        </w:rPr>
        <w:t>(</w:t>
      </w:r>
      <w:r>
        <w:rPr>
          <w:rFonts w:ascii="Times New Roman" w:hAnsi="Times New Roman" w:hint="default"/>
          <w:sz w:val="20"/>
          <w:szCs w:val="20"/>
          <w:rtl w:val="0"/>
          <w:lang w:val="ru-RU"/>
        </w:rPr>
        <w:t>ППК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є механічними методами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використовуються для тромбопрофілактики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тоді як антикоагулянти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такі як нефракціонований гепарин </w:t>
      </w:r>
      <w:r>
        <w:rPr>
          <w:rFonts w:ascii="Times New Roman" w:hAnsi="Times New Roman"/>
          <w:sz w:val="20"/>
          <w:szCs w:val="20"/>
          <w:rtl w:val="0"/>
          <w:lang w:val="ru-RU"/>
        </w:rPr>
        <w:t>(</w:t>
      </w:r>
      <w:r>
        <w:rPr>
          <w:rFonts w:ascii="Times New Roman" w:hAnsi="Times New Roman" w:hint="default"/>
          <w:sz w:val="20"/>
          <w:szCs w:val="20"/>
          <w:rtl w:val="0"/>
          <w:lang w:val="ru-RU"/>
        </w:rPr>
        <w:t>НФГ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низькомолекулярний гепарин </w:t>
      </w:r>
      <w:r>
        <w:rPr>
          <w:rFonts w:ascii="Times New Roman" w:hAnsi="Times New Roman"/>
          <w:sz w:val="20"/>
          <w:szCs w:val="20"/>
          <w:rtl w:val="0"/>
          <w:lang w:val="ru-RU"/>
        </w:rPr>
        <w:t>(H</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антагоністи вітаміну 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прямі і непрямі інгібітори фактора Ха або дезагреганти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особливо ацетилсаліцилова кислота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є фармакологічними засобами профілактики тромбоемболізму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Для парентерального застосування </w:t>
      </w:r>
      <w:r>
        <w:rPr>
          <w:rFonts w:ascii="Times New Roman" w:hAnsi="Times New Roman"/>
          <w:sz w:val="20"/>
          <w:szCs w:val="20"/>
          <w:rtl w:val="0"/>
          <w:lang w:val="ru-RU"/>
        </w:rPr>
        <w:t>(</w:t>
      </w:r>
      <w:r>
        <w:rPr>
          <w:rFonts w:ascii="Times New Roman" w:hAnsi="Times New Roman" w:hint="default"/>
          <w:sz w:val="20"/>
          <w:szCs w:val="20"/>
          <w:rtl w:val="0"/>
          <w:lang w:val="ru-RU"/>
        </w:rPr>
        <w:t>підшкірно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Україні зареєстрована ціла низка препаратів</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w:t>
      </w:r>
      <w:r>
        <w:rPr>
          <w:rFonts w:ascii="Times New Roman" w:hAnsi="Times New Roman" w:hint="default"/>
          <w:sz w:val="20"/>
          <w:szCs w:val="20"/>
          <w:rtl w:val="0"/>
          <w:lang w:val="ru-RU"/>
        </w:rPr>
        <w:t xml:space="preserve">НФГ у дозуванні </w:t>
      </w:r>
      <w:r>
        <w:rPr>
          <w:rFonts w:ascii="Times New Roman" w:hAnsi="Times New Roman"/>
          <w:sz w:val="20"/>
          <w:szCs w:val="20"/>
          <w:rtl w:val="0"/>
          <w:lang w:val="ru-RU"/>
        </w:rPr>
        <w:t xml:space="preserve">5000 </w:t>
      </w:r>
      <w:r>
        <w:rPr>
          <w:rFonts w:ascii="Times New Roman" w:hAnsi="Times New Roman" w:hint="default"/>
          <w:sz w:val="20"/>
          <w:szCs w:val="20"/>
          <w:rtl w:val="0"/>
          <w:lang w:val="ru-RU"/>
        </w:rPr>
        <w:t xml:space="preserve">ОД через кожні </w:t>
      </w:r>
      <w:r>
        <w:rPr>
          <w:rFonts w:ascii="Times New Roman" w:hAnsi="Times New Roman"/>
          <w:sz w:val="20"/>
          <w:szCs w:val="20"/>
          <w:rtl w:val="0"/>
          <w:lang w:val="ru-RU"/>
        </w:rPr>
        <w:t>6</w:t>
      </w:r>
      <w:r>
        <w:rPr>
          <w:rFonts w:ascii="Times New Roman" w:hAnsi="Times New Roman" w:hint="default"/>
          <w:sz w:val="20"/>
          <w:szCs w:val="20"/>
          <w:rtl w:val="0"/>
          <w:lang w:val="ru-RU"/>
        </w:rPr>
        <w:t>–</w:t>
      </w:r>
      <w:r>
        <w:rPr>
          <w:rFonts w:ascii="Times New Roman" w:hAnsi="Times New Roman"/>
          <w:sz w:val="20"/>
          <w:szCs w:val="20"/>
          <w:rtl w:val="0"/>
          <w:lang w:val="ru-RU"/>
        </w:rPr>
        <w:t xml:space="preserve">12 </w:t>
      </w:r>
      <w:r>
        <w:rPr>
          <w:rFonts w:ascii="Times New Roman" w:hAnsi="Times New Roman" w:hint="default"/>
          <w:sz w:val="20"/>
          <w:szCs w:val="20"/>
          <w:rtl w:val="0"/>
          <w:lang w:val="ru-RU"/>
        </w:rPr>
        <w:t>год</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w:t>
      </w:r>
      <w:r>
        <w:rPr>
          <w:rFonts w:ascii="Times New Roman" w:hAnsi="Times New Roman" w:hint="default"/>
          <w:sz w:val="20"/>
          <w:szCs w:val="20"/>
          <w:rtl w:val="0"/>
          <w:lang w:val="ru-RU"/>
        </w:rPr>
        <w:t xml:space="preserve">НМГ </w:t>
      </w:r>
      <w:r>
        <w:rPr>
          <w:rFonts w:ascii="Times New Roman" w:hAnsi="Times New Roman"/>
          <w:sz w:val="20"/>
          <w:szCs w:val="20"/>
          <w:rtl w:val="0"/>
          <w:lang w:val="ru-RU"/>
        </w:rPr>
        <w:t>1</w:t>
      </w:r>
      <w:r>
        <w:rPr>
          <w:rFonts w:ascii="Times New Roman" w:hAnsi="Times New Roman" w:hint="default"/>
          <w:sz w:val="20"/>
          <w:szCs w:val="20"/>
          <w:rtl w:val="0"/>
          <w:lang w:val="ru-RU"/>
        </w:rPr>
        <w:t>–</w:t>
      </w:r>
      <w:r>
        <w:rPr>
          <w:rFonts w:ascii="Times New Roman" w:hAnsi="Times New Roman"/>
          <w:sz w:val="20"/>
          <w:szCs w:val="20"/>
          <w:rtl w:val="0"/>
          <w:lang w:val="ru-RU"/>
        </w:rPr>
        <w:t xml:space="preserve">2 </w:t>
      </w:r>
      <w:r>
        <w:rPr>
          <w:rFonts w:ascii="Times New Roman" w:hAnsi="Times New Roman" w:hint="default"/>
          <w:sz w:val="20"/>
          <w:szCs w:val="20"/>
          <w:rtl w:val="0"/>
          <w:lang w:val="ru-RU"/>
        </w:rPr>
        <w:t>рази на добу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дальтепарин – </w:t>
      </w:r>
      <w:r>
        <w:rPr>
          <w:rFonts w:ascii="Times New Roman" w:hAnsi="Times New Roman"/>
          <w:sz w:val="20"/>
          <w:szCs w:val="20"/>
          <w:rtl w:val="0"/>
          <w:lang w:val="ru-RU"/>
        </w:rPr>
        <w:t>2500</w:t>
      </w:r>
      <w:r>
        <w:rPr>
          <w:rFonts w:ascii="Times New Roman" w:hAnsi="Times New Roman" w:hint="default"/>
          <w:sz w:val="20"/>
          <w:szCs w:val="20"/>
          <w:rtl w:val="0"/>
          <w:lang w:val="ru-RU"/>
        </w:rPr>
        <w:t>–</w:t>
      </w:r>
      <w:r>
        <w:rPr>
          <w:rFonts w:ascii="Times New Roman" w:hAnsi="Times New Roman"/>
          <w:sz w:val="20"/>
          <w:szCs w:val="20"/>
          <w:rtl w:val="0"/>
          <w:lang w:val="ru-RU"/>
        </w:rPr>
        <w:t xml:space="preserve">5000 </w:t>
      </w:r>
      <w:r>
        <w:rPr>
          <w:rFonts w:ascii="Times New Roman" w:hAnsi="Times New Roman" w:hint="default"/>
          <w:sz w:val="20"/>
          <w:szCs w:val="20"/>
          <w:rtl w:val="0"/>
          <w:lang w:val="ru-RU"/>
        </w:rPr>
        <w:t>МО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надропарин – у хво</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рих загальнохірургічного профілю – </w:t>
      </w:r>
      <w:r>
        <w:rPr>
          <w:rFonts w:ascii="Times New Roman" w:hAnsi="Times New Roman"/>
          <w:sz w:val="20"/>
          <w:szCs w:val="20"/>
          <w:rtl w:val="0"/>
          <w:lang w:val="ru-RU"/>
        </w:rPr>
        <w:t xml:space="preserve">0,3 </w:t>
      </w:r>
      <w:r>
        <w:rPr>
          <w:rFonts w:ascii="Times New Roman" w:hAnsi="Times New Roman" w:hint="default"/>
          <w:sz w:val="20"/>
          <w:szCs w:val="20"/>
          <w:rtl w:val="0"/>
          <w:lang w:val="ru-RU"/>
        </w:rPr>
        <w:t>мл</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еноксапарин – </w:t>
      </w:r>
      <w:r>
        <w:rPr>
          <w:rFonts w:ascii="Times New Roman" w:hAnsi="Times New Roman"/>
          <w:sz w:val="20"/>
          <w:szCs w:val="20"/>
          <w:rtl w:val="0"/>
          <w:lang w:val="ru-RU"/>
        </w:rPr>
        <w:t>20</w:t>
      </w:r>
      <w:r>
        <w:rPr>
          <w:rFonts w:ascii="Times New Roman" w:hAnsi="Times New Roman" w:hint="default"/>
          <w:sz w:val="20"/>
          <w:szCs w:val="20"/>
          <w:rtl w:val="0"/>
          <w:lang w:val="ru-RU"/>
        </w:rPr>
        <w:t>–</w:t>
      </w:r>
      <w:r>
        <w:rPr>
          <w:rFonts w:ascii="Times New Roman" w:hAnsi="Times New Roman"/>
          <w:sz w:val="20"/>
          <w:szCs w:val="20"/>
          <w:rtl w:val="0"/>
          <w:lang w:val="ru-RU"/>
        </w:rPr>
        <w:t xml:space="preserve">40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беміпарин натрію – </w:t>
      </w:r>
      <w:r>
        <w:rPr>
          <w:rFonts w:ascii="Times New Roman" w:hAnsi="Times New Roman"/>
          <w:sz w:val="20"/>
          <w:szCs w:val="20"/>
          <w:rtl w:val="0"/>
          <w:lang w:val="ru-RU"/>
        </w:rPr>
        <w:t xml:space="preserve">2500 </w:t>
      </w:r>
      <w:r>
        <w:rPr>
          <w:rFonts w:ascii="Times New Roman" w:hAnsi="Times New Roman" w:hint="default"/>
          <w:sz w:val="20"/>
          <w:szCs w:val="20"/>
          <w:rtl w:val="0"/>
          <w:lang w:val="ru-RU"/>
        </w:rPr>
        <w:t xml:space="preserve">– </w:t>
      </w:r>
      <w:r>
        <w:rPr>
          <w:rFonts w:ascii="Times New Roman" w:hAnsi="Times New Roman"/>
          <w:sz w:val="20"/>
          <w:szCs w:val="20"/>
          <w:rtl w:val="0"/>
          <w:lang w:val="de-DE"/>
        </w:rPr>
        <w:t xml:space="preserve">3500 MO, </w:t>
      </w:r>
      <w:r>
        <w:rPr>
          <w:rFonts w:ascii="Times New Roman" w:hAnsi="Times New Roman" w:hint="default"/>
          <w:sz w:val="20"/>
          <w:szCs w:val="20"/>
          <w:rtl w:val="0"/>
          <w:lang w:val="ru-RU"/>
        </w:rPr>
        <w:t xml:space="preserve">а також непрямий інгібітор фактора Ха фондапаринукс – </w:t>
      </w:r>
      <w:r>
        <w:rPr>
          <w:rFonts w:ascii="Times New Roman" w:hAnsi="Times New Roman"/>
          <w:sz w:val="20"/>
          <w:szCs w:val="20"/>
          <w:rtl w:val="0"/>
          <w:lang w:val="ru-RU"/>
        </w:rPr>
        <w:t xml:space="preserve">2,5 </w:t>
      </w:r>
      <w:r>
        <w:rPr>
          <w:rFonts w:ascii="Times New Roman" w:hAnsi="Times New Roman" w:hint="default"/>
          <w:sz w:val="20"/>
          <w:szCs w:val="20"/>
          <w:rtl w:val="0"/>
          <w:lang w:val="ru-RU"/>
        </w:rPr>
        <w:t xml:space="preserve">мг підшкірно </w:t>
      </w:r>
      <w:r>
        <w:rPr>
          <w:rFonts w:ascii="Times New Roman" w:hAnsi="Times New Roman"/>
          <w:sz w:val="20"/>
          <w:szCs w:val="20"/>
          <w:rtl w:val="0"/>
          <w:lang w:val="ru-RU"/>
        </w:rPr>
        <w:t xml:space="preserve">1 </w:t>
      </w:r>
      <w:r>
        <w:rPr>
          <w:rFonts w:ascii="Times New Roman" w:hAnsi="Times New Roman" w:hint="default"/>
          <w:sz w:val="20"/>
          <w:szCs w:val="20"/>
          <w:rtl w:val="0"/>
          <w:lang w:val="ru-RU"/>
        </w:rPr>
        <w:t>раз на добу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Пероральні антикоагулянти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антагоніст вітаміну К</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прямий інгібітор Ха фактору </w:t>
      </w:r>
      <w:r>
        <w:rPr>
          <w:rFonts w:ascii="Times New Roman" w:hAnsi="Times New Roman"/>
          <w:sz w:val="20"/>
          <w:szCs w:val="20"/>
          <w:rtl w:val="0"/>
          <w:lang w:val="ru-RU"/>
        </w:rPr>
        <w:t>-</w:t>
      </w:r>
      <w:r>
        <w:rPr>
          <w:rFonts w:ascii="Times New Roman" w:hAnsi="Times New Roman" w:hint="default"/>
          <w:sz w:val="20"/>
          <w:szCs w:val="20"/>
          <w:rtl w:val="0"/>
          <w:lang w:val="ru-RU"/>
        </w:rPr>
        <w:t>ривароксабан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інгібітор ІІ фактору – дабігартран</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Пацієнти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мають дуже низький ризик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 потребують специфічної терапії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окрім ранньої активізації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тоді як особи із низьким або помірним ризиком повинні отримувати тромбопрофілактику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пацієнтів з низьким ризиком рекомендовано профілактику проводити НФГ або НМГ в середніх профілактичних дозах</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Пацієнтам з помірним ризиком — проводити профілактику НФГ або НМГ у великих профілактичних дозах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тоді як у пацієнтів з високим ризиком — рекомендовано комбінувати фармакологічні методи </w:t>
      </w:r>
      <w:r>
        <w:rPr>
          <w:rFonts w:ascii="Times New Roman" w:hAnsi="Times New Roman"/>
          <w:sz w:val="20"/>
          <w:szCs w:val="20"/>
          <w:rtl w:val="0"/>
          <w:lang w:val="ru-RU"/>
        </w:rPr>
        <w:t>(</w:t>
      </w:r>
      <w:r>
        <w:rPr>
          <w:rFonts w:ascii="Times New Roman" w:hAnsi="Times New Roman" w:hint="default"/>
          <w:sz w:val="20"/>
          <w:szCs w:val="20"/>
          <w:rtl w:val="0"/>
          <w:lang w:val="ru-RU"/>
        </w:rPr>
        <w:t>високі профілактичні дози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механічними методами профілактики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наявності високого ризику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рекомендовано використання тільки механічних методів профілактики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Рекомендовані профілактичні дози нефракціонованого та низькомолекулярного гепарину</w:t>
      </w:r>
      <w:r>
        <w:rPr>
          <w:rFonts w:ascii="Times New Roman" w:hAnsi="Times New Roman"/>
          <w:sz w:val="20"/>
          <w:szCs w:val="20"/>
          <w:rtl w:val="0"/>
          <w:lang w:val="ru-RU"/>
        </w:rPr>
        <w:t>:</w:t>
      </w:r>
    </w:p>
    <w:p>
      <w:pPr>
        <w:pStyle w:val="Body Text"/>
        <w:numPr>
          <w:ilvl w:val="0"/>
          <w:numId w:val="22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Помірні </w:t>
      </w:r>
      <w:r>
        <w:rPr>
          <w:rFonts w:ascii="Times New Roman" w:hAnsi="Times New Roman"/>
          <w:sz w:val="20"/>
          <w:szCs w:val="20"/>
          <w:rtl w:val="0"/>
          <w:lang w:val="ru-RU"/>
        </w:rPr>
        <w:t>(</w:t>
      </w:r>
      <w:r>
        <w:rPr>
          <w:rFonts w:ascii="Times New Roman" w:hAnsi="Times New Roman" w:hint="default"/>
          <w:sz w:val="20"/>
          <w:szCs w:val="20"/>
          <w:rtl w:val="0"/>
          <w:lang w:val="ru-RU"/>
        </w:rPr>
        <w:t>у хворих із середнім ризиком тромботичних ускладнень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нефра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кціонований гепарин </w:t>
      </w:r>
      <w:r>
        <w:rPr>
          <w:rFonts w:ascii="Times New Roman" w:hAnsi="Times New Roman"/>
          <w:sz w:val="20"/>
          <w:szCs w:val="20"/>
          <w:rtl w:val="0"/>
          <w:lang w:val="ru-RU"/>
        </w:rPr>
        <w:t>(</w:t>
      </w:r>
      <w:r>
        <w:rPr>
          <w:rFonts w:ascii="Times New Roman" w:hAnsi="Times New Roman" w:hint="default"/>
          <w:sz w:val="20"/>
          <w:szCs w:val="20"/>
          <w:rtl w:val="0"/>
          <w:lang w:val="ru-RU"/>
        </w:rPr>
        <w:t>НФГ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 по </w:t>
      </w:r>
      <w:r>
        <w:rPr>
          <w:rFonts w:ascii="Times New Roman" w:hAnsi="Times New Roman"/>
          <w:sz w:val="20"/>
          <w:szCs w:val="20"/>
          <w:rtl w:val="0"/>
          <w:lang w:val="ru-RU"/>
        </w:rPr>
        <w:t xml:space="preserve">5 </w:t>
      </w:r>
      <w:r>
        <w:rPr>
          <w:rFonts w:ascii="Times New Roman" w:hAnsi="Times New Roman" w:hint="default"/>
          <w:sz w:val="20"/>
          <w:szCs w:val="20"/>
          <w:rtl w:val="0"/>
          <w:lang w:val="ru-RU"/>
        </w:rPr>
        <w:t>тис</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ОД двічі на день підшкірно під контролем активованого часткового тромбопластинового часу </w:t>
      </w:r>
      <w:r>
        <w:rPr>
          <w:rFonts w:ascii="Times New Roman" w:hAnsi="Times New Roman"/>
          <w:sz w:val="20"/>
          <w:szCs w:val="20"/>
          <w:rtl w:val="0"/>
          <w:lang w:val="ru-RU"/>
        </w:rPr>
        <w:t>(</w:t>
      </w:r>
      <w:r>
        <w:rPr>
          <w:rFonts w:ascii="Times New Roman" w:hAnsi="Times New Roman" w:hint="default"/>
          <w:sz w:val="20"/>
          <w:szCs w:val="20"/>
          <w:rtl w:val="0"/>
          <w:lang w:val="ru-RU"/>
        </w:rPr>
        <w:t>АЧТЧ</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кількості тромбоцитів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низькомолекулярний гепарин </w:t>
      </w:r>
      <w:r>
        <w:rPr>
          <w:rFonts w:ascii="Times New Roman" w:hAnsi="Times New Roman"/>
          <w:sz w:val="20"/>
          <w:szCs w:val="20"/>
          <w:rtl w:val="0"/>
          <w:lang w:val="ru-RU"/>
        </w:rPr>
        <w:t>(</w:t>
      </w:r>
      <w:r>
        <w:rPr>
          <w:rFonts w:ascii="Times New Roman" w:hAnsi="Times New Roman" w:hint="default"/>
          <w:sz w:val="20"/>
          <w:szCs w:val="20"/>
          <w:rtl w:val="0"/>
          <w:lang w:val="ru-RU"/>
        </w:rPr>
        <w:t>НМГ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 менше </w:t>
      </w:r>
      <w:r>
        <w:rPr>
          <w:rFonts w:ascii="Times New Roman" w:hAnsi="Times New Roman"/>
          <w:sz w:val="20"/>
          <w:szCs w:val="20"/>
          <w:rtl w:val="0"/>
          <w:lang w:val="ru-RU"/>
        </w:rPr>
        <w:t xml:space="preserve">3400 </w:t>
      </w:r>
      <w:r>
        <w:rPr>
          <w:rFonts w:ascii="Times New Roman" w:hAnsi="Times New Roman" w:hint="default"/>
          <w:sz w:val="20"/>
          <w:szCs w:val="20"/>
          <w:rtl w:val="0"/>
          <w:lang w:val="ru-RU"/>
        </w:rPr>
        <w:t xml:space="preserve">ОД </w:t>
      </w:r>
      <w:r>
        <w:rPr>
          <w:rFonts w:ascii="Times New Roman" w:hAnsi="Times New Roman"/>
          <w:sz w:val="20"/>
          <w:szCs w:val="20"/>
          <w:rtl w:val="0"/>
          <w:lang w:val="ru-RU"/>
        </w:rPr>
        <w:t>(</w:t>
      </w:r>
      <w:r>
        <w:rPr>
          <w:rFonts w:ascii="Times New Roman" w:hAnsi="Times New Roman" w:hint="default"/>
          <w:sz w:val="20"/>
          <w:szCs w:val="20"/>
          <w:rtl w:val="0"/>
          <w:lang w:val="ru-RU"/>
        </w:rPr>
        <w:t>енокса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парин — </w:t>
      </w:r>
      <w:r>
        <w:rPr>
          <w:rFonts w:ascii="Times New Roman" w:hAnsi="Times New Roman"/>
          <w:sz w:val="20"/>
          <w:szCs w:val="20"/>
          <w:rtl w:val="0"/>
          <w:lang w:val="ru-RU"/>
        </w:rPr>
        <w:t xml:space="preserve">20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надропарин — </w:t>
      </w:r>
      <w:r>
        <w:rPr>
          <w:rFonts w:ascii="Times New Roman" w:hAnsi="Times New Roman"/>
          <w:sz w:val="20"/>
          <w:szCs w:val="20"/>
          <w:rtl w:val="0"/>
          <w:lang w:val="ru-RU"/>
        </w:rPr>
        <w:t xml:space="preserve">0,3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далтепарин — </w:t>
      </w:r>
      <w:r>
        <w:rPr>
          <w:rFonts w:ascii="Times New Roman" w:hAnsi="Times New Roman"/>
          <w:sz w:val="20"/>
          <w:szCs w:val="20"/>
          <w:rtl w:val="0"/>
          <w:lang w:val="ru-RU"/>
        </w:rPr>
        <w:t xml:space="preserve">2 500 </w:t>
      </w:r>
      <w:r>
        <w:rPr>
          <w:rFonts w:ascii="Times New Roman" w:hAnsi="Times New Roman" w:hint="default"/>
          <w:sz w:val="20"/>
          <w:szCs w:val="20"/>
          <w:rtl w:val="0"/>
          <w:lang w:val="ru-RU"/>
        </w:rPr>
        <w:t xml:space="preserve">ОД </w:t>
      </w:r>
      <w:r>
        <w:rPr>
          <w:rFonts w:ascii="Times New Roman" w:hAnsi="Times New Roman"/>
          <w:sz w:val="20"/>
          <w:szCs w:val="20"/>
          <w:rtl w:val="0"/>
          <w:lang w:val="ru-RU"/>
        </w:rPr>
        <w:t xml:space="preserve">1 </w:t>
      </w:r>
      <w:r>
        <w:rPr>
          <w:rFonts w:ascii="Times New Roman" w:hAnsi="Times New Roman" w:hint="default"/>
          <w:sz w:val="20"/>
          <w:szCs w:val="20"/>
          <w:rtl w:val="0"/>
          <w:lang w:val="ru-RU"/>
        </w:rPr>
        <w:t>раз на добу підшкірно</w:t>
      </w:r>
      <w:r>
        <w:rPr>
          <w:rFonts w:ascii="Times New Roman" w:hAnsi="Times New Roman"/>
          <w:sz w:val="20"/>
          <w:szCs w:val="20"/>
          <w:rtl w:val="0"/>
          <w:lang w:val="ru-RU"/>
        </w:rPr>
        <w:t>).</w:t>
      </w:r>
    </w:p>
    <w:p>
      <w:pPr>
        <w:pStyle w:val="Body Text"/>
        <w:numPr>
          <w:ilvl w:val="0"/>
          <w:numId w:val="22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Високі </w:t>
      </w:r>
      <w:r>
        <w:rPr>
          <w:rFonts w:ascii="Times New Roman" w:hAnsi="Times New Roman"/>
          <w:sz w:val="20"/>
          <w:szCs w:val="20"/>
          <w:rtl w:val="0"/>
          <w:lang w:val="ru-RU"/>
        </w:rPr>
        <w:t>(</w:t>
      </w:r>
      <w:r>
        <w:rPr>
          <w:rFonts w:ascii="Times New Roman" w:hAnsi="Times New Roman" w:hint="default"/>
          <w:sz w:val="20"/>
          <w:szCs w:val="20"/>
          <w:rtl w:val="0"/>
          <w:lang w:val="ru-RU"/>
        </w:rPr>
        <w:t>у хворих із високим ризиком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НФГ — по </w:t>
      </w:r>
      <w:r>
        <w:rPr>
          <w:rFonts w:ascii="Times New Roman" w:hAnsi="Times New Roman"/>
          <w:sz w:val="20"/>
          <w:szCs w:val="20"/>
          <w:rtl w:val="0"/>
          <w:lang w:val="ru-RU"/>
        </w:rPr>
        <w:t xml:space="preserve">5 </w:t>
      </w:r>
      <w:r>
        <w:rPr>
          <w:rFonts w:ascii="Times New Roman" w:hAnsi="Times New Roman" w:hint="default"/>
          <w:sz w:val="20"/>
          <w:szCs w:val="20"/>
          <w:rtl w:val="0"/>
          <w:lang w:val="ru-RU"/>
        </w:rPr>
        <w:t>тис</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 тричі на добу підшкірно під контролем АЧТЧ та кількості тромбоцитів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НМГ — більше </w:t>
      </w:r>
      <w:r>
        <w:rPr>
          <w:rFonts w:ascii="Times New Roman" w:hAnsi="Times New Roman"/>
          <w:sz w:val="20"/>
          <w:szCs w:val="20"/>
          <w:rtl w:val="0"/>
          <w:lang w:val="ru-RU"/>
        </w:rPr>
        <w:t xml:space="preserve">3 400 </w:t>
      </w:r>
      <w:r>
        <w:rPr>
          <w:rFonts w:ascii="Times New Roman" w:hAnsi="Times New Roman" w:hint="default"/>
          <w:sz w:val="20"/>
          <w:szCs w:val="20"/>
          <w:rtl w:val="0"/>
          <w:lang w:val="ru-RU"/>
        </w:rPr>
        <w:t xml:space="preserve">ОД </w:t>
      </w:r>
      <w:r>
        <w:rPr>
          <w:rFonts w:ascii="Times New Roman" w:hAnsi="Times New Roman"/>
          <w:sz w:val="20"/>
          <w:szCs w:val="20"/>
          <w:rtl w:val="0"/>
          <w:lang w:val="ru-RU"/>
        </w:rPr>
        <w:t>(</w:t>
      </w:r>
      <w:r>
        <w:rPr>
          <w:rFonts w:ascii="Times New Roman" w:hAnsi="Times New Roman" w:hint="default"/>
          <w:sz w:val="20"/>
          <w:szCs w:val="20"/>
          <w:rtl w:val="0"/>
          <w:lang w:val="ru-RU"/>
        </w:rPr>
        <w:t xml:space="preserve">еноксапарин — </w:t>
      </w:r>
      <w:r>
        <w:rPr>
          <w:rFonts w:ascii="Times New Roman" w:hAnsi="Times New Roman"/>
          <w:sz w:val="20"/>
          <w:szCs w:val="20"/>
          <w:rtl w:val="0"/>
          <w:lang w:val="ru-RU"/>
        </w:rPr>
        <w:t xml:space="preserve">40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надропарин — </w:t>
      </w:r>
      <w:r>
        <w:rPr>
          <w:rFonts w:ascii="Times New Roman" w:hAnsi="Times New Roman"/>
          <w:sz w:val="20"/>
          <w:szCs w:val="20"/>
          <w:rtl w:val="0"/>
          <w:lang w:val="ru-RU"/>
        </w:rPr>
        <w:t xml:space="preserve">0,4 </w:t>
      </w:r>
      <w:r>
        <w:rPr>
          <w:rFonts w:ascii="Times New Roman" w:hAnsi="Times New Roman" w:hint="default"/>
          <w:sz w:val="20"/>
          <w:szCs w:val="20"/>
          <w:rtl w:val="0"/>
          <w:lang w:val="ru-RU"/>
        </w:rPr>
        <w:t>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далтепарин — </w:t>
      </w:r>
      <w:r>
        <w:rPr>
          <w:rFonts w:ascii="Times New Roman" w:hAnsi="Times New Roman"/>
          <w:sz w:val="20"/>
          <w:szCs w:val="20"/>
          <w:rtl w:val="0"/>
          <w:lang w:val="ru-RU"/>
        </w:rPr>
        <w:t xml:space="preserve">3500 </w:t>
      </w:r>
      <w:r>
        <w:rPr>
          <w:rFonts w:ascii="Times New Roman" w:hAnsi="Times New Roman" w:hint="default"/>
          <w:sz w:val="20"/>
          <w:szCs w:val="20"/>
          <w:rtl w:val="0"/>
          <w:lang w:val="ru-RU"/>
        </w:rPr>
        <w:t xml:space="preserve">ОД </w:t>
      </w:r>
      <w:r>
        <w:rPr>
          <w:rFonts w:ascii="Times New Roman" w:hAnsi="Times New Roman"/>
          <w:sz w:val="20"/>
          <w:szCs w:val="20"/>
          <w:rtl w:val="0"/>
          <w:lang w:val="ru-RU"/>
        </w:rPr>
        <w:t>1</w:t>
      </w:r>
      <w:r>
        <w:rPr>
          <w:rFonts w:ascii="Times New Roman" w:hAnsi="Times New Roman" w:hint="default"/>
          <w:sz w:val="20"/>
          <w:szCs w:val="20"/>
          <w:rtl w:val="0"/>
          <w:lang w:val="ru-RU"/>
        </w:rPr>
        <w:t>–</w:t>
      </w:r>
      <w:r>
        <w:rPr>
          <w:rFonts w:ascii="Times New Roman" w:hAnsi="Times New Roman"/>
          <w:sz w:val="20"/>
          <w:szCs w:val="20"/>
          <w:rtl w:val="0"/>
          <w:lang w:val="ru-RU"/>
        </w:rPr>
        <w:t xml:space="preserve">2 </w:t>
      </w:r>
      <w:r>
        <w:rPr>
          <w:rFonts w:ascii="Times New Roman" w:hAnsi="Times New Roman" w:hint="default"/>
          <w:sz w:val="20"/>
          <w:szCs w:val="20"/>
          <w:rtl w:val="0"/>
          <w:lang w:val="ru-RU"/>
        </w:rPr>
        <w:t>рази на добу підшкірно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 контролем кількості тромбоцитів</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Регламентуючим документом для профілактики венозного тромбоемболізму є клінічні рекомендації </w:t>
      </w:r>
      <w:r>
        <w:rPr>
          <w:rFonts w:ascii="Times New Roman" w:hAnsi="Times New Roman"/>
          <w:sz w:val="20"/>
          <w:szCs w:val="20"/>
          <w:rtl w:val="0"/>
          <w:lang w:val="en-US"/>
        </w:rPr>
        <w:t>American</w:t>
      </w:r>
      <w:r>
        <w:rPr>
          <w:rFonts w:ascii="Times New Roman" w:hAnsi="Times New Roman"/>
          <w:sz w:val="20"/>
          <w:szCs w:val="20"/>
          <w:rtl w:val="0"/>
          <w:lang w:val="ru-RU"/>
        </w:rPr>
        <w:t xml:space="preserve"> </w:t>
      </w:r>
      <w:r>
        <w:rPr>
          <w:rFonts w:ascii="Times New Roman" w:hAnsi="Times New Roman"/>
          <w:sz w:val="20"/>
          <w:szCs w:val="20"/>
          <w:rtl w:val="0"/>
          <w:lang w:val="en-US"/>
        </w:rPr>
        <w:t>College</w:t>
      </w:r>
      <w:r>
        <w:rPr>
          <w:rFonts w:ascii="Times New Roman" w:hAnsi="Times New Roman"/>
          <w:sz w:val="20"/>
          <w:szCs w:val="20"/>
          <w:rtl w:val="0"/>
          <w:lang w:val="ru-RU"/>
        </w:rPr>
        <w:t xml:space="preserve"> </w:t>
      </w:r>
      <w:r>
        <w:rPr>
          <w:rFonts w:ascii="Times New Roman" w:hAnsi="Times New Roman"/>
          <w:sz w:val="20"/>
          <w:szCs w:val="20"/>
          <w:rtl w:val="0"/>
          <w:lang w:val="en-US"/>
        </w:rPr>
        <w:t>of</w:t>
      </w:r>
      <w:r>
        <w:rPr>
          <w:rFonts w:ascii="Times New Roman" w:hAnsi="Times New Roman"/>
          <w:sz w:val="20"/>
          <w:szCs w:val="20"/>
          <w:rtl w:val="0"/>
          <w:lang w:val="ru-RU"/>
        </w:rPr>
        <w:t xml:space="preserve"> </w:t>
      </w:r>
      <w:r>
        <w:rPr>
          <w:rFonts w:ascii="Times New Roman" w:hAnsi="Times New Roman"/>
          <w:sz w:val="20"/>
          <w:szCs w:val="20"/>
          <w:rtl w:val="0"/>
          <w:lang w:val="en-US"/>
        </w:rPr>
        <w:t>Chest</w:t>
      </w:r>
      <w:r>
        <w:rPr>
          <w:rFonts w:ascii="Times New Roman" w:hAnsi="Times New Roman"/>
          <w:sz w:val="20"/>
          <w:szCs w:val="20"/>
          <w:rtl w:val="0"/>
          <w:lang w:val="ru-RU"/>
        </w:rPr>
        <w:t xml:space="preserve"> </w:t>
      </w:r>
      <w:r>
        <w:rPr>
          <w:rFonts w:ascii="Times New Roman" w:hAnsi="Times New Roman"/>
          <w:sz w:val="20"/>
          <w:szCs w:val="20"/>
          <w:rtl w:val="0"/>
          <w:lang w:val="en-US"/>
        </w:rPr>
        <w:t>Physicians</w:t>
      </w:r>
      <w:r>
        <w:rPr>
          <w:rFonts w:ascii="Times New Roman" w:hAnsi="Times New Roman"/>
          <w:sz w:val="20"/>
          <w:szCs w:val="20"/>
          <w:rtl w:val="0"/>
          <w:lang w:val="ru-RU"/>
        </w:rPr>
        <w:t xml:space="preserve"> </w:t>
      </w:r>
      <w:r>
        <w:rPr>
          <w:rFonts w:ascii="Times New Roman" w:hAnsi="Times New Roman"/>
          <w:sz w:val="20"/>
          <w:szCs w:val="20"/>
          <w:rtl w:val="0"/>
          <w:lang w:val="en-US"/>
        </w:rPr>
        <w:t>Evidenced</w:t>
      </w:r>
      <w:r>
        <w:rPr>
          <w:rFonts w:ascii="Times New Roman" w:hAnsi="Times New Roman"/>
          <w:sz w:val="20"/>
          <w:szCs w:val="20"/>
          <w:rtl w:val="0"/>
          <w:lang w:val="ru-RU"/>
        </w:rPr>
        <w:t xml:space="preserve">- </w:t>
      </w:r>
      <w:r>
        <w:rPr>
          <w:rFonts w:ascii="Times New Roman" w:hAnsi="Times New Roman"/>
          <w:sz w:val="20"/>
          <w:szCs w:val="20"/>
          <w:rtl w:val="0"/>
          <w:lang w:val="en-US"/>
        </w:rPr>
        <w:t>Based</w:t>
      </w:r>
      <w:r>
        <w:rPr>
          <w:rFonts w:ascii="Times New Roman" w:hAnsi="Times New Roman"/>
          <w:sz w:val="20"/>
          <w:szCs w:val="20"/>
          <w:rtl w:val="0"/>
          <w:lang w:val="ru-RU"/>
        </w:rPr>
        <w:t xml:space="preserve"> </w:t>
      </w:r>
      <w:r>
        <w:rPr>
          <w:rFonts w:ascii="Times New Roman" w:hAnsi="Times New Roman"/>
          <w:sz w:val="20"/>
          <w:szCs w:val="20"/>
          <w:rtl w:val="0"/>
          <w:lang w:val="en-US"/>
        </w:rPr>
        <w:t>Clinical</w:t>
      </w:r>
      <w:r>
        <w:rPr>
          <w:rFonts w:ascii="Times New Roman" w:hAnsi="Times New Roman"/>
          <w:sz w:val="20"/>
          <w:szCs w:val="20"/>
          <w:rtl w:val="0"/>
          <w:lang w:val="ru-RU"/>
        </w:rPr>
        <w:t xml:space="preserve"> </w:t>
      </w:r>
      <w:r>
        <w:rPr>
          <w:rFonts w:ascii="Times New Roman" w:hAnsi="Times New Roman"/>
          <w:sz w:val="20"/>
          <w:szCs w:val="20"/>
          <w:rtl w:val="0"/>
          <w:lang w:val="en-US"/>
        </w:rPr>
        <w:t>Practice</w:t>
      </w:r>
      <w:r>
        <w:rPr>
          <w:rFonts w:ascii="Times New Roman" w:hAnsi="Times New Roman"/>
          <w:sz w:val="20"/>
          <w:szCs w:val="20"/>
          <w:rtl w:val="0"/>
          <w:lang w:val="ru-RU"/>
        </w:rPr>
        <w:t xml:space="preserve"> </w:t>
      </w:r>
      <w:r>
        <w:rPr>
          <w:rFonts w:ascii="Times New Roman" w:hAnsi="Times New Roman"/>
          <w:sz w:val="20"/>
          <w:szCs w:val="20"/>
          <w:rtl w:val="0"/>
          <w:lang w:val="en-US"/>
        </w:rPr>
        <w:t>Guidelines</w:t>
      </w:r>
      <w:r>
        <w:rPr>
          <w:rFonts w:ascii="Times New Roman" w:hAnsi="Times New Roman"/>
          <w:sz w:val="20"/>
          <w:szCs w:val="20"/>
          <w:rtl w:val="0"/>
          <w:lang w:val="ru-RU"/>
        </w:rPr>
        <w:t xml:space="preserve"> (</w:t>
      </w:r>
      <w:r>
        <w:rPr>
          <w:rFonts w:ascii="Times New Roman" w:hAnsi="Times New Roman"/>
          <w:sz w:val="20"/>
          <w:szCs w:val="20"/>
          <w:rtl w:val="0"/>
          <w:lang w:val="en-US"/>
        </w:rPr>
        <w:t>ACCP</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згідно яких рекомендовані наступні принципи тромбопрофілактики пацієнтам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яким проводять загальну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абдомінальну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урологічну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гінекологічну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баріатричну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судинну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пластичну або реконструктивну хірургічну операцію</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1. </w:t>
      </w:r>
      <w:r>
        <w:rPr>
          <w:rFonts w:ascii="Times New Roman" w:hAnsi="Times New Roman" w:hint="default"/>
          <w:sz w:val="20"/>
          <w:szCs w:val="20"/>
          <w:rtl w:val="0"/>
          <w:lang w:val="ru-RU"/>
        </w:rPr>
        <w:t>Для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мають дуже низький ризик ВТЕ </w:t>
      </w:r>
      <w:r>
        <w:rPr>
          <w:rFonts w:ascii="Times New Roman" w:hAnsi="Times New Roman"/>
          <w:sz w:val="20"/>
          <w:szCs w:val="20"/>
          <w:rtl w:val="0"/>
          <w:lang w:val="ru-RU"/>
        </w:rPr>
        <w:t>(</w:t>
      </w:r>
      <w:r>
        <w:rPr>
          <w:rFonts w:ascii="Times New Roman" w:hAnsi="Times New Roman" w:hint="default"/>
          <w:sz w:val="20"/>
          <w:szCs w:val="20"/>
          <w:rtl w:val="0"/>
          <w:lang w:val="ru-RU"/>
        </w:rPr>
        <w:t xml:space="preserve">оцінка Капріні </w:t>
      </w:r>
      <w:r>
        <w:rPr>
          <w:rFonts w:ascii="Times New Roman" w:hAnsi="Times New Roman"/>
          <w:sz w:val="20"/>
          <w:szCs w:val="20"/>
          <w:rtl w:val="0"/>
          <w:lang w:val="ru-RU"/>
        </w:rPr>
        <w:t xml:space="preserve">0),  </w:t>
      </w:r>
      <w:r>
        <w:rPr>
          <w:rFonts w:ascii="Times New Roman" w:hAnsi="Times New Roman" w:hint="default"/>
          <w:sz w:val="20"/>
          <w:szCs w:val="20"/>
          <w:rtl w:val="0"/>
          <w:lang w:val="ru-RU"/>
        </w:rPr>
        <w:t xml:space="preserve">рекомендують відсутність специфічних фармакологічних </w:t>
      </w:r>
      <w:r>
        <w:rPr>
          <w:rFonts w:ascii="Times New Roman" w:hAnsi="Times New Roman"/>
          <w:sz w:val="20"/>
          <w:szCs w:val="20"/>
          <w:rtl w:val="0"/>
          <w:lang w:val="ru-RU"/>
        </w:rPr>
        <w:t>(1</w:t>
      </w:r>
      <w:r>
        <w:rPr>
          <w:rFonts w:ascii="Times New Roman" w:hAnsi="Times New Roman" w:hint="default"/>
          <w:sz w:val="20"/>
          <w:szCs w:val="20"/>
          <w:rtl w:val="0"/>
          <w:lang w:val="ru-RU"/>
        </w:rPr>
        <w:t>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або механічних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методів профілактику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крім ранньої активації хворого</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2. </w:t>
      </w:r>
      <w:r>
        <w:rPr>
          <w:rFonts w:ascii="Times New Roman" w:hAnsi="Times New Roman" w:hint="default"/>
          <w:sz w:val="20"/>
          <w:szCs w:val="20"/>
          <w:rtl w:val="0"/>
          <w:lang w:val="ru-RU"/>
        </w:rPr>
        <w:t>Для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мають низький ризик ВТЕ </w:t>
      </w:r>
      <w:r>
        <w:rPr>
          <w:rFonts w:ascii="Times New Roman" w:hAnsi="Times New Roman"/>
          <w:sz w:val="20"/>
          <w:szCs w:val="20"/>
          <w:rtl w:val="0"/>
          <w:lang w:val="ru-RU"/>
        </w:rPr>
        <w:t>(</w:t>
      </w:r>
      <w:r>
        <w:rPr>
          <w:rFonts w:ascii="Times New Roman" w:hAnsi="Times New Roman" w:hint="default"/>
          <w:sz w:val="20"/>
          <w:szCs w:val="20"/>
          <w:rtl w:val="0"/>
          <w:lang w:val="ru-RU"/>
        </w:rPr>
        <w:t xml:space="preserve">оцінка Капріні </w:t>
      </w:r>
      <w:r>
        <w:rPr>
          <w:rFonts w:ascii="Times New Roman" w:hAnsi="Times New Roman"/>
          <w:sz w:val="20"/>
          <w:szCs w:val="20"/>
          <w:rtl w:val="0"/>
          <w:lang w:val="ru-RU"/>
        </w:rPr>
        <w:t xml:space="preserve">1-2),  </w:t>
      </w:r>
      <w:r>
        <w:rPr>
          <w:rFonts w:ascii="Times New Roman" w:hAnsi="Times New Roman" w:hint="default"/>
          <w:sz w:val="20"/>
          <w:szCs w:val="20"/>
          <w:rtl w:val="0"/>
          <w:lang w:val="ru-RU"/>
        </w:rPr>
        <w:t>про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понується механічна профілактика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бажано з періодичною пневматичною ком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пресією </w:t>
      </w:r>
      <w:r>
        <w:rPr>
          <w:rFonts w:ascii="Times New Roman" w:hAnsi="Times New Roman"/>
          <w:sz w:val="20"/>
          <w:szCs w:val="20"/>
          <w:rtl w:val="0"/>
          <w:lang w:val="ru-RU"/>
        </w:rPr>
        <w:t>(</w:t>
      </w:r>
      <w:r>
        <w:rPr>
          <w:rFonts w:ascii="Times New Roman" w:hAnsi="Times New Roman" w:hint="default"/>
          <w:sz w:val="20"/>
          <w:szCs w:val="20"/>
          <w:rtl w:val="0"/>
          <w:lang w:val="ru-RU"/>
        </w:rPr>
        <w:t>ППК</w:t>
      </w:r>
      <w:r>
        <w:rPr>
          <w:rFonts w:ascii="Times New Roman" w:hAnsi="Times New Roman"/>
          <w:sz w:val="20"/>
          <w:szCs w:val="20"/>
          <w:rtl w:val="0"/>
          <w:lang w:val="ru-RU"/>
        </w:rPr>
        <w:t>) (2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3. </w:t>
      </w:r>
      <w:r>
        <w:rPr>
          <w:rFonts w:ascii="Times New Roman" w:hAnsi="Times New Roman" w:hint="default"/>
          <w:sz w:val="20"/>
          <w:szCs w:val="20"/>
          <w:rtl w:val="0"/>
          <w:lang w:val="ru-RU"/>
        </w:rPr>
        <w:t>Для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які мають помірний ризик ВТЕ </w:t>
      </w:r>
      <w:r>
        <w:rPr>
          <w:rFonts w:ascii="Times New Roman" w:hAnsi="Times New Roman"/>
          <w:sz w:val="20"/>
          <w:szCs w:val="20"/>
          <w:rtl w:val="0"/>
          <w:lang w:val="ru-RU"/>
        </w:rPr>
        <w:t>(</w:t>
      </w:r>
      <w:r>
        <w:rPr>
          <w:rFonts w:ascii="Times New Roman" w:hAnsi="Times New Roman" w:hint="default"/>
          <w:sz w:val="20"/>
          <w:szCs w:val="20"/>
          <w:rtl w:val="0"/>
          <w:lang w:val="ru-RU"/>
        </w:rPr>
        <w:t xml:space="preserve">оцінка Капріні </w:t>
      </w:r>
      <w:r>
        <w:rPr>
          <w:rFonts w:ascii="Times New Roman" w:hAnsi="Times New Roman"/>
          <w:sz w:val="20"/>
          <w:szCs w:val="20"/>
          <w:rtl w:val="0"/>
          <w:lang w:val="ru-RU"/>
        </w:rPr>
        <w:t xml:space="preserve">3-4), </w:t>
      </w:r>
      <w:r>
        <w:rPr>
          <w:rFonts w:ascii="Times New Roman" w:hAnsi="Times New Roman" w:hint="default"/>
          <w:sz w:val="20"/>
          <w:szCs w:val="20"/>
          <w:rtl w:val="0"/>
          <w:lang w:val="ru-RU"/>
        </w:rPr>
        <w:t>які не мають високого ризику розвитку клінічно значимої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пропонується НМГ </w:t>
      </w:r>
      <w:r>
        <w:rPr>
          <w:rFonts w:ascii="Times New Roman" w:hAnsi="Times New Roman"/>
          <w:sz w:val="20"/>
          <w:szCs w:val="20"/>
          <w:rtl w:val="0"/>
          <w:lang w:val="ru-RU"/>
        </w:rPr>
        <w:t>(2</w:t>
      </w:r>
      <w:r>
        <w:rPr>
          <w:rFonts w:ascii="Times New Roman" w:hAnsi="Times New Roman" w:hint="default"/>
          <w:sz w:val="20"/>
          <w:szCs w:val="20"/>
          <w:rtl w:val="0"/>
          <w:lang w:val="ru-RU"/>
        </w:rPr>
        <w:t>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НФГ </w:t>
      </w:r>
      <w:r>
        <w:rPr>
          <w:rFonts w:ascii="Times New Roman" w:hAnsi="Times New Roman"/>
          <w:sz w:val="20"/>
          <w:szCs w:val="20"/>
          <w:rtl w:val="0"/>
          <w:lang w:val="ru-RU"/>
        </w:rPr>
        <w:t>(2</w:t>
      </w:r>
      <w:r>
        <w:rPr>
          <w:rFonts w:ascii="Times New Roman" w:hAnsi="Times New Roman" w:hint="default"/>
          <w:sz w:val="20"/>
          <w:szCs w:val="20"/>
          <w:rtl w:val="0"/>
          <w:lang w:val="ru-RU"/>
        </w:rPr>
        <w:t>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механічна профілактика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переважно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 ППК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4. </w:t>
      </w:r>
      <w:r>
        <w:rPr>
          <w:rFonts w:ascii="Times New Roman" w:hAnsi="Times New Roman" w:hint="default"/>
          <w:sz w:val="20"/>
          <w:szCs w:val="20"/>
          <w:rtl w:val="0"/>
          <w:lang w:val="ru-RU"/>
        </w:rPr>
        <w:t xml:space="preserve">Для пацієнтів з помірним ризиком ВТЕ </w:t>
      </w:r>
      <w:r>
        <w:rPr>
          <w:rFonts w:ascii="Times New Roman" w:hAnsi="Times New Roman"/>
          <w:sz w:val="20"/>
          <w:szCs w:val="20"/>
          <w:rtl w:val="0"/>
          <w:lang w:val="ru-RU"/>
        </w:rPr>
        <w:t>(</w:t>
      </w:r>
      <w:r>
        <w:rPr>
          <w:rFonts w:ascii="Times New Roman" w:hAnsi="Times New Roman" w:hint="default"/>
          <w:sz w:val="20"/>
          <w:szCs w:val="20"/>
          <w:rtl w:val="0"/>
          <w:lang w:val="ru-RU"/>
        </w:rPr>
        <w:t>оцінка Капріні</w:t>
      </w:r>
      <w:r>
        <w:rPr>
          <w:rFonts w:ascii="Times New Roman" w:hAnsi="Times New Roman"/>
          <w:sz w:val="20"/>
          <w:szCs w:val="20"/>
          <w:rtl w:val="0"/>
          <w:lang w:val="ru-RU"/>
        </w:rPr>
        <w:t xml:space="preserve">, 3-4), </w:t>
      </w:r>
      <w:r>
        <w:rPr>
          <w:rFonts w:ascii="Times New Roman" w:hAnsi="Times New Roman" w:hint="default"/>
          <w:sz w:val="20"/>
          <w:szCs w:val="20"/>
          <w:rtl w:val="0"/>
          <w:lang w:val="ru-RU"/>
        </w:rPr>
        <w:t>які мають високий ризик розвитку клінічно значимої кровотечі або тих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кого наслідки кровотечі – можуть бути особливо тяжкими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пропонується механічна профіла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бажано з ППК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5. </w:t>
      </w:r>
      <w:r>
        <w:rPr>
          <w:rFonts w:ascii="Times New Roman" w:hAnsi="Times New Roman" w:hint="default"/>
          <w:sz w:val="20"/>
          <w:szCs w:val="20"/>
          <w:rtl w:val="0"/>
          <w:lang w:val="ru-RU"/>
        </w:rPr>
        <w:t xml:space="preserve">Для пацієнтів з високим ризиком ВТЕ </w:t>
      </w:r>
      <w:r>
        <w:rPr>
          <w:rFonts w:ascii="Times New Roman" w:hAnsi="Times New Roman"/>
          <w:sz w:val="20"/>
          <w:szCs w:val="20"/>
          <w:rtl w:val="0"/>
          <w:lang w:val="ru-RU"/>
        </w:rPr>
        <w:t>(</w:t>
      </w:r>
      <w:r>
        <w:rPr>
          <w:rFonts w:ascii="Times New Roman" w:hAnsi="Times New Roman" w:hint="default"/>
          <w:sz w:val="20"/>
          <w:szCs w:val="20"/>
          <w:rtl w:val="0"/>
          <w:lang w:val="ru-RU"/>
        </w:rPr>
        <w:t xml:space="preserve">оцінка Капріні </w:t>
      </w:r>
      <w:r>
        <w:rPr>
          <w:rFonts w:ascii="Times New Roman" w:hAnsi="Times New Roman"/>
          <w:sz w:val="20"/>
          <w:szCs w:val="20"/>
          <w:rtl w:val="0"/>
          <w:lang w:val="ru-RU"/>
        </w:rPr>
        <w:t xml:space="preserve">5 </w:t>
      </w:r>
      <w:r>
        <w:rPr>
          <w:rFonts w:ascii="Times New Roman" w:hAnsi="Times New Roman" w:hint="default"/>
          <w:sz w:val="20"/>
          <w:szCs w:val="20"/>
          <w:rtl w:val="0"/>
          <w:lang w:val="ru-RU"/>
        </w:rPr>
        <w:t>і більше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не мають високого ризику розвитку клінічно значимої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рекомендується фармакологічна профілактика НМГ </w:t>
      </w:r>
      <w:r>
        <w:rPr>
          <w:rFonts w:ascii="Times New Roman" w:hAnsi="Times New Roman"/>
          <w:sz w:val="20"/>
          <w:szCs w:val="20"/>
          <w:rtl w:val="0"/>
          <w:lang w:val="ru-RU"/>
        </w:rPr>
        <w:t>(1</w:t>
      </w:r>
      <w:r>
        <w:rPr>
          <w:rFonts w:ascii="Times New Roman" w:hAnsi="Times New Roman" w:hint="default"/>
          <w:sz w:val="20"/>
          <w:szCs w:val="20"/>
          <w:rtl w:val="0"/>
          <w:lang w:val="ru-RU"/>
        </w:rPr>
        <w:t>Б</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або НФГ </w:t>
      </w:r>
      <w:r>
        <w:rPr>
          <w:rFonts w:ascii="Times New Roman" w:hAnsi="Times New Roman"/>
          <w:sz w:val="20"/>
          <w:szCs w:val="20"/>
          <w:rtl w:val="0"/>
          <w:lang w:val="ru-RU"/>
        </w:rPr>
        <w:t>(1</w:t>
      </w:r>
      <w:r>
        <w:rPr>
          <w:rFonts w:ascii="Times New Roman" w:hAnsi="Times New Roman" w:hint="default"/>
          <w:sz w:val="20"/>
          <w:szCs w:val="20"/>
          <w:rtl w:val="0"/>
          <w:lang w:val="ru-RU"/>
        </w:rPr>
        <w:t>Б</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механічна профілактика з еластичними панчохами або ППК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6. </w:t>
      </w:r>
      <w:r>
        <w:rPr>
          <w:rFonts w:ascii="Times New Roman" w:hAnsi="Times New Roman" w:hint="default"/>
          <w:sz w:val="20"/>
          <w:szCs w:val="20"/>
          <w:rtl w:val="0"/>
          <w:lang w:val="ru-RU"/>
        </w:rPr>
        <w:t>Пацієнтам з високим ризиком ВТЕ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перенесли хірургічну операцію з приводу раку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в іншому випадку не мають високого ризику розвитку кліні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чно значимої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ми рекомендуємо тривалу фармакологічну профілакти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ку НМГ </w:t>
      </w:r>
      <w:r>
        <w:rPr>
          <w:rFonts w:ascii="Times New Roman" w:hAnsi="Times New Roman"/>
          <w:sz w:val="20"/>
          <w:szCs w:val="20"/>
          <w:rtl w:val="0"/>
          <w:lang w:val="ru-RU"/>
        </w:rPr>
        <w:t xml:space="preserve">(4 </w:t>
      </w:r>
      <w:r>
        <w:rPr>
          <w:rFonts w:ascii="Times New Roman" w:hAnsi="Times New Roman" w:hint="default"/>
          <w:sz w:val="20"/>
          <w:szCs w:val="20"/>
          <w:rtl w:val="0"/>
          <w:lang w:val="ru-RU"/>
        </w:rPr>
        <w:t>тижні</w:t>
      </w:r>
      <w:r>
        <w:rPr>
          <w:rFonts w:ascii="Times New Roman" w:hAnsi="Times New Roman"/>
          <w:sz w:val="20"/>
          <w:szCs w:val="20"/>
          <w:rtl w:val="0"/>
          <w:lang w:val="ru-RU"/>
        </w:rPr>
        <w:t>) (1</w:t>
      </w:r>
      <w:r>
        <w:rPr>
          <w:rFonts w:ascii="Times New Roman" w:hAnsi="Times New Roman" w:hint="default"/>
          <w:sz w:val="20"/>
          <w:szCs w:val="20"/>
          <w:rtl w:val="0"/>
          <w:lang w:val="ru-RU"/>
        </w:rPr>
        <w:t>В</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7. </w:t>
      </w:r>
      <w:r>
        <w:rPr>
          <w:rFonts w:ascii="Times New Roman" w:hAnsi="Times New Roman" w:hint="default"/>
          <w:sz w:val="20"/>
          <w:szCs w:val="20"/>
          <w:rtl w:val="0"/>
          <w:lang w:val="ru-RU"/>
        </w:rPr>
        <w:t>Для пацієнтів із високим ризиком ВТЕ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мають високий ризик розвитку клінічно значимої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тих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яких наслідки кровотечі вважаються особливо важкими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пропонується використання механічної профілактики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бажано ППК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 проводити фармакологічну профілактики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поки ризик кровоте</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чі не зменшиться і не може бути розпочато фармакологічну профілактику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 8. </w:t>
      </w:r>
      <w:r>
        <w:rPr>
          <w:rFonts w:ascii="Times New Roman" w:hAnsi="Times New Roman" w:hint="default"/>
          <w:sz w:val="20"/>
          <w:szCs w:val="20"/>
          <w:rtl w:val="0"/>
          <w:lang w:val="ru-RU"/>
        </w:rPr>
        <w:t>Для пацієнтів загальної та абдомінальної хірургії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мають високий 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зик ВТЕ </w:t>
      </w:r>
      <w:r>
        <w:rPr>
          <w:rFonts w:ascii="Times New Roman" w:hAnsi="Times New Roman"/>
          <w:sz w:val="20"/>
          <w:szCs w:val="20"/>
          <w:rtl w:val="0"/>
          <w:lang w:val="ru-RU"/>
        </w:rPr>
        <w:t>(</w:t>
      </w:r>
      <w:r>
        <w:rPr>
          <w:rFonts w:ascii="Times New Roman" w:hAnsi="Times New Roman" w:hint="default"/>
          <w:sz w:val="20"/>
          <w:szCs w:val="20"/>
          <w:rtl w:val="0"/>
          <w:lang w:val="ru-RU"/>
        </w:rPr>
        <w:t xml:space="preserve">оцінка Капріні </w:t>
      </w:r>
      <w:r>
        <w:rPr>
          <w:rFonts w:ascii="Times New Roman" w:hAnsi="Times New Roman"/>
          <w:sz w:val="20"/>
          <w:szCs w:val="20"/>
          <w:rtl w:val="0"/>
          <w:lang w:val="ru-RU"/>
        </w:rPr>
        <w:t xml:space="preserve">5), </w:t>
      </w:r>
      <w:r>
        <w:rPr>
          <w:rFonts w:ascii="Times New Roman" w:hAnsi="Times New Roman" w:hint="default"/>
          <w:sz w:val="20"/>
          <w:szCs w:val="20"/>
          <w:rtl w:val="0"/>
          <w:lang w:val="ru-RU"/>
        </w:rPr>
        <w:t>у яких як НМГ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нефракціонований гепарин протипоказані або недоступні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і які не мають високого ризику розвитку клінічно значимої кровотечі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пропонується низька доза аспірину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фондапарінукс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механічна профілактика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бажано ППК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без фармакологічної про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філактики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9. </w:t>
      </w:r>
      <w:r>
        <w:rPr>
          <w:rFonts w:ascii="Times New Roman" w:hAnsi="Times New Roman" w:hint="default"/>
          <w:sz w:val="20"/>
          <w:szCs w:val="20"/>
          <w:rtl w:val="0"/>
          <w:lang w:val="ru-RU"/>
        </w:rPr>
        <w:t>Для пацієнтів загальної та абдомінальної хірургії не рекомендується вико</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ристовувати фільтр нижньої порожнистої вени для первинної профілактики ВТЕ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10. </w:t>
      </w:r>
      <w:r>
        <w:rPr>
          <w:rFonts w:ascii="Times New Roman" w:hAnsi="Times New Roman" w:hint="default"/>
          <w:sz w:val="20"/>
          <w:szCs w:val="20"/>
          <w:rtl w:val="0"/>
          <w:lang w:val="ru-RU"/>
        </w:rPr>
        <w:t>Для пацієнтів із загальною та абдомінальною хірургією  пропонується періодичне спостереження за допомогою компресійного дуплексного скануван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ня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У реальній практиці тривалість післяопераційної тромбопрофілактики часто набагато менша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ніж період</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який можуть траплятись тромбоемболічні події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Зазвичай антикоагулянтна терапія відміняється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починається мобілізація хворих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принципово неправильно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для фармакологічної профілактики рекомендовано використання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мінімум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семиденну тривалість </w:t>
      </w:r>
      <w:r>
        <w:rPr>
          <w:rFonts w:ascii="Times New Roman" w:hAnsi="Times New Roman"/>
          <w:sz w:val="20"/>
          <w:szCs w:val="20"/>
          <w:rtl w:val="0"/>
          <w:lang w:val="ru-RU"/>
        </w:rPr>
        <w:t>(1</w:t>
      </w:r>
      <w:r>
        <w:rPr>
          <w:rFonts w:ascii="Times New Roman" w:hAnsi="Times New Roman" w:hint="default"/>
          <w:sz w:val="20"/>
          <w:szCs w:val="20"/>
          <w:rtl w:val="0"/>
          <w:lang w:val="ru-RU"/>
        </w:rPr>
        <w:t>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хоча у деяких випадках </w:t>
      </w:r>
      <w:r>
        <w:rPr>
          <w:rFonts w:ascii="Times New Roman" w:hAnsi="Times New Roman"/>
          <w:sz w:val="20"/>
          <w:szCs w:val="20"/>
          <w:rtl w:val="0"/>
          <w:lang w:val="ru-RU"/>
        </w:rPr>
        <w:t>fast track-</w:t>
      </w:r>
      <w:r>
        <w:rPr>
          <w:rFonts w:ascii="Times New Roman" w:hAnsi="Times New Roman" w:hint="default"/>
          <w:sz w:val="20"/>
          <w:szCs w:val="20"/>
          <w:rtl w:val="0"/>
          <w:lang w:val="ru-RU"/>
        </w:rPr>
        <w:t xml:space="preserve">хірургії варіантом тромбопрофілактики може бути профілактика тільки на час тривалості госпіталізації </w:t>
      </w:r>
      <w:r>
        <w:rPr>
          <w:rFonts w:ascii="Times New Roman" w:hAnsi="Times New Roman"/>
          <w:sz w:val="20"/>
          <w:szCs w:val="20"/>
          <w:rtl w:val="0"/>
          <w:lang w:val="ru-RU"/>
        </w:rPr>
        <w:t>(2</w:t>
      </w:r>
      <w:r>
        <w:rPr>
          <w:rFonts w:ascii="Times New Roman" w:hAnsi="Times New Roman" w:hint="default"/>
          <w:sz w:val="20"/>
          <w:szCs w:val="20"/>
          <w:rtl w:val="0"/>
          <w:lang w:val="ru-RU"/>
        </w:rPr>
        <w:t>С</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Якщо вибором проведення тромбопрофілактики є НМГ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перша доза може бути введена перед операцією </w:t>
      </w:r>
      <w:r>
        <w:rPr>
          <w:rFonts w:ascii="Times New Roman" w:hAnsi="Times New Roman"/>
          <w:sz w:val="20"/>
          <w:szCs w:val="20"/>
          <w:rtl w:val="0"/>
          <w:lang w:val="ru-RU"/>
        </w:rPr>
        <w:t>(</w:t>
      </w:r>
      <w:r>
        <w:rPr>
          <w:rFonts w:ascii="Times New Roman" w:hAnsi="Times New Roman" w:hint="default"/>
          <w:sz w:val="20"/>
          <w:szCs w:val="20"/>
          <w:rtl w:val="0"/>
          <w:lang w:val="ru-RU"/>
        </w:rPr>
        <w:t xml:space="preserve">приблизно за </w:t>
      </w:r>
      <w:r>
        <w:rPr>
          <w:rFonts w:ascii="Times New Roman" w:hAnsi="Times New Roman"/>
          <w:sz w:val="20"/>
          <w:szCs w:val="20"/>
          <w:rtl w:val="0"/>
          <w:lang w:val="ru-RU"/>
        </w:rPr>
        <w:t xml:space="preserve">12 </w:t>
      </w:r>
      <w:r>
        <w:rPr>
          <w:rFonts w:ascii="Times New Roman" w:hAnsi="Times New Roman" w:hint="default"/>
          <w:sz w:val="20"/>
          <w:szCs w:val="20"/>
          <w:rtl w:val="0"/>
          <w:lang w:val="ru-RU"/>
        </w:rPr>
        <w:t>годин до початку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або після операції </w:t>
      </w:r>
      <w:r>
        <w:rPr>
          <w:rFonts w:ascii="Times New Roman" w:hAnsi="Times New Roman"/>
          <w:sz w:val="20"/>
          <w:szCs w:val="20"/>
          <w:rtl w:val="0"/>
          <w:lang w:val="ru-RU"/>
        </w:rPr>
        <w:t>(</w:t>
      </w:r>
      <w:r>
        <w:rPr>
          <w:rFonts w:ascii="Times New Roman" w:hAnsi="Times New Roman" w:hint="default"/>
          <w:sz w:val="20"/>
          <w:szCs w:val="20"/>
          <w:rtl w:val="0"/>
          <w:lang w:val="ru-RU"/>
        </w:rPr>
        <w:t xml:space="preserve">оптимальний час від </w:t>
      </w:r>
      <w:r>
        <w:rPr>
          <w:rFonts w:ascii="Times New Roman" w:hAnsi="Times New Roman"/>
          <w:sz w:val="20"/>
          <w:szCs w:val="20"/>
          <w:rtl w:val="0"/>
          <w:lang w:val="ru-RU"/>
        </w:rPr>
        <w:t xml:space="preserve">6 </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8 </w:t>
      </w:r>
      <w:r>
        <w:rPr>
          <w:rFonts w:ascii="Times New Roman" w:hAnsi="Times New Roman" w:hint="default"/>
          <w:sz w:val="20"/>
          <w:szCs w:val="20"/>
          <w:rtl w:val="0"/>
          <w:lang w:val="ru-RU"/>
        </w:rPr>
        <w:t>годин після закінчення втручання</w:t>
      </w:r>
      <w:r>
        <w:rPr>
          <w:rFonts w:ascii="Times New Roman" w:hAnsi="Times New Roman"/>
          <w:sz w:val="20"/>
          <w:szCs w:val="20"/>
          <w:rtl w:val="0"/>
          <w:lang w:val="ru-RU"/>
        </w:rPr>
        <w:t>) (2</w:t>
      </w:r>
      <w:r>
        <w:rPr>
          <w:rFonts w:ascii="Times New Roman" w:hAnsi="Times New Roman" w:hint="default"/>
          <w:sz w:val="20"/>
          <w:szCs w:val="20"/>
          <w:rtl w:val="0"/>
          <w:lang w:val="ru-RU"/>
        </w:rPr>
        <w:t>С</w:t>
      </w:r>
      <w:r>
        <w:rPr>
          <w:rFonts w:ascii="Times New Roman" w:hAnsi="Times New Roman"/>
          <w:sz w:val="20"/>
          <w:szCs w:val="20"/>
          <w:rtl w:val="0"/>
          <w:lang w:val="pt-PT"/>
        </w:rPr>
        <w:t>) [11].</w:t>
      </w:r>
    </w:p>
    <w:p>
      <w:pPr>
        <w:pStyle w:val="Body Text"/>
        <w:spacing w:before="10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Приклад</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Розглянемо стратіфикацію ризику венозного тромбоемболізму і спосіб тромбопрофілактики на конкретному прикладі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пацієнтка К</w:t>
      </w:r>
      <w:r>
        <w:rPr>
          <w:rFonts w:ascii="Times New Roman" w:hAnsi="Times New Roman"/>
          <w:sz w:val="20"/>
          <w:szCs w:val="20"/>
          <w:rtl w:val="0"/>
          <w:lang w:val="ru-RU"/>
        </w:rPr>
        <w:t xml:space="preserve">., 42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якій заплановане проведення абдомінопластки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анамнезу відомо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приймає контрацептиви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при об’єктивному обстеження індекс маси тіла </w:t>
      </w:r>
      <w:r>
        <w:rPr>
          <w:rFonts w:ascii="Times New Roman" w:hAnsi="Times New Roman"/>
          <w:sz w:val="20"/>
          <w:szCs w:val="20"/>
          <w:rtl w:val="0"/>
          <w:lang w:val="ru-RU"/>
        </w:rPr>
        <w:t xml:space="preserve">27 </w:t>
      </w:r>
      <w:r>
        <w:rPr>
          <w:rFonts w:ascii="Times New Roman" w:hAnsi="Times New Roman" w:hint="default"/>
          <w:sz w:val="20"/>
          <w:szCs w:val="20"/>
          <w:rtl w:val="0"/>
          <w:lang w:val="ru-RU"/>
        </w:rPr>
        <w:t>кг</w:t>
      </w:r>
      <w:r>
        <w:rPr>
          <w:rFonts w:ascii="Times New Roman" w:hAnsi="Times New Roman"/>
          <w:sz w:val="20"/>
          <w:szCs w:val="20"/>
          <w:rtl w:val="0"/>
          <w:lang w:val="ru-RU"/>
        </w:rPr>
        <w:t>/</w:t>
      </w:r>
      <w:r>
        <w:rPr>
          <w:rFonts w:ascii="Times New Roman" w:hAnsi="Times New Roman" w:hint="default"/>
          <w:sz w:val="20"/>
          <w:szCs w:val="20"/>
          <w:rtl w:val="0"/>
          <w:lang w:val="ru-RU"/>
        </w:rPr>
        <w:t>м</w:t>
      </w:r>
      <w:r>
        <w:rPr>
          <w:rFonts w:ascii="Times New Roman" w:hAnsi="Times New Roman"/>
          <w:sz w:val="20"/>
          <w:szCs w:val="20"/>
          <w:rtl w:val="0"/>
          <w:lang w:val="ru-RU"/>
        </w:rPr>
        <w:t xml:space="preserve">2, </w:t>
      </w:r>
      <w:r>
        <w:rPr>
          <w:rFonts w:ascii="Times New Roman" w:hAnsi="Times New Roman" w:hint="default"/>
          <w:sz w:val="20"/>
          <w:szCs w:val="20"/>
          <w:rtl w:val="0"/>
          <w:lang w:val="ru-RU"/>
        </w:rPr>
        <w:t>наявні варикозно розширени вени на обох нижніх кінцівках клінічного класу С</w:t>
      </w:r>
      <w:r>
        <w:rPr>
          <w:rFonts w:ascii="Times New Roman" w:hAnsi="Times New Roman"/>
          <w:sz w:val="20"/>
          <w:szCs w:val="20"/>
          <w:rtl w:val="0"/>
          <w:lang w:val="ru-RU"/>
        </w:rPr>
        <w:t xml:space="preserve">2. </w:t>
      </w:r>
      <w:r>
        <w:rPr>
          <w:rFonts w:ascii="Times New Roman" w:hAnsi="Times New Roman" w:hint="default"/>
          <w:sz w:val="20"/>
          <w:szCs w:val="20"/>
          <w:rtl w:val="0"/>
          <w:lang w:val="ru-RU"/>
        </w:rPr>
        <w:t>Ризиків розвитку клінічно значимої кровотечі немає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перший погляд здавалось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пацієнтка не викликає занепокоєння у плані розвитку тромбоемболічних ускла днень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проте давайте спробуємо підрахувати ризик ВТЕ за шкалою </w:t>
      </w:r>
      <w:r>
        <w:rPr>
          <w:rFonts w:ascii="Times New Roman" w:hAnsi="Times New Roman"/>
          <w:sz w:val="20"/>
          <w:szCs w:val="20"/>
          <w:rtl w:val="0"/>
          <w:lang w:val="ru-RU"/>
        </w:rPr>
        <w:t xml:space="preserve">Caprini: 42 </w:t>
      </w:r>
      <w:r>
        <w:rPr>
          <w:rFonts w:ascii="Times New Roman" w:hAnsi="Times New Roman" w:hint="default"/>
          <w:sz w:val="20"/>
          <w:szCs w:val="20"/>
          <w:rtl w:val="0"/>
          <w:lang w:val="ru-RU"/>
        </w:rPr>
        <w:t xml:space="preserve">роки – </w:t>
      </w:r>
      <w:r>
        <w:rPr>
          <w:rFonts w:ascii="Times New Roman" w:hAnsi="Times New Roman"/>
          <w:sz w:val="20"/>
          <w:szCs w:val="20"/>
          <w:rtl w:val="0"/>
          <w:lang w:val="ru-RU"/>
        </w:rPr>
        <w:t xml:space="preserve">1 </w:t>
      </w:r>
      <w:r>
        <w:rPr>
          <w:rFonts w:ascii="Times New Roman" w:hAnsi="Times New Roman" w:hint="default"/>
          <w:sz w:val="20"/>
          <w:szCs w:val="20"/>
          <w:rtl w:val="0"/>
          <w:lang w:val="ru-RU"/>
        </w:rPr>
        <w:t>бал</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індекс маси тіла </w:t>
      </w:r>
      <w:r>
        <w:rPr>
          <w:rFonts w:ascii="Times New Roman" w:hAnsi="Times New Roman"/>
          <w:sz w:val="20"/>
          <w:szCs w:val="20"/>
          <w:rtl w:val="0"/>
          <w:lang w:val="ru-RU"/>
        </w:rPr>
        <w:t xml:space="preserve">&gt;25 </w:t>
      </w:r>
      <w:r>
        <w:rPr>
          <w:rFonts w:ascii="Times New Roman" w:hAnsi="Times New Roman" w:hint="default"/>
          <w:sz w:val="20"/>
          <w:szCs w:val="20"/>
          <w:rtl w:val="0"/>
          <w:lang w:val="ru-RU"/>
        </w:rPr>
        <w:t xml:space="preserve">– </w:t>
      </w:r>
      <w:r>
        <w:rPr>
          <w:rFonts w:ascii="Times New Roman" w:hAnsi="Times New Roman"/>
          <w:sz w:val="20"/>
          <w:szCs w:val="20"/>
          <w:rtl w:val="0"/>
          <w:lang w:val="ru-RU"/>
        </w:rPr>
        <w:t xml:space="preserve">1 </w:t>
      </w:r>
      <w:r>
        <w:rPr>
          <w:rFonts w:ascii="Times New Roman" w:hAnsi="Times New Roman" w:hint="default"/>
          <w:sz w:val="20"/>
          <w:szCs w:val="20"/>
          <w:rtl w:val="0"/>
          <w:lang w:val="ru-RU"/>
        </w:rPr>
        <w:t>бал</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наявність варикозно розширених вен та прийом контрацептивів </w:t>
      </w: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instrText xml:space="preserve"> PAGE </w:instrTex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t>56</w:t>
      </w:r>
      <w:r>
        <w:rPr>
          <w:rFonts w:ascii="Times New Roman" w:cs="Times New Roman" w:hAnsi="Times New Roman" w:eastAsia="Times New Roman"/>
          <w:sz w:val="20"/>
          <w:szCs w:val="20"/>
          <w:rtl w:val="0"/>
        </w:rPr>
        <w:fldChar w:fldCharType="end" w:fldLock="0"/>
      </w:r>
      <w:r>
        <w:rPr>
          <w:rFonts w:ascii="Times New Roman" w:hAnsi="Times New Roman" w:hint="default"/>
          <w:sz w:val="20"/>
          <w:szCs w:val="20"/>
          <w:rtl w:val="0"/>
          <w:lang w:val="ru-RU"/>
        </w:rPr>
        <w:t xml:space="preserve"> еще по одному балу за кожен з пунктів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w:t>
      </w:r>
      <w:r>
        <w:rPr>
          <w:rFonts w:ascii="Times New Roman" w:hAnsi="Times New Roman"/>
          <w:sz w:val="20"/>
          <w:szCs w:val="20"/>
          <w:rtl w:val="0"/>
          <w:lang w:val="ru-RU"/>
        </w:rPr>
        <w:t xml:space="preserve">2 </w:t>
      </w:r>
      <w:r>
        <w:rPr>
          <w:rFonts w:ascii="Times New Roman" w:hAnsi="Times New Roman" w:hint="default"/>
          <w:sz w:val="20"/>
          <w:szCs w:val="20"/>
          <w:rtl w:val="0"/>
          <w:lang w:val="ru-RU"/>
        </w:rPr>
        <w:t xml:space="preserve">бали – проведення оперативного втручання тривалістю понад </w:t>
      </w:r>
      <w:r>
        <w:rPr>
          <w:rFonts w:ascii="Times New Roman" w:hAnsi="Times New Roman"/>
          <w:sz w:val="20"/>
          <w:szCs w:val="20"/>
          <w:rtl w:val="0"/>
          <w:lang w:val="ru-RU"/>
        </w:rPr>
        <w:t xml:space="preserve">45 </w:t>
      </w:r>
      <w:r>
        <w:rPr>
          <w:rFonts w:ascii="Times New Roman" w:hAnsi="Times New Roman" w:hint="default"/>
          <w:sz w:val="20"/>
          <w:szCs w:val="20"/>
          <w:rtl w:val="0"/>
          <w:lang w:val="ru-RU"/>
        </w:rPr>
        <w:t>хвилин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Отже</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загальна сума балів складе </w:t>
      </w:r>
      <w:r>
        <w:rPr>
          <w:rFonts w:ascii="Times New Roman" w:hAnsi="Times New Roman"/>
          <w:sz w:val="20"/>
          <w:szCs w:val="20"/>
          <w:rtl w:val="0"/>
          <w:lang w:val="ru-RU"/>
        </w:rPr>
        <w:t xml:space="preserve">6, </w:t>
      </w:r>
      <w:r>
        <w:rPr>
          <w:rFonts w:ascii="Times New Roman" w:hAnsi="Times New Roman" w:hint="default"/>
          <w:sz w:val="20"/>
          <w:szCs w:val="20"/>
          <w:rtl w:val="0"/>
          <w:lang w:val="ru-RU"/>
        </w:rPr>
        <w:t>що відповідає високому ступеню ризику тромбоемболічних ускладнень та потребує обов’язкової фармакопрофілактики та використання еластичної чи переміжної пневматичної компресії для ефективної про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філактики тромбоемболічних ускладнень</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Використання у своїй повсякденній практиці регламентуючих документів щодо профілактики венозного тромбоемболізму не тільки убезпечить ваших хворих від розвитку грізних ускладнень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й захистить вас та вашу клініку від можливих юридичних наслідків</w:t>
      </w:r>
      <w:r>
        <w:rPr>
          <w:rFonts w:ascii="Times New Roman" w:hAnsi="Times New Roman"/>
          <w:sz w:val="20"/>
          <w:szCs w:val="20"/>
          <w:rtl w:val="0"/>
          <w:lang w:val="ru-RU"/>
        </w:rPr>
        <w:t>.</w:t>
      </w:r>
    </w:p>
    <w:p>
      <w:pPr>
        <w:pStyle w:val="Normal.0"/>
        <w:spacing w:before="100"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Body Text"/>
        <w:numPr>
          <w:ilvl w:val="0"/>
          <w:numId w:val="2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До яких ускладнень належать пролежні тканин</w:t>
      </w:r>
      <w:r>
        <w:rPr>
          <w:rFonts w:ascii="Times New Roman" w:hAnsi="Times New Roman"/>
          <w:sz w:val="20"/>
          <w:szCs w:val="20"/>
          <w:rtl w:val="0"/>
          <w:lang w:val="ru-RU"/>
        </w:rPr>
        <w:t>?</w:t>
      </w:r>
    </w:p>
    <w:p>
      <w:pPr>
        <w:pStyle w:val="Body Text"/>
        <w:numPr>
          <w:ilvl w:val="0"/>
          <w:numId w:val="2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ознаки тромбозу вен нижніх кінцівок</w:t>
      </w:r>
      <w:r>
        <w:rPr>
          <w:rFonts w:ascii="Times New Roman" w:hAnsi="Times New Roman"/>
          <w:sz w:val="20"/>
          <w:szCs w:val="20"/>
          <w:rtl w:val="0"/>
          <w:lang w:val="ru-RU"/>
        </w:rPr>
        <w:t>?</w:t>
      </w:r>
    </w:p>
    <w:p>
      <w:pPr>
        <w:pStyle w:val="Body Text"/>
        <w:numPr>
          <w:ilvl w:val="0"/>
          <w:numId w:val="2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Яка рекомендована профілактична доза НФГ </w:t>
      </w:r>
      <w:r>
        <w:rPr>
          <w:rFonts w:ascii="Times New Roman" w:hAnsi="Times New Roman"/>
          <w:sz w:val="20"/>
          <w:szCs w:val="20"/>
          <w:rtl w:val="0"/>
          <w:lang w:val="ru-RU"/>
        </w:rPr>
        <w:t>(</w:t>
      </w:r>
      <w:r>
        <w:rPr>
          <w:rFonts w:ascii="Times New Roman" w:hAnsi="Times New Roman" w:hint="default"/>
          <w:sz w:val="20"/>
          <w:szCs w:val="20"/>
          <w:rtl w:val="0"/>
          <w:lang w:val="ru-RU"/>
        </w:rPr>
        <w:t>стандартний нефракціонований гепарин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 НМГ </w:t>
      </w:r>
      <w:r>
        <w:rPr>
          <w:rFonts w:ascii="Times New Roman" w:hAnsi="Times New Roman"/>
          <w:sz w:val="20"/>
          <w:szCs w:val="20"/>
          <w:rtl w:val="0"/>
          <w:lang w:val="ru-RU"/>
        </w:rPr>
        <w:t>(</w:t>
      </w:r>
      <w:r>
        <w:rPr>
          <w:rFonts w:ascii="Times New Roman" w:hAnsi="Times New Roman" w:hint="default"/>
          <w:sz w:val="20"/>
          <w:szCs w:val="20"/>
          <w:rtl w:val="0"/>
          <w:lang w:val="ru-RU"/>
        </w:rPr>
        <w:t>низькомолекулярний гепарин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середньому ризику розвитку ТЕЛА</w:t>
      </w:r>
      <w:r>
        <w:rPr>
          <w:rFonts w:ascii="Times New Roman" w:hAnsi="Times New Roman"/>
          <w:sz w:val="20"/>
          <w:szCs w:val="20"/>
          <w:rtl w:val="0"/>
          <w:lang w:val="ru-RU"/>
        </w:rPr>
        <w:t>?</w:t>
      </w:r>
    </w:p>
    <w:p>
      <w:pPr>
        <w:pStyle w:val="Body Text"/>
        <w:numPr>
          <w:ilvl w:val="0"/>
          <w:numId w:val="2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стратифікація ризику венозного</w:t>
      </w:r>
      <w:r>
        <w:rPr>
          <w:rFonts w:ascii="Times New Roman" w:hAnsi="Times New Roman"/>
          <w:sz w:val="20"/>
          <w:szCs w:val="20"/>
          <w:rtl w:val="0"/>
          <w:lang w:val="pt-PT"/>
        </w:rPr>
        <w:t xml:space="preserve"> </w:t>
      </w:r>
      <w:r>
        <w:rPr>
          <w:rFonts w:ascii="Times New Roman" w:hAnsi="Times New Roman" w:hint="default"/>
          <w:sz w:val="20"/>
          <w:szCs w:val="20"/>
          <w:rtl w:val="0"/>
          <w:lang w:val="ru-RU"/>
        </w:rPr>
        <w:t>тромбоемболізму</w:t>
      </w:r>
      <w:r>
        <w:rPr>
          <w:rFonts w:ascii="Times New Roman" w:hAnsi="Times New Roman"/>
          <w:sz w:val="20"/>
          <w:szCs w:val="20"/>
          <w:rtl w:val="0"/>
          <w:lang w:val="ru-RU"/>
        </w:rPr>
        <w:t xml:space="preserve">, 3-4 </w:t>
      </w:r>
      <w:r>
        <w:rPr>
          <w:rFonts w:ascii="Times New Roman" w:hAnsi="Times New Roman" w:hint="default"/>
          <w:sz w:val="20"/>
          <w:szCs w:val="20"/>
          <w:rtl w:val="0"/>
          <w:lang w:val="ru-RU"/>
        </w:rPr>
        <w:t>бали відповідає ризику</w:t>
      </w:r>
      <w:r>
        <w:rPr>
          <w:rFonts w:ascii="Times New Roman" w:hAnsi="Times New Roman"/>
          <w:sz w:val="20"/>
          <w:szCs w:val="20"/>
          <w:rtl w:val="0"/>
          <w:lang w:val="ru-RU"/>
        </w:rPr>
        <w:t>?</w:t>
      </w:r>
    </w:p>
    <w:p>
      <w:pPr>
        <w:pStyle w:val="Body Text"/>
        <w:numPr>
          <w:ilvl w:val="0"/>
          <w:numId w:val="228"/>
        </w:numPr>
        <w:bidi w:val="0"/>
        <w:ind w:right="0"/>
        <w:jc w:val="both"/>
        <w:rPr>
          <w:sz w:val="20"/>
          <w:szCs w:val="20"/>
          <w:rtl w:val="0"/>
          <w:lang w:val="ru-RU"/>
        </w:rPr>
        <w:sectPr>
          <w:type w:val="continuous"/>
          <w:pgSz w:w="8400" w:h="11900" w:orient="portrait"/>
          <w:pgMar w:top="0" w:right="1134" w:bottom="0" w:left="851" w:header="284" w:footer="284"/>
          <w:pgNumType w:start="0"/>
          <w:bidi w:val="0"/>
        </w:sectPr>
      </w:pPr>
      <w:r>
        <w:rPr>
          <w:rFonts w:ascii="Times New Roman" w:hAnsi="Times New Roman" w:hint="default"/>
          <w:sz w:val="20"/>
          <w:szCs w:val="20"/>
          <w:rtl w:val="0"/>
          <w:lang w:val="ru-RU"/>
        </w:rPr>
        <w:t>Що належить до механічної тромбопрофілактики</w:t>
      </w:r>
      <w:r>
        <w:rPr>
          <w:rFonts w:ascii="Times New Roman" w:hAnsi="Times New Roman"/>
          <w:sz w:val="20"/>
          <w:szCs w:val="20"/>
          <w:rtl w:val="0"/>
          <w:lang w:val="ru-RU"/>
        </w:rPr>
        <w:t>?</w:t>
      </w:r>
      <w:r>
        <w:rPr>
          <w:rFonts w:ascii="Times New Roman" w:cs="Times New Roman" w:hAnsi="Times New Roman" w:eastAsia="Times New Roman"/>
          <w:sz w:val="20"/>
          <w:szCs w:val="20"/>
        </w:rPr>
      </w:r>
    </w:p>
    <w:p>
      <w:pPr>
        <w:pStyle w:val="Body Text"/>
        <w:jc w:val="both"/>
        <w:rPr>
          <w:rFonts w:ascii="Times New Roman" w:cs="Times New Roman" w:hAnsi="Times New Roman" w:eastAsia="Times New Roman"/>
          <w:sz w:val="20"/>
          <w:szCs w:val="20"/>
        </w:rPr>
        <w:sectPr>
          <w:type w:val="continuous"/>
          <w:pgSz w:w="8400" w:h="11900" w:orient="portrait"/>
          <w:pgMar w:top="0" w:right="1134" w:bottom="0" w:left="851" w:header="284" w:footer="284"/>
          <w:pgNumType w:start="0"/>
          <w:cols w:space="598" w:num="2" w:equalWidth="1"/>
          <w:bidi w:val="0"/>
        </w:sectPr>
      </w:pPr>
      <w:r>
        <w:rPr>
          <w:rFonts w:ascii="Times New Roman" w:cs="Times New Roman" w:hAnsi="Times New Roman" w:eastAsia="Times New Roman"/>
          <w:sz w:val="20"/>
          <w:szCs w:val="20"/>
        </w:rPr>
      </w:r>
    </w:p>
    <w:p>
      <w:pPr>
        <w:pStyle w:val="List Paragraph"/>
        <w:spacing w:after="40" w:line="240" w:lineRule="auto"/>
        <w:ind w:left="0" w:firstLine="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Планується  об’ємна операція з постановкою венозного катетера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прогнозована тривалість </w:t>
      </w:r>
      <w:r>
        <w:rPr>
          <w:rFonts w:ascii="Times New Roman" w:hAnsi="Times New Roman"/>
          <w:sz w:val="20"/>
          <w:szCs w:val="20"/>
          <w:rtl w:val="0"/>
          <w:lang w:val="ru-RU"/>
        </w:rPr>
        <w:t xml:space="preserve">90 </w:t>
      </w:r>
      <w:r>
        <w:rPr>
          <w:rFonts w:ascii="Times New Roman" w:hAnsi="Times New Roman" w:hint="default"/>
          <w:sz w:val="20"/>
          <w:szCs w:val="20"/>
          <w:rtl w:val="0"/>
          <w:lang w:val="ru-RU"/>
        </w:rPr>
        <w:t>хв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Пацієнт </w:t>
      </w:r>
      <w:r>
        <w:rPr>
          <w:rFonts w:ascii="Times New Roman" w:hAnsi="Times New Roman"/>
          <w:sz w:val="20"/>
          <w:szCs w:val="20"/>
          <w:rtl w:val="0"/>
          <w:lang w:val="ru-RU"/>
        </w:rPr>
        <w:t xml:space="preserve">47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зріст </w:t>
      </w:r>
      <w:r>
        <w:rPr>
          <w:rFonts w:ascii="Times New Roman" w:hAnsi="Times New Roman"/>
          <w:sz w:val="20"/>
          <w:szCs w:val="20"/>
          <w:rtl w:val="0"/>
          <w:lang w:val="ru-RU"/>
        </w:rPr>
        <w:t xml:space="preserve">180 </w:t>
      </w:r>
      <w:r>
        <w:rPr>
          <w:rFonts w:ascii="Times New Roman" w:hAnsi="Times New Roman" w:hint="default"/>
          <w:sz w:val="20"/>
          <w:szCs w:val="20"/>
          <w:rtl w:val="0"/>
          <w:lang w:val="ru-RU"/>
        </w:rPr>
        <w:t>см</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вага </w:t>
      </w:r>
      <w:r>
        <w:rPr>
          <w:rFonts w:ascii="Times New Roman" w:hAnsi="Times New Roman"/>
          <w:sz w:val="20"/>
          <w:szCs w:val="20"/>
          <w:rtl w:val="0"/>
          <w:lang w:val="ru-RU"/>
        </w:rPr>
        <w:t xml:space="preserve">78 </w:t>
      </w:r>
      <w:r>
        <w:rPr>
          <w:rFonts w:ascii="Times New Roman" w:hAnsi="Times New Roman" w:hint="default"/>
          <w:sz w:val="20"/>
          <w:szCs w:val="20"/>
          <w:rtl w:val="0"/>
          <w:lang w:val="ru-RU"/>
        </w:rPr>
        <w:t>кг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Звичайний тиск пацієнта </w:t>
      </w:r>
      <w:r>
        <w:rPr>
          <w:rFonts w:ascii="Times New Roman" w:hAnsi="Times New Roman"/>
          <w:sz w:val="20"/>
          <w:szCs w:val="20"/>
          <w:rtl w:val="0"/>
          <w:lang w:val="ru-RU"/>
        </w:rPr>
        <w:t xml:space="preserve">110/70 </w:t>
      </w:r>
      <w:r>
        <w:rPr>
          <w:rFonts w:ascii="Times New Roman" w:hAnsi="Times New Roman" w:hint="default"/>
          <w:sz w:val="20"/>
          <w:szCs w:val="20"/>
          <w:rtl w:val="0"/>
          <w:lang w:val="ru-RU"/>
        </w:rPr>
        <w:t>мм</w:t>
      </w:r>
      <w:r>
        <w:rPr>
          <w:rFonts w:ascii="Times New Roman" w:hAnsi="Times New Roman"/>
          <w:sz w:val="20"/>
          <w:szCs w:val="20"/>
          <w:rtl w:val="0"/>
          <w:lang w:val="ru-RU"/>
        </w:rPr>
        <w:t>.</w:t>
      </w:r>
      <w:r>
        <w:rPr>
          <w:rFonts w:ascii="Times New Roman" w:hAnsi="Times New Roman" w:hint="default"/>
          <w:sz w:val="20"/>
          <w:szCs w:val="20"/>
          <w:rtl w:val="0"/>
          <w:lang w:val="ru-RU"/>
        </w:rPr>
        <w:t>рт</w:t>
      </w:r>
      <w:r>
        <w:rPr>
          <w:rFonts w:ascii="Times New Roman" w:hAnsi="Times New Roman"/>
          <w:sz w:val="20"/>
          <w:szCs w:val="20"/>
          <w:rtl w:val="0"/>
          <w:lang w:val="ru-RU"/>
        </w:rPr>
        <w:t>.</w:t>
      </w:r>
      <w:r>
        <w:rPr>
          <w:rFonts w:ascii="Times New Roman" w:hAnsi="Times New Roman" w:hint="default"/>
          <w:sz w:val="20"/>
          <w:szCs w:val="20"/>
          <w:rtl w:val="0"/>
          <w:lang w:val="ru-RU"/>
        </w:rPr>
        <w:t>ст</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Хронічні захворювання – бронхіальна астма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Оцінити ризик розвитку ТЕЛА за </w:t>
      </w:r>
      <w:r>
        <w:rPr>
          <w:rFonts w:ascii="Times New Roman" w:hAnsi="Times New Roman"/>
          <w:sz w:val="20"/>
          <w:szCs w:val="20"/>
          <w:rtl w:val="0"/>
          <w:lang w:val="en-US"/>
        </w:rPr>
        <w:t>Carpini</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методи профілактики даного ускладнення Ви знаєте</w:t>
      </w:r>
      <w:r>
        <w:rPr>
          <w:rFonts w:ascii="Times New Roman" w:hAnsi="Times New Roman"/>
          <w:sz w:val="20"/>
          <w:szCs w:val="20"/>
          <w:rtl w:val="0"/>
          <w:lang w:val="ru-RU"/>
        </w:rPr>
        <w:t>?</w:t>
      </w:r>
    </w:p>
    <w:p>
      <w:pPr>
        <w:pStyle w:val="Body Text"/>
        <w:spacing w:before="200" w:after="10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11.  </w:t>
      </w:r>
      <w:r>
        <w:rPr>
          <w:rFonts w:ascii="Times New Roman" w:hAnsi="Times New Roman" w:hint="default"/>
          <w:sz w:val="20"/>
          <w:szCs w:val="20"/>
          <w:rtl w:val="0"/>
          <w:lang w:val="ru-RU"/>
        </w:rPr>
        <w:t>Косметологічний супровід пластичної хірургії</w:t>
      </w: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22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Які косметологічні заходи використовують в пластичній хірургії</w:t>
      </w:r>
      <w:r>
        <w:rPr>
          <w:rFonts w:ascii="Times New Roman" w:hAnsi="Times New Roman"/>
          <w:sz w:val="20"/>
          <w:szCs w:val="20"/>
          <w:rtl w:val="0"/>
          <w:lang w:val="ru-RU"/>
        </w:rPr>
        <w:t>?</w:t>
      </w:r>
    </w:p>
    <w:p>
      <w:pPr>
        <w:pStyle w:val="Body Text"/>
        <w:numPr>
          <w:ilvl w:val="0"/>
          <w:numId w:val="22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Які косметологічні процедури використовують для підтримки місцевого кровопостачання тканин</w:t>
      </w:r>
      <w:r>
        <w:rPr>
          <w:rFonts w:ascii="Times New Roman" w:hAnsi="Times New Roman"/>
          <w:sz w:val="20"/>
          <w:szCs w:val="20"/>
          <w:rtl w:val="0"/>
          <w:lang w:val="ru-RU"/>
        </w:rPr>
        <w:t>?</w:t>
      </w:r>
    </w:p>
    <w:p>
      <w:pPr>
        <w:pStyle w:val="Body Text"/>
        <w:numPr>
          <w:ilvl w:val="0"/>
          <w:numId w:val="228"/>
        </w:numPr>
        <w:bidi w:val="0"/>
        <w:spacing w:after="10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Що таке асептика та антисептика</w:t>
      </w:r>
      <w:r>
        <w:rPr>
          <w:rFonts w:ascii="Times New Roman" w:hAnsi="Times New Roman"/>
          <w:sz w:val="20"/>
          <w:szCs w:val="20"/>
          <w:rtl w:val="0"/>
          <w:lang w:val="ru-RU"/>
        </w:rPr>
        <w:t>?</w:t>
      </w:r>
    </w:p>
    <w:p>
      <w:pPr>
        <w:pStyle w:val="Body Text"/>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w:t>
      </w:r>
      <w:r>
        <w:rPr>
          <w:rFonts w:ascii="Times New Roman" w:hAnsi="Times New Roman" w:hint="default"/>
          <w:sz w:val="20"/>
          <w:szCs w:val="20"/>
          <w:rtl w:val="0"/>
          <w:lang w:val="ru-RU"/>
        </w:rPr>
        <w:t xml:space="preserve"> ознайомитись з ролью косметологічних процедур в пластичній хірургії</w:t>
      </w:r>
      <w:r>
        <w:rPr>
          <w:rFonts w:ascii="Times New Roman" w:hAnsi="Times New Roman"/>
          <w:sz w:val="20"/>
          <w:szCs w:val="20"/>
          <w:rtl w:val="0"/>
          <w:lang w:val="ru-RU"/>
        </w:rPr>
        <w:t>.</w:t>
      </w:r>
    </w:p>
    <w:p>
      <w:pPr>
        <w:pStyle w:val="Body Text"/>
        <w:spacing w:before="10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22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Цілі косметологічних втручань в пластичній хірургії</w:t>
      </w:r>
      <w:r>
        <w:rPr>
          <w:rFonts w:ascii="Times New Roman" w:hAnsi="Times New Roman"/>
          <w:sz w:val="20"/>
          <w:szCs w:val="20"/>
          <w:rtl w:val="0"/>
          <w:lang w:val="ru-RU"/>
        </w:rPr>
        <w:t>.</w:t>
      </w:r>
    </w:p>
    <w:p>
      <w:pPr>
        <w:pStyle w:val="Body Text"/>
        <w:numPr>
          <w:ilvl w:val="0"/>
          <w:numId w:val="22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Характеристику косметологічних заходів</w:t>
      </w:r>
      <w:r>
        <w:rPr>
          <w:rFonts w:ascii="Times New Roman" w:hAnsi="Times New Roman"/>
          <w:sz w:val="20"/>
          <w:szCs w:val="20"/>
          <w:rtl w:val="0"/>
          <w:lang w:val="ru-RU"/>
        </w:rPr>
        <w:t>.</w:t>
      </w:r>
    </w:p>
    <w:p>
      <w:pPr>
        <w:pStyle w:val="Body Text"/>
        <w:numPr>
          <w:ilvl w:val="0"/>
          <w:numId w:val="228"/>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В який період відбувається  косметологічний супровід та з якою метою</w:t>
      </w:r>
      <w:r>
        <w:rPr>
          <w:rFonts w:ascii="Times New Roman" w:hAnsi="Times New Roman"/>
          <w:sz w:val="20"/>
          <w:szCs w:val="20"/>
          <w:rtl w:val="0"/>
          <w:lang w:val="ru-RU"/>
        </w:rPr>
        <w:t>.</w:t>
      </w:r>
    </w:p>
    <w:p>
      <w:pPr>
        <w:pStyle w:val="Body Text"/>
        <w:spacing w:before="10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230"/>
        </w:numPr>
        <w:bidi w:val="0"/>
        <w:ind w:right="0"/>
        <w:jc w:val="left"/>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Поєднувати пластичні операції з</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косметологічним супроводом для покращення загального результату</w:t>
      </w:r>
      <w:r>
        <w:rPr>
          <w:rFonts w:ascii="Times New Roman" w:hAnsi="Times New Roman"/>
          <w:b w:val="0"/>
          <w:bCs w:val="0"/>
          <w:sz w:val="20"/>
          <w:szCs w:val="20"/>
          <w:rtl w:val="0"/>
          <w:lang w:val="ru-RU"/>
        </w:rPr>
        <w:t>.</w:t>
      </w:r>
    </w:p>
    <w:p>
      <w:pPr>
        <w:pStyle w:val="Body Text"/>
        <w:numPr>
          <w:ilvl w:val="0"/>
          <w:numId w:val="230"/>
        </w:numPr>
        <w:bidi w:val="0"/>
        <w:spacing w:after="40"/>
        <w:ind w:right="0"/>
        <w:jc w:val="left"/>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З’ясувати в який період застосовувати косметологічний супровід</w:t>
      </w:r>
      <w:r>
        <w:rPr>
          <w:rFonts w:ascii="Times New Roman" w:hAnsi="Times New Roman"/>
          <w:b w:val="0"/>
          <w:bCs w:val="0"/>
          <w:sz w:val="20"/>
          <w:szCs w:val="20"/>
          <w:rtl w:val="0"/>
          <w:lang w:val="ru-RU"/>
        </w:rPr>
        <w:t>.</w:t>
      </w:r>
    </w:p>
    <w:p>
      <w:pPr>
        <w:pStyle w:val="Normal.0"/>
        <w:widowControl w:val="0"/>
        <w:spacing w:line="240" w:lineRule="auto"/>
        <w:ind w:firstLine="284"/>
        <w:rPr>
          <w:sz w:val="20"/>
          <w:szCs w:val="20"/>
        </w:rPr>
      </w:pPr>
      <w:r>
        <w:rPr>
          <w:sz w:val="20"/>
          <w:szCs w:val="20"/>
          <w:rtl w:val="0"/>
          <w:lang w:val="ru-RU"/>
        </w:rPr>
        <w:t>Завдання косметологічного супроводу при пластичних операціях</w:t>
      </w:r>
      <w:r>
        <w:rPr>
          <w:sz w:val="20"/>
          <w:szCs w:val="20"/>
          <w:rtl w:val="0"/>
          <w:lang w:val="ru-RU"/>
        </w:rPr>
        <w:t xml:space="preserve">- </w:t>
      </w:r>
      <w:r>
        <w:rPr>
          <w:sz w:val="20"/>
          <w:szCs w:val="20"/>
          <w:rtl w:val="0"/>
          <w:lang w:val="ru-RU"/>
        </w:rPr>
        <w:t>підтримка  місцевого  кровопостачання тканин</w:t>
      </w:r>
      <w:r>
        <w:rPr>
          <w:sz w:val="20"/>
          <w:szCs w:val="20"/>
          <w:rtl w:val="0"/>
          <w:lang w:val="ru-RU"/>
        </w:rPr>
        <w:t xml:space="preserve">, </w:t>
      </w:r>
      <w:r>
        <w:rPr>
          <w:sz w:val="20"/>
          <w:szCs w:val="20"/>
          <w:rtl w:val="0"/>
          <w:lang w:val="ru-RU"/>
        </w:rPr>
        <w:t>лімфодренаж</w:t>
      </w:r>
      <w:r>
        <w:rPr>
          <w:sz w:val="20"/>
          <w:szCs w:val="20"/>
          <w:rtl w:val="0"/>
          <w:lang w:val="ru-RU"/>
        </w:rPr>
        <w:t xml:space="preserve">, </w:t>
      </w:r>
      <w:r>
        <w:rPr>
          <w:sz w:val="20"/>
          <w:szCs w:val="20"/>
          <w:rtl w:val="0"/>
          <w:lang w:val="ru-RU"/>
        </w:rPr>
        <w:t>активація обмінних процесів на клітинному рівні</w:t>
      </w:r>
      <w:r>
        <w:rPr>
          <w:sz w:val="20"/>
          <w:szCs w:val="20"/>
          <w:rtl w:val="0"/>
          <w:lang w:val="ru-RU"/>
        </w:rPr>
        <w:t xml:space="preserve">, </w:t>
      </w:r>
      <w:r>
        <w:rPr>
          <w:sz w:val="20"/>
          <w:szCs w:val="20"/>
          <w:rtl w:val="0"/>
          <w:lang w:val="ru-RU"/>
        </w:rPr>
        <w:t>скорочення шкіри</w:t>
      </w:r>
      <w:r>
        <w:rPr>
          <w:sz w:val="20"/>
          <w:szCs w:val="20"/>
          <w:rtl w:val="0"/>
          <w:lang w:val="ru-RU"/>
        </w:rPr>
        <w:t xml:space="preserve">, </w:t>
      </w:r>
      <w:r>
        <w:rPr>
          <w:sz w:val="20"/>
          <w:szCs w:val="20"/>
          <w:rtl w:val="0"/>
          <w:lang w:val="ru-RU"/>
        </w:rPr>
        <w:t>покращення косметичного ефекту операції</w:t>
      </w:r>
      <w:r>
        <w:rPr>
          <w:sz w:val="20"/>
          <w:szCs w:val="20"/>
          <w:rtl w:val="0"/>
          <w:lang w:val="ru-RU"/>
        </w:rPr>
        <w:t>.</w:t>
      </w:r>
    </w:p>
    <w:p>
      <w:pPr>
        <w:pStyle w:val="Normal.0"/>
        <w:widowControl w:val="0"/>
        <w:spacing w:line="240" w:lineRule="auto"/>
        <w:ind w:firstLine="284"/>
        <w:rPr>
          <w:sz w:val="20"/>
          <w:szCs w:val="20"/>
        </w:rPr>
      </w:pPr>
      <w:r>
        <w:rPr>
          <w:sz w:val="20"/>
          <w:szCs w:val="20"/>
          <w:rtl w:val="0"/>
          <w:lang w:val="ru-RU"/>
        </w:rPr>
        <w:t>Косметологічні заходи можуть використовуватися як до операції на етапі підготовки</w:t>
      </w:r>
      <w:r>
        <w:rPr>
          <w:sz w:val="20"/>
          <w:szCs w:val="20"/>
          <w:rtl w:val="0"/>
          <w:lang w:val="ru-RU"/>
        </w:rPr>
        <w:t xml:space="preserve">, </w:t>
      </w:r>
      <w:r>
        <w:rPr>
          <w:sz w:val="20"/>
          <w:szCs w:val="20"/>
          <w:rtl w:val="0"/>
          <w:lang w:val="ru-RU"/>
        </w:rPr>
        <w:t>так і під час оперативного втручання</w:t>
      </w:r>
      <w:r>
        <w:rPr>
          <w:sz w:val="20"/>
          <w:szCs w:val="20"/>
          <w:rtl w:val="0"/>
          <w:lang w:val="ru-RU"/>
        </w:rPr>
        <w:t xml:space="preserve">, </w:t>
      </w:r>
      <w:r>
        <w:rPr>
          <w:sz w:val="20"/>
          <w:szCs w:val="20"/>
          <w:rtl w:val="0"/>
          <w:lang w:val="ru-RU"/>
        </w:rPr>
        <w:t>особливо</w:t>
      </w:r>
      <w:r>
        <w:rPr>
          <w:sz w:val="20"/>
          <w:szCs w:val="20"/>
          <w:rtl w:val="0"/>
          <w:lang w:val="ru-RU"/>
        </w:rPr>
        <w:t xml:space="preserve">, </w:t>
      </w:r>
      <w:r>
        <w:rPr>
          <w:sz w:val="20"/>
          <w:szCs w:val="20"/>
          <w:rtl w:val="0"/>
          <w:lang w:val="ru-RU"/>
        </w:rPr>
        <w:t>якщо ці процедури болючі і вимагають знеболення та використання методів асептики та антисептики</w:t>
      </w:r>
      <w:r>
        <w:rPr>
          <w:sz w:val="20"/>
          <w:szCs w:val="20"/>
          <w:rtl w:val="0"/>
          <w:lang w:val="ru-RU"/>
        </w:rPr>
        <w:t>.</w:t>
      </w:r>
    </w:p>
    <w:p>
      <w:pPr>
        <w:pStyle w:val="Normal.0"/>
        <w:widowControl w:val="0"/>
        <w:spacing w:line="240" w:lineRule="auto"/>
        <w:ind w:firstLine="284"/>
        <w:rPr>
          <w:sz w:val="20"/>
          <w:szCs w:val="20"/>
        </w:rPr>
      </w:pPr>
      <w:r>
        <w:rPr>
          <w:sz w:val="20"/>
          <w:szCs w:val="20"/>
          <w:rtl w:val="0"/>
          <w:lang w:val="ru-RU"/>
        </w:rPr>
        <w:t xml:space="preserve">Передопераційну підготовку бажано починати за </w:t>
      </w:r>
      <w:r>
        <w:rPr>
          <w:sz w:val="20"/>
          <w:szCs w:val="20"/>
          <w:rtl w:val="0"/>
          <w:lang w:val="ru-RU"/>
        </w:rPr>
        <w:t xml:space="preserve">1,5-2 </w:t>
      </w:r>
      <w:r>
        <w:rPr>
          <w:sz w:val="20"/>
          <w:szCs w:val="20"/>
          <w:rtl w:val="0"/>
          <w:lang w:val="ru-RU"/>
        </w:rPr>
        <w:t>місяці до операції</w:t>
      </w:r>
      <w:r>
        <w:rPr>
          <w:sz w:val="20"/>
          <w:szCs w:val="20"/>
          <w:rtl w:val="0"/>
          <w:lang w:val="ru-RU"/>
        </w:rPr>
        <w:t xml:space="preserve">. </w:t>
      </w:r>
      <w:r>
        <w:rPr>
          <w:sz w:val="20"/>
          <w:szCs w:val="20"/>
          <w:rtl w:val="0"/>
          <w:lang w:val="ru-RU"/>
        </w:rPr>
        <w:t>В першу чергу необхідно звертати увагу на здоровя та якість шкіри</w:t>
      </w:r>
      <w:r>
        <w:rPr>
          <w:sz w:val="20"/>
          <w:szCs w:val="20"/>
          <w:rtl w:val="0"/>
          <w:lang w:val="ru-RU"/>
        </w:rPr>
        <w:t xml:space="preserve">. </w:t>
      </w:r>
      <w:r>
        <w:rPr>
          <w:sz w:val="20"/>
          <w:szCs w:val="20"/>
          <w:rtl w:val="0"/>
          <w:lang w:val="ru-RU"/>
        </w:rPr>
        <w:t>Тому важливим етапом є очищення шкіри</w:t>
      </w:r>
      <w:r>
        <w:rPr>
          <w:sz w:val="20"/>
          <w:szCs w:val="20"/>
          <w:rtl w:val="0"/>
          <w:lang w:val="ru-RU"/>
        </w:rPr>
        <w:t xml:space="preserve">, </w:t>
      </w:r>
      <w:r>
        <w:rPr>
          <w:sz w:val="20"/>
          <w:szCs w:val="20"/>
          <w:rtl w:val="0"/>
          <w:lang w:val="ru-RU"/>
        </w:rPr>
        <w:t>наприклад</w:t>
      </w:r>
      <w:r>
        <w:rPr>
          <w:sz w:val="20"/>
          <w:szCs w:val="20"/>
          <w:rtl w:val="0"/>
          <w:lang w:val="ru-RU"/>
        </w:rPr>
        <w:t xml:space="preserve">, </w:t>
      </w:r>
      <w:r>
        <w:rPr>
          <w:sz w:val="20"/>
          <w:szCs w:val="20"/>
          <w:rtl w:val="0"/>
          <w:lang w:val="ru-RU"/>
        </w:rPr>
        <w:t>ультразвукова</w:t>
      </w:r>
      <w:r>
        <w:rPr>
          <w:sz w:val="20"/>
          <w:szCs w:val="20"/>
          <w:rtl w:val="0"/>
          <w:lang w:val="ru-RU"/>
        </w:rPr>
        <w:t xml:space="preserve">, </w:t>
      </w:r>
      <w:r>
        <w:rPr>
          <w:sz w:val="20"/>
          <w:szCs w:val="20"/>
          <w:rtl w:val="0"/>
          <w:lang w:val="ru-RU"/>
        </w:rPr>
        <w:t>вакуумна</w:t>
      </w:r>
      <w:r>
        <w:rPr>
          <w:sz w:val="20"/>
          <w:szCs w:val="20"/>
          <w:rtl w:val="0"/>
          <w:lang w:val="ru-RU"/>
        </w:rPr>
        <w:t xml:space="preserve">, </w:t>
      </w:r>
      <w:r>
        <w:rPr>
          <w:sz w:val="20"/>
          <w:szCs w:val="20"/>
          <w:rtl w:val="0"/>
          <w:lang w:val="ru-RU"/>
        </w:rPr>
        <w:t>механічна чистка</w:t>
      </w:r>
      <w:r>
        <w:rPr>
          <w:sz w:val="20"/>
          <w:szCs w:val="20"/>
          <w:rtl w:val="0"/>
          <w:lang w:val="ru-RU"/>
        </w:rPr>
        <w:t xml:space="preserve">, </w:t>
      </w:r>
      <w:r>
        <w:rPr>
          <w:sz w:val="20"/>
          <w:szCs w:val="20"/>
          <w:rtl w:val="0"/>
          <w:lang w:val="ru-RU"/>
        </w:rPr>
        <w:t>гідропілінг та правильно підібраний домашній догляд</w:t>
      </w:r>
      <w:r>
        <w:rPr>
          <w:sz w:val="20"/>
          <w:szCs w:val="20"/>
          <w:rtl w:val="0"/>
          <w:lang w:val="ru-RU"/>
        </w:rPr>
        <w:t xml:space="preserve">. </w:t>
      </w:r>
      <w:r>
        <w:rPr>
          <w:sz w:val="20"/>
          <w:szCs w:val="20"/>
          <w:rtl w:val="0"/>
          <w:lang w:val="ru-RU"/>
        </w:rPr>
        <w:t>Комплекс необхідних процедур визначається індивідуально після детального збору анамнезу пацієнта</w:t>
      </w:r>
      <w:r>
        <w:rPr>
          <w:sz w:val="20"/>
          <w:szCs w:val="20"/>
          <w:rtl w:val="0"/>
          <w:lang w:val="ru-RU"/>
        </w:rPr>
        <w:t>.</w:t>
      </w:r>
    </w:p>
    <w:p>
      <w:pPr>
        <w:pStyle w:val="Normal.0"/>
        <w:widowControl w:val="0"/>
        <w:spacing w:before="40" w:after="40" w:line="240" w:lineRule="auto"/>
        <w:ind w:firstLine="284"/>
        <w:rPr>
          <w:sz w:val="20"/>
          <w:szCs w:val="20"/>
        </w:rPr>
      </w:pPr>
      <w:r>
        <w:rPr>
          <w:sz w:val="20"/>
          <w:szCs w:val="20"/>
          <w:rtl w:val="0"/>
          <w:lang w:val="ru-RU"/>
        </w:rPr>
        <w:t>До них відносяться</w:t>
      </w:r>
      <w:r>
        <w:rPr>
          <w:sz w:val="20"/>
          <w:szCs w:val="20"/>
          <w:rtl w:val="0"/>
          <w:lang w:val="ru-RU"/>
        </w:rPr>
        <w:t>:</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Пілінги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мають певний рівень пошкодження та стимуляції з метою посилення регенерації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залежності від методики виконують механічні </w:t>
      </w:r>
      <w:r>
        <w:rPr>
          <w:rFonts w:ascii="Times New Roman" w:hAnsi="Times New Roman"/>
          <w:sz w:val="20"/>
          <w:szCs w:val="20"/>
          <w:rtl w:val="0"/>
          <w:lang w:val="ru-RU"/>
        </w:rPr>
        <w:t>(</w:t>
      </w:r>
      <w:r>
        <w:rPr>
          <w:rFonts w:ascii="Times New Roman" w:hAnsi="Times New Roman" w:hint="default"/>
          <w:sz w:val="20"/>
          <w:szCs w:val="20"/>
          <w:rtl w:val="0"/>
          <w:lang w:val="ru-RU"/>
        </w:rPr>
        <w:t>мікродермабразія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фізичні </w:t>
      </w:r>
      <w:r>
        <w:rPr>
          <w:rFonts w:ascii="Times New Roman" w:hAnsi="Times New Roman"/>
          <w:sz w:val="20"/>
          <w:szCs w:val="20"/>
          <w:rtl w:val="0"/>
          <w:lang w:val="ru-RU"/>
        </w:rPr>
        <w:t>(</w:t>
      </w:r>
      <w:r>
        <w:rPr>
          <w:rFonts w:ascii="Times New Roman" w:hAnsi="Times New Roman" w:hint="default"/>
          <w:sz w:val="20"/>
          <w:szCs w:val="20"/>
          <w:rtl w:val="0"/>
          <w:lang w:val="ru-RU"/>
        </w:rPr>
        <w:t>лазерні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апартні технології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хімічні </w:t>
      </w:r>
      <w:r>
        <w:rPr>
          <w:rFonts w:ascii="Times New Roman" w:hAnsi="Times New Roman"/>
          <w:sz w:val="20"/>
          <w:szCs w:val="20"/>
          <w:rtl w:val="0"/>
          <w:lang w:val="ru-RU"/>
        </w:rPr>
        <w:t>(</w:t>
      </w:r>
      <w:r>
        <w:rPr>
          <w:rFonts w:ascii="Times New Roman" w:hAnsi="Times New Roman" w:hint="default"/>
          <w:sz w:val="20"/>
          <w:szCs w:val="20"/>
          <w:rtl w:val="0"/>
          <w:lang w:val="ru-RU"/>
        </w:rPr>
        <w:t>кислотні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ензимні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залежності від глибини ця процедура може бути «процедурою обідньої перерви» </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поверхневих пілінгів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ось більш глибокі потребують передпілінгової підготовки та правильного ведення періоду реабілітації з використанням сонцезахисних засобів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вони мають умовну сезонність і загалом їх рекомендовано проводити в період</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коли </w:t>
      </w:r>
      <w:r>
        <w:rPr>
          <w:rFonts w:ascii="Times New Roman" w:hAnsi="Times New Roman"/>
          <w:sz w:val="20"/>
          <w:szCs w:val="20"/>
          <w:rtl w:val="0"/>
          <w:lang w:val="en-US"/>
        </w:rPr>
        <w:t>UV</w:t>
      </w:r>
      <w:r>
        <w:rPr>
          <w:rFonts w:ascii="Times New Roman" w:hAnsi="Times New Roman"/>
          <w:sz w:val="20"/>
          <w:szCs w:val="20"/>
          <w:rtl w:val="0"/>
          <w:lang w:val="ru-RU"/>
        </w:rPr>
        <w:t>-</w:t>
      </w:r>
      <w:r>
        <w:rPr>
          <w:rFonts w:ascii="Times New Roman" w:hAnsi="Times New Roman" w:hint="default"/>
          <w:sz w:val="20"/>
          <w:szCs w:val="20"/>
          <w:rtl w:val="0"/>
          <w:lang w:val="ru-RU"/>
        </w:rPr>
        <w:t>активність мінімальна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Показання до пілінгу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гіперкератоз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гіперпігментація різного генезу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розширені пори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тьмяність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висипання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зморшки різного ступеня вираженості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рубці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розтяжки</w:t>
      </w:r>
      <w:r>
        <w:rPr>
          <w:rFonts w:ascii="Times New Roman" w:hAnsi="Times New Roman"/>
          <w:sz w:val="20"/>
          <w:szCs w:val="20"/>
          <w:rtl w:val="0"/>
          <w:lang w:val="ru-RU"/>
        </w:rPr>
        <w:t>.</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Біоревіталізація – зволоження шкіри за допомогою інєкцій гіалуронової кислоти від класичних методик до використання дермапенів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мезоінжекторів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Показання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надмірна сухість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зморшки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рубці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шрами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купероз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втрата тонусу</w:t>
      </w:r>
      <w:r>
        <w:rPr>
          <w:rFonts w:ascii="Times New Roman" w:hAnsi="Times New Roman"/>
          <w:sz w:val="20"/>
          <w:szCs w:val="20"/>
          <w:rtl w:val="0"/>
          <w:lang w:val="ru-RU"/>
        </w:rPr>
        <w:t>.</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Мезотерапія – інєкціне введення в шкіру комплексних препаратів </w:t>
      </w:r>
      <w:r>
        <w:rPr>
          <w:rFonts w:ascii="Times New Roman" w:hAnsi="Times New Roman"/>
          <w:sz w:val="20"/>
          <w:szCs w:val="20"/>
          <w:rtl w:val="0"/>
          <w:lang w:val="ru-RU"/>
        </w:rPr>
        <w:t>(</w:t>
      </w:r>
      <w:r>
        <w:rPr>
          <w:rFonts w:ascii="Times New Roman" w:hAnsi="Times New Roman" w:hint="default"/>
          <w:sz w:val="20"/>
          <w:szCs w:val="20"/>
          <w:rtl w:val="0"/>
          <w:lang w:val="ru-RU"/>
        </w:rPr>
        <w:t>мезококтейлів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основі гіалуронової кислоти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амінокислот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пептдидів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вітамінів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мікроелементів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факторів росту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обіраються в залежності від потреб шкіри та регулюють обмінні процеси</w:t>
      </w:r>
      <w:r>
        <w:rPr>
          <w:rFonts w:ascii="Times New Roman" w:hAnsi="Times New Roman"/>
          <w:sz w:val="20"/>
          <w:szCs w:val="20"/>
          <w:rtl w:val="0"/>
          <w:lang w:val="ru-RU"/>
        </w:rPr>
        <w:t>.</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Плазмотерапія – інєкційна процедура плазми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збагаченої тромбоцитами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запускає біологічний механізм природнього омолодження шкіри </w:t>
      </w:r>
      <w:r>
        <w:rPr>
          <w:rFonts w:ascii="Times New Roman" w:hAnsi="Times New Roman"/>
          <w:sz w:val="20"/>
          <w:szCs w:val="20"/>
          <w:rtl w:val="0"/>
          <w:lang w:val="ru-RU"/>
        </w:rPr>
        <w:t>(</w:t>
      </w:r>
      <w:r>
        <w:rPr>
          <w:rFonts w:ascii="Times New Roman" w:hAnsi="Times New Roman" w:hint="default"/>
          <w:sz w:val="20"/>
          <w:szCs w:val="20"/>
          <w:rtl w:val="0"/>
          <w:lang w:val="ru-RU"/>
        </w:rPr>
        <w:t>в тому числі і волосистої частини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завдяки факторам росту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Великою перевагою вважається безпечність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адже процедура відбувається з використанням власної крові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мінімізує ризик алергічної реакції</w:t>
      </w:r>
      <w:r>
        <w:rPr>
          <w:rFonts w:ascii="Times New Roman" w:hAnsi="Times New Roman"/>
          <w:sz w:val="20"/>
          <w:szCs w:val="20"/>
          <w:rtl w:val="0"/>
          <w:lang w:val="ru-RU"/>
        </w:rPr>
        <w:t xml:space="preserve">. </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Армування мезонитками – введення в підшкірно</w:t>
      </w:r>
      <w:r>
        <w:rPr>
          <w:rFonts w:ascii="Times New Roman" w:hAnsi="Times New Roman"/>
          <w:sz w:val="20"/>
          <w:szCs w:val="20"/>
          <w:rtl w:val="0"/>
          <w:lang w:val="ru-RU"/>
        </w:rPr>
        <w:t>-</w:t>
      </w:r>
      <w:r>
        <w:rPr>
          <w:rFonts w:ascii="Times New Roman" w:hAnsi="Times New Roman" w:hint="default"/>
          <w:sz w:val="20"/>
          <w:szCs w:val="20"/>
          <w:rtl w:val="0"/>
          <w:lang w:val="ru-RU"/>
        </w:rPr>
        <w:t>жирову клітковину чи дерму ниток для ліфтингу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 зміцнення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використовують з різних матеріалів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полідіоксанон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полімолочна кислота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поікапролактон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монокомпонентні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в комбінації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їх допогомою стимулюється синтез власного міцного колагеново</w:t>
      </w:r>
      <w:r>
        <w:rPr>
          <w:rFonts w:ascii="Times New Roman" w:hAnsi="Times New Roman"/>
          <w:sz w:val="20"/>
          <w:szCs w:val="20"/>
          <w:rtl w:val="0"/>
          <w:lang w:val="ru-RU"/>
        </w:rPr>
        <w:t>-</w:t>
      </w:r>
      <w:r>
        <w:rPr>
          <w:rFonts w:ascii="Times New Roman" w:hAnsi="Times New Roman" w:hint="default"/>
          <w:sz w:val="20"/>
          <w:szCs w:val="20"/>
          <w:rtl w:val="0"/>
          <w:lang w:val="ru-RU"/>
        </w:rPr>
        <w:t>еластинового каркасу</w:t>
      </w:r>
      <w:r>
        <w:rPr>
          <w:rFonts w:ascii="Times New Roman" w:hAnsi="Times New Roman"/>
          <w:sz w:val="20"/>
          <w:szCs w:val="20"/>
          <w:rtl w:val="0"/>
          <w:lang w:val="ru-RU"/>
        </w:rPr>
        <w:t>.</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 Ботулінотерапія – інєкційна процедура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направлена на профілактику чи корекцію мімічних зморшок та гіпергідрозу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Принцип дії полягає в локальному розслабленні препаратом відповідних мязів шляхом впливу на нервово</w:t>
      </w:r>
      <w:r>
        <w:rPr>
          <w:rFonts w:ascii="Times New Roman" w:hAnsi="Times New Roman"/>
          <w:sz w:val="20"/>
          <w:szCs w:val="20"/>
          <w:rtl w:val="0"/>
          <w:lang w:val="ru-RU"/>
        </w:rPr>
        <w:t>-</w:t>
      </w:r>
      <w:r>
        <w:rPr>
          <w:rFonts w:ascii="Times New Roman" w:hAnsi="Times New Roman" w:hint="default"/>
          <w:sz w:val="20"/>
          <w:szCs w:val="20"/>
          <w:rtl w:val="0"/>
          <w:lang w:val="ru-RU"/>
        </w:rPr>
        <w:t>мязевий синапс</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Показання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профілактика дермальних заломів у мімічно активних зонах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периорбітальні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периназальні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кисетні зморшки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опущення верхніх повік та брів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асиметрія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тяжі платизми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бруксизм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гіпергідроз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Основним ефектом є налагодження взаємодії мязів депресорів та леваторів для гармонізації міміки</w:t>
      </w:r>
      <w:r>
        <w:rPr>
          <w:rFonts w:ascii="Times New Roman" w:hAnsi="Times New Roman"/>
          <w:sz w:val="20"/>
          <w:szCs w:val="20"/>
          <w:rtl w:val="0"/>
          <w:lang w:val="ru-RU"/>
        </w:rPr>
        <w:t>.</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Пресотерапія – методика фізіологічного лімфодренажу для профілактики варикозного розширення вен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нормалізації водного балансу організму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мязевої релаксації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усунення локальних жирових відкладнь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 час процедури пацієнту одягають необхідну кількість спеціальних манжет для рук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ніг чи корсет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які подається з періодичною частотою і потужність стиснуте повітря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рахунок якого здійснюється інтенсивний пневмомасаж</w:t>
      </w:r>
      <w:r>
        <w:rPr>
          <w:rFonts w:ascii="Times New Roman" w:hAnsi="Times New Roman"/>
          <w:sz w:val="20"/>
          <w:szCs w:val="20"/>
          <w:rtl w:val="0"/>
          <w:lang w:val="ru-RU"/>
        </w:rPr>
        <w:t>.</w:t>
      </w:r>
    </w:p>
    <w:p>
      <w:pPr>
        <w:pStyle w:val="List Paragraph"/>
        <w:widowControl w:val="0"/>
        <w:numPr>
          <w:ilvl w:val="0"/>
          <w:numId w:val="232"/>
        </w:numPr>
        <w:bidi w:val="0"/>
        <w:spacing w:after="0" w:line="240" w:lineRule="auto"/>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Радіохвильовий ліфтинг </w:t>
      </w:r>
      <w:r>
        <w:rPr>
          <w:rFonts w:ascii="Times New Roman" w:hAnsi="Times New Roman"/>
          <w:sz w:val="20"/>
          <w:szCs w:val="20"/>
          <w:rtl w:val="0"/>
          <w:lang w:val="ru-RU"/>
        </w:rPr>
        <w:t>(</w:t>
      </w:r>
      <w:r>
        <w:rPr>
          <w:rFonts w:ascii="Times New Roman" w:hAnsi="Times New Roman" w:hint="default"/>
          <w:sz w:val="20"/>
          <w:szCs w:val="20"/>
          <w:rtl w:val="0"/>
          <w:lang w:val="ru-RU"/>
        </w:rPr>
        <w:t>інвазивний – мікроголковий та неінвазивний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вплив радіохвильової енергії та тепла на клітини для стимуляції проліферації фібробластів і  синтезу нового колагену та еластину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Використовується для вирівнювання рельєфу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лікування дряблої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вялої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корекції рубців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шрамів та пігментації різного генезу</w:t>
      </w:r>
      <w:r>
        <w:rPr>
          <w:rFonts w:ascii="Times New Roman" w:hAnsi="Times New Roman"/>
          <w:sz w:val="20"/>
          <w:szCs w:val="20"/>
          <w:rtl w:val="0"/>
          <w:lang w:val="ru-RU"/>
        </w:rPr>
        <w:t xml:space="preserve">.  </w:t>
      </w:r>
    </w:p>
    <w:p>
      <w:pPr>
        <w:pStyle w:val="Normal.0"/>
        <w:widowControl w:val="0"/>
        <w:spacing w:line="240" w:lineRule="auto"/>
        <w:ind w:firstLine="284"/>
        <w:jc w:val="both"/>
        <w:rPr>
          <w:sz w:val="20"/>
          <w:szCs w:val="20"/>
        </w:rPr>
      </w:pPr>
      <w:r>
        <w:rPr>
          <w:sz w:val="20"/>
          <w:szCs w:val="20"/>
          <w:rtl w:val="0"/>
          <w:lang w:val="ru-RU"/>
        </w:rPr>
        <w:t>Післяопераційні косметичні заходи виконують</w:t>
      </w:r>
      <w:r>
        <w:rPr>
          <w:sz w:val="20"/>
          <w:szCs w:val="20"/>
          <w:rtl w:val="0"/>
          <w:lang w:val="ru-RU"/>
        </w:rPr>
        <w:t xml:space="preserve">, </w:t>
      </w:r>
      <w:r>
        <w:rPr>
          <w:sz w:val="20"/>
          <w:szCs w:val="20"/>
          <w:rtl w:val="0"/>
          <w:lang w:val="ru-RU"/>
        </w:rPr>
        <w:t>за правилом</w:t>
      </w:r>
      <w:r>
        <w:rPr>
          <w:sz w:val="20"/>
          <w:szCs w:val="20"/>
          <w:rtl w:val="0"/>
          <w:lang w:val="ru-RU"/>
        </w:rPr>
        <w:t xml:space="preserve">, </w:t>
      </w:r>
      <w:r>
        <w:rPr>
          <w:sz w:val="20"/>
          <w:szCs w:val="20"/>
          <w:rtl w:val="0"/>
          <w:lang w:val="ru-RU"/>
        </w:rPr>
        <w:t>після зменшення   набряків шкіри в ділянці операції</w:t>
      </w:r>
      <w:r>
        <w:rPr>
          <w:sz w:val="20"/>
          <w:szCs w:val="20"/>
          <w:rtl w:val="0"/>
          <w:lang w:val="ru-RU"/>
        </w:rPr>
        <w:t xml:space="preserve">. </w:t>
      </w:r>
      <w:r>
        <w:rPr>
          <w:sz w:val="20"/>
          <w:szCs w:val="20"/>
          <w:rtl w:val="0"/>
          <w:lang w:val="ru-RU"/>
        </w:rPr>
        <w:t>За правилом</w:t>
      </w:r>
      <w:r>
        <w:rPr>
          <w:sz w:val="20"/>
          <w:szCs w:val="20"/>
          <w:rtl w:val="0"/>
          <w:lang w:val="ru-RU"/>
        </w:rPr>
        <w:t xml:space="preserve">, </w:t>
      </w:r>
      <w:r>
        <w:rPr>
          <w:sz w:val="20"/>
          <w:szCs w:val="20"/>
          <w:rtl w:val="0"/>
          <w:lang w:val="ru-RU"/>
        </w:rPr>
        <w:t>ці косметологічні методи спрямовані на зменшення остаточного набряку</w:t>
      </w:r>
      <w:r>
        <w:rPr>
          <w:sz w:val="20"/>
          <w:szCs w:val="20"/>
          <w:rtl w:val="0"/>
          <w:lang w:val="ru-RU"/>
        </w:rPr>
        <w:t xml:space="preserve">, </w:t>
      </w:r>
      <w:r>
        <w:rPr>
          <w:sz w:val="20"/>
          <w:szCs w:val="20"/>
          <w:rtl w:val="0"/>
          <w:lang w:val="ru-RU"/>
        </w:rPr>
        <w:t>скорочення шкіри</w:t>
      </w:r>
      <w:r>
        <w:rPr>
          <w:sz w:val="20"/>
          <w:szCs w:val="20"/>
          <w:rtl w:val="0"/>
          <w:lang w:val="ru-RU"/>
        </w:rPr>
        <w:t xml:space="preserve">, </w:t>
      </w:r>
      <w:r>
        <w:rPr>
          <w:sz w:val="20"/>
          <w:szCs w:val="20"/>
          <w:rtl w:val="0"/>
          <w:lang w:val="ru-RU"/>
        </w:rPr>
        <w:t>омолодження зовнішніх шарів</w:t>
      </w:r>
      <w:r>
        <w:rPr>
          <w:sz w:val="20"/>
          <w:szCs w:val="20"/>
          <w:rtl w:val="0"/>
          <w:lang w:val="ru-RU"/>
        </w:rPr>
        <w:t xml:space="preserve">. </w:t>
      </w:r>
      <w:r>
        <w:rPr>
          <w:sz w:val="20"/>
          <w:szCs w:val="20"/>
          <w:rtl w:val="0"/>
          <w:lang w:val="ru-RU"/>
        </w:rPr>
        <w:t>Застосовують великий спектр апаратних технологій</w:t>
      </w:r>
      <w:r>
        <w:rPr>
          <w:sz w:val="20"/>
          <w:szCs w:val="20"/>
          <w:rtl w:val="0"/>
          <w:lang w:val="ru-RU"/>
        </w:rPr>
        <w:t xml:space="preserve">, </w:t>
      </w:r>
      <w:r>
        <w:rPr>
          <w:sz w:val="20"/>
          <w:szCs w:val="20"/>
          <w:rtl w:val="0"/>
          <w:lang w:val="ru-RU"/>
        </w:rPr>
        <w:t>методів фізіотерапії</w:t>
      </w:r>
      <w:r>
        <w:rPr>
          <w:sz w:val="20"/>
          <w:szCs w:val="20"/>
          <w:rtl w:val="0"/>
          <w:lang w:val="ru-RU"/>
        </w:rPr>
        <w:t xml:space="preserve">: </w:t>
      </w:r>
      <w:r>
        <w:rPr>
          <w:sz w:val="20"/>
          <w:szCs w:val="20"/>
          <w:rtl w:val="0"/>
          <w:lang w:val="ru-RU"/>
        </w:rPr>
        <w:t>масажі</w:t>
      </w:r>
      <w:r>
        <w:rPr>
          <w:sz w:val="20"/>
          <w:szCs w:val="20"/>
          <w:rtl w:val="0"/>
          <w:lang w:val="ru-RU"/>
        </w:rPr>
        <w:t xml:space="preserve">, </w:t>
      </w:r>
      <w:r>
        <w:rPr>
          <w:sz w:val="20"/>
          <w:szCs w:val="20"/>
          <w:rtl w:val="0"/>
          <w:lang w:val="ru-RU"/>
        </w:rPr>
        <w:t>мікротоки</w:t>
      </w:r>
      <w:r>
        <w:rPr>
          <w:sz w:val="20"/>
          <w:szCs w:val="20"/>
          <w:rtl w:val="0"/>
          <w:lang w:val="ru-RU"/>
        </w:rPr>
        <w:t xml:space="preserve">, </w:t>
      </w:r>
      <w:r>
        <w:rPr>
          <w:sz w:val="20"/>
          <w:szCs w:val="20"/>
          <w:rtl w:val="0"/>
          <w:lang w:val="ru-RU"/>
        </w:rPr>
        <w:t>ультразвук та фонофорез</w:t>
      </w:r>
      <w:r>
        <w:rPr>
          <w:sz w:val="20"/>
          <w:szCs w:val="20"/>
          <w:rtl w:val="0"/>
          <w:lang w:val="ru-RU"/>
        </w:rPr>
        <w:t>, IPL-</w:t>
      </w:r>
      <w:r>
        <w:rPr>
          <w:sz w:val="20"/>
          <w:szCs w:val="20"/>
          <w:rtl w:val="0"/>
          <w:lang w:val="ru-RU"/>
        </w:rPr>
        <w:t>терапія</w:t>
      </w:r>
      <w:r>
        <w:rPr>
          <w:sz w:val="20"/>
          <w:szCs w:val="20"/>
          <w:rtl w:val="0"/>
          <w:lang w:val="ru-RU"/>
        </w:rPr>
        <w:t xml:space="preserve">, </w:t>
      </w:r>
      <w:r>
        <w:rPr>
          <w:sz w:val="20"/>
          <w:szCs w:val="20"/>
          <w:rtl w:val="0"/>
          <w:lang w:val="ru-RU"/>
        </w:rPr>
        <w:t>радіохвильова терапія</w:t>
      </w:r>
      <w:r>
        <w:rPr>
          <w:sz w:val="20"/>
          <w:szCs w:val="20"/>
          <w:rtl w:val="0"/>
          <w:lang w:val="ru-RU"/>
        </w:rPr>
        <w:t xml:space="preserve">, </w:t>
      </w:r>
      <w:r>
        <w:rPr>
          <w:sz w:val="20"/>
          <w:szCs w:val="20"/>
          <w:rtl w:val="0"/>
          <w:lang w:val="ru-RU"/>
        </w:rPr>
        <w:t>СО</w:t>
      </w:r>
      <w:r>
        <w:rPr>
          <w:sz w:val="20"/>
          <w:szCs w:val="20"/>
          <w:rtl w:val="0"/>
          <w:lang w:val="ru-RU"/>
        </w:rPr>
        <w:t>2-</w:t>
      </w:r>
      <w:r>
        <w:rPr>
          <w:sz w:val="20"/>
          <w:szCs w:val="20"/>
          <w:rtl w:val="0"/>
          <w:lang w:val="ru-RU"/>
        </w:rPr>
        <w:t xml:space="preserve">лазер </w:t>
      </w:r>
      <w:r>
        <w:rPr>
          <w:sz w:val="20"/>
          <w:szCs w:val="20"/>
          <w:rtl w:val="0"/>
          <w:lang w:val="ru-RU"/>
        </w:rPr>
        <w:t>(</w:t>
      </w:r>
      <w:r>
        <w:rPr>
          <w:sz w:val="20"/>
          <w:szCs w:val="20"/>
          <w:rtl w:val="0"/>
          <w:lang w:val="ru-RU"/>
        </w:rPr>
        <w:t>наприклад для корекції постопераційних швів</w:t>
      </w:r>
      <w:r>
        <w:rPr>
          <w:sz w:val="20"/>
          <w:szCs w:val="20"/>
          <w:rtl w:val="0"/>
          <w:lang w:val="ru-RU"/>
        </w:rPr>
        <w:t>).</w:t>
      </w:r>
    </w:p>
    <w:p>
      <w:pPr>
        <w:pStyle w:val="Normal.0"/>
        <w:spacing w:before="100" w:after="40" w:line="240" w:lineRule="auto"/>
        <w:ind w:right="284"/>
        <w:jc w:val="both"/>
        <w:rPr>
          <w:b w:val="1"/>
          <w:bCs w:val="1"/>
          <w:sz w:val="20"/>
          <w:szCs w:val="20"/>
        </w:rPr>
      </w:pPr>
      <w:r>
        <w:rPr>
          <w:b w:val="1"/>
          <w:bCs w:val="1"/>
          <w:sz w:val="20"/>
          <w:szCs w:val="20"/>
          <w:rtl w:val="0"/>
          <w:lang w:val="ru-RU"/>
        </w:rPr>
        <w:t>Контрольні питання</w:t>
      </w:r>
      <w:r>
        <w:rPr>
          <w:b w:val="1"/>
          <w:bCs w:val="1"/>
          <w:sz w:val="20"/>
          <w:szCs w:val="20"/>
          <w:rtl w:val="0"/>
          <w:lang w:val="ru-RU"/>
        </w:rPr>
        <w:t>:</w:t>
      </w:r>
    </w:p>
    <w:p>
      <w:pPr>
        <w:pStyle w:val="List Paragraph"/>
        <w:numPr>
          <w:ilvl w:val="0"/>
          <w:numId w:val="234"/>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В яких умовах потрібно виконувати лазерну дермабразію</w:t>
      </w:r>
      <w:r>
        <w:rPr>
          <w:rFonts w:ascii="Times New Roman" w:hAnsi="Times New Roman"/>
          <w:sz w:val="20"/>
          <w:szCs w:val="20"/>
          <w:rtl w:val="0"/>
          <w:lang w:val="ru-RU"/>
        </w:rPr>
        <w:t>?</w:t>
      </w:r>
    </w:p>
    <w:p>
      <w:pPr>
        <w:pStyle w:val="List Paragraph"/>
        <w:numPr>
          <w:ilvl w:val="0"/>
          <w:numId w:val="234"/>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На що мають бути спрямовані післяопераційні косметичні заходи</w:t>
      </w:r>
      <w:r>
        <w:rPr>
          <w:rFonts w:ascii="Times New Roman" w:hAnsi="Times New Roman"/>
          <w:sz w:val="20"/>
          <w:szCs w:val="20"/>
          <w:rtl w:val="0"/>
          <w:lang w:val="ru-RU"/>
        </w:rPr>
        <w:t>?</w:t>
      </w:r>
    </w:p>
    <w:p>
      <w:pPr>
        <w:pStyle w:val="List Paragraph"/>
        <w:numPr>
          <w:ilvl w:val="0"/>
          <w:numId w:val="234"/>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Що називають «процедурою обідньої перерви»</w:t>
      </w:r>
      <w:r>
        <w:rPr>
          <w:rFonts w:ascii="Times New Roman" w:hAnsi="Times New Roman"/>
          <w:sz w:val="20"/>
          <w:szCs w:val="20"/>
          <w:rtl w:val="0"/>
          <w:lang w:val="ru-RU"/>
        </w:rPr>
        <w:t>?</w:t>
      </w:r>
    </w:p>
    <w:p>
      <w:pPr>
        <w:pStyle w:val="List Paragraph"/>
        <w:numPr>
          <w:ilvl w:val="0"/>
          <w:numId w:val="234"/>
        </w:numPr>
        <w:bidi w:val="0"/>
        <w:spacing w:before="10" w:after="10" w:line="240" w:lineRule="auto"/>
        <w:ind w:right="284"/>
        <w:jc w:val="both"/>
        <w:rPr>
          <w:sz w:val="20"/>
          <w:szCs w:val="20"/>
          <w:rtl w:val="0"/>
          <w:lang w:val="ru-RU"/>
        </w:rPr>
        <w:sectPr>
          <w:type w:val="continuous"/>
          <w:pgSz w:w="8400" w:h="11900" w:orient="portrait"/>
          <w:pgMar w:top="0" w:right="1134" w:bottom="0" w:left="851" w:header="284" w:footer="284"/>
          <w:pgNumType w:start="0"/>
          <w:bidi w:val="0"/>
        </w:sectPr>
      </w:pPr>
      <w:r>
        <w:rPr>
          <w:rFonts w:ascii="Times New Roman" w:hAnsi="Times New Roman" w:hint="default"/>
          <w:sz w:val="20"/>
          <w:szCs w:val="20"/>
          <w:rtl w:val="0"/>
          <w:lang w:val="ru-RU"/>
        </w:rPr>
        <w:t>При якому методі вводять в підшкірно</w:t>
      </w:r>
      <w:r>
        <w:rPr>
          <w:rFonts w:ascii="Times New Roman" w:hAnsi="Times New Roman"/>
          <w:sz w:val="20"/>
          <w:szCs w:val="20"/>
          <w:rtl w:val="0"/>
          <w:lang w:val="ru-RU"/>
        </w:rPr>
        <w:t>-</w:t>
      </w:r>
      <w:r>
        <w:rPr>
          <w:rFonts w:ascii="Times New Roman" w:hAnsi="Times New Roman" w:hint="default"/>
          <w:sz w:val="20"/>
          <w:szCs w:val="20"/>
          <w:rtl w:val="0"/>
          <w:lang w:val="ru-RU"/>
        </w:rPr>
        <w:t>жирову клітковину нитки</w:t>
      </w:r>
      <w:r>
        <w:rPr>
          <w:rFonts w:ascii="Times New Roman" w:hAnsi="Times New Roman"/>
          <w:sz w:val="20"/>
          <w:szCs w:val="20"/>
          <w:rtl w:val="0"/>
          <w:lang w:val="ru-RU"/>
        </w:rPr>
        <w:t>?</w:t>
      </w:r>
      <w:r>
        <w:rPr>
          <w:rFonts w:ascii="Times New Roman" w:cs="Times New Roman" w:hAnsi="Times New Roman" w:eastAsia="Times New Roman"/>
          <w:sz w:val="20"/>
          <w:szCs w:val="20"/>
        </w:rPr>
      </w:r>
    </w:p>
    <w:p>
      <w:pPr>
        <w:pStyle w:val="Body Text"/>
        <w:rPr>
          <w:rFonts w:ascii="Times New Roman" w:cs="Times New Roman" w:hAnsi="Times New Roman" w:eastAsia="Times New Roman"/>
          <w:sz w:val="20"/>
          <w:szCs w:val="20"/>
        </w:rPr>
        <w:sectPr>
          <w:type w:val="continuous"/>
          <w:pgSz w:w="8400" w:h="11900" w:orient="portrait"/>
          <w:pgMar w:top="0" w:right="1134" w:bottom="0" w:left="851" w:header="284" w:footer="284"/>
          <w:pgNumType w:start="0"/>
          <w:cols w:space="598" w:num="2" w:equalWidth="1"/>
          <w:bidi w:val="0"/>
        </w:sectPr>
      </w:pPr>
      <w:r>
        <w:rPr>
          <w:rFonts w:ascii="Times New Roman" w:cs="Times New Roman" w:hAnsi="Times New Roman" w:eastAsia="Times New Roman"/>
          <w:sz w:val="20"/>
          <w:szCs w:val="20"/>
        </w:rPr>
      </w:r>
    </w:p>
    <w:p>
      <w:pPr>
        <w:pStyle w:val="Normal.0"/>
        <w:spacing w:before="10" w:after="10" w:line="240" w:lineRule="auto"/>
        <w:ind w:right="284"/>
        <w:jc w:val="both"/>
        <w:rPr>
          <w:b w:val="1"/>
          <w:bCs w:val="1"/>
          <w:sz w:val="20"/>
          <w:szCs w:val="20"/>
        </w:rPr>
      </w:pPr>
      <w:r>
        <w:rPr>
          <w:b w:val="1"/>
          <w:bCs w:val="1"/>
          <w:sz w:val="20"/>
          <w:szCs w:val="20"/>
          <w:rtl w:val="0"/>
          <w:lang w:val="ru-RU"/>
        </w:rPr>
        <w:t>Ситуаційна задача</w:t>
      </w:r>
      <w:r>
        <w:rPr>
          <w:b w:val="1"/>
          <w:bCs w:val="1"/>
          <w:sz w:val="20"/>
          <w:szCs w:val="20"/>
          <w:rtl w:val="0"/>
          <w:lang w:val="ru-RU"/>
        </w:rPr>
        <w:t>:</w:t>
      </w:r>
    </w:p>
    <w:p>
      <w:pPr>
        <w:pStyle w:val="List Paragraph"/>
        <w:spacing w:after="200"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Пацієнтка</w:t>
      </w:r>
      <w:r>
        <w:rPr>
          <w:rFonts w:ascii="Times New Roman" w:hAnsi="Times New Roman"/>
          <w:sz w:val="20"/>
          <w:szCs w:val="20"/>
          <w:rtl w:val="0"/>
          <w:lang w:val="ru-RU"/>
        </w:rPr>
        <w:t xml:space="preserve">, 33 </w:t>
      </w:r>
      <w:r>
        <w:rPr>
          <w:rFonts w:ascii="Times New Roman" w:hAnsi="Times New Roman" w:hint="default"/>
          <w:sz w:val="20"/>
          <w:szCs w:val="20"/>
          <w:rtl w:val="0"/>
          <w:lang w:val="ru-RU"/>
        </w:rPr>
        <w:t>роки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Планується ліпофілінг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є запит на одночасну процедуру для омолодження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 яку процедуру йде мова</w:t>
      </w:r>
      <w:r>
        <w:rPr>
          <w:rFonts w:ascii="Times New Roman" w:hAnsi="Times New Roman"/>
          <w:sz w:val="20"/>
          <w:szCs w:val="20"/>
          <w:rtl w:val="0"/>
          <w:lang w:val="ru-RU"/>
        </w:rPr>
        <w:t>?</w:t>
      </w:r>
    </w:p>
    <w:p>
      <w:pPr>
        <w:pStyle w:val="List Paragraph"/>
        <w:spacing w:after="200" w:line="240" w:lineRule="auto"/>
        <w:ind w:left="0" w:firstLine="0"/>
        <w:rPr>
          <w:rFonts w:ascii="Times New Roman" w:cs="Times New Roman" w:hAnsi="Times New Roman" w:eastAsia="Times New Roman"/>
          <w:sz w:val="20"/>
          <w:szCs w:val="20"/>
        </w:rPr>
      </w:pPr>
    </w:p>
    <w:p>
      <w:pPr>
        <w:pStyle w:val="List Paragraph"/>
        <w:spacing w:after="200" w:line="240" w:lineRule="auto"/>
        <w:ind w:left="0" w:firstLine="0"/>
        <w:rPr>
          <w:rFonts w:ascii="Times New Roman" w:cs="Times New Roman" w:hAnsi="Times New Roman" w:eastAsia="Times New Roman"/>
          <w:sz w:val="20"/>
          <w:szCs w:val="20"/>
        </w:rPr>
      </w:pPr>
    </w:p>
    <w:p>
      <w:pPr>
        <w:pStyle w:val="По умолчанию A"/>
        <w:spacing w:before="200"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12. </w:t>
      </w:r>
      <w:r>
        <w:rPr>
          <w:rFonts w:ascii="Times New Roman" w:hAnsi="Times New Roman" w:hint="default"/>
          <w:sz w:val="20"/>
          <w:szCs w:val="20"/>
          <w:rtl w:val="0"/>
          <w:lang w:val="ru-RU"/>
        </w:rPr>
        <w:t>Принципи лікування вроджених та набутих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лицевих вад і деформацій</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Контроль вихідного рівня знань</w:t>
      </w:r>
    </w:p>
    <w:p>
      <w:pPr>
        <w:pStyle w:val="По умолчанию A"/>
        <w:numPr>
          <w:ilvl w:val="0"/>
          <w:numId w:val="23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поняттям «вада розвитку»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«дефект»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«деформація»</w:t>
      </w:r>
      <w:r>
        <w:rPr>
          <w:rFonts w:ascii="Times New Roman" w:hAnsi="Times New Roman"/>
          <w:sz w:val="20"/>
          <w:szCs w:val="20"/>
          <w:rtl w:val="0"/>
          <w:lang w:val="zh-TW" w:eastAsia="zh-TW"/>
        </w:rPr>
        <w:t>?</w:t>
      </w:r>
    </w:p>
    <w:p>
      <w:pPr>
        <w:pStyle w:val="По умолчанию A"/>
        <w:numPr>
          <w:ilvl w:val="0"/>
          <w:numId w:val="23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 чому полягає медико</w:t>
      </w:r>
      <w:r>
        <w:rPr>
          <w:rFonts w:ascii="Times New Roman" w:hAnsi="Times New Roman"/>
          <w:sz w:val="20"/>
          <w:szCs w:val="20"/>
          <w:rtl w:val="0"/>
          <w:lang w:val="ru-RU"/>
        </w:rPr>
        <w:t>-</w:t>
      </w:r>
      <w:r>
        <w:rPr>
          <w:rFonts w:ascii="Times New Roman" w:hAnsi="Times New Roman" w:hint="default"/>
          <w:sz w:val="20"/>
          <w:szCs w:val="20"/>
          <w:rtl w:val="0"/>
          <w:lang w:val="ru-RU"/>
        </w:rPr>
        <w:t>соціальна різниця між вродженими та набутими дефектами та деформаціями</w:t>
      </w:r>
      <w:r>
        <w:rPr>
          <w:rFonts w:ascii="Times New Roman" w:hAnsi="Times New Roman"/>
          <w:sz w:val="20"/>
          <w:szCs w:val="20"/>
          <w:rtl w:val="0"/>
          <w:lang w:val="zh-TW" w:eastAsia="zh-TW"/>
        </w:rPr>
        <w:t>?</w:t>
      </w:r>
    </w:p>
    <w:p>
      <w:pPr>
        <w:pStyle w:val="По умолчанию A"/>
        <w:numPr>
          <w:ilvl w:val="0"/>
          <w:numId w:val="23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Якими є особливості ембріонального розвитку анатомічних утворень голови та шиї та їх зв</w:t>
      </w:r>
      <w:r>
        <w:rPr>
          <w:rFonts w:ascii="Times New Roman" w:hAnsi="Times New Roman"/>
          <w:sz w:val="20"/>
          <w:szCs w:val="20"/>
          <w:rtl w:val="0"/>
          <w:lang w:val="ru-RU"/>
        </w:rPr>
        <w:t>'</w:t>
      </w:r>
      <w:r>
        <w:rPr>
          <w:rFonts w:ascii="Times New Roman" w:hAnsi="Times New Roman" w:hint="default"/>
          <w:sz w:val="20"/>
          <w:szCs w:val="20"/>
          <w:rtl w:val="0"/>
          <w:lang w:val="ru-RU"/>
        </w:rPr>
        <w:t>язок з виникненням вад розвитку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zh-TW" w:eastAsia="zh-TW"/>
        </w:rPr>
        <w:t>?</w:t>
      </w:r>
    </w:p>
    <w:p>
      <w:pPr>
        <w:pStyle w:val="По умолчанию A"/>
        <w:numPr>
          <w:ilvl w:val="0"/>
          <w:numId w:val="23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Вкажіть анатомо</w:t>
      </w:r>
      <w:r>
        <w:rPr>
          <w:rFonts w:ascii="Times New Roman" w:hAnsi="Times New Roman"/>
          <w:sz w:val="20"/>
          <w:szCs w:val="20"/>
          <w:rtl w:val="0"/>
          <w:lang w:val="ru-RU"/>
        </w:rPr>
        <w:t>-</w:t>
      </w:r>
      <w:r>
        <w:rPr>
          <w:rFonts w:ascii="Times New Roman" w:hAnsi="Times New Roman" w:hint="default"/>
          <w:sz w:val="20"/>
          <w:szCs w:val="20"/>
          <w:rtl w:val="0"/>
          <w:lang w:val="ru-RU"/>
        </w:rPr>
        <w:t>гістологічні особливості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та їх вплив на вибір лікувальної такти при лікуванні вад розвитку голови та шиї</w:t>
      </w:r>
      <w:r>
        <w:rPr>
          <w:rFonts w:ascii="Times New Roman" w:hAnsi="Times New Roman"/>
          <w:sz w:val="20"/>
          <w:szCs w:val="20"/>
          <w:rtl w:val="0"/>
          <w:lang w:val="zh-TW" w:eastAsia="zh-TW"/>
        </w:rPr>
        <w:t>?</w:t>
      </w:r>
    </w:p>
    <w:p>
      <w:pPr>
        <w:pStyle w:val="По умолчанию A"/>
        <w:numPr>
          <w:ilvl w:val="0"/>
          <w:numId w:val="236"/>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Наведіть вікові особливості анатомічних утворень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та їх потенційний вплив на вибір лікувальної тактики</w:t>
      </w:r>
      <w:r>
        <w:rPr>
          <w:rFonts w:ascii="Times New Roman" w:hAnsi="Times New Roman"/>
          <w:sz w:val="20"/>
          <w:szCs w:val="20"/>
          <w:rtl w:val="0"/>
          <w:lang w:val="zh-TW" w:eastAsia="zh-TW"/>
        </w:rPr>
        <w:t>?</w:t>
      </w:r>
    </w:p>
    <w:p>
      <w:pPr>
        <w:pStyle w:val="По умолчанию A"/>
        <w:spacing w:before="100"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ознайомитись з принципами хірургічного лікування та комплексної реабілітації пацієнтів з вродженими та набутими вадами 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Причини виникнення вроджених вад розвитку та їх вплив на вибір лікувальної тактики</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Алгоритм обстеження пацієнтів з дефектами та деформаціями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та методи віртуального планування реконструктивно</w:t>
      </w:r>
      <w:r>
        <w:rPr>
          <w:rFonts w:ascii="Times New Roman" w:hAnsi="Times New Roman"/>
          <w:sz w:val="20"/>
          <w:szCs w:val="20"/>
          <w:rtl w:val="0"/>
          <w:lang w:val="ru-RU"/>
        </w:rPr>
        <w:t>-</w:t>
      </w:r>
      <w:r>
        <w:rPr>
          <w:rFonts w:ascii="Times New Roman" w:hAnsi="Times New Roman" w:hint="default"/>
          <w:sz w:val="20"/>
          <w:szCs w:val="20"/>
          <w:rtl w:val="0"/>
          <w:lang w:val="ru-RU"/>
        </w:rPr>
        <w:t>відновних операцій</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Етапність надання допомоги з вродженими вадами розвитку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в залежності від віку та причини її виникнення</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Принципи заміщення вроджених та набутих дефектів м’яких тканин та кісток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Тактику лікування деформацій лицевого та мозкового черепа в залежності від причин виникнення та віку пацієнтів</w:t>
      </w:r>
      <w:r>
        <w:rPr>
          <w:rFonts w:ascii="Times New Roman" w:hAnsi="Times New Roman"/>
          <w:sz w:val="20"/>
          <w:szCs w:val="20"/>
          <w:rtl w:val="0"/>
          <w:lang w:val="ru-RU"/>
        </w:rPr>
        <w:t>.</w:t>
      </w:r>
    </w:p>
    <w:p>
      <w:pPr>
        <w:pStyle w:val="По умолчанию A"/>
        <w:spacing w:before="100" w:after="4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Оцінити анатомо</w:t>
      </w:r>
      <w:r>
        <w:rPr>
          <w:rFonts w:ascii="Times New Roman" w:hAnsi="Times New Roman"/>
          <w:sz w:val="20"/>
          <w:szCs w:val="20"/>
          <w:rtl w:val="0"/>
          <w:lang w:val="ru-RU"/>
        </w:rPr>
        <w:t>-</w:t>
      </w:r>
      <w:r>
        <w:rPr>
          <w:rFonts w:ascii="Times New Roman" w:hAnsi="Times New Roman" w:hint="default"/>
          <w:sz w:val="20"/>
          <w:szCs w:val="20"/>
          <w:rtl w:val="0"/>
          <w:lang w:val="ru-RU"/>
        </w:rPr>
        <w:t>функціональні особливості наявного дефекту або деформації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Обрати стратегію реабілітації пацієнтів з вродженою вадою голови та шиї та спланувати етапність надання допомоги</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Проводити хірургічне лікування незрощень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та розробити комплекс реабілітаційних заходів</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Обирати метод заміщення кісткових дефектів лицевого та мозкового черепа та реалізовувати його в залежності від наявної клінічної ситуації</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Володіти сучасними методами планування реконструктивно</w:t>
      </w:r>
      <w:r>
        <w:rPr>
          <w:rFonts w:ascii="Times New Roman" w:hAnsi="Times New Roman"/>
          <w:sz w:val="20"/>
          <w:szCs w:val="20"/>
          <w:rtl w:val="0"/>
          <w:lang w:val="ru-RU"/>
        </w:rPr>
        <w:t>-</w:t>
      </w:r>
      <w:r>
        <w:rPr>
          <w:rFonts w:ascii="Times New Roman" w:hAnsi="Times New Roman" w:hint="default"/>
          <w:sz w:val="20"/>
          <w:szCs w:val="20"/>
          <w:rtl w:val="0"/>
          <w:lang w:val="ru-RU"/>
        </w:rPr>
        <w:t>відновних операцій з використанням комп’ютерних технологій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застосовувати можливості хірургічної навігації при заміщенні дефектів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лицевого скелету</w:t>
      </w:r>
      <w:r>
        <w:rPr>
          <w:rFonts w:ascii="Times New Roman" w:hAnsi="Times New Roman"/>
          <w:sz w:val="20"/>
          <w:szCs w:val="20"/>
          <w:rtl w:val="0"/>
          <w:lang w:val="ru-RU"/>
        </w:rPr>
        <w:t>.</w:t>
      </w:r>
    </w:p>
    <w:p>
      <w:pPr>
        <w:pStyle w:val="По умолчанию A"/>
        <w:numPr>
          <w:ilvl w:val="0"/>
          <w:numId w:val="238"/>
        </w:numPr>
        <w:bidi w:val="0"/>
        <w:spacing w:before="0" w:after="10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Вміти проводити цефалометричний аналіз деформацій лицевого та мозкового черепа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планувати комплекс лікувальних заходів та володіти поняттям про показання та особливості реалізації дистракційного остеогенезу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ортогнатичної хірургії та клінічного використання різних видів трансплантатів та імплантатів</w:t>
      </w:r>
      <w:r>
        <w:rPr>
          <w:rFonts w:ascii="Times New Roman" w:hAnsi="Times New Roman"/>
          <w:sz w:val="20"/>
          <w:szCs w:val="20"/>
          <w:rtl w:val="0"/>
          <w:lang w:val="ru-RU"/>
        </w:rPr>
        <w:t>.</w:t>
      </w:r>
    </w:p>
    <w:p>
      <w:pPr>
        <w:pStyle w:val="По умолчанию A"/>
        <w:spacing w:before="0"/>
        <w:ind w:firstLine="36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Лікування вроджених вад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набутих дефектів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становить собою складну медичну проблему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розв’язання котрої потребує мультидисциплінарного підходу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Складність полягає у виключному медико</w:t>
      </w:r>
      <w:r>
        <w:rPr>
          <w:rFonts w:ascii="Times New Roman" w:hAnsi="Times New Roman"/>
          <w:sz w:val="20"/>
          <w:szCs w:val="20"/>
          <w:rtl w:val="0"/>
          <w:lang w:val="ru-RU"/>
        </w:rPr>
        <w:t>-</w:t>
      </w:r>
      <w:r>
        <w:rPr>
          <w:rFonts w:ascii="Times New Roman" w:hAnsi="Times New Roman" w:hint="default"/>
          <w:sz w:val="20"/>
          <w:szCs w:val="20"/>
          <w:rtl w:val="0"/>
          <w:lang w:val="ru-RU"/>
        </w:rPr>
        <w:t>соціальному значенні даної анатомічної ділянки для нормального функціонування організму людини та для комунікації між індивідами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Кістки мозкового черепу служать захистом для головного мозку та нервових стовбурів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лицева ділянка включає початкові відділи травної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дихальної системи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 зорового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слухового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нюхового та смакового аналізаторів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вади розвитку даної локалізації різко погіршують якість життя пацієнтів та можуть призвести навіть до станів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загрозливих для життя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таких як гостра чи хронічна гіпоксія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внутрішньомозкова гіпертензія тощо</w:t>
      </w:r>
      <w:r>
        <w:rPr>
          <w:rFonts w:ascii="Times New Roman" w:hAnsi="Times New Roman"/>
          <w:sz w:val="20"/>
          <w:szCs w:val="20"/>
          <w:rtl w:val="0"/>
          <w:lang w:val="ru-RU"/>
        </w:rPr>
        <w:t>.</w:t>
      </w:r>
    </w:p>
    <w:p>
      <w:pPr>
        <w:pStyle w:val="По умолчанию A"/>
        <w:spacing w:before="0"/>
        <w:ind w:firstLine="36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Лицевий та мозковий череп в ході ембріогенезу розвиваються невід’ємно один від одного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можуть зазнавати впливу одних і тих же негативних факторів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Саме тому вади розвитку мозкового або лицевого черепу взаємно обтяжують клінічну ситуацію та обов’язково впливають на суміжні анатомічні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Разом з тим спорідненість ембріонального походження та подальший онтогенетичний розвиток індивіда змушує розглядати вроджені вади та деформації в розширених межах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 даний момент описано велику кількість клінічних форм вроджених вад розвитку та деформацій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можуть розглядатися як в якості самостійного захворювання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проявом складної патології в межах певного синдрому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метою практичної систематизації вроджених та набутих деформацій доцільно навести класифікацію Поля Тесьє</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їх об’єднав у наступні групи</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1. </w:t>
      </w:r>
      <w:r>
        <w:rPr>
          <w:rFonts w:ascii="Times New Roman" w:hAnsi="Times New Roman" w:hint="default"/>
          <w:sz w:val="20"/>
          <w:szCs w:val="20"/>
          <w:rtl w:val="0"/>
          <w:lang w:val="ru-RU"/>
        </w:rPr>
        <w:t>Краніосиностози та черепно</w:t>
      </w:r>
      <w:r>
        <w:rPr>
          <w:rFonts w:ascii="Times New Roman" w:hAnsi="Times New Roman"/>
          <w:sz w:val="20"/>
          <w:szCs w:val="20"/>
          <w:rtl w:val="0"/>
          <w:lang w:val="ru-RU"/>
        </w:rPr>
        <w:t>-</w:t>
      </w:r>
      <w:r>
        <w:rPr>
          <w:rFonts w:ascii="Times New Roman" w:hAnsi="Times New Roman" w:hint="default"/>
          <w:sz w:val="20"/>
          <w:szCs w:val="20"/>
          <w:rtl w:val="0"/>
          <w:lang w:val="ru-RU"/>
        </w:rPr>
        <w:t>лицеві стенози</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2. </w:t>
      </w:r>
      <w:r>
        <w:rPr>
          <w:rFonts w:ascii="Times New Roman" w:hAnsi="Times New Roman" w:hint="default"/>
          <w:sz w:val="20"/>
          <w:szCs w:val="20"/>
          <w:rtl w:val="0"/>
          <w:lang w:val="ru-RU"/>
        </w:rPr>
        <w:t>Серединне лицеве недорозвинення – гіпертелоризм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гіперорбітизм</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3. </w:t>
      </w:r>
      <w:r>
        <w:rPr>
          <w:rFonts w:ascii="Times New Roman" w:hAnsi="Times New Roman" w:hint="default"/>
          <w:sz w:val="20"/>
          <w:szCs w:val="20"/>
          <w:rtl w:val="0"/>
          <w:lang w:val="ru-RU"/>
        </w:rPr>
        <w:t xml:space="preserve">Навколоносове </w:t>
      </w:r>
      <w:r>
        <w:rPr>
          <w:rFonts w:ascii="Times New Roman" w:hAnsi="Times New Roman"/>
          <w:sz w:val="20"/>
          <w:szCs w:val="20"/>
          <w:rtl w:val="0"/>
          <w:lang w:val="ru-RU"/>
        </w:rPr>
        <w:t>(</w:t>
      </w:r>
      <w:r>
        <w:rPr>
          <w:rFonts w:ascii="Times New Roman" w:hAnsi="Times New Roman" w:hint="default"/>
          <w:sz w:val="20"/>
          <w:szCs w:val="20"/>
          <w:rtl w:val="0"/>
          <w:lang w:val="ru-RU"/>
        </w:rPr>
        <w:t>параназальне</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недорозвинення</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4. </w:t>
      </w:r>
      <w:r>
        <w:rPr>
          <w:rFonts w:ascii="Times New Roman" w:hAnsi="Times New Roman" w:hint="default"/>
          <w:sz w:val="20"/>
          <w:szCs w:val="20"/>
          <w:rtl w:val="0"/>
          <w:lang w:val="ru-RU"/>
        </w:rPr>
        <w:t>Бічне недорозвинення обличчя</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5. </w:t>
      </w:r>
      <w:r>
        <w:rPr>
          <w:rFonts w:ascii="Times New Roman" w:hAnsi="Times New Roman" w:hint="default"/>
          <w:sz w:val="20"/>
          <w:szCs w:val="20"/>
          <w:rtl w:val="0"/>
          <w:lang w:val="ru-RU"/>
        </w:rPr>
        <w:t>Деформації внаслідок виникнення та росту доброякісних пухлин</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6. </w:t>
      </w:r>
      <w:r>
        <w:rPr>
          <w:rFonts w:ascii="Times New Roman" w:hAnsi="Times New Roman" w:hint="default"/>
          <w:sz w:val="20"/>
          <w:szCs w:val="20"/>
          <w:rtl w:val="0"/>
          <w:lang w:val="ru-RU"/>
        </w:rPr>
        <w:t>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лицеві травми</w:t>
      </w:r>
      <w:r>
        <w:rPr>
          <w:rFonts w:ascii="Times New Roman" w:hAnsi="Times New Roman"/>
          <w:sz w:val="20"/>
          <w:szCs w:val="20"/>
          <w:rtl w:val="0"/>
          <w:lang w:val="ru-RU"/>
        </w:rPr>
        <w:t>.</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7. </w:t>
      </w:r>
      <w:r>
        <w:rPr>
          <w:rFonts w:ascii="Times New Roman" w:hAnsi="Times New Roman" w:hint="default"/>
          <w:sz w:val="20"/>
          <w:szCs w:val="20"/>
          <w:rtl w:val="0"/>
          <w:lang w:val="ru-RU"/>
        </w:rPr>
        <w:t>Змішані деформації</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Основним принципом лікування вроджених вад розвитку та набутих дефектів та деформацій слід вважати етапність надання допомоги пацієнтам</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Безперечно першим етапом в реабілітації пацієнтів з вродженими вадами розвитку має бути нормалізація форми та розмірів мозкового черепа з метою попередження фатальних для життя або розумової діяльності наслідків дисгармонії розвитку головного мозку та зазначених кісткових структур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першу чергу це актуально при лікуванні краніосиностозів та краніостенозів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оскільки наростаюча внутрішньомозкова гіпертензія за рахунок збільшення головного мозку на фоні деформації мозкового черепа і становить основну загрозу для життя та розумової діяльності</w:t>
      </w:r>
      <w:r>
        <w:rPr>
          <w:rFonts w:ascii="Times New Roman" w:hAnsi="Times New Roman"/>
          <w:sz w:val="20"/>
          <w:szCs w:val="20"/>
          <w:rtl w:val="0"/>
          <w:lang w:val="ru-RU"/>
        </w:rPr>
        <w:t xml:space="preserve">. </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Дана група пацієнтів потребує корекції форми і розміру мозкового черепа в перше півріччя життя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Паралельно на даному етапі можливе проведення корекції аномалій розвитку та положення орбіт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гіпертелоризму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Разом з тим усунення деформацій фронто</w:t>
      </w:r>
      <w:r>
        <w:rPr>
          <w:rFonts w:ascii="Times New Roman" w:hAnsi="Times New Roman"/>
          <w:sz w:val="20"/>
          <w:szCs w:val="20"/>
          <w:rtl w:val="0"/>
          <w:lang w:val="ru-RU"/>
        </w:rPr>
        <w:t>-</w:t>
      </w:r>
      <w:r>
        <w:rPr>
          <w:rFonts w:ascii="Times New Roman" w:hAnsi="Times New Roman" w:hint="default"/>
          <w:sz w:val="20"/>
          <w:szCs w:val="20"/>
          <w:rtl w:val="0"/>
          <w:lang w:val="ru-RU"/>
        </w:rPr>
        <w:t>орбітальної ділянки у випадках відсутності загрози для нормального розвитку головного мозку може бути відтерміноване та здійснюватись вже в дорослому віці одномоментно з корекцією скелетних форм зубощелепних аномалій</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Наступна задача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повинна бути досягнута однією з перших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 забезпечення нормального дихання для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Найчастішою причиною порушення дихання слід вважати аплазію або гіпоплазію нижньої щелепи з формуванням ретропозиції язика та різким звуженням просвіту ротоглотки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 може призводити навіть до спонтанної зупинки дихання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найчастіше під час сну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часто потребує накладання постійно функціонуючої трахіостоми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Даний стан супроводжує цілий ряд вроджених синдромів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П’єра</w:t>
      </w:r>
      <w:r>
        <w:rPr>
          <w:rFonts w:ascii="Times New Roman" w:hAnsi="Times New Roman"/>
          <w:sz w:val="20"/>
          <w:szCs w:val="20"/>
          <w:rtl w:val="0"/>
          <w:lang w:val="ru-RU"/>
        </w:rPr>
        <w:t>-</w:t>
      </w:r>
      <w:r>
        <w:rPr>
          <w:rFonts w:ascii="Times New Roman" w:hAnsi="Times New Roman" w:hint="default"/>
          <w:sz w:val="20"/>
          <w:szCs w:val="20"/>
          <w:rtl w:val="0"/>
          <w:lang w:val="ru-RU"/>
        </w:rPr>
        <w:t>Робена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синдроми зябрових дуг</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Також він може виникати внаслідок ураження зон росту нижньої щелепи в наслідок остеомієліту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травми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формування анкілозу СНЩС тощо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метою корекції розмірів щелепи лікування починають з проведення дистрації нижньої щелепи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чим досягається збільшення площі дна порожнини рота та зміщення місця прикріплення м’язів язика допереду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Лише після корекції розмірів щелеп може проводитись відновлення відкривання рота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цьому заміщення її дефектів в дитячому віці передбачає використання аутологічних трансплантатів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якості методу вибору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дорослому віці подібні задачі можуть вирішуватись шляхом застосування аутологічних трансплантатів та імплантатів або їх поєднань</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Забезпечення умов для нормального харчування також знаходиться серед пріоритетних завдань при проведенні реабілітації пацієнтів з вадами розвитку та деформаціями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Воно може порушуватися  внаслідок наявності незрощень верхньої губи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альвеолярних паростків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твердого та м’якого піднебіння або внаслідок порушення відкривання рота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найчастіше виникає на фоні анкілозу СНЩС чи контрактури нижньої щелепи різного ґенезу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Питання контрактури вирішується в залежності від природи її виникнення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При проведенні артропластики СНЩС в дитячому віці перевага віддається аутологічним трансплантатам </w:t>
      </w:r>
      <w:r>
        <w:rPr>
          <w:rFonts w:ascii="Times New Roman" w:hAnsi="Times New Roman"/>
          <w:sz w:val="20"/>
          <w:szCs w:val="20"/>
          <w:rtl w:val="0"/>
          <w:lang w:val="ru-RU"/>
        </w:rPr>
        <w:t>(</w:t>
      </w:r>
      <w:r>
        <w:rPr>
          <w:rFonts w:ascii="Times New Roman" w:hAnsi="Times New Roman" w:hint="default"/>
          <w:sz w:val="20"/>
          <w:szCs w:val="20"/>
          <w:rtl w:val="0"/>
          <w:lang w:val="ru-RU"/>
        </w:rPr>
        <w:t>косто</w:t>
      </w:r>
      <w:r>
        <w:rPr>
          <w:rFonts w:ascii="Times New Roman" w:hAnsi="Times New Roman"/>
          <w:sz w:val="20"/>
          <w:szCs w:val="20"/>
          <w:rtl w:val="0"/>
          <w:lang w:val="ru-RU"/>
        </w:rPr>
        <w:t>-</w:t>
      </w:r>
      <w:r>
        <w:rPr>
          <w:rFonts w:ascii="Times New Roman" w:hAnsi="Times New Roman" w:hint="default"/>
          <w:sz w:val="20"/>
          <w:szCs w:val="20"/>
          <w:rtl w:val="0"/>
          <w:lang w:val="ru-RU"/>
        </w:rPr>
        <w:t>хондральним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тарсо</w:t>
      </w:r>
      <w:r>
        <w:rPr>
          <w:rFonts w:ascii="Times New Roman" w:hAnsi="Times New Roman"/>
          <w:sz w:val="20"/>
          <w:szCs w:val="20"/>
          <w:rtl w:val="0"/>
          <w:lang w:val="ru-RU"/>
        </w:rPr>
        <w:t>-</w:t>
      </w:r>
      <w:r>
        <w:rPr>
          <w:rFonts w:ascii="Times New Roman" w:hAnsi="Times New Roman" w:hint="default"/>
          <w:sz w:val="20"/>
          <w:szCs w:val="20"/>
          <w:rtl w:val="0"/>
          <w:lang w:val="ru-RU"/>
        </w:rPr>
        <w:t>метатарсальним або тарсально</w:t>
      </w:r>
      <w:r>
        <w:rPr>
          <w:rFonts w:ascii="Times New Roman" w:hAnsi="Times New Roman"/>
          <w:sz w:val="20"/>
          <w:szCs w:val="20"/>
          <w:rtl w:val="0"/>
          <w:lang w:val="ru-RU"/>
        </w:rPr>
        <w:t>-</w:t>
      </w:r>
      <w:r>
        <w:rPr>
          <w:rFonts w:ascii="Times New Roman" w:hAnsi="Times New Roman" w:hint="default"/>
          <w:sz w:val="20"/>
          <w:szCs w:val="20"/>
          <w:rtl w:val="0"/>
          <w:lang w:val="ru-RU"/>
        </w:rPr>
        <w:t>фаланговим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дорослому – більшість дослідників рекомендують вдаватися до заміщення СНЩС з використанням двокомпонентних ендопротезів зазначених суглобів</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Окрему увагу привертають до себе такі вади розвитку як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 xml:space="preserve">лицеві незрощення </w:t>
      </w:r>
      <w:r>
        <w:rPr>
          <w:rFonts w:ascii="Times New Roman" w:hAnsi="Times New Roman"/>
          <w:sz w:val="20"/>
          <w:szCs w:val="20"/>
          <w:rtl w:val="0"/>
          <w:lang w:val="ru-RU"/>
        </w:rPr>
        <w:t>(</w:t>
      </w:r>
      <w:r>
        <w:rPr>
          <w:rFonts w:ascii="Times New Roman" w:hAnsi="Times New Roman" w:hint="default"/>
          <w:sz w:val="20"/>
          <w:szCs w:val="20"/>
          <w:rtl w:val="0"/>
          <w:lang w:val="ru-RU"/>
        </w:rPr>
        <w:t>в основному належати до перших чотирьох груп з вище наведених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Саме порушення ембріонального розвитку структур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наслідок неповного об’єднання зародкових структур лівої та правої боків </w:t>
      </w:r>
      <w:r>
        <w:rPr>
          <w:rFonts w:ascii="Times New Roman" w:hAnsi="Times New Roman"/>
          <w:sz w:val="20"/>
          <w:szCs w:val="20"/>
          <w:rtl w:val="0"/>
          <w:lang w:val="ru-RU"/>
        </w:rPr>
        <w:t>(</w:t>
      </w:r>
      <w:r>
        <w:rPr>
          <w:rFonts w:ascii="Times New Roman" w:hAnsi="Times New Roman" w:hint="default"/>
          <w:sz w:val="20"/>
          <w:szCs w:val="20"/>
          <w:rtl w:val="0"/>
          <w:lang w:val="ru-RU"/>
        </w:rPr>
        <w:t>іноді в доповненні з серединними структурами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призводить до виникнення даних вад розвитку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саме термін «незрощення» має бути домінуючим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противагу усталеним висловам на зразок «розщелина» чи «щілина»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Поль Тесье розглядав </w:t>
      </w:r>
      <w:r>
        <w:rPr>
          <w:rFonts w:ascii="Times New Roman" w:hAnsi="Times New Roman"/>
          <w:sz w:val="20"/>
          <w:szCs w:val="20"/>
          <w:rtl w:val="0"/>
          <w:lang w:val="ru-RU"/>
        </w:rPr>
        <w:t xml:space="preserve">14 </w:t>
      </w:r>
      <w:r>
        <w:rPr>
          <w:rFonts w:ascii="Times New Roman" w:hAnsi="Times New Roman" w:hint="default"/>
          <w:sz w:val="20"/>
          <w:szCs w:val="20"/>
          <w:rtl w:val="0"/>
          <w:lang w:val="ru-RU"/>
        </w:rPr>
        <w:t>основних типів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лицевих незрощень</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Дані вади розвитку залишаються актуальними в силу порівняно високої частоти їх розвитку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важливим соціальним значенням </w:t>
      </w:r>
      <w:r>
        <w:rPr>
          <w:rFonts w:ascii="Times New Roman" w:hAnsi="Times New Roman"/>
          <w:sz w:val="20"/>
          <w:szCs w:val="20"/>
          <w:rtl w:val="0"/>
          <w:lang w:val="ru-RU"/>
        </w:rPr>
        <w:t>(</w:t>
      </w:r>
      <w:r>
        <w:rPr>
          <w:rFonts w:ascii="Times New Roman" w:hAnsi="Times New Roman" w:hint="default"/>
          <w:sz w:val="20"/>
          <w:szCs w:val="20"/>
          <w:rtl w:val="0"/>
          <w:lang w:val="ru-RU"/>
        </w:rPr>
        <w:t>порушення мовлення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соціальної адаптації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медичними наслідками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такими як порушення дихання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розвитку зубо</w:t>
      </w:r>
      <w:r>
        <w:rPr>
          <w:rFonts w:ascii="Times New Roman" w:hAnsi="Times New Roman"/>
          <w:sz w:val="20"/>
          <w:szCs w:val="20"/>
          <w:rtl w:val="0"/>
          <w:lang w:val="ru-RU"/>
        </w:rPr>
        <w:t>-</w:t>
      </w:r>
      <w:r>
        <w:rPr>
          <w:rFonts w:ascii="Times New Roman" w:hAnsi="Times New Roman" w:hint="default"/>
          <w:sz w:val="20"/>
          <w:szCs w:val="20"/>
          <w:rtl w:val="0"/>
          <w:lang w:val="ru-RU"/>
        </w:rPr>
        <w:t>щелепного апарату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ураження органу зору</w:t>
      </w:r>
      <w:r>
        <w:rPr>
          <w:rFonts w:ascii="Times New Roman" w:hAnsi="Times New Roman"/>
          <w:sz w:val="20"/>
          <w:szCs w:val="20"/>
          <w:rtl w:val="0"/>
          <w:lang w:val="ru-RU"/>
        </w:rPr>
        <w:t xml:space="preserve">. </w:t>
      </w:r>
      <w:bookmarkStart w:name="_Hlk79581708" w:id="74"/>
      <w:r>
        <w:rPr>
          <w:rFonts w:ascii="Times New Roman" w:hAnsi="Times New Roman" w:hint="default"/>
          <w:sz w:val="20"/>
          <w:szCs w:val="20"/>
          <w:rtl w:val="0"/>
          <w:lang w:val="ru-RU"/>
        </w:rPr>
        <w:t>Лікування зазвичай починають з пластичного усунення незрощення верхньої губи та формування дна носового ходу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повік та м’яких тканин обличчя</w:t>
      </w:r>
      <w:bookmarkEnd w:id="74"/>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Даний етап зазвичай здійснюють в терміни </w:t>
      </w:r>
      <w:bookmarkStart w:name="_Hlk79581824" w:id="75"/>
      <w:r>
        <w:rPr>
          <w:rFonts w:ascii="Times New Roman" w:hAnsi="Times New Roman"/>
          <w:sz w:val="20"/>
          <w:szCs w:val="20"/>
          <w:rtl w:val="0"/>
          <w:lang w:val="ru-RU"/>
        </w:rPr>
        <w:t xml:space="preserve">3-6 </w:t>
      </w:r>
      <w:r>
        <w:rPr>
          <w:rFonts w:ascii="Times New Roman" w:hAnsi="Times New Roman" w:hint="default"/>
          <w:sz w:val="20"/>
          <w:szCs w:val="20"/>
          <w:rtl w:val="0"/>
          <w:lang w:val="ru-RU"/>
        </w:rPr>
        <w:t xml:space="preserve">місяців після народження дитини </w:t>
      </w:r>
      <w:bookmarkEnd w:id="75"/>
      <w:r>
        <w:rPr>
          <w:rFonts w:ascii="Times New Roman" w:hAnsi="Times New Roman" w:hint="default"/>
          <w:sz w:val="20"/>
          <w:szCs w:val="20"/>
          <w:rtl w:val="0"/>
          <w:lang w:val="ru-RU"/>
        </w:rPr>
        <w:t>з зазначеними вадами розвитку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Цей етап дозволяє забезпечити функцію ссання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покращити дихання та забезпечити захист ока від пересушування та виникнення виразок </w:t>
      </w:r>
      <w:r>
        <w:rPr>
          <w:rFonts w:ascii="Times New Roman" w:hAnsi="Times New Roman"/>
          <w:sz w:val="20"/>
          <w:szCs w:val="20"/>
          <w:rtl w:val="0"/>
          <w:lang w:val="ru-RU"/>
        </w:rPr>
        <w:t>(</w:t>
      </w:r>
      <w:r>
        <w:rPr>
          <w:rFonts w:ascii="Times New Roman" w:hAnsi="Times New Roman" w:hint="default"/>
          <w:sz w:val="20"/>
          <w:szCs w:val="20"/>
          <w:rtl w:val="0"/>
          <w:lang w:val="ru-RU"/>
        </w:rPr>
        <w:t>у випадку відповідних черепно</w:t>
      </w:r>
      <w:r>
        <w:rPr>
          <w:rFonts w:ascii="Times New Roman" w:hAnsi="Times New Roman"/>
          <w:sz w:val="20"/>
          <w:szCs w:val="20"/>
          <w:rtl w:val="0"/>
          <w:lang w:val="ru-RU"/>
        </w:rPr>
        <w:t>-</w:t>
      </w:r>
      <w:r>
        <w:rPr>
          <w:rFonts w:ascii="Times New Roman" w:hAnsi="Times New Roman" w:hint="default"/>
          <w:sz w:val="20"/>
          <w:szCs w:val="20"/>
          <w:rtl w:val="0"/>
          <w:lang w:val="ru-RU"/>
        </w:rPr>
        <w:t>лицевих незрощень</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На наступному етапі в строки </w:t>
      </w:r>
      <w:bookmarkStart w:name="_Hlk79587089" w:id="76"/>
      <w:r>
        <w:rPr>
          <w:rFonts w:ascii="Times New Roman" w:hAnsi="Times New Roman"/>
          <w:sz w:val="20"/>
          <w:szCs w:val="20"/>
          <w:rtl w:val="0"/>
          <w:lang w:val="ru-RU"/>
        </w:rPr>
        <w:t xml:space="preserve">12-18 </w:t>
      </w:r>
      <w:r>
        <w:rPr>
          <w:rFonts w:ascii="Times New Roman" w:hAnsi="Times New Roman" w:hint="default"/>
          <w:sz w:val="20"/>
          <w:szCs w:val="20"/>
          <w:rtl w:val="0"/>
          <w:lang w:val="ru-RU"/>
        </w:rPr>
        <w:t xml:space="preserve">місяців </w:t>
      </w:r>
      <w:bookmarkEnd w:id="76"/>
      <w:r>
        <w:rPr>
          <w:rFonts w:ascii="Times New Roman" w:hAnsi="Times New Roman" w:hint="default"/>
          <w:sz w:val="20"/>
          <w:szCs w:val="20"/>
          <w:rtl w:val="0"/>
          <w:lang w:val="ru-RU"/>
        </w:rPr>
        <w:t xml:space="preserve">від народження повинне бути проведене пластичне усунення </w:t>
      </w:r>
      <w:bookmarkStart w:name="_Hlk79587341" w:id="77"/>
      <w:r>
        <w:rPr>
          <w:rFonts w:ascii="Times New Roman" w:hAnsi="Times New Roman" w:hint="default"/>
          <w:sz w:val="20"/>
          <w:szCs w:val="20"/>
          <w:rtl w:val="0"/>
          <w:lang w:val="ru-RU"/>
        </w:rPr>
        <w:t>незрощення м’якого піднебіння</w:t>
      </w:r>
      <w:r>
        <w:rPr>
          <w:rFonts w:ascii="Times New Roman" w:hAnsi="Times New Roman"/>
          <w:sz w:val="20"/>
          <w:szCs w:val="20"/>
          <w:rtl w:val="0"/>
          <w:lang w:val="ru-RU"/>
        </w:rPr>
        <w:t xml:space="preserve">. </w:t>
      </w:r>
      <w:bookmarkEnd w:id="77"/>
      <w:r>
        <w:rPr>
          <w:rFonts w:ascii="Times New Roman" w:hAnsi="Times New Roman" w:hint="default"/>
          <w:sz w:val="20"/>
          <w:szCs w:val="20"/>
          <w:rtl w:val="0"/>
          <w:lang w:val="ru-RU"/>
        </w:rPr>
        <w:t>Така стратегія дозволяє забезпечити можливість набуття навичок вимови звуків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створює передумови для нормальної соціальної адаптації дитини в суспільстві</w:t>
      </w:r>
      <w:r>
        <w:rPr>
          <w:rFonts w:ascii="Times New Roman" w:hAnsi="Times New Roman"/>
          <w:sz w:val="20"/>
          <w:szCs w:val="20"/>
          <w:rtl w:val="0"/>
          <w:lang w:val="ru-RU"/>
        </w:rPr>
        <w:t xml:space="preserve">. </w:t>
      </w:r>
      <w:bookmarkStart w:name="_Hlk79587454" w:id="78"/>
      <w:r>
        <w:rPr>
          <w:rFonts w:ascii="Times New Roman" w:hAnsi="Times New Roman" w:hint="default"/>
          <w:sz w:val="20"/>
          <w:szCs w:val="20"/>
          <w:rtl w:val="0"/>
          <w:lang w:val="ru-RU"/>
        </w:rPr>
        <w:t xml:space="preserve">Відновлення цілісності твердого піднебіння </w:t>
      </w:r>
      <w:bookmarkEnd w:id="78"/>
      <w:r>
        <w:rPr>
          <w:rFonts w:ascii="Times New Roman" w:hAnsi="Times New Roman" w:hint="default"/>
          <w:sz w:val="20"/>
          <w:szCs w:val="20"/>
          <w:rtl w:val="0"/>
          <w:lang w:val="ru-RU"/>
        </w:rPr>
        <w:t xml:space="preserve">в залежності від різних протоколів лікування проводиться відстрочено – у віці </w:t>
      </w:r>
      <w:bookmarkStart w:name="_Hlk79587147" w:id="79"/>
      <w:r>
        <w:rPr>
          <w:rFonts w:ascii="Times New Roman" w:hAnsi="Times New Roman"/>
          <w:sz w:val="20"/>
          <w:szCs w:val="20"/>
          <w:rtl w:val="0"/>
          <w:lang w:val="ru-RU"/>
        </w:rPr>
        <w:t xml:space="preserve">2-5 </w:t>
      </w:r>
      <w:r>
        <w:rPr>
          <w:rFonts w:ascii="Times New Roman" w:hAnsi="Times New Roman" w:hint="default"/>
          <w:sz w:val="20"/>
          <w:szCs w:val="20"/>
          <w:rtl w:val="0"/>
          <w:lang w:val="ru-RU"/>
        </w:rPr>
        <w:t>років після народження</w:t>
      </w:r>
      <w:bookmarkEnd w:id="79"/>
      <w:r>
        <w:rPr>
          <w:rFonts w:ascii="Times New Roman" w:hAnsi="Times New Roman"/>
          <w:sz w:val="20"/>
          <w:szCs w:val="20"/>
          <w:rtl w:val="0"/>
          <w:lang w:val="ru-RU"/>
        </w:rPr>
        <w:t xml:space="preserve">, </w:t>
      </w:r>
      <w:r>
        <w:rPr>
          <w:rFonts w:ascii="Times New Roman" w:hAnsi="Times New Roman" w:hint="default"/>
          <w:sz w:val="20"/>
          <w:szCs w:val="20"/>
          <w:rtl w:val="0"/>
          <w:lang w:val="ru-RU"/>
        </w:rPr>
        <w:t>що дозволяє реалізувати вроджений потенціал до росту та розвитку верхньої щелепи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Більшість дослідників доводять той факт</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ранні операції на твердому піднебінні з високою частотою призводять до виникнення недорозвинення верхньої щелепи та грубих порушень прикусу</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Незрощення </w:t>
      </w:r>
      <w:bookmarkStart w:name="_Hlk79587660" w:id="80"/>
      <w:r>
        <w:rPr>
          <w:rFonts w:ascii="Times New Roman" w:hAnsi="Times New Roman" w:hint="default"/>
          <w:sz w:val="20"/>
          <w:szCs w:val="20"/>
          <w:rtl w:val="0"/>
          <w:lang w:val="ru-RU"/>
        </w:rPr>
        <w:t xml:space="preserve">альвеолярного паростка потребує проведення остеопластики </w:t>
      </w:r>
      <w:bookmarkEnd w:id="80"/>
      <w:r>
        <w:rPr>
          <w:rFonts w:ascii="Times New Roman" w:hAnsi="Times New Roman" w:hint="default"/>
          <w:sz w:val="20"/>
          <w:szCs w:val="20"/>
          <w:rtl w:val="0"/>
          <w:lang w:val="ru-RU"/>
        </w:rPr>
        <w:t xml:space="preserve">та проводиться у віці </w:t>
      </w:r>
      <w:bookmarkStart w:name="_Hlk79587185" w:id="81"/>
      <w:r>
        <w:rPr>
          <w:rFonts w:ascii="Times New Roman" w:hAnsi="Times New Roman"/>
          <w:sz w:val="20"/>
          <w:szCs w:val="20"/>
          <w:rtl w:val="0"/>
          <w:lang w:val="ru-RU"/>
        </w:rPr>
        <w:t xml:space="preserve">8-10 </w:t>
      </w:r>
      <w:r>
        <w:rPr>
          <w:rFonts w:ascii="Times New Roman" w:hAnsi="Times New Roman" w:hint="default"/>
          <w:sz w:val="20"/>
          <w:szCs w:val="20"/>
          <w:rtl w:val="0"/>
          <w:lang w:val="ru-RU"/>
        </w:rPr>
        <w:t>років</w:t>
      </w:r>
      <w:bookmarkEnd w:id="81"/>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Перевага віддається аутологічним трансплантатам з гребеня здохвинної кістки або великогомілкової кістки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Головною метою даного етапу стає не лише перекриття незрощення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й формування кісткового «містка» між двома фрагментами верхньої щелепи</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Після усунення незрощень та  досягнення дорослого віку даний контингент пацієнтів потребує пластичної корекції рубцевих деформацій губи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піднебіння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зовнішнього носа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усунення залишкових дефектів та усесторонньої ортодонтичної реабілітації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випадку виникнення скелетних форм деформацій верхньої та нижньої щелепи після досягнення дорослого віку та попередньої ортодонтичної підготовки пацієнти потребують проведення «ортогнатичної хірургії»</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bookmarkStart w:name="_Hlk79590709" w:id="82"/>
      <w:r>
        <w:rPr>
          <w:rFonts w:ascii="Times New Roman" w:hAnsi="Times New Roman" w:hint="default"/>
          <w:b w:val="1"/>
          <w:bCs w:val="1"/>
          <w:sz w:val="20"/>
          <w:szCs w:val="20"/>
          <w:rtl w:val="0"/>
          <w:lang w:val="ru-RU"/>
        </w:rPr>
        <w:t>Ортогнатична хірургія</w:t>
      </w:r>
      <w:r>
        <w:rPr>
          <w:rFonts w:ascii="Times New Roman" w:hAnsi="Times New Roman" w:hint="default"/>
          <w:sz w:val="20"/>
          <w:szCs w:val="20"/>
          <w:rtl w:val="0"/>
          <w:lang w:val="ru-RU"/>
        </w:rPr>
        <w:t xml:space="preserve"> – це напрям 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хірургії</w:t>
      </w:r>
      <w:r>
        <w:rPr>
          <w:rFonts w:ascii="Times New Roman" w:hAnsi="Times New Roman"/>
          <w:sz w:val="20"/>
          <w:szCs w:val="20"/>
          <w:rtl w:val="0"/>
          <w:lang w:val="ru-RU"/>
        </w:rPr>
        <w:t xml:space="preserve">, </w:t>
      </w:r>
      <w:bookmarkEnd w:id="82"/>
      <w:r>
        <w:rPr>
          <w:rFonts w:ascii="Times New Roman" w:hAnsi="Times New Roman" w:hint="default"/>
          <w:sz w:val="20"/>
          <w:szCs w:val="20"/>
          <w:rtl w:val="0"/>
          <w:lang w:val="ru-RU"/>
        </w:rPr>
        <w:t>який вирішує завдання щодо діагностики та лікування аномалій і деформацій щелеп</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м’язово</w:t>
      </w:r>
      <w:r>
        <w:rPr>
          <w:rFonts w:ascii="Times New Roman" w:hAnsi="Times New Roman"/>
          <w:sz w:val="20"/>
          <w:szCs w:val="20"/>
          <w:rtl w:val="0"/>
          <w:lang w:val="ru-RU"/>
        </w:rPr>
        <w:t>-</w:t>
      </w:r>
      <w:r>
        <w:rPr>
          <w:rFonts w:ascii="Times New Roman" w:hAnsi="Times New Roman" w:hint="default"/>
          <w:sz w:val="20"/>
          <w:szCs w:val="20"/>
          <w:rtl w:val="0"/>
          <w:lang w:val="ru-RU"/>
        </w:rPr>
        <w:t>скелетних та зубо</w:t>
      </w:r>
      <w:r>
        <w:rPr>
          <w:rFonts w:ascii="Times New Roman" w:hAnsi="Times New Roman"/>
          <w:sz w:val="20"/>
          <w:szCs w:val="20"/>
          <w:rtl w:val="0"/>
          <w:lang w:val="ru-RU"/>
        </w:rPr>
        <w:t>-</w:t>
      </w:r>
      <w:r>
        <w:rPr>
          <w:rFonts w:ascii="Times New Roman" w:hAnsi="Times New Roman" w:hint="default"/>
          <w:sz w:val="20"/>
          <w:szCs w:val="20"/>
          <w:rtl w:val="0"/>
          <w:lang w:val="ru-RU"/>
        </w:rPr>
        <w:t>альвеолярних форм порушень прикусу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 асоційованих з ними дисморфізмів м’яких тканин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Основна мета хірургічних методів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належать до даного хірургічного напрямку полягає в </w:t>
      </w:r>
      <w:bookmarkStart w:name="_Hlk79590379" w:id="83"/>
      <w:r>
        <w:rPr>
          <w:rFonts w:ascii="Times New Roman" w:hAnsi="Times New Roman" w:hint="default"/>
          <w:sz w:val="20"/>
          <w:szCs w:val="20"/>
          <w:rtl w:val="0"/>
          <w:lang w:val="ru-RU"/>
        </w:rPr>
        <w:t>гармонізації профілю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досягнення ортогнатичного прикусу та нормалізації положення СНЩС шляхом переміщення фрагментів кісток лицевого черепа </w:t>
      </w:r>
      <w:r>
        <w:rPr>
          <w:rFonts w:ascii="Times New Roman" w:hAnsi="Times New Roman"/>
          <w:sz w:val="20"/>
          <w:szCs w:val="20"/>
          <w:rtl w:val="0"/>
          <w:lang w:val="ru-RU"/>
        </w:rPr>
        <w:t>(</w:t>
      </w:r>
      <w:r>
        <w:rPr>
          <w:rFonts w:ascii="Times New Roman" w:hAnsi="Times New Roman" w:hint="default"/>
          <w:sz w:val="20"/>
          <w:szCs w:val="20"/>
          <w:rtl w:val="0"/>
          <w:lang w:val="ru-RU"/>
        </w:rPr>
        <w:t>переважно верхньої та нижньої щелепи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просторі відносно основи черепа та між собою</w:t>
      </w:r>
      <w:r>
        <w:rPr>
          <w:rFonts w:ascii="Times New Roman" w:hAnsi="Times New Roman"/>
          <w:sz w:val="20"/>
          <w:szCs w:val="20"/>
          <w:rtl w:val="0"/>
          <w:lang w:val="ru-RU"/>
        </w:rPr>
        <w:t xml:space="preserve">. </w:t>
      </w:r>
      <w:bookmarkEnd w:id="83"/>
      <w:r>
        <w:rPr>
          <w:rFonts w:ascii="Times New Roman" w:hAnsi="Times New Roman" w:hint="default"/>
          <w:sz w:val="20"/>
          <w:szCs w:val="20"/>
          <w:rtl w:val="0"/>
          <w:lang w:val="ru-RU"/>
        </w:rPr>
        <w:t xml:space="preserve">Даний комплекс </w:t>
      </w:r>
      <w:bookmarkStart w:name="_Hlk79590442" w:id="84"/>
      <w:r>
        <w:rPr>
          <w:rFonts w:ascii="Times New Roman" w:hAnsi="Times New Roman" w:hint="default"/>
          <w:sz w:val="20"/>
          <w:szCs w:val="20"/>
          <w:rtl w:val="0"/>
          <w:lang w:val="ru-RU"/>
        </w:rPr>
        <w:t>хірургічних втручань передбачає усунення недорозвинення або надмірного розвитку щелеп</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ліквідацію ретроположення середньої зони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нижньої щелепи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нормалізацію цефалометричних вимірів та площин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тому числі серединної та оклюзійної площини</w:t>
      </w:r>
      <w:r>
        <w:rPr>
          <w:rFonts w:ascii="Times New Roman" w:hAnsi="Times New Roman"/>
          <w:sz w:val="20"/>
          <w:szCs w:val="20"/>
          <w:rtl w:val="0"/>
          <w:lang w:val="ru-RU"/>
        </w:rPr>
        <w:t xml:space="preserve">. </w:t>
      </w:r>
      <w:bookmarkEnd w:id="84"/>
      <w:r>
        <w:rPr>
          <w:rFonts w:ascii="Times New Roman" w:hAnsi="Times New Roman" w:hint="default"/>
          <w:sz w:val="20"/>
          <w:szCs w:val="20"/>
          <w:rtl w:val="0"/>
          <w:lang w:val="ru-RU"/>
        </w:rPr>
        <w:t xml:space="preserve">До основних методів в арсеналі ортогнатичної хірургії належать </w:t>
      </w:r>
      <w:bookmarkStart w:name="_Hlk79590513" w:id="85"/>
      <w:r>
        <w:rPr>
          <w:rFonts w:ascii="Times New Roman" w:hAnsi="Times New Roman" w:hint="default"/>
          <w:sz w:val="20"/>
          <w:szCs w:val="20"/>
          <w:rtl w:val="0"/>
          <w:lang w:val="ru-RU"/>
        </w:rPr>
        <w:t xml:space="preserve">остеотомії середньої зони обличчя за рівнями </w:t>
      </w:r>
      <w:r>
        <w:rPr>
          <w:rFonts w:ascii="Times New Roman" w:hAnsi="Times New Roman"/>
          <w:sz w:val="20"/>
          <w:szCs w:val="20"/>
          <w:rtl w:val="0"/>
          <w:lang w:val="ru-RU"/>
        </w:rPr>
        <w:t xml:space="preserve">LeFort I, II, III; </w:t>
      </w:r>
      <w:r>
        <w:rPr>
          <w:rFonts w:ascii="Times New Roman" w:hAnsi="Times New Roman" w:hint="default"/>
          <w:sz w:val="20"/>
          <w:szCs w:val="20"/>
          <w:rtl w:val="0"/>
          <w:lang w:val="ru-RU"/>
        </w:rPr>
        <w:t xml:space="preserve">двостороння сагітальна площинна остеотомія за </w:t>
      </w:r>
      <w:r>
        <w:rPr>
          <w:rFonts w:ascii="Times New Roman" w:hAnsi="Times New Roman"/>
          <w:sz w:val="20"/>
          <w:szCs w:val="20"/>
          <w:rtl w:val="0"/>
          <w:lang w:val="nl-NL"/>
        </w:rPr>
        <w:t xml:space="preserve">Obwegezer-DalPont; </w:t>
      </w:r>
      <w:r>
        <w:rPr>
          <w:rFonts w:ascii="Times New Roman" w:hAnsi="Times New Roman" w:hint="default"/>
          <w:sz w:val="20"/>
          <w:szCs w:val="20"/>
          <w:rtl w:val="0"/>
          <w:lang w:val="ru-RU"/>
        </w:rPr>
        <w:t xml:space="preserve">інвертована </w:t>
      </w:r>
      <w:r>
        <w:rPr>
          <w:rFonts w:ascii="Times New Roman" w:hAnsi="Times New Roman"/>
          <w:sz w:val="20"/>
          <w:szCs w:val="20"/>
          <w:rtl w:val="0"/>
          <w:lang w:val="ru-RU"/>
        </w:rPr>
        <w:t>L-</w:t>
      </w:r>
      <w:r>
        <w:rPr>
          <w:rFonts w:ascii="Times New Roman" w:hAnsi="Times New Roman" w:hint="default"/>
          <w:sz w:val="20"/>
          <w:szCs w:val="20"/>
          <w:rtl w:val="0"/>
          <w:lang w:val="ru-RU"/>
        </w:rPr>
        <w:t>подібна остеотомія</w:t>
      </w:r>
      <w:bookmarkEnd w:id="85"/>
      <w:r>
        <w:rPr>
          <w:rFonts w:ascii="Times New Roman" w:hAnsi="Times New Roman"/>
          <w:sz w:val="20"/>
          <w:szCs w:val="20"/>
          <w:rtl w:val="0"/>
          <w:lang w:val="ru-RU"/>
        </w:rPr>
        <w:t xml:space="preserve">, </w:t>
      </w:r>
      <w:r>
        <w:rPr>
          <w:rFonts w:ascii="Times New Roman" w:hAnsi="Times New Roman" w:hint="default"/>
          <w:sz w:val="20"/>
          <w:szCs w:val="20"/>
          <w:rtl w:val="0"/>
          <w:lang w:val="ru-RU"/>
        </w:rPr>
        <w:t>сагітальна та трансверзальнадистракція верхньої та нижньої щелепи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середньої зони обличчя тощо</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Лікування посттравматичних деформацій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в першу чергу передбачає відновлення цілісності кісток лицевого та мозкового черепу шляхом проведення остеотомії з подальшим позиціонуванням кісткових фрагментів в заданому положенні або з використанням імплантатів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відновлюють задану анатомію ушкодженої ділянки скелету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Досягнення останніх років виявили високу ефективність методів комп’ютерного моделювання реконструктивно</w:t>
      </w:r>
      <w:r>
        <w:rPr>
          <w:rFonts w:ascii="Times New Roman" w:hAnsi="Times New Roman"/>
          <w:sz w:val="20"/>
          <w:szCs w:val="20"/>
          <w:rtl w:val="0"/>
          <w:lang w:val="ru-RU"/>
        </w:rPr>
        <w:t>-</w:t>
      </w:r>
      <w:r>
        <w:rPr>
          <w:rFonts w:ascii="Times New Roman" w:hAnsi="Times New Roman" w:hint="default"/>
          <w:sz w:val="20"/>
          <w:szCs w:val="20"/>
          <w:rtl w:val="0"/>
          <w:lang w:val="ru-RU"/>
        </w:rPr>
        <w:t>відновних втручань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Віртуального планування переміщень кісткових фрагментів та подальше використання навігаційних хірургічних шаблонів дозоляє детермінувати необхідний клінічний результат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Даний підхід отримав найбільше застосування саме в травматології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та в ортогнатичній хірургії</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Разом з тим практично в усіх випадках лікування вроджених і набутих вад та деформацій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в залежності від природи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етапу онтогенетичного розвитку організму та клінічних задач потребує мультидисциплінарного підходу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сфері відповідальності нейрохірургів знаходиться корекція деформацій мозкового черепа та синостозів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лицеві хірурги проводять корекцію деформацій лицевого черепа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усунення незрощень твердого та м’якого піднебіння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артропластику СНЩС або його заміну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Пластичний хірург залучається при необхідності проведення корекції деформацій м’яких тканин та черепно</w:t>
      </w:r>
      <w:r>
        <w:rPr>
          <w:rFonts w:ascii="Times New Roman" w:hAnsi="Times New Roman"/>
          <w:sz w:val="20"/>
          <w:szCs w:val="20"/>
          <w:rtl w:val="0"/>
          <w:lang w:val="ru-RU"/>
        </w:rPr>
        <w:t>-</w:t>
      </w:r>
      <w:r>
        <w:rPr>
          <w:rFonts w:ascii="Times New Roman" w:hAnsi="Times New Roman" w:hint="default"/>
          <w:sz w:val="20"/>
          <w:szCs w:val="20"/>
          <w:rtl w:val="0"/>
          <w:lang w:val="ru-RU"/>
        </w:rPr>
        <w:t>лицевих незрощень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Сумісно з ЛОР</w:t>
      </w:r>
      <w:r>
        <w:rPr>
          <w:rFonts w:ascii="Times New Roman" w:hAnsi="Times New Roman"/>
          <w:sz w:val="20"/>
          <w:szCs w:val="20"/>
          <w:rtl w:val="0"/>
          <w:lang w:val="ru-RU"/>
        </w:rPr>
        <w:t>-</w:t>
      </w:r>
      <w:r>
        <w:rPr>
          <w:rFonts w:ascii="Times New Roman" w:hAnsi="Times New Roman" w:hint="default"/>
          <w:sz w:val="20"/>
          <w:szCs w:val="20"/>
          <w:rtl w:val="0"/>
          <w:lang w:val="ru-RU"/>
        </w:rPr>
        <w:t>спеціалістами та офтальмологами проводить усунення дефектів та деформацій зовнішнього носа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вуха та параорбітальної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етапі післяопераційної реабілітації обов’язковим є залучення логопеда з метою корекції мовлення та стоматологів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ортодонтів та ортопедів для нормалізації прикусу та здійснення комплексної стоматологічної санації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І безперечно всі пацієнти з вадами розвитку та деформаціями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 потребують диспансерного спостереження етапної та послідовної комплексної реабілітації для нормалізації естетичного вигляду обличчя та відновлення втрачених функцій</w:t>
      </w:r>
      <w:r>
        <w:rPr>
          <w:rFonts w:ascii="Times New Roman" w:hAnsi="Times New Roman"/>
          <w:sz w:val="20"/>
          <w:szCs w:val="20"/>
          <w:rtl w:val="0"/>
          <w:lang w:val="ru-RU"/>
        </w:rPr>
        <w:t>.</w:t>
      </w:r>
    </w:p>
    <w:p>
      <w:pPr>
        <w:pStyle w:val="По умолчанию A"/>
        <w:spacing w:before="100" w:after="40"/>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Контрольні питання</w:t>
      </w:r>
      <w:r>
        <w:rPr>
          <w:rFonts w:ascii="Times New Roman" w:hAnsi="Times New Roman"/>
          <w:b w:val="1"/>
          <w:bCs w:val="1"/>
          <w:sz w:val="20"/>
          <w:szCs w:val="20"/>
          <w:rtl w:val="0"/>
          <w:lang w:val="ru-RU"/>
        </w:rPr>
        <w:t>.</w:t>
      </w:r>
    </w:p>
    <w:p>
      <w:pPr>
        <w:pStyle w:val="По умолчанию A"/>
        <w:numPr>
          <w:ilvl w:val="3"/>
          <w:numId w:val="24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основні групи деформацій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w:t>
      </w:r>
    </w:p>
    <w:p>
      <w:pPr>
        <w:pStyle w:val="По умолчанию A"/>
        <w:numPr>
          <w:ilvl w:val="3"/>
          <w:numId w:val="24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Наведіть алгоритм надання допомоги пацієнту з незрощенням верхньої губи та піднебіння</w:t>
      </w:r>
      <w:r>
        <w:rPr>
          <w:rFonts w:ascii="Times New Roman" w:hAnsi="Times New Roman"/>
          <w:sz w:val="20"/>
          <w:szCs w:val="20"/>
          <w:rtl w:val="0"/>
          <w:lang w:val="ru-RU"/>
        </w:rPr>
        <w:t>.</w:t>
      </w:r>
    </w:p>
    <w:p>
      <w:pPr>
        <w:pStyle w:val="По умолчанию A"/>
        <w:numPr>
          <w:ilvl w:val="3"/>
          <w:numId w:val="24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Якими будуть етапи хірургічної реабілітації пацієнта дитячого віку з анкілозом СНЩС</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супроводжується гіпоплазією нижньої щелепи</w:t>
      </w:r>
      <w:r>
        <w:rPr>
          <w:rFonts w:ascii="Times New Roman" w:hAnsi="Times New Roman"/>
          <w:sz w:val="20"/>
          <w:szCs w:val="20"/>
          <w:rtl w:val="0"/>
          <w:lang w:val="zh-TW" w:eastAsia="zh-TW"/>
        </w:rPr>
        <w:t>?</w:t>
      </w:r>
    </w:p>
    <w:p>
      <w:pPr>
        <w:pStyle w:val="По умолчанию A"/>
        <w:numPr>
          <w:ilvl w:val="3"/>
          <w:numId w:val="240"/>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терміну «ортогнатична хірургія»</w:t>
      </w:r>
      <w:r>
        <w:rPr>
          <w:rFonts w:ascii="Times New Roman" w:hAnsi="Times New Roman"/>
          <w:sz w:val="20"/>
          <w:szCs w:val="20"/>
          <w:rtl w:val="0"/>
          <w:lang w:val="ru-RU"/>
        </w:rPr>
        <w:t>.</w:t>
      </w:r>
    </w:p>
    <w:p>
      <w:pPr>
        <w:pStyle w:val="По умолчанию A"/>
        <w:numPr>
          <w:ilvl w:val="3"/>
          <w:numId w:val="240"/>
        </w:numPr>
        <w:bidi w:val="0"/>
        <w:spacing w:before="0"/>
        <w:ind w:right="0"/>
        <w:jc w:val="both"/>
        <w:rPr>
          <w:sz w:val="20"/>
          <w:szCs w:val="20"/>
          <w:rtl w:val="0"/>
          <w:lang w:val="ru-RU"/>
        </w:rPr>
        <w:sectPr>
          <w:type w:val="continuous"/>
          <w:pgSz w:w="8400" w:h="11900" w:orient="portrait"/>
          <w:pgMar w:top="0" w:right="1134" w:bottom="0" w:left="851" w:header="284" w:footer="284"/>
          <w:pgNumType w:start="0"/>
          <w:bidi w:val="0"/>
        </w:sectPr>
      </w:pPr>
      <w:r>
        <w:rPr>
          <w:rFonts w:ascii="Times New Roman" w:hAnsi="Times New Roman" w:hint="default"/>
          <w:sz w:val="20"/>
          <w:szCs w:val="20"/>
          <w:rtl w:val="0"/>
          <w:lang w:val="ru-RU"/>
        </w:rPr>
        <w:t>Які задачі виконує пластичний хірург в комплексній реабілітації пацієнтів з вадами розвитку та деформаціями черепно</w:t>
      </w:r>
      <w:r>
        <w:rPr>
          <w:rFonts w:ascii="Times New Roman" w:hAnsi="Times New Roman"/>
          <w:sz w:val="20"/>
          <w:szCs w:val="20"/>
          <w:rtl w:val="0"/>
          <w:lang w:val="ru-RU"/>
        </w:rPr>
        <w:t>-</w:t>
      </w:r>
      <w:r>
        <w:rPr>
          <w:rFonts w:ascii="Times New Roman" w:hAnsi="Times New Roman" w:hint="default"/>
          <w:sz w:val="20"/>
          <w:szCs w:val="20"/>
          <w:rtl w:val="0"/>
          <w:lang w:val="ru-RU"/>
        </w:rPr>
        <w:t>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zh-TW" w:eastAsia="zh-TW"/>
        </w:rPr>
        <w:t>?</w:t>
      </w:r>
      <w:r>
        <w:rPr>
          <w:rFonts w:ascii="Times New Roman" w:cs="Times New Roman" w:hAnsi="Times New Roman" w:eastAsia="Times New Roman"/>
          <w:sz w:val="20"/>
          <w:szCs w:val="20"/>
          <w:lang w:val="zh-TW" w:eastAsia="zh-TW"/>
        </w:rPr>
      </w:r>
    </w:p>
    <w:p>
      <w:pPr>
        <w:pStyle w:val="По умолчанию A"/>
        <w:spacing w:before="0"/>
        <w:jc w:val="both"/>
        <w:rPr>
          <w:rFonts w:ascii="Times New Roman" w:cs="Times New Roman" w:hAnsi="Times New Roman" w:eastAsia="Times New Roman"/>
          <w:sz w:val="20"/>
          <w:szCs w:val="20"/>
          <w:lang w:val="zh-TW" w:eastAsia="zh-TW"/>
        </w:rPr>
        <w:sectPr>
          <w:type w:val="continuous"/>
          <w:pgSz w:w="8400" w:h="11900" w:orient="portrait"/>
          <w:pgMar w:top="0" w:right="1134" w:bottom="0" w:left="851" w:header="284" w:footer="284"/>
          <w:pgNumType w:start="0"/>
          <w:cols w:space="598" w:num="2" w:equalWidth="1"/>
          <w:bidi w:val="0"/>
        </w:sectPr>
      </w:pPr>
      <w:r>
        <w:rPr>
          <w:rFonts w:ascii="Times New Roman" w:cs="Times New Roman" w:hAnsi="Times New Roman" w:eastAsia="Times New Roman"/>
          <w:sz w:val="20"/>
          <w:szCs w:val="20"/>
          <w:lang w:val="zh-TW" w:eastAsia="zh-TW"/>
        </w:rPr>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На консультацію звернулись батьки новонародженої дитини </w:t>
      </w:r>
      <w:r>
        <w:rPr>
          <w:rFonts w:ascii="Times New Roman" w:hAnsi="Times New Roman"/>
          <w:sz w:val="20"/>
          <w:szCs w:val="20"/>
          <w:rtl w:val="0"/>
          <w:lang w:val="ru-RU"/>
        </w:rPr>
        <w:t xml:space="preserve">(3 </w:t>
      </w:r>
      <w:r>
        <w:rPr>
          <w:rFonts w:ascii="Times New Roman" w:hAnsi="Times New Roman" w:hint="default"/>
          <w:sz w:val="20"/>
          <w:szCs w:val="20"/>
          <w:rtl w:val="0"/>
          <w:lang w:val="ru-RU"/>
        </w:rPr>
        <w:t>тижні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яка народилась з повним одностороннім наскрізним незрощенням врехньої губи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твердого та м’якого піднебіння без соматичної патології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Опишіть етапність надання допомоги та найбільш оптимальні строки проведення хірургічних втручань</w:t>
      </w:r>
      <w:r>
        <w:rPr>
          <w:rFonts w:ascii="Times New Roman" w:hAnsi="Times New Roman"/>
          <w:sz w:val="20"/>
          <w:szCs w:val="20"/>
          <w:rtl w:val="0"/>
          <w:lang w:val="ru-RU"/>
        </w:rPr>
        <w:t>.</w:t>
      </w:r>
    </w:p>
    <w:p>
      <w:pPr>
        <w:pStyle w:val="Normal.0"/>
        <w:spacing w:before="10" w:after="10" w:line="240" w:lineRule="auto"/>
        <w:ind w:right="284"/>
        <w:jc w:val="both"/>
        <w:rPr>
          <w:sz w:val="20"/>
          <w:szCs w:val="20"/>
        </w:rPr>
      </w:pPr>
    </w:p>
    <w:p>
      <w:pPr>
        <w:pStyle w:val="По умолчанию A"/>
        <w:spacing w:before="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13. </w:t>
      </w:r>
      <w:r>
        <w:rPr>
          <w:rFonts w:ascii="Times New Roman" w:hAnsi="Times New Roman" w:hint="default"/>
          <w:sz w:val="20"/>
          <w:szCs w:val="20"/>
          <w:rtl w:val="0"/>
          <w:lang w:val="ru-RU"/>
        </w:rPr>
        <w:t>Реконструктивно</w:t>
      </w:r>
      <w:r>
        <w:rPr>
          <w:rFonts w:ascii="Times New Roman" w:hAnsi="Times New Roman"/>
          <w:sz w:val="20"/>
          <w:szCs w:val="20"/>
          <w:rtl w:val="0"/>
          <w:lang w:val="ru-RU"/>
        </w:rPr>
        <w:t>-</w:t>
      </w:r>
      <w:r>
        <w:rPr>
          <w:rFonts w:ascii="Times New Roman" w:hAnsi="Times New Roman" w:hint="default"/>
          <w:sz w:val="20"/>
          <w:szCs w:val="20"/>
          <w:rtl w:val="0"/>
          <w:lang w:val="ru-RU"/>
        </w:rPr>
        <w:t>відновні операції паралізованого обличчя</w:t>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w:t>
      </w:r>
    </w:p>
    <w:p>
      <w:pPr>
        <w:pStyle w:val="По умолчанию A"/>
        <w:spacing w:before="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По умолчанию A"/>
        <w:numPr>
          <w:ilvl w:val="0"/>
          <w:numId w:val="242"/>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Дати визначення таким термінам як парез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параліч та синкінезія мімічних м’язів обличчя</w:t>
      </w:r>
      <w:r>
        <w:rPr>
          <w:rFonts w:ascii="Times New Roman" w:hAnsi="Times New Roman"/>
          <w:sz w:val="20"/>
          <w:szCs w:val="20"/>
          <w:rtl w:val="0"/>
          <w:lang w:val="ru-RU"/>
        </w:rPr>
        <w:t>.</w:t>
      </w:r>
    </w:p>
    <w:p>
      <w:pPr>
        <w:pStyle w:val="По умолчанию A"/>
        <w:numPr>
          <w:ilvl w:val="0"/>
          <w:numId w:val="242"/>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Яке функціональне призначення лицевого нерву</w:t>
      </w:r>
      <w:r>
        <w:rPr>
          <w:rFonts w:ascii="Times New Roman" w:hAnsi="Times New Roman"/>
          <w:sz w:val="20"/>
          <w:szCs w:val="20"/>
          <w:rtl w:val="0"/>
          <w:lang w:val="zh-TW" w:eastAsia="zh-TW"/>
        </w:rPr>
        <w:t>?</w:t>
      </w:r>
    </w:p>
    <w:p>
      <w:pPr>
        <w:pStyle w:val="По умолчанию A"/>
        <w:numPr>
          <w:ilvl w:val="1"/>
          <w:numId w:val="244"/>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Якими є топографо</w:t>
      </w:r>
      <w:r>
        <w:rPr>
          <w:rFonts w:ascii="Times New Roman" w:hAnsi="Times New Roman"/>
          <w:sz w:val="20"/>
          <w:szCs w:val="20"/>
          <w:rtl w:val="0"/>
          <w:lang w:val="ru-RU"/>
        </w:rPr>
        <w:t>-</w:t>
      </w:r>
      <w:r>
        <w:rPr>
          <w:rFonts w:ascii="Times New Roman" w:hAnsi="Times New Roman" w:hint="default"/>
          <w:sz w:val="20"/>
          <w:szCs w:val="20"/>
          <w:rtl w:val="0"/>
          <w:lang w:val="ru-RU"/>
        </w:rPr>
        <w:t>анатомічні особливості локалізації лицевого нерву та його гілок</w:t>
      </w:r>
      <w:r>
        <w:rPr>
          <w:rFonts w:ascii="Times New Roman" w:hAnsi="Times New Roman"/>
          <w:sz w:val="20"/>
          <w:szCs w:val="20"/>
          <w:rtl w:val="0"/>
          <w:lang w:val="zh-TW" w:eastAsia="zh-TW"/>
        </w:rPr>
        <w:t>?</w:t>
      </w:r>
    </w:p>
    <w:p>
      <w:pPr>
        <w:pStyle w:val="По умолчанию A"/>
        <w:numPr>
          <w:ilvl w:val="1"/>
          <w:numId w:val="244"/>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Розкрити анатомо</w:t>
      </w:r>
      <w:r>
        <w:rPr>
          <w:rFonts w:ascii="Times New Roman" w:hAnsi="Times New Roman"/>
          <w:sz w:val="20"/>
          <w:szCs w:val="20"/>
          <w:rtl w:val="0"/>
          <w:lang w:val="ru-RU"/>
        </w:rPr>
        <w:t>-</w:t>
      </w:r>
      <w:r>
        <w:rPr>
          <w:rFonts w:ascii="Times New Roman" w:hAnsi="Times New Roman" w:hint="default"/>
          <w:sz w:val="20"/>
          <w:szCs w:val="20"/>
          <w:rtl w:val="0"/>
          <w:lang w:val="ru-RU"/>
        </w:rPr>
        <w:t>функціональний зв</w:t>
      </w:r>
      <w:r>
        <w:rPr>
          <w:rFonts w:ascii="Times New Roman" w:hAnsi="Times New Roman"/>
          <w:sz w:val="20"/>
          <w:szCs w:val="20"/>
          <w:rtl w:val="0"/>
          <w:lang w:val="ru-RU"/>
        </w:rPr>
        <w:t>'</w:t>
      </w:r>
      <w:r>
        <w:rPr>
          <w:rFonts w:ascii="Times New Roman" w:hAnsi="Times New Roman" w:hint="default"/>
          <w:sz w:val="20"/>
          <w:szCs w:val="20"/>
          <w:rtl w:val="0"/>
          <w:lang w:val="ru-RU"/>
        </w:rPr>
        <w:t>язок мімічних м’язів обличчя та гілок лицевого нерву</w:t>
      </w:r>
      <w:r>
        <w:rPr>
          <w:rFonts w:ascii="Times New Roman" w:hAnsi="Times New Roman"/>
          <w:sz w:val="20"/>
          <w:szCs w:val="20"/>
          <w:rtl w:val="0"/>
          <w:lang w:val="ru-RU"/>
        </w:rPr>
        <w:t>.</w:t>
      </w:r>
    </w:p>
    <w:p>
      <w:pPr>
        <w:pStyle w:val="По умолчанию A"/>
        <w:numPr>
          <w:ilvl w:val="1"/>
          <w:numId w:val="244"/>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найбільш поширені ятрогенні причини пошкодження лицевого нерву в практиці пластичного хірурга</w:t>
      </w:r>
      <w:r>
        <w:rPr>
          <w:rFonts w:ascii="Times New Roman" w:hAnsi="Times New Roman"/>
          <w:sz w:val="20"/>
          <w:szCs w:val="20"/>
          <w:rtl w:val="0"/>
          <w:lang w:val="zh-TW" w:eastAsia="zh-TW"/>
        </w:rPr>
        <w:t>?</w:t>
      </w:r>
    </w:p>
    <w:p>
      <w:pPr>
        <w:pStyle w:val="По умолчанию A"/>
        <w:spacing w:before="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ознайомитись з принципами хірургічного лікування та комплексної реабілітації пацієнтів з паралізованим обличчям</w:t>
      </w:r>
    </w:p>
    <w:p>
      <w:pPr>
        <w:pStyle w:val="По умолчанию A"/>
        <w:spacing w:before="100"/>
        <w:jc w:val="both"/>
        <w:rPr>
          <w:rFonts w:ascii="Times New Roman" w:cs="Times New Roman" w:hAnsi="Times New Roman" w:eastAsia="Times New Roman"/>
          <w:b w:val="1"/>
          <w:bCs w:val="1"/>
          <w:sz w:val="20"/>
          <w:szCs w:val="20"/>
        </w:rPr>
      </w:pPr>
    </w:p>
    <w:p>
      <w:pPr>
        <w:pStyle w:val="По умолчанию A"/>
        <w:spacing w:before="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Причини уражень лицевого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анатомо</w:t>
      </w:r>
      <w:r>
        <w:rPr>
          <w:rFonts w:ascii="Times New Roman" w:hAnsi="Times New Roman"/>
          <w:sz w:val="20"/>
          <w:szCs w:val="20"/>
          <w:rtl w:val="0"/>
          <w:lang w:val="ru-RU"/>
        </w:rPr>
        <w:t>-</w:t>
      </w:r>
      <w:r>
        <w:rPr>
          <w:rFonts w:ascii="Times New Roman" w:hAnsi="Times New Roman" w:hint="default"/>
          <w:sz w:val="20"/>
          <w:szCs w:val="20"/>
          <w:rtl w:val="0"/>
          <w:lang w:val="ru-RU"/>
        </w:rPr>
        <w:t>функціональний рівень їх виникнення та їх вплив на вибір лікувальної тактики</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Алгоритм обстеження пацієнтів з паралізованим обличчям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способів оцінки тонусу мімічних м’язів та методи визначення рівнів ураження лицевого нерву</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Стратегію лікування паралічу мімічної мускулатури в залежності від природи його пошкодження</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Підходи до лікування паралізованого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різницю між статичними та динамічними методами лікування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критерії вибору тактики лікування</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Способи реінервації мімічних м’язів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вибір джерела реінервації та принципи післяопераційної реабілітації</w:t>
      </w:r>
      <w:r>
        <w:rPr>
          <w:rFonts w:ascii="Times New Roman" w:hAnsi="Times New Roman"/>
          <w:sz w:val="20"/>
          <w:szCs w:val="20"/>
          <w:rtl w:val="0"/>
          <w:lang w:val="ru-RU"/>
        </w:rPr>
        <w:t>.</w:t>
      </w:r>
    </w:p>
    <w:p>
      <w:pPr>
        <w:pStyle w:val="По умолчанию A"/>
        <w:spacing w:before="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Оцінити функціональний стан мімічної мускулатури та визначити локалізацію ураження лицевого нерву</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Обрати стратегію реабілітації пацієнтів з паралізованим обличчям в залежності від причини від особливостей клінічної картини</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Реалізувати статичне підвішування мімічних м’язів з метою корекції лагофтальму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визначити показання до статичних та динамічних методів лікування</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Провести зшивання лицевого нерву або його відновлення при безпосередньому пошкодженні при проведенні пластичних операцій на обличчі</w:t>
      </w:r>
      <w:r>
        <w:rPr>
          <w:rFonts w:ascii="Times New Roman" w:hAnsi="Times New Roman"/>
          <w:sz w:val="20"/>
          <w:szCs w:val="20"/>
          <w:rtl w:val="0"/>
          <w:lang w:val="ru-RU"/>
        </w:rPr>
        <w:t>.</w:t>
      </w:r>
    </w:p>
    <w:p>
      <w:pPr>
        <w:pStyle w:val="По умолчанию A"/>
        <w:numPr>
          <w:ilvl w:val="0"/>
          <w:numId w:val="23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Визначити показання до різних методів реінервації мімічних м’язів та проводити зазначені оперативні втручання</w:t>
      </w:r>
      <w:r>
        <w:rPr>
          <w:rFonts w:ascii="Times New Roman" w:hAnsi="Times New Roman"/>
          <w:sz w:val="20"/>
          <w:szCs w:val="20"/>
          <w:rtl w:val="0"/>
          <w:lang w:val="ru-RU"/>
        </w:rPr>
        <w:t>.</w:t>
      </w:r>
    </w:p>
    <w:p>
      <w:pPr>
        <w:pStyle w:val="По умолчанию A"/>
        <w:spacing w:before="0"/>
        <w:ind w:left="720" w:hanging="72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w:t>
      </w:r>
    </w:p>
    <w:p>
      <w:pPr>
        <w:pStyle w:val="По умолчанию A"/>
        <w:spacing w:before="0"/>
        <w:ind w:firstLine="36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Зовнішній вигляд обличчя має велике значення для комунікації  та соціальної адаптації людини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Саме мімічні м’язи забезпечують передачу невербальної інформації між двома особистостями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першу чергу це стосується емоційної складової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Разом з тим мімічні м’язи виконують і ряд інших функцій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окрім передачі інформації через емоцію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Формування харчової грудки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утримання їжі в порожнині рота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генерація звуків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захист органу зору та змочування кон’юнктиви теж відносять до вкрай важливих функцій мімічної мускулатури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паралізоване обличчя різко погіршує якість життя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негативно впливає на стан травної системи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може чинити загрозу органу зору і ставати причиною виникнення глибокої депресії</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виборі лікувальної тактики у пацієнтів з паралізованим обличчям перед усім слід визначитись з можливими причинами даного стану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рівнем виникнення уражень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Іннервація мімічних м’язів забезпечується </w:t>
      </w:r>
      <w:bookmarkStart w:name="_Hlk79591146" w:id="86"/>
      <w:r>
        <w:rPr>
          <w:rFonts w:ascii="Times New Roman" w:hAnsi="Times New Roman"/>
          <w:sz w:val="20"/>
          <w:szCs w:val="20"/>
          <w:rtl w:val="0"/>
          <w:lang w:val="en-US"/>
        </w:rPr>
        <w:t>VII</w:t>
      </w:r>
      <w:r>
        <w:rPr>
          <w:rFonts w:ascii="Times New Roman" w:hAnsi="Times New Roman" w:hint="default"/>
          <w:sz w:val="20"/>
          <w:szCs w:val="20"/>
          <w:rtl w:val="0"/>
          <w:lang w:val="ru-RU"/>
        </w:rPr>
        <w:t xml:space="preserve"> парою черепно мозкових нервів </w:t>
      </w:r>
      <w:bookmarkEnd w:id="86"/>
      <w:r>
        <w:rPr>
          <w:rFonts w:ascii="Times New Roman" w:hAnsi="Times New Roman" w:hint="default"/>
          <w:sz w:val="20"/>
          <w:szCs w:val="20"/>
          <w:rtl w:val="0"/>
          <w:lang w:val="ru-RU"/>
        </w:rPr>
        <w:t xml:space="preserve">– </w:t>
      </w:r>
      <w:r>
        <w:rPr>
          <w:rFonts w:ascii="Times New Roman" w:hAnsi="Times New Roman"/>
          <w:sz w:val="20"/>
          <w:szCs w:val="20"/>
          <w:rtl w:val="0"/>
          <w:lang w:val="pt-PT"/>
        </w:rPr>
        <w:t xml:space="preserve">n. facialis, </w:t>
      </w:r>
      <w:r>
        <w:rPr>
          <w:rFonts w:ascii="Times New Roman" w:hAnsi="Times New Roman" w:hint="default"/>
          <w:sz w:val="20"/>
          <w:szCs w:val="20"/>
          <w:rtl w:val="0"/>
          <w:lang w:val="ru-RU"/>
        </w:rPr>
        <w:t>який має внутрішньо мозкову частину та внутрішньоскроневий відділ</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виходить через </w:t>
      </w:r>
      <w:bookmarkStart w:name="_Hlk79591261" w:id="87"/>
      <w:r>
        <w:rPr>
          <w:rFonts w:ascii="Times New Roman" w:hAnsi="Times New Roman" w:hint="default"/>
          <w:sz w:val="20"/>
          <w:szCs w:val="20"/>
          <w:rtl w:val="0"/>
          <w:lang w:val="ru-RU"/>
        </w:rPr>
        <w:t>шило</w:t>
      </w:r>
      <w:r>
        <w:rPr>
          <w:rFonts w:ascii="Times New Roman" w:hAnsi="Times New Roman"/>
          <w:sz w:val="20"/>
          <w:szCs w:val="20"/>
          <w:rtl w:val="0"/>
          <w:lang w:val="ru-RU"/>
        </w:rPr>
        <w:t>-</w:t>
      </w:r>
      <w:r>
        <w:rPr>
          <w:rFonts w:ascii="Times New Roman" w:hAnsi="Times New Roman" w:hint="default"/>
          <w:sz w:val="20"/>
          <w:szCs w:val="20"/>
          <w:rtl w:val="0"/>
          <w:lang w:val="ru-RU"/>
        </w:rPr>
        <w:t>соскоподібний отвір</w:t>
      </w:r>
      <w:bookmarkEnd w:id="87"/>
      <w:r>
        <w:rPr>
          <w:rFonts w:ascii="Times New Roman" w:hAnsi="Times New Roman"/>
          <w:sz w:val="20"/>
          <w:szCs w:val="20"/>
          <w:rtl w:val="0"/>
          <w:lang w:val="ru-RU"/>
        </w:rPr>
        <w:t xml:space="preserve">, </w:t>
      </w:r>
      <w:r>
        <w:rPr>
          <w:rFonts w:ascii="Times New Roman" w:hAnsi="Times New Roman" w:hint="default"/>
          <w:sz w:val="20"/>
          <w:szCs w:val="20"/>
          <w:rtl w:val="0"/>
          <w:lang w:val="ru-RU"/>
        </w:rPr>
        <w:t>де формує стовбур і в товщі білявушної залози розгалужується на п’ять гілок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прямують до відповідних груп мімічних м’язів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Відповідно параліч мімічних м’язів може бути як центрального ґенезу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обумовлений порушенням провідності лицевого нерву на певному рівні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Визначення причини паралічу та рівня його виникнення буде впливати на вибір лікувальної тактики та оцінку потенційної ефективності тих</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чи інших методів лікування </w:t>
      </w:r>
      <w:r>
        <w:rPr>
          <w:rFonts w:ascii="Times New Roman" w:hAnsi="Times New Roman"/>
          <w:sz w:val="20"/>
          <w:szCs w:val="20"/>
          <w:rtl w:val="0"/>
          <w:lang w:val="ru-RU"/>
        </w:rPr>
        <w:t>(</w:t>
      </w:r>
      <w:r>
        <w:rPr>
          <w:rFonts w:ascii="Times New Roman" w:hAnsi="Times New Roman" w:hint="default"/>
          <w:sz w:val="20"/>
          <w:szCs w:val="20"/>
          <w:rtl w:val="0"/>
          <w:lang w:val="ru-RU"/>
        </w:rPr>
        <w:t>основні причини паралічу мімічної мускулатури наведено в таблиці №</w:t>
      </w:r>
      <w:r>
        <w:rPr>
          <w:rFonts w:ascii="Times New Roman" w:hAnsi="Times New Roman"/>
          <w:sz w:val="20"/>
          <w:szCs w:val="20"/>
          <w:rtl w:val="0"/>
          <w:lang w:val="ru-RU"/>
        </w:rPr>
        <w:t>1).</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перших проявах зниження функціональної активності мімічних м’язів показана консультація невролога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ЛОР лікаря та 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лицевого хірурга з метою визначення основних напрямків діагностичного пошуку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причини центрального ґенезу знаходяться в компетенції невролога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патологічні стани внутрішнього вуха потребують оцінки ЛОР лікарів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тоді як ураження лицевого нерву після виходу з шило</w:t>
      </w:r>
      <w:r>
        <w:rPr>
          <w:rFonts w:ascii="Times New Roman" w:hAnsi="Times New Roman"/>
          <w:sz w:val="20"/>
          <w:szCs w:val="20"/>
          <w:rtl w:val="0"/>
          <w:lang w:val="ru-RU"/>
        </w:rPr>
        <w:t>-</w:t>
      </w:r>
      <w:r>
        <w:rPr>
          <w:rFonts w:ascii="Times New Roman" w:hAnsi="Times New Roman" w:hint="default"/>
          <w:sz w:val="20"/>
          <w:szCs w:val="20"/>
          <w:rtl w:val="0"/>
          <w:lang w:val="ru-RU"/>
        </w:rPr>
        <w:t>соскоподібного отвору можуть бути обумовлені патологією щелепно</w:t>
      </w:r>
      <w:r>
        <w:rPr>
          <w:rFonts w:ascii="Times New Roman" w:hAnsi="Times New Roman"/>
          <w:sz w:val="20"/>
          <w:szCs w:val="20"/>
          <w:rtl w:val="0"/>
          <w:lang w:val="ru-RU"/>
        </w:rPr>
        <w:t>-</w:t>
      </w:r>
      <w:r>
        <w:rPr>
          <w:rFonts w:ascii="Times New Roman" w:hAnsi="Times New Roman" w:hint="default"/>
          <w:sz w:val="20"/>
          <w:szCs w:val="20"/>
          <w:rtl w:val="0"/>
          <w:lang w:val="ru-RU"/>
        </w:rPr>
        <w:t>лицевої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більшості випадків пацієнти потребують МРТ дослідження головного мозку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КТ внутрішнього вуха та кісток лицевого черепа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лабораторного обстеження на предмет виявлення інфекційних чинників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Оцінка функціонального стану мімічної мускулатури проводиться за результатами клінічного обстеження з проведенням функціональних проб</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 з використанням електроміографії для об’єктивізації ступеня функціонального дефіциту</w:t>
      </w:r>
      <w:r>
        <w:rPr>
          <w:rFonts w:ascii="Times New Roman" w:hAnsi="Times New Roman"/>
          <w:sz w:val="20"/>
          <w:szCs w:val="20"/>
          <w:rtl w:val="0"/>
          <w:lang w:val="ru-RU"/>
        </w:rPr>
        <w:t>.</w:t>
      </w:r>
    </w:p>
    <w:p>
      <w:pPr>
        <w:pStyle w:val="По умолчанию A"/>
        <w:spacing w:before="40"/>
        <w:ind w:firstLine="720"/>
        <w:jc w:val="center"/>
        <w:rPr>
          <w:rFonts w:ascii="Times New Roman" w:cs="Times New Roman" w:hAnsi="Times New Roman" w:eastAsia="Times New Roman"/>
          <w:b w:val="1"/>
          <w:bCs w:val="1"/>
          <w:sz w:val="18"/>
          <w:szCs w:val="18"/>
        </w:rPr>
      </w:pPr>
      <w:r>
        <w:rPr>
          <w:rFonts w:ascii="Times New Roman" w:hAnsi="Times New Roman" w:hint="default"/>
          <w:b w:val="1"/>
          <w:bCs w:val="1"/>
          <w:sz w:val="18"/>
          <w:szCs w:val="18"/>
          <w:rtl w:val="0"/>
          <w:lang w:val="ru-RU"/>
        </w:rPr>
        <w:t>Причини паралічу лицевого нерву</w:t>
      </w:r>
    </w:p>
    <w:p>
      <w:pPr>
        <w:pStyle w:val="По умолчанию A"/>
        <w:tabs>
          <w:tab w:val="left" w:pos="1416"/>
          <w:tab w:val="left" w:pos="2832"/>
          <w:tab w:val="left" w:pos="3540"/>
          <w:tab w:val="left" w:pos="4248"/>
          <w:tab w:val="left" w:pos="4956"/>
          <w:tab w:val="left" w:pos="5664"/>
          <w:tab w:val="left" w:pos="6029"/>
        </w:tabs>
        <w:spacing w:before="0"/>
        <w:rPr>
          <w:rFonts w:ascii="Times New Roman" w:cs="Times New Roman" w:hAnsi="Times New Roman" w:eastAsia="Times New Roman"/>
          <w:b w:val="1"/>
          <w:bCs w:val="1"/>
          <w:sz w:val="18"/>
          <w:szCs w:val="18"/>
        </w:rPr>
        <w:sectPr>
          <w:type w:val="continuous"/>
          <w:pgSz w:w="8400" w:h="11900" w:orient="portrait"/>
          <w:pgMar w:top="0" w:right="1134" w:bottom="0" w:left="851" w:header="284" w:footer="284"/>
          <w:pgNumType w:start="0"/>
          <w:bidi w:val="0"/>
        </w:sectPr>
      </w:pPr>
      <w:r>
        <w:rPr>
          <w:rFonts w:ascii="Times New Roman" w:cs="Times New Roman" w:hAnsi="Times New Roman" w:eastAsia="Times New Roman"/>
          <w:b w:val="1"/>
          <w:bCs w:val="1"/>
          <w:sz w:val="18"/>
          <w:szCs w:val="18"/>
        </w:rPr>
      </w:r>
    </w:p>
    <w:p>
      <w:pPr>
        <w:pStyle w:val="По умолчанию A"/>
        <w:numPr>
          <w:ilvl w:val="0"/>
          <w:numId w:val="246"/>
        </w:numPr>
        <w:bidi w:val="0"/>
        <w:spacing w:before="0"/>
        <w:ind w:right="51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Вроджені</w:t>
      </w:r>
      <w:r>
        <w:rPr>
          <w:rFonts w:ascii="Times New Roman" w:hAnsi="Times New Roman"/>
          <w:b w:val="1"/>
          <w:bCs w:val="1"/>
          <w:sz w:val="18"/>
          <w:szCs w:val="18"/>
          <w:rtl w:val="0"/>
          <w:lang w:val="ru-RU"/>
        </w:rPr>
        <w:t>:</w:t>
      </w:r>
    </w:p>
    <w:p>
      <w:pPr>
        <w:pStyle w:val="Стиль таблицы 2 A"/>
        <w:numPr>
          <w:ilvl w:val="0"/>
          <w:numId w:val="24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Синдром Мьобіуса</w:t>
      </w:r>
      <w:r>
        <w:rPr>
          <w:rFonts w:ascii="Times New Roman" w:hAnsi="Times New Roman"/>
          <w:sz w:val="18"/>
          <w:szCs w:val="18"/>
          <w:rtl w:val="0"/>
          <w:lang w:val="ru-RU"/>
        </w:rPr>
        <w:t>.</w:t>
      </w:r>
    </w:p>
    <w:p>
      <w:pPr>
        <w:pStyle w:val="Стиль таблицы 2 A"/>
        <w:numPr>
          <w:ilvl w:val="0"/>
          <w:numId w:val="24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Синдром Гольденхара</w:t>
      </w:r>
      <w:r>
        <w:rPr>
          <w:rFonts w:ascii="Times New Roman" w:hAnsi="Times New Roman"/>
          <w:sz w:val="18"/>
          <w:szCs w:val="18"/>
          <w:rtl w:val="0"/>
          <w:lang w:val="ru-RU"/>
        </w:rPr>
        <w:t>.</w:t>
      </w:r>
    </w:p>
    <w:p>
      <w:pPr>
        <w:pStyle w:val="По умолчанию A"/>
        <w:numPr>
          <w:ilvl w:val="0"/>
          <w:numId w:val="248"/>
        </w:numPr>
        <w:bidi w:val="0"/>
        <w:spacing w:before="0"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Синдром Мелькенсона</w:t>
      </w:r>
      <w:r>
        <w:rPr>
          <w:rFonts w:ascii="Times New Roman" w:hAnsi="Times New Roman"/>
          <w:sz w:val="18"/>
          <w:szCs w:val="18"/>
          <w:rtl w:val="0"/>
          <w:lang w:val="ru-RU"/>
        </w:rPr>
        <w:t>-</w:t>
      </w:r>
      <w:r>
        <w:rPr>
          <w:rFonts w:ascii="Times New Roman" w:hAnsi="Times New Roman" w:hint="default"/>
          <w:sz w:val="18"/>
          <w:szCs w:val="18"/>
          <w:rtl w:val="0"/>
          <w:lang w:val="ru-RU"/>
        </w:rPr>
        <w:t>Розенталя</w:t>
      </w:r>
      <w:r>
        <w:rPr>
          <w:rFonts w:ascii="Times New Roman" w:hAnsi="Times New Roman"/>
          <w:sz w:val="18"/>
          <w:szCs w:val="18"/>
          <w:rtl w:val="0"/>
          <w:lang w:val="ru-RU"/>
        </w:rPr>
        <w:t>.</w:t>
      </w:r>
    </w:p>
    <w:p>
      <w:pPr>
        <w:pStyle w:val="По умолчанию A"/>
        <w:numPr>
          <w:ilvl w:val="0"/>
          <w:numId w:val="249"/>
        </w:numPr>
        <w:bidi w:val="0"/>
        <w:spacing w:before="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Пов’язані з народженням</w:t>
      </w:r>
      <w:r>
        <w:rPr>
          <w:rFonts w:ascii="Times New Roman" w:hAnsi="Times New Roman"/>
          <w:b w:val="1"/>
          <w:bCs w:val="1"/>
          <w:sz w:val="18"/>
          <w:szCs w:val="18"/>
          <w:rtl w:val="0"/>
          <w:lang w:val="ru-RU"/>
        </w:rPr>
        <w:t>:</w:t>
      </w:r>
    </w:p>
    <w:p>
      <w:pPr>
        <w:pStyle w:val="По умолчанию A"/>
        <w:numPr>
          <w:ilvl w:val="0"/>
          <w:numId w:val="251"/>
        </w:numPr>
        <w:bidi w:val="0"/>
        <w:spacing w:before="0"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Травмування акушерськими щипцями</w:t>
      </w:r>
      <w:r>
        <w:rPr>
          <w:rFonts w:ascii="Times New Roman" w:hAnsi="Times New Roman"/>
          <w:sz w:val="18"/>
          <w:szCs w:val="18"/>
          <w:rtl w:val="0"/>
          <w:lang w:val="ru-RU"/>
        </w:rPr>
        <w:t>.</w:t>
      </w:r>
    </w:p>
    <w:p>
      <w:pPr>
        <w:pStyle w:val="По умолчанию A"/>
        <w:numPr>
          <w:ilvl w:val="0"/>
          <w:numId w:val="252"/>
        </w:numPr>
        <w:bidi w:val="0"/>
        <w:spacing w:before="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Ідіопатичні</w:t>
      </w:r>
      <w:r>
        <w:rPr>
          <w:rFonts w:ascii="Times New Roman" w:hAnsi="Times New Roman"/>
          <w:b w:val="1"/>
          <w:bCs w:val="1"/>
          <w:sz w:val="18"/>
          <w:szCs w:val="18"/>
          <w:rtl w:val="0"/>
          <w:lang w:val="ru-RU"/>
        </w:rPr>
        <w:t>:</w:t>
      </w:r>
    </w:p>
    <w:p>
      <w:pPr>
        <w:pStyle w:val="По умолчанию A"/>
        <w:numPr>
          <w:ilvl w:val="0"/>
          <w:numId w:val="251"/>
        </w:numPr>
        <w:bidi w:val="0"/>
        <w:spacing w:before="0"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Параліч Бела</w:t>
      </w:r>
      <w:r>
        <w:rPr>
          <w:rFonts w:ascii="Times New Roman" w:hAnsi="Times New Roman"/>
          <w:sz w:val="18"/>
          <w:szCs w:val="18"/>
          <w:rtl w:val="0"/>
          <w:lang w:val="ru-RU"/>
        </w:rPr>
        <w:t>.</w:t>
      </w:r>
    </w:p>
    <w:p>
      <w:pPr>
        <w:pStyle w:val="По умолчанию A"/>
        <w:numPr>
          <w:ilvl w:val="1"/>
          <w:numId w:val="253"/>
        </w:numPr>
        <w:bidi w:val="0"/>
        <w:spacing w:before="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Інфекційний процес або запалення</w:t>
      </w:r>
      <w:r>
        <w:rPr>
          <w:rFonts w:ascii="Times New Roman" w:hAnsi="Times New Roman"/>
          <w:b w:val="1"/>
          <w:bCs w:val="1"/>
          <w:sz w:val="18"/>
          <w:szCs w:val="18"/>
          <w:rtl w:val="0"/>
          <w:lang w:val="ru-RU"/>
        </w:rPr>
        <w:t>:</w:t>
      </w:r>
    </w:p>
    <w:p>
      <w:pPr>
        <w:pStyle w:val="Стиль таблицы 2 A"/>
        <w:numPr>
          <w:ilvl w:val="0"/>
          <w:numId w:val="255"/>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Вірусні</w:t>
      </w:r>
      <w:r>
        <w:rPr>
          <w:rFonts w:ascii="Times New Roman" w:hAnsi="Times New Roman"/>
          <w:sz w:val="18"/>
          <w:szCs w:val="18"/>
          <w:rtl w:val="0"/>
          <w:lang w:val="en-US"/>
        </w:rPr>
        <w:t xml:space="preserve"> </w:t>
      </w:r>
      <w:r>
        <w:rPr>
          <w:rFonts w:ascii="Times New Roman" w:hAnsi="Times New Roman" w:hint="default"/>
          <w:sz w:val="18"/>
          <w:szCs w:val="18"/>
          <w:rtl w:val="0"/>
          <w:lang w:val="ru-RU"/>
        </w:rPr>
        <w:t>інфекції</w:t>
      </w:r>
      <w:r>
        <w:rPr>
          <w:rFonts w:ascii="Times New Roman" w:hAnsi="Times New Roman"/>
          <w:sz w:val="18"/>
          <w:szCs w:val="18"/>
          <w:rtl w:val="0"/>
          <w:lang w:val="en-US"/>
        </w:rPr>
        <w:t xml:space="preserve">, </w:t>
      </w:r>
      <w:r>
        <w:rPr>
          <w:rFonts w:ascii="Times New Roman" w:hAnsi="Times New Roman" w:hint="default"/>
          <w:sz w:val="18"/>
          <w:szCs w:val="18"/>
          <w:rtl w:val="0"/>
          <w:lang w:val="ru-RU"/>
        </w:rPr>
        <w:t>в</w:t>
      </w:r>
      <w:r>
        <w:rPr>
          <w:rFonts w:ascii="Times New Roman" w:hAnsi="Times New Roman"/>
          <w:sz w:val="18"/>
          <w:szCs w:val="18"/>
          <w:rtl w:val="0"/>
          <w:lang w:val="en-US"/>
        </w:rPr>
        <w:t>.</w:t>
      </w:r>
      <w:r>
        <w:rPr>
          <w:rFonts w:ascii="Times New Roman" w:hAnsi="Times New Roman" w:hint="default"/>
          <w:sz w:val="18"/>
          <w:szCs w:val="18"/>
          <w:rtl w:val="0"/>
          <w:lang w:val="ru-RU"/>
        </w:rPr>
        <w:t>ч</w:t>
      </w:r>
      <w:r>
        <w:rPr>
          <w:rFonts w:ascii="Times New Roman" w:hAnsi="Times New Roman"/>
          <w:sz w:val="18"/>
          <w:szCs w:val="18"/>
          <w:rtl w:val="0"/>
          <w:lang w:val="en-US"/>
        </w:rPr>
        <w:t xml:space="preserve">. varicella zoster, herpes zoster, herpes simplex, </w:t>
      </w:r>
      <w:r>
        <w:rPr>
          <w:rFonts w:ascii="Times New Roman" w:hAnsi="Times New Roman" w:hint="default"/>
          <w:sz w:val="18"/>
          <w:szCs w:val="18"/>
          <w:rtl w:val="0"/>
          <w:lang w:val="ru-RU"/>
        </w:rPr>
        <w:t>ВІЧ</w:t>
      </w:r>
      <w:r>
        <w:rPr>
          <w:rFonts w:ascii="Times New Roman" w:hAnsi="Times New Roman"/>
          <w:sz w:val="18"/>
          <w:szCs w:val="18"/>
          <w:rtl w:val="0"/>
          <w:lang w:val="en-US"/>
        </w:rPr>
        <w:t>.</w:t>
      </w:r>
    </w:p>
    <w:p>
      <w:pPr>
        <w:pStyle w:val="Стиль таблицы 2 A"/>
        <w:numPr>
          <w:ilvl w:val="0"/>
          <w:numId w:val="255"/>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Середній отит</w:t>
      </w:r>
      <w:r>
        <w:rPr>
          <w:rFonts w:ascii="Times New Roman" w:hAnsi="Times New Roman"/>
          <w:sz w:val="18"/>
          <w:szCs w:val="18"/>
          <w:rtl w:val="0"/>
          <w:lang w:val="ru-RU"/>
        </w:rPr>
        <w:t>.</w:t>
      </w:r>
    </w:p>
    <w:p>
      <w:pPr>
        <w:pStyle w:val="Стиль таблицы 2 A"/>
        <w:numPr>
          <w:ilvl w:val="0"/>
          <w:numId w:val="255"/>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Холестеатом</w:t>
      </w:r>
      <w:r>
        <w:rPr>
          <w:rFonts w:ascii="Times New Roman" w:hAnsi="Times New Roman"/>
          <w:sz w:val="18"/>
          <w:szCs w:val="18"/>
          <w:rtl w:val="0"/>
          <w:lang w:val="ru-RU"/>
        </w:rPr>
        <w:t>.</w:t>
      </w:r>
    </w:p>
    <w:p>
      <w:pPr>
        <w:pStyle w:val="Стиль таблицы 2 A"/>
        <w:numPr>
          <w:ilvl w:val="0"/>
          <w:numId w:val="255"/>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Некротичний отит</w:t>
      </w:r>
      <w:r>
        <w:rPr>
          <w:rFonts w:ascii="Times New Roman" w:hAnsi="Times New Roman"/>
          <w:sz w:val="18"/>
          <w:szCs w:val="18"/>
          <w:rtl w:val="0"/>
          <w:lang w:val="ru-RU"/>
        </w:rPr>
        <w:t>.</w:t>
      </w:r>
    </w:p>
    <w:p>
      <w:pPr>
        <w:pStyle w:val="Стиль таблицы 2 A"/>
        <w:numPr>
          <w:ilvl w:val="0"/>
          <w:numId w:val="255"/>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Остеомієліт основи черепа</w:t>
      </w:r>
      <w:r>
        <w:rPr>
          <w:rFonts w:ascii="Times New Roman" w:hAnsi="Times New Roman"/>
          <w:sz w:val="18"/>
          <w:szCs w:val="18"/>
          <w:rtl w:val="0"/>
          <w:lang w:val="ru-RU"/>
        </w:rPr>
        <w:t>.</w:t>
      </w:r>
    </w:p>
    <w:p>
      <w:pPr>
        <w:pStyle w:val="По умолчанию A"/>
        <w:numPr>
          <w:ilvl w:val="0"/>
          <w:numId w:val="255"/>
        </w:numPr>
        <w:bidi w:val="0"/>
        <w:spacing w:before="0"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Хвороба Лайма</w:t>
      </w:r>
      <w:r>
        <w:rPr>
          <w:rFonts w:ascii="Times New Roman" w:hAnsi="Times New Roman"/>
          <w:sz w:val="18"/>
          <w:szCs w:val="18"/>
          <w:rtl w:val="0"/>
          <w:lang w:val="ru-RU"/>
        </w:rPr>
        <w:t>.</w:t>
      </w:r>
    </w:p>
    <w:p>
      <w:pPr>
        <w:pStyle w:val="По умолчанию A"/>
        <w:numPr>
          <w:ilvl w:val="1"/>
          <w:numId w:val="256"/>
        </w:numPr>
        <w:bidi w:val="0"/>
        <w:spacing w:before="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Травма</w:t>
      </w:r>
      <w:r>
        <w:rPr>
          <w:rFonts w:ascii="Times New Roman" w:hAnsi="Times New Roman"/>
          <w:b w:val="1"/>
          <w:bCs w:val="1"/>
          <w:sz w:val="18"/>
          <w:szCs w:val="18"/>
          <w:rtl w:val="0"/>
          <w:lang w:val="ru-RU"/>
        </w:rPr>
        <w:t>:</w:t>
      </w:r>
    </w:p>
    <w:p>
      <w:pPr>
        <w:pStyle w:val="Стиль таблицы 2 A"/>
        <w:numPr>
          <w:ilvl w:val="0"/>
          <w:numId w:val="25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Переломи скроневої кістки</w:t>
      </w:r>
      <w:r>
        <w:rPr>
          <w:rFonts w:ascii="Times New Roman" w:hAnsi="Times New Roman"/>
          <w:sz w:val="18"/>
          <w:szCs w:val="18"/>
          <w:rtl w:val="0"/>
          <w:lang w:val="ru-RU"/>
        </w:rPr>
        <w:t>.</w:t>
      </w:r>
    </w:p>
    <w:p>
      <w:pPr>
        <w:pStyle w:val="Стиль таблицы 2 A"/>
        <w:numPr>
          <w:ilvl w:val="0"/>
          <w:numId w:val="258"/>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Вогнепальні та проникаючі поранення</w:t>
      </w:r>
      <w:r>
        <w:rPr>
          <w:rFonts w:ascii="Times New Roman" w:hAnsi="Times New Roman"/>
          <w:sz w:val="18"/>
          <w:szCs w:val="18"/>
          <w:rtl w:val="0"/>
          <w:lang w:val="ru-RU"/>
        </w:rPr>
        <w:t>.</w:t>
      </w:r>
    </w:p>
    <w:p>
      <w:pPr>
        <w:pStyle w:val="По умолчанию A"/>
        <w:numPr>
          <w:ilvl w:val="0"/>
          <w:numId w:val="259"/>
        </w:numPr>
        <w:bidi w:val="0"/>
        <w:spacing w:before="0"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Рани м’яких тканин</w:t>
      </w:r>
      <w:r>
        <w:rPr>
          <w:rFonts w:ascii="Times New Roman" w:hAnsi="Times New Roman"/>
          <w:sz w:val="18"/>
          <w:szCs w:val="18"/>
          <w:rtl w:val="0"/>
          <w:lang w:val="ru-RU"/>
        </w:rPr>
        <w:t>.</w:t>
      </w:r>
    </w:p>
    <w:p>
      <w:pPr>
        <w:pStyle w:val="По умолчанию A"/>
        <w:numPr>
          <w:ilvl w:val="1"/>
          <w:numId w:val="260"/>
        </w:numPr>
        <w:bidi w:val="0"/>
        <w:spacing w:before="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Неопластичні процеси</w:t>
      </w:r>
      <w:r>
        <w:rPr>
          <w:rFonts w:ascii="Times New Roman" w:hAnsi="Times New Roman"/>
          <w:b w:val="1"/>
          <w:bCs w:val="1"/>
          <w:sz w:val="18"/>
          <w:szCs w:val="18"/>
          <w:rtl w:val="0"/>
          <w:lang w:val="ru-RU"/>
        </w:rPr>
        <w:t>:</w:t>
      </w:r>
    </w:p>
    <w:p>
      <w:pPr>
        <w:pStyle w:val="Стиль таблицы 2 A"/>
        <w:numPr>
          <w:ilvl w:val="0"/>
          <w:numId w:val="262"/>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Шванома</w:t>
      </w:r>
      <w:r>
        <w:rPr>
          <w:rFonts w:ascii="Times New Roman" w:hAnsi="Times New Roman"/>
          <w:sz w:val="18"/>
          <w:szCs w:val="18"/>
          <w:rtl w:val="0"/>
          <w:lang w:val="ru-RU"/>
        </w:rPr>
        <w:t>.</w:t>
      </w:r>
    </w:p>
    <w:p>
      <w:pPr>
        <w:pStyle w:val="Стиль таблицы 2 A"/>
        <w:numPr>
          <w:ilvl w:val="0"/>
          <w:numId w:val="262"/>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Менінгіома</w:t>
      </w:r>
      <w:r>
        <w:rPr>
          <w:rFonts w:ascii="Times New Roman" w:hAnsi="Times New Roman"/>
          <w:sz w:val="18"/>
          <w:szCs w:val="18"/>
          <w:rtl w:val="0"/>
          <w:lang w:val="ru-RU"/>
        </w:rPr>
        <w:t>.</w:t>
      </w:r>
    </w:p>
    <w:p>
      <w:pPr>
        <w:pStyle w:val="Стиль таблицы 2 A"/>
        <w:numPr>
          <w:ilvl w:val="0"/>
          <w:numId w:val="262"/>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Гемангіома</w:t>
      </w:r>
      <w:r>
        <w:rPr>
          <w:rFonts w:ascii="Times New Roman" w:hAnsi="Times New Roman"/>
          <w:sz w:val="18"/>
          <w:szCs w:val="18"/>
          <w:rtl w:val="0"/>
          <w:lang w:val="ru-RU"/>
        </w:rPr>
        <w:t>.</w:t>
      </w:r>
    </w:p>
    <w:p>
      <w:pPr>
        <w:pStyle w:val="По умолчанию A"/>
        <w:numPr>
          <w:ilvl w:val="0"/>
          <w:numId w:val="263"/>
        </w:numPr>
        <w:bidi w:val="0"/>
        <w:spacing w:before="0"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Онкологія білявушної залози</w:t>
      </w:r>
      <w:r>
        <w:rPr>
          <w:rFonts w:ascii="Times New Roman" w:hAnsi="Times New Roman"/>
          <w:sz w:val="18"/>
          <w:szCs w:val="18"/>
          <w:rtl w:val="0"/>
          <w:lang w:val="ru-RU"/>
        </w:rPr>
        <w:t>.</w:t>
      </w:r>
    </w:p>
    <w:p>
      <w:pPr>
        <w:pStyle w:val="По умолчанию A"/>
        <w:numPr>
          <w:ilvl w:val="1"/>
          <w:numId w:val="264"/>
        </w:numPr>
        <w:bidi w:val="0"/>
        <w:spacing w:before="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Ятрогенні</w:t>
      </w:r>
      <w:r>
        <w:rPr>
          <w:rFonts w:ascii="Times New Roman" w:hAnsi="Times New Roman"/>
          <w:b w:val="1"/>
          <w:bCs w:val="1"/>
          <w:sz w:val="18"/>
          <w:szCs w:val="18"/>
          <w:rtl w:val="0"/>
          <w:lang w:val="ru-RU"/>
        </w:rPr>
        <w:t>:</w:t>
      </w:r>
    </w:p>
    <w:p>
      <w:pPr>
        <w:pStyle w:val="По умолчанию A"/>
        <w:numPr>
          <w:ilvl w:val="0"/>
          <w:numId w:val="266"/>
        </w:numPr>
        <w:bidi w:val="0"/>
        <w:spacing w:before="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Хірургічні втручання на мозку</w:t>
      </w:r>
      <w:r>
        <w:rPr>
          <w:rFonts w:ascii="Times New Roman" w:hAnsi="Times New Roman"/>
          <w:sz w:val="18"/>
          <w:szCs w:val="18"/>
          <w:rtl w:val="0"/>
          <w:lang w:val="ru-RU"/>
        </w:rPr>
        <w:t xml:space="preserve">, </w:t>
      </w:r>
      <w:r>
        <w:rPr>
          <w:rFonts w:ascii="Times New Roman" w:hAnsi="Times New Roman" w:hint="default"/>
          <w:sz w:val="18"/>
          <w:szCs w:val="18"/>
          <w:rtl w:val="0"/>
          <w:lang w:val="ru-RU"/>
        </w:rPr>
        <w:t>середньому вусі</w:t>
      </w:r>
      <w:r>
        <w:rPr>
          <w:rFonts w:ascii="Times New Roman" w:hAnsi="Times New Roman"/>
          <w:sz w:val="18"/>
          <w:szCs w:val="18"/>
          <w:rtl w:val="0"/>
          <w:lang w:val="ru-RU"/>
        </w:rPr>
        <w:t xml:space="preserve">, </w:t>
      </w:r>
      <w:r>
        <w:rPr>
          <w:rFonts w:ascii="Times New Roman" w:hAnsi="Times New Roman" w:hint="default"/>
          <w:sz w:val="18"/>
          <w:szCs w:val="18"/>
          <w:rtl w:val="0"/>
          <w:lang w:val="ru-RU"/>
        </w:rPr>
        <w:t>соскоподібному відростку</w:t>
      </w:r>
      <w:r>
        <w:rPr>
          <w:rFonts w:ascii="Times New Roman" w:hAnsi="Times New Roman"/>
          <w:sz w:val="18"/>
          <w:szCs w:val="18"/>
          <w:rtl w:val="0"/>
          <w:lang w:val="ru-RU"/>
        </w:rPr>
        <w:t xml:space="preserve">, </w:t>
      </w:r>
      <w:r>
        <w:rPr>
          <w:rFonts w:ascii="Times New Roman" w:hAnsi="Times New Roman" w:hint="default"/>
          <w:sz w:val="18"/>
          <w:szCs w:val="18"/>
          <w:rtl w:val="0"/>
          <w:lang w:val="ru-RU"/>
        </w:rPr>
        <w:t>білявушній залозі</w:t>
      </w:r>
      <w:r>
        <w:rPr>
          <w:rFonts w:ascii="Times New Roman" w:hAnsi="Times New Roman"/>
          <w:sz w:val="18"/>
          <w:szCs w:val="18"/>
          <w:rtl w:val="0"/>
          <w:lang w:val="ru-RU"/>
        </w:rPr>
        <w:t>.</w:t>
      </w:r>
    </w:p>
    <w:p>
      <w:pPr>
        <w:pStyle w:val="По умолчанию A"/>
        <w:numPr>
          <w:ilvl w:val="0"/>
          <w:numId w:val="267"/>
        </w:numPr>
        <w:bidi w:val="0"/>
        <w:spacing w:before="0"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Пластичні операції на обличчя</w:t>
      </w:r>
      <w:r>
        <w:rPr>
          <w:rFonts w:ascii="Times New Roman" w:hAnsi="Times New Roman"/>
          <w:sz w:val="18"/>
          <w:szCs w:val="18"/>
          <w:rtl w:val="0"/>
          <w:lang w:val="ru-RU"/>
        </w:rPr>
        <w:t>.</w:t>
      </w:r>
    </w:p>
    <w:p>
      <w:pPr>
        <w:pStyle w:val="По умолчанию A"/>
        <w:numPr>
          <w:ilvl w:val="1"/>
          <w:numId w:val="268"/>
        </w:numPr>
        <w:bidi w:val="0"/>
        <w:spacing w:before="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Неврологічні</w:t>
      </w:r>
      <w:r>
        <w:rPr>
          <w:rFonts w:ascii="Times New Roman" w:hAnsi="Times New Roman"/>
          <w:b w:val="1"/>
          <w:bCs w:val="1"/>
          <w:sz w:val="18"/>
          <w:szCs w:val="18"/>
          <w:rtl w:val="0"/>
          <w:lang w:val="ru-RU"/>
        </w:rPr>
        <w:t>:</w:t>
      </w:r>
    </w:p>
    <w:p>
      <w:pPr>
        <w:pStyle w:val="Стиль таблицы 2 A"/>
        <w:numPr>
          <w:ilvl w:val="0"/>
          <w:numId w:val="270"/>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ГОМК</w:t>
      </w:r>
      <w:r>
        <w:rPr>
          <w:rFonts w:ascii="Times New Roman" w:hAnsi="Times New Roman"/>
          <w:sz w:val="18"/>
          <w:szCs w:val="18"/>
          <w:rtl w:val="0"/>
          <w:lang w:val="ru-RU"/>
        </w:rPr>
        <w:t>.</w:t>
      </w:r>
    </w:p>
    <w:p>
      <w:pPr>
        <w:pStyle w:val="Стиль таблицы 2 A"/>
        <w:numPr>
          <w:ilvl w:val="0"/>
          <w:numId w:val="270"/>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синдром Жульєна</w:t>
      </w:r>
      <w:r>
        <w:rPr>
          <w:rFonts w:ascii="Times New Roman" w:hAnsi="Times New Roman"/>
          <w:sz w:val="18"/>
          <w:szCs w:val="18"/>
          <w:rtl w:val="0"/>
          <w:lang w:val="ru-RU"/>
        </w:rPr>
        <w:t>-</w:t>
      </w:r>
      <w:r>
        <w:rPr>
          <w:rFonts w:ascii="Times New Roman" w:hAnsi="Times New Roman" w:hint="default"/>
          <w:sz w:val="18"/>
          <w:szCs w:val="18"/>
          <w:rtl w:val="0"/>
          <w:lang w:val="ru-RU"/>
        </w:rPr>
        <w:t>Баре</w:t>
      </w:r>
      <w:r>
        <w:rPr>
          <w:rFonts w:ascii="Times New Roman" w:hAnsi="Times New Roman"/>
          <w:sz w:val="18"/>
          <w:szCs w:val="18"/>
          <w:rtl w:val="0"/>
          <w:lang w:val="ru-RU"/>
        </w:rPr>
        <w:t>.</w:t>
      </w:r>
    </w:p>
    <w:p>
      <w:pPr>
        <w:pStyle w:val="Стиль таблицы 2 A"/>
        <w:numPr>
          <w:ilvl w:val="0"/>
          <w:numId w:val="271"/>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Міастенія</w:t>
      </w:r>
      <w:r>
        <w:rPr>
          <w:rFonts w:ascii="Times New Roman" w:hAnsi="Times New Roman"/>
          <w:sz w:val="18"/>
          <w:szCs w:val="18"/>
          <w:rtl w:val="0"/>
          <w:lang w:val="ru-RU"/>
        </w:rPr>
        <w:t>.</w:t>
      </w:r>
    </w:p>
    <w:p>
      <w:pPr>
        <w:pStyle w:val="Стиль таблицы 2 A"/>
        <w:numPr>
          <w:ilvl w:val="0"/>
          <w:numId w:val="270"/>
        </w:numPr>
        <w:bidi w:val="0"/>
        <w:spacing w:after="6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Розсіяний склероз</w:t>
      </w:r>
      <w:r>
        <w:rPr>
          <w:rFonts w:ascii="Times New Roman" w:hAnsi="Times New Roman"/>
          <w:sz w:val="18"/>
          <w:szCs w:val="18"/>
          <w:rtl w:val="0"/>
          <w:lang w:val="ru-RU"/>
        </w:rPr>
        <w:t>.</w:t>
      </w:r>
    </w:p>
    <w:p>
      <w:pPr>
        <w:pStyle w:val="Стиль таблицы 2 A"/>
        <w:numPr>
          <w:ilvl w:val="1"/>
          <w:numId w:val="272"/>
        </w:numPr>
        <w:bidi w:val="0"/>
        <w:ind w:right="0"/>
        <w:jc w:val="left"/>
        <w:rPr>
          <w:rFonts w:ascii="Times New Roman" w:hAnsi="Times New Roman" w:hint="default"/>
          <w:b w:val="1"/>
          <w:bCs w:val="1"/>
          <w:sz w:val="18"/>
          <w:szCs w:val="18"/>
          <w:rtl w:val="0"/>
          <w:lang w:val="ru-RU"/>
        </w:rPr>
      </w:pPr>
      <w:r>
        <w:rPr>
          <w:rFonts w:ascii="Times New Roman" w:hAnsi="Times New Roman" w:hint="default"/>
          <w:b w:val="1"/>
          <w:bCs w:val="1"/>
          <w:sz w:val="18"/>
          <w:szCs w:val="18"/>
          <w:rtl w:val="0"/>
          <w:lang w:val="ru-RU"/>
        </w:rPr>
        <w:t>Метаболічні</w:t>
      </w:r>
      <w:r>
        <w:rPr>
          <w:rFonts w:ascii="Times New Roman" w:hAnsi="Times New Roman"/>
          <w:b w:val="1"/>
          <w:bCs w:val="1"/>
          <w:sz w:val="18"/>
          <w:szCs w:val="18"/>
          <w:rtl w:val="0"/>
          <w:lang w:val="ru-RU"/>
        </w:rPr>
        <w:t>:</w:t>
      </w:r>
    </w:p>
    <w:p>
      <w:pPr>
        <w:pStyle w:val="Стиль таблицы 2 A"/>
        <w:numPr>
          <w:ilvl w:val="0"/>
          <w:numId w:val="27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Діабет</w:t>
      </w:r>
      <w:r>
        <w:rPr>
          <w:rFonts w:ascii="Times New Roman" w:hAnsi="Times New Roman"/>
          <w:sz w:val="18"/>
          <w:szCs w:val="18"/>
          <w:rtl w:val="0"/>
          <w:lang w:val="ru-RU"/>
        </w:rPr>
        <w:t>.</w:t>
      </w:r>
    </w:p>
    <w:p>
      <w:pPr>
        <w:pStyle w:val="Стиль таблицы 2 A"/>
        <w:numPr>
          <w:ilvl w:val="0"/>
          <w:numId w:val="274"/>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Гіпертензія</w:t>
      </w:r>
      <w:r>
        <w:rPr>
          <w:rFonts w:ascii="Times New Roman" w:hAnsi="Times New Roman"/>
          <w:sz w:val="18"/>
          <w:szCs w:val="18"/>
          <w:rtl w:val="0"/>
          <w:lang w:val="ru-RU"/>
        </w:rPr>
        <w:t>.</w:t>
      </w:r>
    </w:p>
    <w:p>
      <w:pPr>
        <w:pStyle w:val="Стиль таблицы 2 A"/>
        <w:numPr>
          <w:ilvl w:val="0"/>
          <w:numId w:val="275"/>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Вагітність</w:t>
      </w:r>
      <w:r>
        <w:rPr>
          <w:rFonts w:ascii="Times New Roman" w:hAnsi="Times New Roman"/>
          <w:sz w:val="18"/>
          <w:szCs w:val="18"/>
          <w:rtl w:val="0"/>
          <w:lang w:val="ru-RU"/>
        </w:rPr>
        <w:t>.</w:t>
      </w:r>
    </w:p>
    <w:p>
      <w:pPr>
        <w:pStyle w:val="Стиль таблицы 2 A"/>
        <w:numPr>
          <w:ilvl w:val="0"/>
          <w:numId w:val="275"/>
        </w:numPr>
        <w:bidi w:val="0"/>
        <w:ind w:right="0"/>
        <w:jc w:val="left"/>
        <w:rPr>
          <w:rFonts w:ascii="Times New Roman" w:hAnsi="Times New Roman" w:hint="default"/>
          <w:sz w:val="18"/>
          <w:szCs w:val="18"/>
          <w:rtl w:val="0"/>
          <w:lang w:val="ru-RU"/>
        </w:rPr>
      </w:pPr>
      <w:r>
        <w:rPr>
          <w:rFonts w:ascii="Times New Roman" w:hAnsi="Times New Roman" w:hint="default"/>
          <w:sz w:val="18"/>
          <w:szCs w:val="18"/>
          <w:rtl w:val="0"/>
          <w:lang w:val="ru-RU"/>
        </w:rPr>
        <w:t>Дефіцит вітаміну А</w:t>
      </w:r>
      <w:r>
        <w:rPr>
          <w:rFonts w:ascii="Times New Roman" w:hAnsi="Times New Roman"/>
          <w:sz w:val="18"/>
          <w:szCs w:val="18"/>
          <w:rtl w:val="0"/>
          <w:lang w:val="ru-RU"/>
        </w:rPr>
        <w:t>.</w:t>
      </w:r>
    </w:p>
    <w:p>
      <w:pPr>
        <w:pStyle w:val="Стиль таблицы 2 A"/>
        <w:jc w:val="both"/>
        <w:sectPr>
          <w:type w:val="continuous"/>
          <w:pgSz w:w="8400" w:h="11900" w:orient="portrait"/>
          <w:pgMar w:top="0" w:right="1134" w:bottom="0" w:left="851" w:header="284" w:footer="284"/>
          <w:pgNumType w:start="0"/>
          <w:cols w:space="598" w:num="2" w:equalWidth="1"/>
          <w:bidi w:val="0"/>
        </w:sectPr>
      </w:pPr>
      <w:r/>
    </w:p>
    <w:p>
      <w:pPr>
        <w:pStyle w:val="Стиль таблицы 2 A"/>
        <w:jc w:val="both"/>
        <w:rPr>
          <w:rFonts w:ascii="Times New Roman" w:cs="Times New Roman" w:hAnsi="Times New Roman" w:eastAsia="Times New Roman"/>
        </w:rPr>
      </w:pP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Хірургічні методи лікування показані в тих випадках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консервативна терапія була визнана неефективною або її клінічна ефективність виявилась незадовільною в аспекті функціонального відновлення мімічних м’язів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Разом з тим в ряді випадків активна хірургічна тактика може бути обрана з метою попередження паралічу мімічної мускулатури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даний підхід прийнятний у тих випадках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коли існує високий ризик хірургічного пошкодження стовбура або гілок лицевого нерву або передбачається резекція блоку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їх включає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таких випадках показане зшивання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усунення його дефекту з допомогою невральних трансплантатів або використання одного з варіантів реінервації</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Взагалі хірургічні методи реабілітації пацієнтів з паралізованим обличчям розділяють на статичні та динамічні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Статичні методи лікування ставлять за мету досягнення симетрії обличчя в стані спокою та усунення або попередження негативного впливу паралічу мімічної мускулатури на орган зору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дихальні шляхи тощо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Вони можуть використовуватись як самостійний метод лікування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забезпечуючи лише стале положення анатомічних утворень в заданій позиції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в нормі забезпечується мімічними м’язами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без їх переміщення</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Даний підхід широко використовується при усуненні лагофтальму та пралітичногоектропіона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Відсутність змочування та пересушування кон’юнктиви та рогівки може призводити до виразкування і в ряді випадків до втрати зору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Одним з варіантів лікування може бути армування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підвішування нижньої повіки з допомогою лігатур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ниток або фасцій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часто з даною метою використовують вільний трансплантат скроневої фасції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проводиться в товщі нижньої повіки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механічно та за рахунок рубцювання підтримує її і таким чином забезпечує захист поверхні очного яблука</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Окреме місце серед статичних методів лікування належить ін’єкційним технікам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ґрунтуються на хімічній денервації мімічних м’язів неураженої сторони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Блокування роботи мімічних м’язів при реабілітації пацієнтів з паралізованим обличчям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може виглядати алогічним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має сенс за умови дотримання строгих показань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Дана техніка може використовуватись в зоні іннервації скроневої та шийної гілок лицевого нерву для створення статичної симетрії даних ділянок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Робота мімічних м’язів та платизми має мінімальне функціональне значення в аспекті передачі емоції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той час коли їх рухова білатеральна асиметрія різко погіршує візуальне сприйняття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Додатковим показанням до ін’єкційних методів лікування є блокування спастичних рухів мімічних м’язів та синкінезій</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Динамічні методи лікування становлять собою хірургічні втручання та комплекс реабілітаційних заходів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спрямованих на відновлення функціональної активності мімічних м’язів або їх функціонального заміщення </w:t>
      </w:r>
      <w:r>
        <w:rPr>
          <w:rFonts w:ascii="Times New Roman" w:hAnsi="Times New Roman"/>
          <w:sz w:val="20"/>
          <w:szCs w:val="20"/>
          <w:rtl w:val="0"/>
          <w:lang w:val="ru-RU"/>
        </w:rPr>
        <w:t>(</w:t>
      </w:r>
      <w:r>
        <w:rPr>
          <w:rFonts w:ascii="Times New Roman" w:hAnsi="Times New Roman" w:hint="default"/>
          <w:sz w:val="20"/>
          <w:szCs w:val="20"/>
          <w:rtl w:val="0"/>
          <w:lang w:val="ru-RU"/>
        </w:rPr>
        <w:t>відновлення мімічних рухів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Вибір методу лікування буде залежати від ряду факторів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часу причини виникнення та часу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сплинув з моменту виникнення паралічу мімічної мускулатури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У випадку незворотного пошкодження внутрішньочерепної або внутрішньоскроневої частини лицевого нерву його реіннервація може бути здійснена шляхом передачі рухової іннервації з лицевого нерви протилежної сторони або інших іпсілатеральних нервів </w:t>
      </w:r>
      <w:r>
        <w:rPr>
          <w:rFonts w:ascii="Times New Roman" w:hAnsi="Times New Roman"/>
          <w:sz w:val="20"/>
          <w:szCs w:val="20"/>
          <w:rtl w:val="0"/>
          <w:lang w:val="ru-RU"/>
        </w:rPr>
        <w:t>(</w:t>
      </w:r>
      <w:r>
        <w:rPr>
          <w:rFonts w:ascii="Times New Roman" w:hAnsi="Times New Roman" w:hint="default"/>
          <w:sz w:val="20"/>
          <w:szCs w:val="20"/>
          <w:rtl w:val="0"/>
          <w:lang w:val="ru-RU"/>
        </w:rPr>
        <w:t>трійчастого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під’язичного або додаткового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збережені периферичні гілки ураженого лицевого нерв або безпосередньо на мімічні м’язи</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Найбільше поширення в історичному аспекті набули методи невротизації лицевого нерву шляхом його зшивання «кінець</w:t>
      </w:r>
      <w:r>
        <w:rPr>
          <w:rFonts w:ascii="Times New Roman" w:hAnsi="Times New Roman"/>
          <w:sz w:val="20"/>
          <w:szCs w:val="20"/>
          <w:rtl w:val="0"/>
          <w:lang w:val="ru-RU"/>
        </w:rPr>
        <w:t>-</w:t>
      </w:r>
      <w:r>
        <w:rPr>
          <w:rFonts w:ascii="Times New Roman" w:hAnsi="Times New Roman" w:hint="default"/>
          <w:sz w:val="20"/>
          <w:szCs w:val="20"/>
          <w:rtl w:val="0"/>
          <w:lang w:val="ru-RU"/>
        </w:rPr>
        <w:t>в кінець» з під’язичним або додатковим нервом аналогічного боку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Основним недоліком даного підходу залишається функціональний дефіцит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обумовлений випадінням функції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обраного в якості джерела рухової активності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Трансфер моторики з під’язичного нерву потребує тривалої функціональної реабілітації та асоціюється з тимчасовою або повною втратою рухової активності відповідної половини язика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негативно впливає на ковтання та фонетику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Селективна </w:t>
      </w:r>
      <w:r>
        <w:rPr>
          <w:rFonts w:ascii="Times New Roman" w:hAnsi="Times New Roman"/>
          <w:sz w:val="20"/>
          <w:szCs w:val="20"/>
          <w:rtl w:val="0"/>
          <w:lang w:val="ru-RU"/>
        </w:rPr>
        <w:t>(</w:t>
      </w:r>
      <w:r>
        <w:rPr>
          <w:rFonts w:ascii="Times New Roman" w:hAnsi="Times New Roman" w:hint="default"/>
          <w:sz w:val="20"/>
          <w:szCs w:val="20"/>
          <w:rtl w:val="0"/>
          <w:lang w:val="ru-RU"/>
        </w:rPr>
        <w:t>часткова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дисекція даного нерву або використання мостоподібних трансплантатів зменшує вказані негативні наслідки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й знижує клінічну ефективність даного методу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додаткового нерву в якості джерела моторної функції аналогічним чином асоціюється з виникненням функціонального дефіциту кивального та трапецієподібного м’язів</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Разом з тим дослідження останніх років альтернативою даним хірургічним методам вбачають трансфер рухової активності з трійчатого нерву на лицевий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Даний підхід передбачає використання низхідної рухової гілки трійчастого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надає моторну іннервацію жувальному м’язу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Випадіння її функції не призводить до втрати іннервації </w:t>
      </w:r>
      <w:r>
        <w:rPr>
          <w:rFonts w:ascii="Times New Roman" w:hAnsi="Times New Roman"/>
          <w:sz w:val="20"/>
          <w:szCs w:val="20"/>
          <w:rtl w:val="0"/>
          <w:lang w:val="ru-RU"/>
        </w:rPr>
        <w:t xml:space="preserve">m. masetter, </w:t>
      </w:r>
      <w:r>
        <w:rPr>
          <w:rFonts w:ascii="Times New Roman" w:hAnsi="Times New Roman" w:hint="default"/>
          <w:sz w:val="20"/>
          <w:szCs w:val="20"/>
          <w:rtl w:val="0"/>
          <w:lang w:val="ru-RU"/>
        </w:rPr>
        <w:t>а її локалізація на внутрішній поверхні жувального м’яза ближче до його латерального краю робить її зручною та доступною для атравматичного накладання анастомозів з дистальною частиною лицевого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особливо при збереженні його стовбура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Дана техніка дозволяє забезпечити швидше відновлення мімічної активності та полегшити рефлекторну перебудову рухових алгоритмів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Особливо це має значення в забезпеченні статичної активності за рахунок відновлення тонусу мімічних м’язів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Основним її недоліком можна вважати потребу в стисканні щелепи при спробі посмішки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потребує відпрацювання рефлексів для синхронізації роботи з протилежною стороною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Тому часто даний метод поєднують з трансфером рухової активності з неушкодженого лицевого нерву шляхом використання невральних трансплантатів </w:t>
      </w:r>
      <w:r>
        <w:rPr>
          <w:rFonts w:ascii="Times New Roman" w:hAnsi="Times New Roman"/>
          <w:sz w:val="20"/>
          <w:szCs w:val="20"/>
          <w:rtl w:val="0"/>
          <w:lang w:val="de-DE"/>
        </w:rPr>
        <w:t>(cross-facereinervation).</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Використання лицевого нерву протилежної сторони також розглядається як варіант вибору при реабілітації пацієнтів з паралізованим обличчям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даної техніки передбачає наступні етапи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виділення гілок лицевого нерву донора та збережених периферичних гілок ушкодженого лицевого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забір неврального трансплантата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накладання анастомозів між гілками нерву</w:t>
      </w:r>
      <w:r>
        <w:rPr>
          <w:rFonts w:ascii="Times New Roman" w:hAnsi="Times New Roman"/>
          <w:sz w:val="20"/>
          <w:szCs w:val="20"/>
          <w:rtl w:val="0"/>
          <w:lang w:val="ru-RU"/>
        </w:rPr>
        <w:t>-</w:t>
      </w:r>
      <w:r>
        <w:rPr>
          <w:rFonts w:ascii="Times New Roman" w:hAnsi="Times New Roman" w:hint="default"/>
          <w:sz w:val="20"/>
          <w:szCs w:val="20"/>
          <w:rtl w:val="0"/>
          <w:lang w:val="ru-RU"/>
        </w:rPr>
        <w:t>донора і нерву</w:t>
      </w:r>
      <w:r>
        <w:rPr>
          <w:rFonts w:ascii="Times New Roman" w:hAnsi="Times New Roman"/>
          <w:sz w:val="20"/>
          <w:szCs w:val="20"/>
          <w:rtl w:val="0"/>
          <w:lang w:val="ru-RU"/>
        </w:rPr>
        <w:t>-</w:t>
      </w:r>
      <w:r>
        <w:rPr>
          <w:rFonts w:ascii="Times New Roman" w:hAnsi="Times New Roman" w:hint="default"/>
          <w:sz w:val="20"/>
          <w:szCs w:val="20"/>
          <w:rtl w:val="0"/>
          <w:lang w:val="ru-RU"/>
        </w:rPr>
        <w:t>реципієнта та кінцями трансплантата</w:t>
      </w:r>
      <w:r>
        <w:rPr>
          <w:rFonts w:ascii="Times New Roman" w:hAnsi="Times New Roman"/>
          <w:sz w:val="20"/>
          <w:szCs w:val="20"/>
          <w:rtl w:val="0"/>
          <w:lang w:val="ru-RU"/>
        </w:rPr>
        <w:t>.</w:t>
      </w:r>
      <w:r>
        <w:rPr>
          <w:rFonts w:ascii="Times New Roman" w:hAnsi="Times New Roman" w:hint="default"/>
          <w:sz w:val="20"/>
          <w:szCs w:val="20"/>
          <w:rtl w:val="0"/>
          <w:lang w:val="ru-RU"/>
        </w:rPr>
        <w:t>Даний вид реіннервації має досить високу клінічну ефективність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асоціюється з високою морбідністю за рахунок потреби в проведенні операції з обох боків та забору трансплантата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При цьому в якості трансплантата використовується один з чутливих нервів з найменшим функціональним дефіцитом </w:t>
      </w:r>
      <w:r>
        <w:rPr>
          <w:rFonts w:ascii="Times New Roman" w:hAnsi="Times New Roman"/>
          <w:sz w:val="20"/>
          <w:szCs w:val="20"/>
          <w:rtl w:val="0"/>
          <w:lang w:val="ru-RU"/>
        </w:rPr>
        <w:t>(</w:t>
      </w:r>
      <w:r>
        <w:rPr>
          <w:rFonts w:ascii="Times New Roman" w:hAnsi="Times New Roman" w:hint="default"/>
          <w:sz w:val="20"/>
          <w:szCs w:val="20"/>
          <w:rtl w:val="0"/>
          <w:lang w:val="ru-RU"/>
        </w:rPr>
        <w:t>більшість авторів рекомендує проводити забір сурального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Головним недоліком даної техніки слід вважати можливість пошкодження лицевого нерву протилежної сторони при дисекції</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Разом з тим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найбільш складну групу складають пацієнти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яких пройшов тривалий період між втратою функції лицевого нерву та початком активних лікувальних заходів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плином часу втрата рухової іннервації веде до атрофії мімічних м’язів без функціонального навантаження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Таким чином основною задачею лікувальних заходів стає не реінервація мімічних м’язів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заміна їх функціонального результату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більшості випадків це стосується усунення депресії кута рота та його елевації під час посмішки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подібних випадках показане використання або транспозиції регіональних м’язових клаптів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або мікросудинна трансплантація </w:t>
      </w:r>
      <w:r>
        <w:rPr>
          <w:rFonts w:ascii="Times New Roman" w:hAnsi="Times New Roman"/>
          <w:sz w:val="20"/>
          <w:szCs w:val="20"/>
          <w:rtl w:val="0"/>
          <w:lang w:val="fr-FR"/>
        </w:rPr>
        <w:t xml:space="preserve">m. gracilis </w:t>
      </w:r>
      <w:r>
        <w:rPr>
          <w:rFonts w:ascii="Times New Roman" w:hAnsi="Times New Roman" w:hint="default"/>
          <w:sz w:val="20"/>
          <w:szCs w:val="20"/>
          <w:rtl w:val="0"/>
          <w:lang w:val="ru-RU"/>
        </w:rPr>
        <w:t>з її вторинною реінервацією</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Реабілітація паралізованого обличчя з використанням регіональних клаптів передбачає виділення фрагмента одного з жувальних м’язів </w:t>
      </w:r>
      <w:r>
        <w:rPr>
          <w:rFonts w:ascii="Times New Roman" w:hAnsi="Times New Roman"/>
          <w:sz w:val="20"/>
          <w:szCs w:val="20"/>
          <w:rtl w:val="0"/>
          <w:lang w:val="ru-RU"/>
        </w:rPr>
        <w:t>(</w:t>
      </w:r>
      <w:r>
        <w:rPr>
          <w:rFonts w:ascii="Times New Roman" w:hAnsi="Times New Roman" w:hint="default"/>
          <w:sz w:val="20"/>
          <w:szCs w:val="20"/>
          <w:rtl w:val="0"/>
          <w:lang w:val="ru-RU"/>
        </w:rPr>
        <w:t>частіше скроневого рідше – власне жувального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його мобілізацію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проведення в тунелі з м’яких тканин над вилицевою дугою та фіксацію його до ротової комісури відповідної сторони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Мікросудинний трансфер </w:t>
      </w:r>
      <w:r>
        <w:rPr>
          <w:rFonts w:ascii="Times New Roman" w:hAnsi="Times New Roman"/>
          <w:sz w:val="20"/>
          <w:szCs w:val="20"/>
          <w:rtl w:val="0"/>
          <w:lang w:val="fr-FR"/>
        </w:rPr>
        <w:t xml:space="preserve">m. gracilis </w:t>
      </w:r>
      <w:r>
        <w:rPr>
          <w:rFonts w:ascii="Times New Roman" w:hAnsi="Times New Roman" w:hint="default"/>
          <w:sz w:val="20"/>
          <w:szCs w:val="20"/>
          <w:rtl w:val="0"/>
          <w:lang w:val="ru-RU"/>
        </w:rPr>
        <w:t>здійснюється за одно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чи двоетапним протоколом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чому частіше перевага віддається останньому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першому етапі проводиться дисекція гілок лицевого нерву неушкодженої сторони та здійсньоється забір неврального трансплантата з сурального нерва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Даний нерв є зручним об’єктом для трансплантації в силу його доступної для заготівлі довжини </w:t>
      </w:r>
      <w:r>
        <w:rPr>
          <w:rFonts w:ascii="Times New Roman" w:hAnsi="Times New Roman"/>
          <w:sz w:val="20"/>
          <w:szCs w:val="20"/>
          <w:rtl w:val="0"/>
          <w:lang w:val="ru-RU"/>
        </w:rPr>
        <w:t xml:space="preserve">(18-20 </w:t>
      </w:r>
      <w:r>
        <w:rPr>
          <w:rFonts w:ascii="Times New Roman" w:hAnsi="Times New Roman" w:hint="default"/>
          <w:sz w:val="20"/>
          <w:szCs w:val="20"/>
          <w:rtl w:val="0"/>
          <w:lang w:val="ru-RU"/>
        </w:rPr>
        <w:t>см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відповідного реципієнтній ділянці калібру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простоті хірургічної процедури та низькій морбідності донорської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Отриманий трансплантат зшивають з відповідною гілкою збереженого лицьового нерву та проводять в тунелі на протилежну сторону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 другому етапі проводять виділення </w:t>
      </w:r>
      <w:r>
        <w:rPr>
          <w:rFonts w:ascii="Times New Roman" w:hAnsi="Times New Roman"/>
          <w:sz w:val="20"/>
          <w:szCs w:val="20"/>
          <w:rtl w:val="0"/>
          <w:lang w:val="fr-FR"/>
        </w:rPr>
        <w:t xml:space="preserve">m. gracilis </w:t>
      </w:r>
      <w:r>
        <w:rPr>
          <w:rFonts w:ascii="Times New Roman" w:hAnsi="Times New Roman" w:hint="default"/>
          <w:sz w:val="20"/>
          <w:szCs w:val="20"/>
          <w:rtl w:val="0"/>
          <w:lang w:val="ru-RU"/>
        </w:rPr>
        <w:t>разом з живильними судинами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Далі зазначений тканинний комплекс трансплантують на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фіксуючи один кінець м’яза до ротової комісури паралізованої сторони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живильні судини під’єднують до лицевої вени та артерії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Операція закінчують фіксацією другого кінця м’яза в ділянці вилицевої дуги та підшиванням вільного кінця неврального трансплантата до </w:t>
      </w:r>
      <w:r>
        <w:rPr>
          <w:rFonts w:ascii="Times New Roman" w:hAnsi="Times New Roman"/>
          <w:sz w:val="20"/>
          <w:szCs w:val="20"/>
          <w:rtl w:val="0"/>
          <w:lang w:val="ru-RU"/>
        </w:rPr>
        <w:t xml:space="preserve">m. gracilis. </w:t>
      </w:r>
      <w:r>
        <w:rPr>
          <w:rFonts w:ascii="Times New Roman" w:hAnsi="Times New Roman" w:hint="default"/>
          <w:sz w:val="20"/>
          <w:szCs w:val="20"/>
          <w:rtl w:val="0"/>
          <w:lang w:val="ru-RU"/>
        </w:rPr>
        <w:t>Обидва хірургічні підходи мають як переваги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недоліки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відмічаються повільним досягненням необхідного ступеню мімічної активності та мають співставну клінічну ефективність</w:t>
      </w:r>
      <w:r>
        <w:rPr>
          <w:rFonts w:ascii="Times New Roman" w:hAnsi="Times New Roman"/>
          <w:sz w:val="20"/>
          <w:szCs w:val="20"/>
          <w:rtl w:val="0"/>
          <w:lang w:val="ru-RU"/>
        </w:rPr>
        <w:t>.</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Таким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вибір методів реабілітації пацієнтів з паралізованим обличчям буде залежати від причини виникнення та тривалості зазначених порушень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ступеню пошкодження лицевого нерву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ступеню активності мімічних м’язів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клінічних задач та ефективності консервативних методів лікування</w:t>
      </w:r>
      <w:r>
        <w:rPr>
          <w:rFonts w:ascii="Times New Roman" w:hAnsi="Times New Roman"/>
          <w:sz w:val="20"/>
          <w:szCs w:val="20"/>
          <w:rtl w:val="0"/>
          <w:lang w:val="ru-RU"/>
        </w:rPr>
        <w:t>.</w:t>
      </w:r>
    </w:p>
    <w:p>
      <w:pPr>
        <w:pStyle w:val="По умолчанию A"/>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Контрольні питання</w:t>
      </w:r>
      <w:r>
        <w:rPr>
          <w:rFonts w:ascii="Times New Roman" w:hAnsi="Times New Roman"/>
          <w:b w:val="1"/>
          <w:bCs w:val="1"/>
          <w:sz w:val="20"/>
          <w:szCs w:val="20"/>
          <w:rtl w:val="0"/>
          <w:lang w:val="ru-RU"/>
        </w:rPr>
        <w:t>:</w:t>
      </w:r>
    </w:p>
    <w:p>
      <w:pPr>
        <w:pStyle w:val="По умолчанию A"/>
        <w:numPr>
          <w:ilvl w:val="0"/>
          <w:numId w:val="27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Якими є основні причини паралічу мімічної мускулатури обличчя</w:t>
      </w:r>
      <w:r>
        <w:rPr>
          <w:rFonts w:ascii="Times New Roman" w:hAnsi="Times New Roman"/>
          <w:sz w:val="20"/>
          <w:szCs w:val="20"/>
          <w:rtl w:val="0"/>
          <w:lang w:val="zh-TW" w:eastAsia="zh-TW"/>
        </w:rPr>
        <w:t>?</w:t>
      </w:r>
    </w:p>
    <w:p>
      <w:pPr>
        <w:pStyle w:val="По умолчанию A"/>
        <w:numPr>
          <w:ilvl w:val="0"/>
          <w:numId w:val="27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Наведіть алгоритм обстеження пацієнта з проявами паралічу лицьового нерву</w:t>
      </w:r>
      <w:r>
        <w:rPr>
          <w:rFonts w:ascii="Times New Roman" w:hAnsi="Times New Roman"/>
          <w:sz w:val="20"/>
          <w:szCs w:val="20"/>
          <w:rtl w:val="0"/>
          <w:lang w:val="ru-RU"/>
        </w:rPr>
        <w:t>.</w:t>
      </w:r>
    </w:p>
    <w:p>
      <w:pPr>
        <w:pStyle w:val="По умолчанию A"/>
        <w:numPr>
          <w:ilvl w:val="0"/>
          <w:numId w:val="27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Яка роль та потенційна анатомічна локація відводиться для використання ін’єкційних технік в реабілітації пацієнтів з паралізованим обличчям</w:t>
      </w:r>
      <w:r>
        <w:rPr>
          <w:rFonts w:ascii="Times New Roman" w:hAnsi="Times New Roman"/>
          <w:sz w:val="20"/>
          <w:szCs w:val="20"/>
          <w:rtl w:val="0"/>
          <w:lang w:val="zh-TW" w:eastAsia="zh-TW"/>
        </w:rPr>
        <w:t>?</w:t>
      </w:r>
    </w:p>
    <w:p>
      <w:pPr>
        <w:pStyle w:val="По умолчанию A"/>
        <w:numPr>
          <w:ilvl w:val="0"/>
          <w:numId w:val="27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Яким є метод вибору у пацієнтів з і береженим периферичним відділом лицевого нерву</w:t>
      </w:r>
      <w:r>
        <w:rPr>
          <w:rFonts w:ascii="Times New Roman" w:hAnsi="Times New Roman"/>
          <w:sz w:val="20"/>
          <w:szCs w:val="20"/>
          <w:rtl w:val="0"/>
          <w:lang w:val="zh-TW" w:eastAsia="zh-TW"/>
        </w:rPr>
        <w:t>?</w:t>
      </w:r>
    </w:p>
    <w:p>
      <w:pPr>
        <w:pStyle w:val="По умолчанию A"/>
        <w:numPr>
          <w:ilvl w:val="0"/>
          <w:numId w:val="277"/>
        </w:numPr>
        <w:bidi w:val="0"/>
        <w:spacing w:before="0"/>
        <w:ind w:right="0"/>
        <w:jc w:val="both"/>
        <w:rPr>
          <w:sz w:val="20"/>
          <w:szCs w:val="20"/>
          <w:rtl w:val="0"/>
          <w:lang w:val="ru-RU"/>
        </w:rPr>
        <w:sectPr>
          <w:type w:val="continuous"/>
          <w:pgSz w:w="8400" w:h="11900" w:orient="portrait"/>
          <w:pgMar w:top="0" w:right="1134" w:bottom="0" w:left="851" w:header="284" w:footer="284"/>
          <w:pgNumType w:start="0"/>
          <w:bidi w:val="0"/>
        </w:sectPr>
      </w:pPr>
      <w:r>
        <w:rPr>
          <w:rFonts w:ascii="Times New Roman" w:hAnsi="Times New Roman" w:hint="default"/>
          <w:sz w:val="20"/>
          <w:szCs w:val="20"/>
          <w:rtl w:val="0"/>
          <w:lang w:val="ru-RU"/>
        </w:rPr>
        <w:t>Якими є показання до вільного мікросудинного м’язового трансферу та особливості його проведення при лікуванні пацієнтів з паралізованим обличчям</w:t>
      </w:r>
      <w:r>
        <w:rPr>
          <w:rFonts w:ascii="Times New Roman" w:hAnsi="Times New Roman"/>
          <w:sz w:val="20"/>
          <w:szCs w:val="20"/>
          <w:rtl w:val="0"/>
          <w:lang w:val="zh-TW" w:eastAsia="zh-TW"/>
        </w:rPr>
        <w:t>?</w:t>
      </w:r>
      <w:r>
        <w:rPr>
          <w:rFonts w:ascii="Times New Roman" w:cs="Times New Roman" w:hAnsi="Times New Roman" w:eastAsia="Times New Roman"/>
          <w:sz w:val="20"/>
          <w:szCs w:val="20"/>
          <w:lang w:val="zh-TW" w:eastAsia="zh-TW"/>
        </w:rPr>
      </w:r>
    </w:p>
    <w:p>
      <w:pPr>
        <w:pStyle w:val="По умолчанию A"/>
        <w:spacing w:before="0"/>
        <w:jc w:val="both"/>
        <w:rPr>
          <w:rFonts w:ascii="Times New Roman" w:cs="Times New Roman" w:hAnsi="Times New Roman" w:eastAsia="Times New Roman"/>
          <w:sz w:val="20"/>
          <w:szCs w:val="20"/>
          <w:lang w:val="zh-TW" w:eastAsia="zh-TW"/>
        </w:rPr>
        <w:sectPr>
          <w:type w:val="continuous"/>
          <w:pgSz w:w="8400" w:h="11900" w:orient="portrait"/>
          <w:pgMar w:top="0" w:right="1134" w:bottom="0" w:left="851" w:header="284" w:footer="284"/>
          <w:pgNumType w:start="0"/>
          <w:cols w:space="598" w:num="2" w:equalWidth="1"/>
          <w:bidi w:val="0"/>
        </w:sectPr>
      </w:pPr>
      <w:r>
        <w:rPr>
          <w:rFonts w:ascii="Times New Roman" w:cs="Times New Roman" w:hAnsi="Times New Roman" w:eastAsia="Times New Roman"/>
          <w:sz w:val="20"/>
          <w:szCs w:val="20"/>
          <w:lang w:val="zh-TW" w:eastAsia="zh-TW"/>
        </w:rPr>
      </w:r>
    </w:p>
    <w:p>
      <w:pPr>
        <w:pStyle w:val="По умолчанию A"/>
        <w:spacing w:before="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Ситуаційна задача</w:t>
      </w:r>
    </w:p>
    <w:p>
      <w:pPr>
        <w:pStyle w:val="По умолчанию A"/>
        <w:spacing w:before="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При огляді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що </w:t>
      </w:r>
      <w:r>
        <w:rPr>
          <w:rFonts w:ascii="Times New Roman" w:hAnsi="Times New Roman"/>
          <w:sz w:val="20"/>
          <w:szCs w:val="20"/>
          <w:rtl w:val="0"/>
          <w:lang w:val="ru-RU"/>
        </w:rPr>
        <w:t xml:space="preserve">4 </w:t>
      </w:r>
      <w:r>
        <w:rPr>
          <w:rFonts w:ascii="Times New Roman" w:hAnsi="Times New Roman" w:hint="default"/>
          <w:sz w:val="20"/>
          <w:szCs w:val="20"/>
          <w:rtl w:val="0"/>
          <w:lang w:val="ru-RU"/>
        </w:rPr>
        <w:t>роки тому переніс тотальну паротидектомію з приводу аденокарциноми лівої білявушної слинної залози виявлено параліч мімічної мускулатури лівої половини нижньої щелепи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Два роки тому проводилось статичне підвішування нижньої повіки лівого ока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ін’єкції ботулинотоксину в проекції </w:t>
      </w:r>
      <w:r>
        <w:rPr>
          <w:rFonts w:ascii="Times New Roman" w:hAnsi="Times New Roman"/>
          <w:sz w:val="20"/>
          <w:szCs w:val="20"/>
          <w:rtl w:val="0"/>
          <w:lang w:val="ru-RU"/>
        </w:rPr>
        <w:t xml:space="preserve">m. platysma </w:t>
      </w:r>
      <w:r>
        <w:rPr>
          <w:rFonts w:ascii="Times New Roman" w:hAnsi="Times New Roman" w:hint="default"/>
          <w:sz w:val="20"/>
          <w:szCs w:val="20"/>
          <w:rtl w:val="0"/>
          <w:lang w:val="ru-RU"/>
        </w:rPr>
        <w:t>ліворуч</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прийнятний метод хірургічної реабілітації пацієнта</w:t>
      </w:r>
      <w:r>
        <w:rPr>
          <w:rFonts w:ascii="Times New Roman" w:hAnsi="Times New Roman"/>
          <w:sz w:val="20"/>
          <w:szCs w:val="20"/>
          <w:rtl w:val="0"/>
          <w:lang w:val="ru-RU"/>
        </w:rPr>
        <w:t>?</w:t>
      </w:r>
    </w:p>
    <w:p>
      <w:pPr>
        <w:pStyle w:val="Normal.0"/>
        <w:spacing w:before="10" w:after="10" w:line="240" w:lineRule="auto"/>
        <w:ind w:right="284"/>
        <w:jc w:val="both"/>
        <w:rPr>
          <w:sz w:val="20"/>
          <w:szCs w:val="20"/>
        </w:rPr>
      </w:pPr>
    </w:p>
    <w:p>
      <w:pPr>
        <w:pStyle w:val="Body Text"/>
        <w:spacing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 xml:space="preserve">14.  </w:t>
      </w:r>
      <w:r>
        <w:rPr>
          <w:rFonts w:ascii="Times New Roman" w:hAnsi="Times New Roman" w:hint="default"/>
          <w:sz w:val="20"/>
          <w:szCs w:val="20"/>
          <w:rtl w:val="0"/>
          <w:lang w:val="ru-RU"/>
        </w:rPr>
        <w:t>Естетичні та реконструктивні омолоджуючі операції на обличчі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повіках та шиї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Фейс</w:t>
      </w:r>
      <w:r>
        <w:rPr>
          <w:rFonts w:ascii="Times New Roman" w:hAnsi="Times New Roman"/>
          <w:sz w:val="20"/>
          <w:szCs w:val="20"/>
          <w:rtl w:val="0"/>
          <w:lang w:val="ru-RU"/>
        </w:rPr>
        <w:t>-</w:t>
      </w:r>
      <w:r>
        <w:rPr>
          <w:rFonts w:ascii="Times New Roman" w:hAnsi="Times New Roman" w:hint="default"/>
          <w:sz w:val="20"/>
          <w:szCs w:val="20"/>
          <w:rtl w:val="0"/>
          <w:lang w:val="ru-RU"/>
        </w:rPr>
        <w:t>ліфтинг</w:t>
      </w:r>
      <w:r>
        <w:rPr>
          <w:rFonts w:ascii="Times New Roman" w:hAnsi="Times New Roman"/>
          <w:sz w:val="20"/>
          <w:szCs w:val="20"/>
          <w:rtl w:val="0"/>
          <w:lang w:val="ru-RU"/>
        </w:rPr>
        <w:t>.</w:t>
      </w:r>
    </w:p>
    <w:p>
      <w:pPr>
        <w:pStyle w:val="По умолчанию A"/>
        <w:spacing w:before="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List Paragraph"/>
        <w:numPr>
          <w:ilvl w:val="0"/>
          <w:numId w:val="41"/>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Перерахуйте з чого складаються системи обличчя </w:t>
      </w:r>
      <w:r>
        <w:rPr>
          <w:rFonts w:ascii="Times New Roman" w:hAnsi="Times New Roman"/>
          <w:sz w:val="20"/>
          <w:szCs w:val="20"/>
          <w:rtl w:val="0"/>
          <w:lang w:val="ru-RU"/>
          <w14:textOutline w14:w="12700" w14:cap="flat">
            <w14:noFill/>
            <w14:miter w14:lim="400000"/>
          </w14:textOutline>
        </w:rPr>
        <w:t xml:space="preserve">SMAS, DMAS, SACS </w:t>
      </w:r>
      <w:r>
        <w:rPr>
          <w:rFonts w:ascii="Times New Roman" w:hAnsi="Times New Roman" w:hint="default"/>
          <w:sz w:val="20"/>
          <w:szCs w:val="20"/>
          <w:rtl w:val="0"/>
          <w:lang w:val="ru-RU"/>
          <w14:textOutline w14:w="12700" w14:cap="flat">
            <w14:noFill/>
            <w14:miter w14:lim="400000"/>
          </w14:textOutline>
        </w:rPr>
        <w:t>та  їх прикріплення</w:t>
      </w:r>
      <w:r>
        <w:rPr>
          <w:rFonts w:ascii="Times New Roman" w:hAnsi="Times New Roman"/>
          <w:sz w:val="20"/>
          <w:szCs w:val="20"/>
          <w:rtl w:val="0"/>
          <w:lang w:val="ru-RU"/>
          <w14:textOutline w14:w="12700" w14:cap="flat">
            <w14:noFill/>
            <w14:miter w14:lim="400000"/>
          </w14:textOutline>
        </w:rPr>
        <w:t>.</w:t>
      </w:r>
    </w:p>
    <w:p>
      <w:pPr>
        <w:pStyle w:val="List Paragraph"/>
        <w:numPr>
          <w:ilvl w:val="0"/>
          <w:numId w:val="41"/>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Назви точки фіксації шкіри на обличчі</w:t>
      </w:r>
      <w:r>
        <w:rPr>
          <w:rFonts w:ascii="Times New Roman" w:hAnsi="Times New Roman"/>
          <w:sz w:val="20"/>
          <w:szCs w:val="20"/>
          <w:rtl w:val="0"/>
          <w:lang w:val="ru-RU"/>
        </w:rPr>
        <w:t>.</w:t>
      </w:r>
    </w:p>
    <w:p>
      <w:pPr>
        <w:pStyle w:val="List Paragraph"/>
        <w:numPr>
          <w:ilvl w:val="0"/>
          <w:numId w:val="41"/>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14:textOutline w14:w="12700" w14:cap="flat">
            <w14:noFill/>
            <w14:miter w14:lim="400000"/>
          </w14:textOutline>
        </w:rPr>
        <w:t>Як діляться підшкірно жирові клітковинні простори на обличчі</w:t>
      </w:r>
      <w:r>
        <w:rPr>
          <w:rFonts w:ascii="Times New Roman" w:hAnsi="Times New Roman"/>
          <w:sz w:val="20"/>
          <w:szCs w:val="20"/>
          <w:rtl w:val="0"/>
          <w:lang w:val="ru-RU"/>
          <w14:textOutline w14:w="12700" w14:cap="flat">
            <w14:noFill/>
            <w14:miter w14:lim="400000"/>
          </w14:textOutline>
        </w:rPr>
        <w:t>?</w:t>
      </w:r>
    </w:p>
    <w:p>
      <w:pPr>
        <w:pStyle w:val="List Paragraph"/>
        <w:numPr>
          <w:ilvl w:val="0"/>
          <w:numId w:val="41"/>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Як змінюється шкіра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підшкірна жирова клітковина та фасції з віком</w:t>
      </w:r>
      <w:r>
        <w:rPr>
          <w:rFonts w:ascii="Times New Roman" w:hAnsi="Times New Roman"/>
          <w:sz w:val="20"/>
          <w:szCs w:val="20"/>
          <w:rtl w:val="0"/>
          <w:lang w:val="ru-RU"/>
        </w:rPr>
        <w:t>?</w:t>
      </w:r>
    </w:p>
    <w:p>
      <w:pPr>
        <w:pStyle w:val="List Paragraph"/>
        <w:numPr>
          <w:ilvl w:val="0"/>
          <w:numId w:val="41"/>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поняттю та основної мети «Фейс</w:t>
      </w:r>
      <w:r>
        <w:rPr>
          <w:rFonts w:ascii="Times New Roman" w:hAnsi="Times New Roman"/>
          <w:sz w:val="20"/>
          <w:szCs w:val="20"/>
          <w:rtl w:val="0"/>
          <w:lang w:val="ru-RU"/>
        </w:rPr>
        <w:t>-</w:t>
      </w:r>
      <w:r>
        <w:rPr>
          <w:rFonts w:ascii="Times New Roman" w:hAnsi="Times New Roman" w:hint="default"/>
          <w:sz w:val="20"/>
          <w:szCs w:val="20"/>
          <w:rtl w:val="0"/>
          <w:lang w:val="ru-RU"/>
        </w:rPr>
        <w:t>ліфтинг»</w:t>
      </w:r>
      <w:r>
        <w:rPr>
          <w:rFonts w:ascii="Times New Roman" w:hAnsi="Times New Roman"/>
          <w:sz w:val="20"/>
          <w:szCs w:val="20"/>
          <w:rtl w:val="0"/>
          <w:lang w:val="ru-RU"/>
        </w:rPr>
        <w:t>.</w:t>
      </w:r>
    </w:p>
    <w:p>
      <w:pPr>
        <w:pStyle w:val="По умолчанию A"/>
        <w:spacing w:before="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 хірургічними техніками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спрямовані на омолоджуючий та естетичний ефект обличча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повік та шиї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Зрозуміти особливості фейс</w:t>
      </w:r>
      <w:r>
        <w:rPr>
          <w:rFonts w:ascii="Times New Roman" w:hAnsi="Times New Roman"/>
          <w:sz w:val="20"/>
          <w:szCs w:val="20"/>
          <w:rtl w:val="0"/>
          <w:lang w:val="ru-RU"/>
        </w:rPr>
        <w:t>-</w:t>
      </w:r>
      <w:r>
        <w:rPr>
          <w:rFonts w:ascii="Times New Roman" w:hAnsi="Times New Roman" w:hint="default"/>
          <w:sz w:val="20"/>
          <w:szCs w:val="20"/>
          <w:rtl w:val="0"/>
          <w:lang w:val="ru-RU"/>
        </w:rPr>
        <w:t>ліфтингу</w:t>
      </w:r>
      <w:r>
        <w:rPr>
          <w:rFonts w:ascii="Times New Roman" w:hAnsi="Times New Roman"/>
          <w:sz w:val="20"/>
          <w:szCs w:val="20"/>
          <w:rtl w:val="0"/>
          <w:lang w:val="ru-RU"/>
        </w:rPr>
        <w:t>.</w:t>
      </w:r>
    </w:p>
    <w:p>
      <w:pPr>
        <w:pStyle w:val="По умолчанию A"/>
        <w:spacing w:before="100"/>
        <w:jc w:val="both"/>
        <w:rPr>
          <w:rFonts w:ascii="Times New Roman" w:cs="Times New Roman" w:hAnsi="Times New Roman" w:eastAsia="Times New Roman"/>
          <w:sz w:val="20"/>
          <w:szCs w:val="20"/>
        </w:rPr>
      </w:pPr>
    </w:p>
    <w:p>
      <w:pPr>
        <w:pStyle w:val="По умолчанию A"/>
        <w:spacing w:before="100"/>
        <w:jc w:val="both"/>
        <w:rPr>
          <w:rFonts w:ascii="Times New Roman" w:cs="Times New Roman" w:hAnsi="Times New Roman" w:eastAsia="Times New Roman"/>
          <w:b w:val="1"/>
          <w:bCs w:val="1"/>
          <w:sz w:val="20"/>
          <w:szCs w:val="20"/>
        </w:rPr>
      </w:pPr>
    </w:p>
    <w:p>
      <w:pPr>
        <w:pStyle w:val="Body Text"/>
        <w:spacing w:before="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279"/>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 xml:space="preserve">Класифікацію старіння обличчя за </w:t>
      </w:r>
      <w:r>
        <w:rPr>
          <w:rFonts w:ascii="Times New Roman" w:hAnsi="Times New Roman"/>
          <w:b w:val="0"/>
          <w:bCs w:val="0"/>
          <w:sz w:val="20"/>
          <w:szCs w:val="20"/>
          <w:rtl w:val="0"/>
          <w:lang w:val="it-IT"/>
        </w:rPr>
        <w:t>A. Fuente del Campo (1995)</w:t>
      </w:r>
      <w:r>
        <w:rPr>
          <w:rFonts w:ascii="Times New Roman" w:hAnsi="Times New Roman"/>
          <w:b w:val="0"/>
          <w:bCs w:val="0"/>
          <w:sz w:val="20"/>
          <w:szCs w:val="20"/>
          <w:rtl w:val="0"/>
          <w:lang w:val="ru-RU"/>
        </w:rPr>
        <w:t>.</w:t>
      </w:r>
    </w:p>
    <w:p>
      <w:pPr>
        <w:pStyle w:val="Body Text"/>
        <w:numPr>
          <w:ilvl w:val="0"/>
          <w:numId w:val="279"/>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Техніку виконання</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шкірного мініліфтингу верхньої третини обличчя</w:t>
      </w:r>
      <w:r>
        <w:rPr>
          <w:rFonts w:ascii="Times New Roman" w:hAnsi="Times New Roman"/>
          <w:b w:val="0"/>
          <w:bCs w:val="0"/>
          <w:sz w:val="20"/>
          <w:szCs w:val="20"/>
          <w:rtl w:val="0"/>
          <w:lang w:val="ru-RU"/>
        </w:rPr>
        <w:t>.</w:t>
      </w:r>
    </w:p>
    <w:p>
      <w:pPr>
        <w:pStyle w:val="Body Text"/>
        <w:numPr>
          <w:ilvl w:val="0"/>
          <w:numId w:val="279"/>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Техніку виконання</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ліфтинг верхньої третини обличчя ендоскопічний</w:t>
      </w:r>
      <w:r>
        <w:rPr>
          <w:rFonts w:ascii="Times New Roman" w:hAnsi="Times New Roman"/>
          <w:b w:val="0"/>
          <w:bCs w:val="0"/>
          <w:sz w:val="20"/>
          <w:szCs w:val="20"/>
          <w:rtl w:val="0"/>
          <w:lang w:val="ru-RU"/>
        </w:rPr>
        <w:t>.</w:t>
      </w:r>
    </w:p>
    <w:p>
      <w:pPr>
        <w:pStyle w:val="Body Text"/>
        <w:numPr>
          <w:ilvl w:val="0"/>
          <w:numId w:val="279"/>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Техніку виконання</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повного дермального ліфтингу обличчя</w:t>
      </w:r>
      <w:r>
        <w:rPr>
          <w:rFonts w:ascii="Times New Roman" w:hAnsi="Times New Roman"/>
          <w:b w:val="0"/>
          <w:bCs w:val="0"/>
          <w:sz w:val="20"/>
          <w:szCs w:val="20"/>
          <w:rtl w:val="0"/>
          <w:lang w:val="ru-RU"/>
        </w:rPr>
        <w:t>.</w:t>
      </w:r>
    </w:p>
    <w:p>
      <w:pPr>
        <w:pStyle w:val="Body Text"/>
        <w:numPr>
          <w:ilvl w:val="0"/>
          <w:numId w:val="279"/>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 xml:space="preserve">Техніку виконання повного ліфтингу обличчя за </w:t>
      </w:r>
      <w:r>
        <w:rPr>
          <w:rFonts w:ascii="Times New Roman" w:hAnsi="Times New Roman"/>
          <w:b w:val="0"/>
          <w:bCs w:val="0"/>
          <w:sz w:val="20"/>
          <w:szCs w:val="20"/>
          <w:rtl w:val="0"/>
          <w:lang w:val="nl-NL"/>
        </w:rPr>
        <w:t>Skoog.</w:t>
      </w:r>
    </w:p>
    <w:p>
      <w:pPr>
        <w:pStyle w:val="Body Text"/>
        <w:spacing w:before="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281"/>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Застосовувати</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класифікацію старіння обличчя</w:t>
      </w:r>
      <w:r>
        <w:rPr>
          <w:rFonts w:ascii="Times New Roman" w:hAnsi="Times New Roman"/>
          <w:b w:val="0"/>
          <w:bCs w:val="0"/>
          <w:sz w:val="20"/>
          <w:szCs w:val="20"/>
          <w:rtl w:val="0"/>
          <w:lang w:val="ru-RU"/>
        </w:rPr>
        <w:t>.</w:t>
      </w:r>
    </w:p>
    <w:p>
      <w:pPr>
        <w:pStyle w:val="Body Text"/>
        <w:numPr>
          <w:ilvl w:val="0"/>
          <w:numId w:val="281"/>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Виконати шкірний мініліфтинг верхньої третини обличчя</w:t>
      </w:r>
      <w:r>
        <w:rPr>
          <w:rFonts w:ascii="Times New Roman" w:hAnsi="Times New Roman"/>
          <w:b w:val="0"/>
          <w:bCs w:val="0"/>
          <w:sz w:val="20"/>
          <w:szCs w:val="20"/>
          <w:rtl w:val="0"/>
          <w:lang w:val="ru-RU"/>
        </w:rPr>
        <w:t>.</w:t>
      </w:r>
    </w:p>
    <w:p>
      <w:pPr>
        <w:pStyle w:val="Body Text"/>
        <w:numPr>
          <w:ilvl w:val="0"/>
          <w:numId w:val="281"/>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Виконати ендоскопічний ліфтинг верхньої третини обличчя</w:t>
      </w:r>
      <w:r>
        <w:rPr>
          <w:rFonts w:ascii="Times New Roman" w:hAnsi="Times New Roman"/>
          <w:b w:val="0"/>
          <w:bCs w:val="0"/>
          <w:sz w:val="20"/>
          <w:szCs w:val="20"/>
          <w:rtl w:val="0"/>
          <w:lang w:val="ru-RU"/>
        </w:rPr>
        <w:t>.</w:t>
      </w:r>
    </w:p>
    <w:p>
      <w:pPr>
        <w:pStyle w:val="Body Text"/>
        <w:numPr>
          <w:ilvl w:val="0"/>
          <w:numId w:val="281"/>
        </w:numPr>
        <w:bidi w:val="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Виконати повний дермальний ліфтинг обличчя</w:t>
      </w:r>
      <w:r>
        <w:rPr>
          <w:rFonts w:ascii="Times New Roman" w:hAnsi="Times New Roman"/>
          <w:b w:val="0"/>
          <w:bCs w:val="0"/>
          <w:sz w:val="20"/>
          <w:szCs w:val="20"/>
          <w:rtl w:val="0"/>
          <w:lang w:val="ru-RU"/>
        </w:rPr>
        <w:t>.</w:t>
      </w:r>
    </w:p>
    <w:p>
      <w:pPr>
        <w:pStyle w:val="Body Text"/>
        <w:numPr>
          <w:ilvl w:val="0"/>
          <w:numId w:val="281"/>
        </w:numPr>
        <w:bidi w:val="0"/>
        <w:spacing w:after="100"/>
        <w:ind w:right="0"/>
        <w:jc w:val="both"/>
        <w:rPr>
          <w:rFonts w:ascii="Times New Roman" w:hAnsi="Times New Roman" w:hint="default"/>
          <w:b w:val="1"/>
          <w:bCs w:val="1"/>
          <w:sz w:val="20"/>
          <w:szCs w:val="20"/>
          <w:rtl w:val="0"/>
          <w:lang w:val="ru-RU"/>
        </w:rPr>
      </w:pPr>
      <w:r>
        <w:rPr>
          <w:rFonts w:ascii="Times New Roman" w:hAnsi="Times New Roman" w:hint="default"/>
          <w:b w:val="0"/>
          <w:bCs w:val="0"/>
          <w:sz w:val="20"/>
          <w:szCs w:val="20"/>
          <w:rtl w:val="0"/>
          <w:lang w:val="ru-RU"/>
        </w:rPr>
        <w:t>Виконати</w:t>
      </w:r>
      <w:r>
        <w:rPr>
          <w:rFonts w:ascii="Times New Roman" w:hAnsi="Times New Roman"/>
          <w:b w:val="1"/>
          <w:bCs w:val="1"/>
          <w:sz w:val="20"/>
          <w:szCs w:val="20"/>
          <w:rtl w:val="0"/>
          <w:lang w:val="ru-RU"/>
        </w:rPr>
        <w:t xml:space="preserve"> </w:t>
      </w:r>
      <w:r>
        <w:rPr>
          <w:rFonts w:ascii="Times New Roman" w:hAnsi="Times New Roman" w:hint="default"/>
          <w:b w:val="0"/>
          <w:bCs w:val="0"/>
          <w:sz w:val="20"/>
          <w:szCs w:val="20"/>
          <w:rtl w:val="0"/>
          <w:lang w:val="ru-RU"/>
        </w:rPr>
        <w:t xml:space="preserve">повний ліфтинг обличчя за </w:t>
      </w:r>
      <w:r>
        <w:rPr>
          <w:rFonts w:ascii="Times New Roman" w:hAnsi="Times New Roman"/>
          <w:b w:val="0"/>
          <w:bCs w:val="0"/>
          <w:sz w:val="20"/>
          <w:szCs w:val="20"/>
          <w:rtl w:val="0"/>
          <w:lang w:val="nl-NL"/>
        </w:rPr>
        <w:t>Skoog.</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З </w:t>
      </w:r>
      <w:r>
        <w:rPr>
          <w:rFonts w:ascii="Times New Roman" w:hAnsi="Times New Roman"/>
          <w:sz w:val="20"/>
          <w:szCs w:val="20"/>
          <w:rtl w:val="0"/>
          <w:lang w:val="ru-RU"/>
        </w:rPr>
        <w:t>30-</w:t>
      </w:r>
      <w:r>
        <w:rPr>
          <w:rFonts w:ascii="Times New Roman" w:hAnsi="Times New Roman" w:hint="default"/>
          <w:sz w:val="20"/>
          <w:szCs w:val="20"/>
          <w:rtl w:val="0"/>
          <w:lang w:val="ru-RU"/>
        </w:rPr>
        <w:t>х рр</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ХХ ст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бере свій початок естетична хірургія обличчя</w:t>
      </w:r>
      <w:r>
        <w:rPr>
          <w:rFonts w:ascii="Times New Roman" w:hAnsi="Times New Roman"/>
          <w:sz w:val="20"/>
          <w:szCs w:val="20"/>
          <w:rtl w:val="0"/>
          <w:lang w:val="ru-RU"/>
        </w:rPr>
        <w:t xml:space="preserve">. </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Класифікація старіння обличчя за </w:t>
      </w:r>
      <w:r>
        <w:rPr>
          <w:rFonts w:ascii="Times New Roman" w:hAnsi="Times New Roman"/>
          <w:sz w:val="20"/>
          <w:szCs w:val="20"/>
          <w:rtl w:val="0"/>
          <w:lang w:val="it-IT"/>
        </w:rPr>
        <w:t xml:space="preserve">A. Fuente del Campo (1995), </w:t>
      </w:r>
      <w:r>
        <w:rPr>
          <w:rFonts w:ascii="Times New Roman" w:hAnsi="Times New Roman" w:hint="default"/>
          <w:sz w:val="20"/>
          <w:szCs w:val="20"/>
          <w:rtl w:val="0"/>
          <w:lang w:val="ru-RU"/>
        </w:rPr>
        <w:t>в котрій рекомендовано</w:t>
      </w:r>
      <w:r>
        <w:rPr>
          <w:rFonts w:ascii="Times New Roman" w:hAnsi="Times New Roman"/>
          <w:sz w:val="20"/>
          <w:szCs w:val="20"/>
          <w:rtl w:val="0"/>
          <w:lang w:val="ru-RU"/>
        </w:rPr>
        <w:t>:</w:t>
      </w:r>
    </w:p>
    <w:p>
      <w:pPr>
        <w:pStyle w:val="Body Text"/>
        <w:numPr>
          <w:ilvl w:val="0"/>
          <w:numId w:val="283"/>
        </w:numPr>
        <w:bidi w:val="0"/>
        <w:ind w:right="0"/>
        <w:jc w:val="both"/>
        <w:rPr>
          <w:rFonts w:ascii="Times New Roman" w:cs="Times New Roman" w:hAnsi="Times New Roman" w:eastAsia="Times New Roman"/>
          <w:sz w:val="20"/>
          <w:szCs w:val="20"/>
          <w:rtl w:val="0"/>
        </w:rPr>
      </w:pPr>
      <w:bookmarkStart w:name="_Hlk79612429" w:id="88"/>
      <w:r>
        <w:rPr>
          <w:rFonts w:ascii="Times New Roman" w:hAnsi="Times New Roman" w:hint="default"/>
          <w:sz w:val="20"/>
          <w:szCs w:val="20"/>
          <w:rtl w:val="0"/>
          <w:lang w:val="ru-RU"/>
        </w:rPr>
        <w:t xml:space="preserve">При початку в’ялості тканин центральної ділянки обличчя виконувати Фронтальний і центрофасціальний підперіостальний </w:t>
      </w:r>
      <w:r>
        <w:rPr>
          <w:rFonts w:ascii="Times New Roman" w:hAnsi="Times New Roman"/>
          <w:sz w:val="20"/>
          <w:szCs w:val="20"/>
          <w:rtl w:val="0"/>
          <w:lang w:val="ru-RU"/>
        </w:rPr>
        <w:t>(</w:t>
      </w:r>
      <w:r>
        <w:rPr>
          <w:rFonts w:ascii="Times New Roman" w:hAnsi="Times New Roman" w:hint="default"/>
          <w:sz w:val="20"/>
          <w:szCs w:val="20"/>
          <w:rtl w:val="0"/>
          <w:lang w:val="ru-RU"/>
        </w:rPr>
        <w:t>ендо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ліфтинг</w:t>
      </w:r>
      <w:r>
        <w:rPr>
          <w:rFonts w:ascii="Times New Roman" w:hAnsi="Times New Roman"/>
          <w:sz w:val="20"/>
          <w:szCs w:val="20"/>
          <w:rtl w:val="0"/>
          <w:lang w:val="ru-RU"/>
        </w:rPr>
        <w:t>.</w:t>
      </w:r>
    </w:p>
    <w:p>
      <w:pPr>
        <w:pStyle w:val="Body Text"/>
        <w:numPr>
          <w:ilvl w:val="0"/>
          <w:numId w:val="2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При явній в’ялості тканин центральної ділянки обличчя та наявності Початку птозу шиї використовувати Фронтальний центрофасціальний підперіостальний </w:t>
      </w:r>
      <w:r>
        <w:rPr>
          <w:rFonts w:ascii="Times New Roman" w:hAnsi="Times New Roman"/>
          <w:sz w:val="20"/>
          <w:szCs w:val="20"/>
          <w:rtl w:val="0"/>
          <w:lang w:val="ru-RU"/>
        </w:rPr>
        <w:t>(</w:t>
      </w:r>
      <w:r>
        <w:rPr>
          <w:rFonts w:ascii="Times New Roman" w:hAnsi="Times New Roman" w:hint="default"/>
          <w:sz w:val="20"/>
          <w:szCs w:val="20"/>
          <w:rtl w:val="0"/>
          <w:lang w:val="ru-RU"/>
        </w:rPr>
        <w:t>ендо</w:t>
      </w:r>
      <w:r>
        <w:rPr>
          <w:rFonts w:ascii="Times New Roman" w:hAnsi="Times New Roman"/>
          <w:sz w:val="20"/>
          <w:szCs w:val="20"/>
          <w:rtl w:val="0"/>
          <w:lang w:val="ru-RU"/>
        </w:rPr>
        <w:t>)</w:t>
      </w:r>
      <w:r>
        <w:rPr>
          <w:rFonts w:ascii="Times New Roman" w:hAnsi="Times New Roman" w:hint="default"/>
          <w:sz w:val="20"/>
          <w:szCs w:val="20"/>
          <w:rtl w:val="0"/>
          <w:lang w:val="ru-RU"/>
        </w:rPr>
        <w:t>ліфтинг</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Шийний підшкірний ліфтинг з ретроаурикулярного доступу</w:t>
      </w:r>
      <w:r>
        <w:rPr>
          <w:rFonts w:ascii="Times New Roman" w:hAnsi="Times New Roman"/>
          <w:sz w:val="20"/>
          <w:szCs w:val="20"/>
          <w:rtl w:val="0"/>
          <w:lang w:val="ru-RU"/>
        </w:rPr>
        <w:t>.</w:t>
      </w:r>
    </w:p>
    <w:p>
      <w:pPr>
        <w:pStyle w:val="Body Text"/>
        <w:numPr>
          <w:ilvl w:val="0"/>
          <w:numId w:val="2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 На початку птозу центральної ділянки обличчя та при явній в’ялісті тканин шиї рекомендовано Фронтальний і центрофасціальний підперіостальний </w:t>
      </w:r>
      <w:r>
        <w:rPr>
          <w:rFonts w:ascii="Times New Roman" w:hAnsi="Times New Roman"/>
          <w:sz w:val="20"/>
          <w:szCs w:val="20"/>
          <w:rtl w:val="0"/>
          <w:lang w:val="ru-RU"/>
        </w:rPr>
        <w:t>(</w:t>
      </w:r>
      <w:r>
        <w:rPr>
          <w:rFonts w:ascii="Times New Roman" w:hAnsi="Times New Roman" w:hint="default"/>
          <w:sz w:val="20"/>
          <w:szCs w:val="20"/>
          <w:rtl w:val="0"/>
          <w:lang w:val="ru-RU"/>
        </w:rPr>
        <w:t>ендо</w:t>
      </w:r>
      <w:r>
        <w:rPr>
          <w:rFonts w:ascii="Times New Roman" w:hAnsi="Times New Roman"/>
          <w:sz w:val="20"/>
          <w:szCs w:val="20"/>
          <w:rtl w:val="0"/>
          <w:lang w:val="ru-RU"/>
        </w:rPr>
        <w:t>)</w:t>
      </w:r>
      <w:r>
        <w:rPr>
          <w:rFonts w:ascii="Times New Roman" w:hAnsi="Times New Roman" w:hint="default"/>
          <w:sz w:val="20"/>
          <w:szCs w:val="20"/>
          <w:rtl w:val="0"/>
          <w:lang w:val="ru-RU"/>
        </w:rPr>
        <w:t>ліфтинг</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Шийний підшкірний ліфтинг з ретроаурикулярного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продовженого за мушлю вуха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доступу</w:t>
      </w:r>
      <w:r>
        <w:rPr>
          <w:rFonts w:ascii="Times New Roman" w:hAnsi="Times New Roman"/>
          <w:sz w:val="20"/>
          <w:szCs w:val="20"/>
          <w:rtl w:val="0"/>
          <w:lang w:val="ru-RU"/>
        </w:rPr>
        <w:t>.</w:t>
      </w:r>
    </w:p>
    <w:p>
      <w:pPr>
        <w:pStyle w:val="Body Text"/>
        <w:numPr>
          <w:ilvl w:val="0"/>
          <w:numId w:val="283"/>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При явному птозі центрофасціальної та шийної ділянок рекомендовано виконувати Фронтальний центрофасціальний підперіостальний </w:t>
      </w:r>
      <w:r>
        <w:rPr>
          <w:rFonts w:ascii="Times New Roman" w:hAnsi="Times New Roman"/>
          <w:sz w:val="20"/>
          <w:szCs w:val="20"/>
          <w:rtl w:val="0"/>
          <w:lang w:val="ru-RU"/>
        </w:rPr>
        <w:t>(</w:t>
      </w:r>
      <w:r>
        <w:rPr>
          <w:rFonts w:ascii="Times New Roman" w:hAnsi="Times New Roman" w:hint="default"/>
          <w:sz w:val="20"/>
          <w:szCs w:val="20"/>
          <w:rtl w:val="0"/>
          <w:lang w:val="ru-RU"/>
        </w:rPr>
        <w:t>ендо</w:t>
      </w:r>
      <w:r>
        <w:rPr>
          <w:rFonts w:ascii="Times New Roman" w:hAnsi="Times New Roman"/>
          <w:sz w:val="20"/>
          <w:szCs w:val="20"/>
          <w:rtl w:val="0"/>
          <w:lang w:val="ru-RU"/>
        </w:rPr>
        <w:t>)</w:t>
      </w:r>
      <w:r>
        <w:rPr>
          <w:rFonts w:ascii="Times New Roman" w:hAnsi="Times New Roman" w:hint="default"/>
          <w:sz w:val="20"/>
          <w:szCs w:val="20"/>
          <w:rtl w:val="0"/>
          <w:lang w:val="ru-RU"/>
        </w:rPr>
        <w:t>ліфтинг</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Підшкірний шийний ліфтинг з пре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ретроаурикулярного розрізу</w:t>
      </w:r>
      <w:r>
        <w:rPr>
          <w:rFonts w:ascii="Times New Roman" w:hAnsi="Times New Roman"/>
          <w:sz w:val="20"/>
          <w:szCs w:val="20"/>
          <w:rtl w:val="0"/>
          <w:lang w:val="ru-RU"/>
        </w:rPr>
        <w:t>.</w:t>
      </w:r>
      <w:bookmarkEnd w:id="88"/>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У </w:t>
      </w:r>
      <w:r>
        <w:rPr>
          <w:rFonts w:ascii="Times New Roman" w:hAnsi="Times New Roman"/>
          <w:sz w:val="20"/>
          <w:szCs w:val="20"/>
          <w:rtl w:val="0"/>
          <w:lang w:val="ru-RU"/>
        </w:rPr>
        <w:t>60-</w:t>
      </w:r>
      <w:r>
        <w:rPr>
          <w:rFonts w:ascii="Times New Roman" w:hAnsi="Times New Roman" w:hint="default"/>
          <w:sz w:val="20"/>
          <w:szCs w:val="20"/>
          <w:rtl w:val="0"/>
          <w:lang w:val="ru-RU"/>
        </w:rPr>
        <w:t>ті рр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минулого століття естетичні хірурги зрозуміли  важливість вірного  визначення місць фіксації шкіри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 стабільності яких залежало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чи виникне у віддалений період після операції гравітаційний птоз</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Найпоширенішою є схема розташування точок фіксації на обличчі за </w:t>
      </w:r>
      <w:r>
        <w:rPr>
          <w:rFonts w:ascii="Times New Roman" w:hAnsi="Times New Roman"/>
          <w:sz w:val="20"/>
          <w:szCs w:val="20"/>
          <w:rtl w:val="0"/>
          <w:lang w:val="ru-RU"/>
        </w:rPr>
        <w:t xml:space="preserve">H. Delmar. </w:t>
      </w:r>
      <w:r>
        <w:rPr>
          <w:rFonts w:ascii="Times New Roman" w:hAnsi="Times New Roman" w:hint="default"/>
          <w:sz w:val="20"/>
          <w:szCs w:val="20"/>
          <w:rtl w:val="0"/>
          <w:lang w:val="ru-RU"/>
        </w:rPr>
        <w:t xml:space="preserve">Спочатку операції обмежувалися суто шкірною пластикою </w:t>
      </w:r>
      <w:r>
        <w:rPr>
          <w:rFonts w:ascii="Times New Roman" w:hAnsi="Times New Roman"/>
          <w:sz w:val="20"/>
          <w:szCs w:val="20"/>
          <w:rtl w:val="0"/>
          <w:lang w:val="ru-RU"/>
        </w:rPr>
        <w:t>(</w:t>
      </w:r>
      <w:r>
        <w:rPr>
          <w:rFonts w:ascii="Times New Roman" w:hAnsi="Times New Roman" w:hint="default"/>
          <w:sz w:val="20"/>
          <w:szCs w:val="20"/>
          <w:rtl w:val="0"/>
          <w:lang w:val="ru-RU"/>
        </w:rPr>
        <w:t>резекцією надлишку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але з </w:t>
      </w:r>
      <w:r>
        <w:rPr>
          <w:rFonts w:ascii="Times New Roman" w:hAnsi="Times New Roman"/>
          <w:sz w:val="20"/>
          <w:szCs w:val="20"/>
          <w:rtl w:val="0"/>
          <w:lang w:val="ru-RU"/>
        </w:rPr>
        <w:t>60-</w:t>
      </w:r>
      <w:r>
        <w:rPr>
          <w:rFonts w:ascii="Times New Roman" w:hAnsi="Times New Roman" w:hint="default"/>
          <w:sz w:val="20"/>
          <w:szCs w:val="20"/>
          <w:rtl w:val="0"/>
          <w:lang w:val="ru-RU"/>
        </w:rPr>
        <w:t>х рр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після вивчення й аналізу патофізіології та патанатомії старіння обличчя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ролі птозу та гравітаційного зміщення м’яких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почали активно розробляти та впроваджувати в практичну діяльність методи втручання на фасціально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м’язових структурах та їх краніального переміщення з фіксацією до гравітаційно</w:t>
      </w:r>
      <w:r>
        <w:rPr>
          <w:rFonts w:ascii="Times New Roman" w:hAnsi="Times New Roman"/>
          <w:sz w:val="20"/>
          <w:szCs w:val="20"/>
          <w:rtl w:val="0"/>
          <w:lang w:val="ru-RU"/>
        </w:rPr>
        <w:t>-</w:t>
      </w:r>
      <w:r>
        <w:rPr>
          <w:rFonts w:ascii="Times New Roman" w:hAnsi="Times New Roman" w:hint="default"/>
          <w:sz w:val="20"/>
          <w:szCs w:val="20"/>
          <w:rtl w:val="0"/>
          <w:lang w:val="ru-RU"/>
        </w:rPr>
        <w:t>стабільних структур</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w:t>
      </w:r>
      <w:r>
        <w:rPr>
          <w:rFonts w:ascii="Times New Roman" w:hAnsi="Times New Roman"/>
          <w:sz w:val="20"/>
          <w:szCs w:val="20"/>
          <w:rtl w:val="0"/>
          <w:lang w:val="ru-RU"/>
        </w:rPr>
        <w:t xml:space="preserve">, T. Rees </w:t>
      </w:r>
      <w:r>
        <w:rPr>
          <w:rFonts w:ascii="Times New Roman" w:hAnsi="Times New Roman" w:hint="default"/>
          <w:sz w:val="20"/>
          <w:szCs w:val="20"/>
          <w:rtl w:val="0"/>
          <w:lang w:val="ru-RU"/>
        </w:rPr>
        <w:t>запропонував фіксацію скронево</w:t>
      </w:r>
      <w:r>
        <w:rPr>
          <w:rFonts w:ascii="Times New Roman" w:hAnsi="Times New Roman"/>
          <w:sz w:val="20"/>
          <w:szCs w:val="20"/>
          <w:rtl w:val="0"/>
          <w:lang w:val="ru-RU"/>
        </w:rPr>
        <w:t>-</w:t>
      </w:r>
      <w:r>
        <w:rPr>
          <w:rFonts w:ascii="Times New Roman" w:hAnsi="Times New Roman" w:hint="default"/>
          <w:sz w:val="20"/>
          <w:szCs w:val="20"/>
          <w:rtl w:val="0"/>
          <w:lang w:val="ru-RU"/>
        </w:rPr>
        <w:t>щічного шийного шкірного клаптя у п’яти ключових точках</w:t>
      </w:r>
      <w:r>
        <w:rPr>
          <w:rFonts w:ascii="Times New Roman" w:hAnsi="Times New Roman"/>
          <w:sz w:val="20"/>
          <w:szCs w:val="20"/>
          <w:rtl w:val="0"/>
          <w:lang w:val="ru-RU"/>
        </w:rPr>
        <w:t xml:space="preserve">. J. M. Rober </w:t>
      </w:r>
      <w:r>
        <w:rPr>
          <w:rFonts w:ascii="Times New Roman" w:hAnsi="Times New Roman" w:hint="default"/>
          <w:sz w:val="20"/>
          <w:szCs w:val="20"/>
          <w:rtl w:val="0"/>
          <w:lang w:val="ru-RU"/>
        </w:rPr>
        <w:t xml:space="preserve">та </w:t>
      </w:r>
      <w:r>
        <w:rPr>
          <w:rFonts w:ascii="Times New Roman" w:hAnsi="Times New Roman"/>
          <w:sz w:val="20"/>
          <w:szCs w:val="20"/>
          <w:rtl w:val="0"/>
          <w:lang w:val="en-US"/>
        </w:rPr>
        <w:t>Sh</w:t>
      </w:r>
      <w:r>
        <w:rPr>
          <w:rFonts w:ascii="Times New Roman" w:hAnsi="Times New Roman"/>
          <w:sz w:val="20"/>
          <w:szCs w:val="20"/>
          <w:rtl w:val="0"/>
          <w:lang w:val="ru-RU"/>
        </w:rPr>
        <w:t xml:space="preserve">. </w:t>
      </w:r>
      <w:r>
        <w:rPr>
          <w:rFonts w:ascii="Times New Roman" w:hAnsi="Times New Roman"/>
          <w:sz w:val="20"/>
          <w:szCs w:val="20"/>
          <w:rtl w:val="0"/>
          <w:lang w:val="en-US"/>
        </w:rPr>
        <w:t>J</w:t>
      </w:r>
      <w:r>
        <w:rPr>
          <w:rFonts w:ascii="Times New Roman" w:hAnsi="Times New Roman"/>
          <w:sz w:val="20"/>
          <w:szCs w:val="20"/>
          <w:rtl w:val="0"/>
          <w:lang w:val="ru-RU"/>
        </w:rPr>
        <w:t xml:space="preserve">. </w:t>
      </w:r>
      <w:r>
        <w:rPr>
          <w:rFonts w:ascii="Times New Roman" w:hAnsi="Times New Roman"/>
          <w:sz w:val="20"/>
          <w:szCs w:val="20"/>
          <w:rtl w:val="0"/>
          <w:lang w:val="en-US"/>
        </w:rPr>
        <w:t>Aston</w:t>
      </w:r>
      <w:r>
        <w:rPr>
          <w:rFonts w:ascii="Times New Roman" w:hAnsi="Times New Roman" w:hint="default"/>
          <w:sz w:val="20"/>
          <w:szCs w:val="20"/>
          <w:rtl w:val="0"/>
          <w:lang w:val="ru-RU"/>
        </w:rPr>
        <w:t xml:space="preserve"> фіксують </w:t>
      </w:r>
      <w:r>
        <w:rPr>
          <w:rFonts w:ascii="Times New Roman" w:hAnsi="Times New Roman"/>
          <w:sz w:val="20"/>
          <w:szCs w:val="20"/>
          <w:rtl w:val="0"/>
          <w:lang w:val="ru-RU"/>
        </w:rPr>
        <w:t xml:space="preserve">SMAS </w:t>
      </w:r>
      <w:r>
        <w:rPr>
          <w:rFonts w:ascii="Times New Roman" w:hAnsi="Times New Roman" w:hint="default"/>
          <w:sz w:val="20"/>
          <w:szCs w:val="20"/>
          <w:rtl w:val="0"/>
          <w:lang w:val="ru-RU"/>
        </w:rPr>
        <w:t>по верхньому краю до виличної арки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використовуючи задню цефалічну її частину та фіксують біля трагусу з корекцією назолабіальної складки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Додаткового вертикального вектора досягають фіксаційними швами верхнього </w:t>
      </w:r>
      <w:r>
        <w:rPr>
          <w:rFonts w:ascii="Times New Roman" w:hAnsi="Times New Roman"/>
          <w:sz w:val="20"/>
          <w:szCs w:val="20"/>
          <w:rtl w:val="0"/>
          <w:lang w:val="ru-RU"/>
        </w:rPr>
        <w:t xml:space="preserve">SMAS </w:t>
      </w:r>
      <w:r>
        <w:rPr>
          <w:rFonts w:ascii="Times New Roman" w:hAnsi="Times New Roman" w:hint="default"/>
          <w:sz w:val="20"/>
          <w:szCs w:val="20"/>
          <w:rtl w:val="0"/>
          <w:lang w:val="ru-RU"/>
        </w:rPr>
        <w:t>на рівні щелепи та субментальної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Також застосовують шви з фіксацією платизми до фасції </w:t>
      </w:r>
      <w:r>
        <w:rPr>
          <w:rFonts w:ascii="Times New Roman" w:hAnsi="Times New Roman"/>
          <w:sz w:val="20"/>
          <w:szCs w:val="20"/>
          <w:rtl w:val="0"/>
          <w:lang w:val="it-IT"/>
        </w:rPr>
        <w:t xml:space="preserve">m. sternocleidomastoideus.  </w:t>
      </w:r>
      <w:r>
        <w:rPr>
          <w:rFonts w:ascii="Times New Roman" w:hAnsi="Times New Roman" w:hint="default"/>
          <w:sz w:val="20"/>
          <w:szCs w:val="20"/>
          <w:rtl w:val="0"/>
          <w:lang w:val="ru-RU"/>
        </w:rPr>
        <w:t>Радикальнішим</w:t>
      </w:r>
      <w:r>
        <w:rPr>
          <w:rFonts w:ascii="Times New Roman" w:hAnsi="Times New Roman"/>
          <w:sz w:val="20"/>
          <w:szCs w:val="20"/>
          <w:rtl w:val="0"/>
          <w:lang w:val="it-IT"/>
        </w:rPr>
        <w:t xml:space="preserve"> </w:t>
      </w:r>
      <w:r>
        <w:rPr>
          <w:rFonts w:ascii="Times New Roman" w:hAnsi="Times New Roman" w:hint="default"/>
          <w:sz w:val="20"/>
          <w:szCs w:val="20"/>
          <w:rtl w:val="0"/>
          <w:lang w:val="ru-RU"/>
        </w:rPr>
        <w:t>та</w:t>
      </w:r>
      <w:r>
        <w:rPr>
          <w:rFonts w:ascii="Times New Roman" w:hAnsi="Times New Roman"/>
          <w:sz w:val="20"/>
          <w:szCs w:val="20"/>
          <w:rtl w:val="0"/>
          <w:lang w:val="it-IT"/>
        </w:rPr>
        <w:t xml:space="preserve"> </w:t>
      </w:r>
      <w:r>
        <w:rPr>
          <w:rFonts w:ascii="Times New Roman" w:hAnsi="Times New Roman" w:hint="default"/>
          <w:sz w:val="20"/>
          <w:szCs w:val="20"/>
          <w:rtl w:val="0"/>
          <w:lang w:val="ru-RU"/>
        </w:rPr>
        <w:t>анатомічно</w:t>
      </w:r>
      <w:r>
        <w:rPr>
          <w:rFonts w:ascii="Times New Roman" w:hAnsi="Times New Roman"/>
          <w:sz w:val="20"/>
          <w:szCs w:val="20"/>
          <w:rtl w:val="0"/>
          <w:lang w:val="it-IT"/>
        </w:rPr>
        <w:t xml:space="preserve"> </w:t>
      </w:r>
      <w:r>
        <w:rPr>
          <w:rFonts w:ascii="Times New Roman" w:hAnsi="Times New Roman" w:hint="default"/>
          <w:sz w:val="20"/>
          <w:szCs w:val="20"/>
          <w:rtl w:val="0"/>
          <w:lang w:val="ru-RU"/>
        </w:rPr>
        <w:t>обґрунтованим</w:t>
      </w:r>
      <w:r>
        <w:rPr>
          <w:rFonts w:ascii="Times New Roman" w:hAnsi="Times New Roman"/>
          <w:sz w:val="20"/>
          <w:szCs w:val="20"/>
          <w:rtl w:val="0"/>
          <w:lang w:val="it-IT"/>
        </w:rPr>
        <w:t xml:space="preserve"> </w:t>
      </w:r>
      <w:r>
        <w:rPr>
          <w:rFonts w:ascii="Times New Roman" w:hAnsi="Times New Roman" w:hint="default"/>
          <w:sz w:val="20"/>
          <w:szCs w:val="20"/>
          <w:rtl w:val="0"/>
          <w:lang w:val="ru-RU"/>
        </w:rPr>
        <w:t>є</w:t>
      </w:r>
      <w:r>
        <w:rPr>
          <w:rFonts w:ascii="Times New Roman" w:hAnsi="Times New Roman"/>
          <w:sz w:val="20"/>
          <w:szCs w:val="20"/>
          <w:rtl w:val="0"/>
          <w:lang w:val="it-IT"/>
        </w:rPr>
        <w:t xml:space="preserve"> </w:t>
      </w:r>
      <w:r>
        <w:rPr>
          <w:rFonts w:ascii="Times New Roman" w:hAnsi="Times New Roman" w:hint="default"/>
          <w:sz w:val="20"/>
          <w:szCs w:val="20"/>
          <w:rtl w:val="0"/>
          <w:lang w:val="ru-RU"/>
        </w:rPr>
        <w:t>метод</w:t>
      </w:r>
      <w:r>
        <w:rPr>
          <w:rFonts w:ascii="Times New Roman" w:hAnsi="Times New Roman"/>
          <w:sz w:val="20"/>
          <w:szCs w:val="20"/>
          <w:rtl w:val="0"/>
          <w:lang w:val="it-IT"/>
        </w:rPr>
        <w:t xml:space="preserve"> </w:t>
      </w:r>
      <w:r>
        <w:rPr>
          <w:rFonts w:ascii="Times New Roman" w:hAnsi="Times New Roman" w:hint="default"/>
          <w:sz w:val="20"/>
          <w:szCs w:val="20"/>
          <w:rtl w:val="0"/>
          <w:lang w:val="ru-RU"/>
        </w:rPr>
        <w:t>імплантації</w:t>
      </w:r>
      <w:r>
        <w:rPr>
          <w:rFonts w:ascii="Times New Roman" w:hAnsi="Times New Roman"/>
          <w:sz w:val="20"/>
          <w:szCs w:val="20"/>
          <w:rtl w:val="0"/>
          <w:lang w:val="it-IT"/>
        </w:rPr>
        <w:t xml:space="preserve"> </w:t>
      </w:r>
      <w:r>
        <w:rPr>
          <w:rFonts w:ascii="Times New Roman" w:hAnsi="Times New Roman" w:hint="default"/>
          <w:sz w:val="20"/>
          <w:szCs w:val="20"/>
          <w:rtl w:val="0"/>
          <w:lang w:val="ru-RU"/>
        </w:rPr>
        <w:t>у</w:t>
      </w:r>
      <w:r>
        <w:rPr>
          <w:rFonts w:ascii="Times New Roman" w:hAnsi="Times New Roman"/>
          <w:sz w:val="20"/>
          <w:szCs w:val="20"/>
          <w:rtl w:val="0"/>
          <w:lang w:val="it-IT"/>
        </w:rPr>
        <w:t xml:space="preserve"> </w:t>
      </w:r>
      <w:r>
        <w:rPr>
          <w:rFonts w:ascii="Times New Roman" w:hAnsi="Times New Roman" w:hint="default"/>
          <w:sz w:val="20"/>
          <w:szCs w:val="20"/>
          <w:rtl w:val="0"/>
          <w:lang w:val="ru-RU"/>
        </w:rPr>
        <w:t>ділянки</w:t>
      </w:r>
      <w:r>
        <w:rPr>
          <w:rFonts w:ascii="Times New Roman" w:hAnsi="Times New Roman"/>
          <w:sz w:val="20"/>
          <w:szCs w:val="20"/>
          <w:rtl w:val="0"/>
          <w:lang w:val="it-IT"/>
        </w:rPr>
        <w:t xml:space="preserve"> </w:t>
      </w:r>
      <w:r>
        <w:rPr>
          <w:rFonts w:ascii="Times New Roman" w:hAnsi="Times New Roman" w:hint="default"/>
          <w:sz w:val="20"/>
          <w:szCs w:val="20"/>
          <w:rtl w:val="0"/>
          <w:lang w:val="ru-RU"/>
        </w:rPr>
        <w:t>депресії</w:t>
      </w:r>
      <w:r>
        <w:rPr>
          <w:rFonts w:ascii="Times New Roman" w:hAnsi="Times New Roman"/>
          <w:sz w:val="20"/>
          <w:szCs w:val="20"/>
          <w:rtl w:val="0"/>
          <w:lang w:val="it-IT"/>
        </w:rPr>
        <w:t xml:space="preserve">, </w:t>
      </w:r>
      <w:r>
        <w:rPr>
          <w:rFonts w:ascii="Times New Roman" w:hAnsi="Times New Roman" w:hint="default"/>
          <w:sz w:val="20"/>
          <w:szCs w:val="20"/>
          <w:rtl w:val="0"/>
          <w:lang w:val="ru-RU"/>
        </w:rPr>
        <w:t>що</w:t>
      </w:r>
      <w:r>
        <w:rPr>
          <w:rFonts w:ascii="Times New Roman" w:hAnsi="Times New Roman"/>
          <w:sz w:val="20"/>
          <w:szCs w:val="20"/>
          <w:rtl w:val="0"/>
          <w:lang w:val="it-IT"/>
        </w:rPr>
        <w:t xml:space="preserve"> </w:t>
      </w:r>
      <w:r>
        <w:rPr>
          <w:rFonts w:ascii="Times New Roman" w:hAnsi="Times New Roman" w:hint="default"/>
          <w:sz w:val="20"/>
          <w:szCs w:val="20"/>
          <w:rtl w:val="0"/>
          <w:lang w:val="ru-RU"/>
        </w:rPr>
        <w:t>утворилися</w:t>
      </w:r>
      <w:r>
        <w:rPr>
          <w:rFonts w:ascii="Times New Roman" w:hAnsi="Times New Roman"/>
          <w:sz w:val="20"/>
          <w:szCs w:val="20"/>
          <w:rtl w:val="0"/>
          <w:lang w:val="it-IT"/>
        </w:rPr>
        <w:t xml:space="preserve"> </w:t>
      </w:r>
      <w:r>
        <w:rPr>
          <w:rFonts w:ascii="Times New Roman" w:hAnsi="Times New Roman" w:hint="default"/>
          <w:sz w:val="20"/>
          <w:szCs w:val="20"/>
          <w:rtl w:val="0"/>
          <w:lang w:val="ru-RU"/>
        </w:rPr>
        <w:t>внаслідок</w:t>
      </w:r>
      <w:r>
        <w:rPr>
          <w:rFonts w:ascii="Times New Roman" w:hAnsi="Times New Roman"/>
          <w:sz w:val="20"/>
          <w:szCs w:val="20"/>
          <w:rtl w:val="0"/>
          <w:lang w:val="it-IT"/>
        </w:rPr>
        <w:t xml:space="preserve"> </w:t>
      </w:r>
      <w:r>
        <w:rPr>
          <w:rFonts w:ascii="Times New Roman" w:hAnsi="Times New Roman" w:hint="default"/>
          <w:sz w:val="20"/>
          <w:szCs w:val="20"/>
          <w:rtl w:val="0"/>
          <w:lang w:val="ru-RU"/>
        </w:rPr>
        <w:t>вікового</w:t>
      </w:r>
      <w:r>
        <w:rPr>
          <w:rFonts w:ascii="Times New Roman" w:hAnsi="Times New Roman"/>
          <w:sz w:val="20"/>
          <w:szCs w:val="20"/>
          <w:rtl w:val="0"/>
          <w:lang w:val="it-IT"/>
        </w:rPr>
        <w:t xml:space="preserve"> </w:t>
      </w:r>
      <w:r>
        <w:rPr>
          <w:rFonts w:ascii="Times New Roman" w:hAnsi="Times New Roman" w:hint="default"/>
          <w:sz w:val="20"/>
          <w:szCs w:val="20"/>
          <w:rtl w:val="0"/>
          <w:lang w:val="ru-RU"/>
        </w:rPr>
        <w:t>гравітаційного</w:t>
      </w:r>
      <w:r>
        <w:rPr>
          <w:rFonts w:ascii="Times New Roman" w:hAnsi="Times New Roman"/>
          <w:sz w:val="20"/>
          <w:szCs w:val="20"/>
          <w:rtl w:val="0"/>
          <w:lang w:val="it-IT"/>
        </w:rPr>
        <w:t xml:space="preserve"> </w:t>
      </w:r>
      <w:r>
        <w:rPr>
          <w:rFonts w:ascii="Times New Roman" w:hAnsi="Times New Roman" w:hint="default"/>
          <w:sz w:val="20"/>
          <w:szCs w:val="20"/>
          <w:rtl w:val="0"/>
          <w:lang w:val="ru-RU"/>
        </w:rPr>
        <w:t>птозу</w:t>
      </w:r>
      <w:r>
        <w:rPr>
          <w:rFonts w:ascii="Times New Roman" w:hAnsi="Times New Roman"/>
          <w:sz w:val="20"/>
          <w:szCs w:val="20"/>
          <w:rtl w:val="0"/>
          <w:lang w:val="it-IT"/>
        </w:rPr>
        <w:t xml:space="preserve">, </w:t>
      </w:r>
      <w:r>
        <w:rPr>
          <w:rFonts w:ascii="Times New Roman" w:hAnsi="Times New Roman" w:hint="default"/>
          <w:sz w:val="20"/>
          <w:szCs w:val="20"/>
          <w:rtl w:val="0"/>
          <w:lang w:val="ru-RU"/>
        </w:rPr>
        <w:t>м</w:t>
      </w:r>
      <w:r>
        <w:rPr>
          <w:rFonts w:ascii="Times New Roman" w:hAnsi="Times New Roman" w:hint="default"/>
          <w:sz w:val="20"/>
          <w:szCs w:val="20"/>
          <w:rtl w:val="0"/>
          <w:lang w:val="it-IT"/>
        </w:rPr>
        <w:t>’</w:t>
      </w:r>
      <w:r>
        <w:rPr>
          <w:rFonts w:ascii="Times New Roman" w:hAnsi="Times New Roman" w:hint="default"/>
          <w:sz w:val="20"/>
          <w:szCs w:val="20"/>
          <w:rtl w:val="0"/>
          <w:lang w:val="ru-RU"/>
        </w:rPr>
        <w:t>яких</w:t>
      </w:r>
      <w:r>
        <w:rPr>
          <w:rFonts w:ascii="Times New Roman" w:hAnsi="Times New Roman"/>
          <w:sz w:val="20"/>
          <w:szCs w:val="20"/>
          <w:rtl w:val="0"/>
          <w:lang w:val="it-IT"/>
        </w:rPr>
        <w:t xml:space="preserve"> </w:t>
      </w:r>
      <w:r>
        <w:rPr>
          <w:rFonts w:ascii="Times New Roman" w:hAnsi="Times New Roman" w:hint="default"/>
          <w:sz w:val="20"/>
          <w:szCs w:val="20"/>
          <w:rtl w:val="0"/>
          <w:lang w:val="ru-RU"/>
        </w:rPr>
        <w:t>тканин</w:t>
      </w:r>
      <w:r>
        <w:rPr>
          <w:rFonts w:ascii="Times New Roman" w:hAnsi="Times New Roman"/>
          <w:sz w:val="20"/>
          <w:szCs w:val="20"/>
          <w:rtl w:val="0"/>
          <w:lang w:val="it-IT"/>
        </w:rPr>
        <w:t xml:space="preserve">, </w:t>
      </w:r>
      <w:r>
        <w:rPr>
          <w:rFonts w:ascii="Times New Roman" w:hAnsi="Times New Roman" w:hint="default"/>
          <w:sz w:val="20"/>
          <w:szCs w:val="20"/>
          <w:rtl w:val="0"/>
          <w:lang w:val="ru-RU"/>
        </w:rPr>
        <w:t>ендопротезів</w:t>
      </w:r>
      <w:r>
        <w:rPr>
          <w:rFonts w:ascii="Times New Roman" w:hAnsi="Times New Roman"/>
          <w:sz w:val="20"/>
          <w:szCs w:val="20"/>
          <w:rtl w:val="0"/>
          <w:lang w:val="it-IT"/>
        </w:rPr>
        <w:t xml:space="preserve"> </w:t>
      </w:r>
      <w:r>
        <w:rPr>
          <w:rFonts w:ascii="Times New Roman" w:hAnsi="Times New Roman" w:hint="default"/>
          <w:sz w:val="20"/>
          <w:szCs w:val="20"/>
          <w:rtl w:val="0"/>
          <w:lang w:val="ru-RU"/>
        </w:rPr>
        <w:t>або</w:t>
      </w:r>
      <w:r>
        <w:rPr>
          <w:rFonts w:ascii="Times New Roman" w:hAnsi="Times New Roman"/>
          <w:sz w:val="20"/>
          <w:szCs w:val="20"/>
          <w:rtl w:val="0"/>
          <w:lang w:val="it-IT"/>
        </w:rPr>
        <w:t xml:space="preserve"> </w:t>
      </w:r>
      <w:r>
        <w:rPr>
          <w:rFonts w:ascii="Times New Roman" w:hAnsi="Times New Roman" w:hint="default"/>
          <w:sz w:val="20"/>
          <w:szCs w:val="20"/>
          <w:rtl w:val="0"/>
          <w:lang w:val="ru-RU"/>
        </w:rPr>
        <w:t>автотрансплантатів</w:t>
      </w:r>
      <w:r>
        <w:rPr>
          <w:rFonts w:ascii="Times New Roman" w:hAnsi="Times New Roman"/>
          <w:sz w:val="20"/>
          <w:szCs w:val="20"/>
          <w:rtl w:val="0"/>
          <w:lang w:val="it-IT"/>
        </w:rPr>
        <w:t xml:space="preserve">, </w:t>
      </w:r>
      <w:r>
        <w:rPr>
          <w:rFonts w:ascii="Times New Roman" w:hAnsi="Times New Roman" w:hint="default"/>
          <w:sz w:val="20"/>
          <w:szCs w:val="20"/>
          <w:rtl w:val="0"/>
          <w:lang w:val="ru-RU"/>
        </w:rPr>
        <w:t>зокрема</w:t>
      </w:r>
      <w:r>
        <w:rPr>
          <w:rFonts w:ascii="Times New Roman" w:hAnsi="Times New Roman"/>
          <w:sz w:val="20"/>
          <w:szCs w:val="20"/>
          <w:rtl w:val="0"/>
          <w:lang w:val="it-IT"/>
        </w:rPr>
        <w:t xml:space="preserve"> </w:t>
      </w:r>
      <w:r>
        <w:rPr>
          <w:rFonts w:ascii="Times New Roman" w:hAnsi="Times New Roman" w:hint="default"/>
          <w:sz w:val="20"/>
          <w:szCs w:val="20"/>
          <w:rtl w:val="0"/>
          <w:lang w:val="ru-RU"/>
        </w:rPr>
        <w:t>жиру</w:t>
      </w:r>
      <w:r>
        <w:rPr>
          <w:rFonts w:ascii="Times New Roman" w:hAnsi="Times New Roman"/>
          <w:sz w:val="20"/>
          <w:szCs w:val="20"/>
          <w:rtl w:val="0"/>
          <w:lang w:val="it-IT"/>
        </w:rPr>
        <w:t>.</w:t>
      </w:r>
    </w:p>
    <w:p>
      <w:pPr>
        <w:pStyle w:val="Body Text"/>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Опис традиційних операцій</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1. </w:t>
      </w:r>
      <w:r>
        <w:rPr>
          <w:rFonts w:ascii="Times New Roman" w:hAnsi="Times New Roman" w:hint="default"/>
          <w:sz w:val="20"/>
          <w:szCs w:val="20"/>
          <w:rtl w:val="0"/>
          <w:lang w:val="ru-RU"/>
        </w:rPr>
        <w:t>Шкірний мініліфтинг верхньої третини обличчя традиційний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Розріз шкіри роблять  завдовжки </w:t>
      </w:r>
      <w:r>
        <w:rPr>
          <w:rFonts w:ascii="Times New Roman" w:hAnsi="Times New Roman"/>
          <w:sz w:val="20"/>
          <w:szCs w:val="20"/>
          <w:rtl w:val="0"/>
          <w:lang w:val="ru-RU"/>
        </w:rPr>
        <w:t>5</w:t>
      </w:r>
      <w:r>
        <w:rPr>
          <w:rFonts w:ascii="Times New Roman" w:hAnsi="Times New Roman" w:hint="default"/>
          <w:sz w:val="20"/>
          <w:szCs w:val="20"/>
          <w:rtl w:val="0"/>
          <w:lang w:val="ru-RU"/>
        </w:rPr>
        <w:t>–</w:t>
      </w:r>
      <w:r>
        <w:rPr>
          <w:rFonts w:ascii="Times New Roman" w:hAnsi="Times New Roman"/>
          <w:sz w:val="20"/>
          <w:szCs w:val="20"/>
          <w:rtl w:val="0"/>
          <w:lang w:val="ru-RU"/>
        </w:rPr>
        <w:t xml:space="preserve">6 </w:t>
      </w:r>
      <w:r>
        <w:rPr>
          <w:rFonts w:ascii="Times New Roman" w:hAnsi="Times New Roman" w:hint="default"/>
          <w:sz w:val="20"/>
          <w:szCs w:val="20"/>
          <w:rtl w:val="0"/>
          <w:lang w:val="ru-RU"/>
        </w:rPr>
        <w:t>см у надвушній ділянці волосистої частини голови з обох боків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Препарування шкіри в напрямку виличної кістки у межах візуальної досяжності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Гемостаз</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Резекція надлишку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Шви на операційні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Силіконові дренажі у підшкірну жирову клітковину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Асептична пов’язка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Туге еластичне бинтування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2. </w:t>
      </w:r>
      <w:r>
        <w:rPr>
          <w:rFonts w:ascii="Times New Roman" w:hAnsi="Times New Roman" w:hint="default"/>
          <w:sz w:val="20"/>
          <w:szCs w:val="20"/>
          <w:rtl w:val="0"/>
          <w:lang w:val="ru-RU"/>
        </w:rPr>
        <w:t>Ліфтинг верхньої третини обличчя ендоскопічний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Розріз шкіри завдовжки </w:t>
      </w:r>
      <w:r>
        <w:rPr>
          <w:rFonts w:ascii="Times New Roman" w:hAnsi="Times New Roman"/>
          <w:sz w:val="20"/>
          <w:szCs w:val="20"/>
          <w:rtl w:val="0"/>
          <w:lang w:val="ru-RU"/>
        </w:rPr>
        <w:t>4</w:t>
      </w:r>
      <w:r>
        <w:rPr>
          <w:rFonts w:ascii="Times New Roman" w:hAnsi="Times New Roman" w:hint="default"/>
          <w:sz w:val="20"/>
          <w:szCs w:val="20"/>
          <w:rtl w:val="0"/>
          <w:lang w:val="ru-RU"/>
        </w:rPr>
        <w:t>–</w:t>
      </w:r>
      <w:r>
        <w:rPr>
          <w:rFonts w:ascii="Times New Roman" w:hAnsi="Times New Roman"/>
          <w:sz w:val="20"/>
          <w:szCs w:val="20"/>
          <w:rtl w:val="0"/>
          <w:lang w:val="ru-RU"/>
        </w:rPr>
        <w:t xml:space="preserve">4,5 </w:t>
      </w:r>
      <w:r>
        <w:rPr>
          <w:rFonts w:ascii="Times New Roman" w:hAnsi="Times New Roman" w:hint="default"/>
          <w:sz w:val="20"/>
          <w:szCs w:val="20"/>
          <w:rtl w:val="0"/>
          <w:lang w:val="ru-RU"/>
        </w:rPr>
        <w:t>см у надвушній ділянці волосистої частини голови з обох боків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Препарування шкіри до виличної кістки під контролем ендоскопа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Гемостаз</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Пластика поверхневої </w:t>
      </w:r>
      <w:r>
        <w:rPr>
          <w:rFonts w:ascii="Times New Roman" w:hAnsi="Times New Roman"/>
          <w:sz w:val="20"/>
          <w:szCs w:val="20"/>
          <w:rtl w:val="0"/>
          <w:lang w:val="ru-RU"/>
        </w:rPr>
        <w:t xml:space="preserve">SMAS </w:t>
      </w:r>
      <w:r>
        <w:rPr>
          <w:rFonts w:ascii="Times New Roman" w:hAnsi="Times New Roman" w:hint="default"/>
          <w:sz w:val="20"/>
          <w:szCs w:val="20"/>
          <w:rtl w:val="0"/>
          <w:lang w:val="ru-RU"/>
        </w:rPr>
        <w:t xml:space="preserve">за </w:t>
      </w:r>
      <w:r>
        <w:rPr>
          <w:rFonts w:ascii="Times New Roman" w:hAnsi="Times New Roman"/>
          <w:sz w:val="20"/>
          <w:szCs w:val="20"/>
          <w:rtl w:val="0"/>
          <w:lang w:val="nl-NL"/>
        </w:rPr>
        <w:t xml:space="preserve">Skoog </w:t>
      </w:r>
      <w:r>
        <w:rPr>
          <w:rFonts w:ascii="Times New Roman" w:hAnsi="Times New Roman" w:hint="default"/>
          <w:sz w:val="20"/>
          <w:szCs w:val="20"/>
          <w:rtl w:val="0"/>
          <w:lang w:val="ru-RU"/>
        </w:rPr>
        <w:t>перманентними лігатурами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Надлишок шкіри резектують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Шви на операційні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Силіконові дренажі у підшкірну клітковину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Асептична пов’язка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Туге еластичне бинтування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3. </w:t>
      </w:r>
      <w:r>
        <w:rPr>
          <w:rFonts w:ascii="Times New Roman" w:hAnsi="Times New Roman" w:hint="default"/>
          <w:sz w:val="20"/>
          <w:szCs w:val="20"/>
          <w:rtl w:val="0"/>
          <w:lang w:val="ru-RU"/>
        </w:rPr>
        <w:t>Повний ліфтинг обличчя дермальний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Класичний розріз шкіри обличчя </w:t>
      </w:r>
      <w:r>
        <w:rPr>
          <w:rFonts w:ascii="Times New Roman" w:hAnsi="Times New Roman"/>
          <w:sz w:val="20"/>
          <w:szCs w:val="20"/>
          <w:rtl w:val="0"/>
          <w:lang w:val="ru-RU"/>
        </w:rPr>
        <w:t>(</w:t>
      </w:r>
      <w:r>
        <w:rPr>
          <w:rFonts w:ascii="Times New Roman" w:hAnsi="Times New Roman" w:hint="default"/>
          <w:sz w:val="20"/>
          <w:szCs w:val="20"/>
          <w:rtl w:val="0"/>
          <w:lang w:val="ru-RU"/>
        </w:rPr>
        <w:t>надвушна ділянка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перед вухом та позаду вуха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 препаруванням шкіри до рівня </w:t>
      </w:r>
      <w:r>
        <w:rPr>
          <w:rFonts w:ascii="Times New Roman" w:hAnsi="Times New Roman"/>
          <w:sz w:val="20"/>
          <w:szCs w:val="20"/>
          <w:rtl w:val="0"/>
          <w:lang w:val="ru-RU"/>
        </w:rPr>
        <w:t xml:space="preserve">1,5 </w:t>
      </w:r>
      <w:r>
        <w:rPr>
          <w:rFonts w:ascii="Times New Roman" w:hAnsi="Times New Roman" w:hint="default"/>
          <w:sz w:val="20"/>
          <w:szCs w:val="20"/>
          <w:rtl w:val="0"/>
          <w:lang w:val="ru-RU"/>
        </w:rPr>
        <w:t>см латеральніше та нижче краю орбіти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до назолабіальної складки </w:t>
      </w:r>
      <w:r>
        <w:rPr>
          <w:rFonts w:ascii="Times New Roman" w:hAnsi="Times New Roman"/>
          <w:sz w:val="20"/>
          <w:szCs w:val="20"/>
          <w:rtl w:val="0"/>
          <w:lang w:val="ru-RU"/>
        </w:rPr>
        <w:t>(</w:t>
      </w:r>
      <w:r>
        <w:rPr>
          <w:rFonts w:ascii="Times New Roman" w:hAnsi="Times New Roman" w:hint="default"/>
          <w:sz w:val="20"/>
          <w:szCs w:val="20"/>
          <w:rtl w:val="0"/>
          <w:lang w:val="ru-RU"/>
        </w:rPr>
        <w:t>в разі необхідності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середньої лінії шиї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Гемостаз</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Резекція надлишку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Шви на операційні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Силіконові активні дренажі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Асептична пов’язка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Туге еластичне бинтування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4. </w:t>
      </w:r>
      <w:r>
        <w:rPr>
          <w:rFonts w:ascii="Times New Roman" w:hAnsi="Times New Roman" w:hint="default"/>
          <w:sz w:val="20"/>
          <w:szCs w:val="20"/>
          <w:rtl w:val="0"/>
          <w:lang w:val="ru-RU"/>
        </w:rPr>
        <w:t xml:space="preserve">Повний ліфтинг обличчя за </w:t>
      </w:r>
      <w:r>
        <w:rPr>
          <w:rFonts w:ascii="Times New Roman" w:hAnsi="Times New Roman"/>
          <w:sz w:val="20"/>
          <w:szCs w:val="20"/>
          <w:rtl w:val="0"/>
          <w:lang w:val="nl-NL"/>
        </w:rPr>
        <w:t xml:space="preserve">Skoog. </w:t>
      </w:r>
      <w:r>
        <w:rPr>
          <w:rFonts w:ascii="Times New Roman" w:hAnsi="Times New Roman" w:hint="default"/>
          <w:sz w:val="20"/>
          <w:szCs w:val="20"/>
          <w:rtl w:val="0"/>
          <w:lang w:val="ru-RU"/>
        </w:rPr>
        <w:t>Класичний</w:t>
      </w:r>
      <w:r>
        <w:rPr>
          <w:rFonts w:ascii="Times New Roman" w:hAnsi="Times New Roman"/>
          <w:sz w:val="20"/>
          <w:szCs w:val="20"/>
          <w:rtl w:val="0"/>
          <w:lang w:val="nl-NL"/>
        </w:rPr>
        <w:t xml:space="preserve"> </w:t>
      </w:r>
      <w:r>
        <w:rPr>
          <w:rFonts w:ascii="Times New Roman" w:hAnsi="Times New Roman" w:hint="default"/>
          <w:sz w:val="20"/>
          <w:szCs w:val="20"/>
          <w:rtl w:val="0"/>
          <w:lang w:val="ru-RU"/>
        </w:rPr>
        <w:t>розріз</w:t>
      </w:r>
      <w:r>
        <w:rPr>
          <w:rFonts w:ascii="Times New Roman" w:hAnsi="Times New Roman"/>
          <w:sz w:val="20"/>
          <w:szCs w:val="20"/>
          <w:rtl w:val="0"/>
          <w:lang w:val="nl-NL"/>
        </w:rPr>
        <w:t xml:space="preserve"> </w:t>
      </w:r>
      <w:r>
        <w:rPr>
          <w:rFonts w:ascii="Times New Roman" w:hAnsi="Times New Roman" w:hint="default"/>
          <w:sz w:val="20"/>
          <w:szCs w:val="20"/>
          <w:rtl w:val="0"/>
          <w:lang w:val="ru-RU"/>
        </w:rPr>
        <w:t>шкіри</w:t>
      </w:r>
      <w:r>
        <w:rPr>
          <w:rFonts w:ascii="Times New Roman" w:hAnsi="Times New Roman"/>
          <w:sz w:val="20"/>
          <w:szCs w:val="20"/>
          <w:rtl w:val="0"/>
          <w:lang w:val="nl-NL"/>
        </w:rPr>
        <w:t xml:space="preserve"> </w:t>
      </w:r>
      <w:r>
        <w:rPr>
          <w:rFonts w:ascii="Times New Roman" w:hAnsi="Times New Roman" w:hint="default"/>
          <w:sz w:val="20"/>
          <w:szCs w:val="20"/>
          <w:rtl w:val="0"/>
          <w:lang w:val="ru-RU"/>
        </w:rPr>
        <w:t>обличчя</w:t>
      </w:r>
      <w:r>
        <w:rPr>
          <w:rFonts w:ascii="Times New Roman" w:hAnsi="Times New Roman"/>
          <w:sz w:val="20"/>
          <w:szCs w:val="20"/>
          <w:rtl w:val="0"/>
          <w:lang w:val="nl-NL"/>
        </w:rPr>
        <w:t xml:space="preserve"> (</w:t>
      </w:r>
      <w:r>
        <w:rPr>
          <w:rFonts w:ascii="Times New Roman" w:hAnsi="Times New Roman" w:hint="default"/>
          <w:sz w:val="20"/>
          <w:szCs w:val="20"/>
          <w:rtl w:val="0"/>
          <w:lang w:val="ru-RU"/>
        </w:rPr>
        <w:t>надвушна</w:t>
      </w:r>
      <w:r>
        <w:rPr>
          <w:rFonts w:ascii="Times New Roman" w:hAnsi="Times New Roman"/>
          <w:sz w:val="20"/>
          <w:szCs w:val="20"/>
          <w:rtl w:val="0"/>
          <w:lang w:val="nl-NL"/>
        </w:rPr>
        <w:t xml:space="preserve"> </w:t>
      </w:r>
      <w:r>
        <w:rPr>
          <w:rFonts w:ascii="Times New Roman" w:hAnsi="Times New Roman" w:hint="default"/>
          <w:sz w:val="20"/>
          <w:szCs w:val="20"/>
          <w:rtl w:val="0"/>
          <w:lang w:val="ru-RU"/>
        </w:rPr>
        <w:t>ділянка</w:t>
      </w:r>
      <w:r>
        <w:rPr>
          <w:rFonts w:ascii="Times New Roman" w:hAnsi="Times New Roman"/>
          <w:sz w:val="20"/>
          <w:szCs w:val="20"/>
          <w:rtl w:val="0"/>
          <w:lang w:val="nl-NL"/>
        </w:rPr>
        <w:t xml:space="preserve">, </w:t>
      </w:r>
      <w:r>
        <w:rPr>
          <w:rFonts w:ascii="Times New Roman" w:hAnsi="Times New Roman" w:hint="default"/>
          <w:sz w:val="20"/>
          <w:szCs w:val="20"/>
          <w:rtl w:val="0"/>
          <w:lang w:val="ru-RU"/>
        </w:rPr>
        <w:t>перед</w:t>
      </w:r>
      <w:r>
        <w:rPr>
          <w:rFonts w:ascii="Times New Roman" w:hAnsi="Times New Roman"/>
          <w:sz w:val="20"/>
          <w:szCs w:val="20"/>
          <w:rtl w:val="0"/>
          <w:lang w:val="nl-NL"/>
        </w:rPr>
        <w:t xml:space="preserve"> </w:t>
      </w:r>
      <w:r>
        <w:rPr>
          <w:rFonts w:ascii="Times New Roman" w:hAnsi="Times New Roman" w:hint="default"/>
          <w:sz w:val="20"/>
          <w:szCs w:val="20"/>
          <w:rtl w:val="0"/>
          <w:lang w:val="ru-RU"/>
        </w:rPr>
        <w:t>вухом</w:t>
      </w:r>
      <w:r>
        <w:rPr>
          <w:rFonts w:ascii="Times New Roman" w:hAnsi="Times New Roman"/>
          <w:sz w:val="20"/>
          <w:szCs w:val="20"/>
          <w:rtl w:val="0"/>
          <w:lang w:val="nl-NL"/>
        </w:rPr>
        <w:t xml:space="preserve">, </w:t>
      </w:r>
      <w:r>
        <w:rPr>
          <w:rFonts w:ascii="Times New Roman" w:hAnsi="Times New Roman" w:hint="default"/>
          <w:sz w:val="20"/>
          <w:szCs w:val="20"/>
          <w:rtl w:val="0"/>
          <w:lang w:val="ru-RU"/>
        </w:rPr>
        <w:t>позаду</w:t>
      </w:r>
      <w:r>
        <w:rPr>
          <w:rFonts w:ascii="Times New Roman" w:hAnsi="Times New Roman"/>
          <w:sz w:val="20"/>
          <w:szCs w:val="20"/>
          <w:rtl w:val="0"/>
          <w:lang w:val="nl-NL"/>
        </w:rPr>
        <w:t xml:space="preserve"> </w:t>
      </w:r>
      <w:r>
        <w:rPr>
          <w:rFonts w:ascii="Times New Roman" w:hAnsi="Times New Roman" w:hint="default"/>
          <w:sz w:val="20"/>
          <w:szCs w:val="20"/>
          <w:rtl w:val="0"/>
          <w:lang w:val="ru-RU"/>
        </w:rPr>
        <w:t>вуха</w:t>
      </w:r>
      <w:r>
        <w:rPr>
          <w:rFonts w:ascii="Times New Roman" w:hAnsi="Times New Roman"/>
          <w:sz w:val="20"/>
          <w:szCs w:val="20"/>
          <w:rtl w:val="0"/>
          <w:lang w:val="nl-NL"/>
        </w:rPr>
        <w:t xml:space="preserve">) </w:t>
      </w:r>
      <w:r>
        <w:rPr>
          <w:rFonts w:ascii="Times New Roman" w:hAnsi="Times New Roman" w:hint="default"/>
          <w:sz w:val="20"/>
          <w:szCs w:val="20"/>
          <w:rtl w:val="0"/>
          <w:lang w:val="ru-RU"/>
        </w:rPr>
        <w:t>з</w:t>
      </w:r>
      <w:r>
        <w:rPr>
          <w:rFonts w:ascii="Times New Roman" w:hAnsi="Times New Roman"/>
          <w:sz w:val="20"/>
          <w:szCs w:val="20"/>
          <w:rtl w:val="0"/>
          <w:lang w:val="nl-NL"/>
        </w:rPr>
        <w:t xml:space="preserve"> </w:t>
      </w:r>
      <w:r>
        <w:rPr>
          <w:rFonts w:ascii="Times New Roman" w:hAnsi="Times New Roman" w:hint="default"/>
          <w:sz w:val="20"/>
          <w:szCs w:val="20"/>
          <w:rtl w:val="0"/>
          <w:lang w:val="ru-RU"/>
        </w:rPr>
        <w:t>препаруванням</w:t>
      </w:r>
      <w:r>
        <w:rPr>
          <w:rFonts w:ascii="Times New Roman" w:hAnsi="Times New Roman"/>
          <w:sz w:val="20"/>
          <w:szCs w:val="20"/>
          <w:rtl w:val="0"/>
          <w:lang w:val="nl-NL"/>
        </w:rPr>
        <w:t xml:space="preserve"> </w:t>
      </w:r>
      <w:r>
        <w:rPr>
          <w:rFonts w:ascii="Times New Roman" w:hAnsi="Times New Roman" w:hint="default"/>
          <w:sz w:val="20"/>
          <w:szCs w:val="20"/>
          <w:rtl w:val="0"/>
          <w:lang w:val="ru-RU"/>
        </w:rPr>
        <w:t>шкіри</w:t>
      </w:r>
      <w:r>
        <w:rPr>
          <w:rFonts w:ascii="Times New Roman" w:hAnsi="Times New Roman"/>
          <w:sz w:val="20"/>
          <w:szCs w:val="20"/>
          <w:rtl w:val="0"/>
          <w:lang w:val="nl-NL"/>
        </w:rPr>
        <w:t xml:space="preserve"> </w:t>
      </w:r>
      <w:r>
        <w:rPr>
          <w:rFonts w:ascii="Times New Roman" w:hAnsi="Times New Roman" w:hint="default"/>
          <w:sz w:val="20"/>
          <w:szCs w:val="20"/>
          <w:rtl w:val="0"/>
          <w:lang w:val="ru-RU"/>
        </w:rPr>
        <w:t>до</w:t>
      </w:r>
      <w:r>
        <w:rPr>
          <w:rFonts w:ascii="Times New Roman" w:hAnsi="Times New Roman"/>
          <w:sz w:val="20"/>
          <w:szCs w:val="20"/>
          <w:rtl w:val="0"/>
          <w:lang w:val="nl-NL"/>
        </w:rPr>
        <w:t xml:space="preserve"> </w:t>
      </w:r>
      <w:r>
        <w:rPr>
          <w:rFonts w:ascii="Times New Roman" w:hAnsi="Times New Roman" w:hint="default"/>
          <w:sz w:val="20"/>
          <w:szCs w:val="20"/>
          <w:rtl w:val="0"/>
          <w:lang w:val="ru-RU"/>
        </w:rPr>
        <w:t>рівня</w:t>
      </w:r>
      <w:r>
        <w:rPr>
          <w:rFonts w:ascii="Times New Roman" w:hAnsi="Times New Roman"/>
          <w:sz w:val="20"/>
          <w:szCs w:val="20"/>
          <w:rtl w:val="0"/>
          <w:lang w:val="nl-NL"/>
        </w:rPr>
        <w:t xml:space="preserve"> 1,5 </w:t>
      </w:r>
      <w:r>
        <w:rPr>
          <w:rFonts w:ascii="Times New Roman" w:hAnsi="Times New Roman" w:hint="default"/>
          <w:sz w:val="20"/>
          <w:szCs w:val="20"/>
          <w:rtl w:val="0"/>
          <w:lang w:val="ru-RU"/>
        </w:rPr>
        <w:t>см</w:t>
      </w:r>
      <w:r>
        <w:rPr>
          <w:rFonts w:ascii="Times New Roman" w:hAnsi="Times New Roman"/>
          <w:sz w:val="20"/>
          <w:szCs w:val="20"/>
          <w:rtl w:val="0"/>
          <w:lang w:val="nl-NL"/>
        </w:rPr>
        <w:t xml:space="preserve"> </w:t>
      </w:r>
      <w:r>
        <w:rPr>
          <w:rFonts w:ascii="Times New Roman" w:hAnsi="Times New Roman" w:hint="default"/>
          <w:sz w:val="20"/>
          <w:szCs w:val="20"/>
          <w:rtl w:val="0"/>
          <w:lang w:val="ru-RU"/>
        </w:rPr>
        <w:t>латеральніше</w:t>
      </w:r>
      <w:r>
        <w:rPr>
          <w:rFonts w:ascii="Times New Roman" w:hAnsi="Times New Roman"/>
          <w:sz w:val="20"/>
          <w:szCs w:val="20"/>
          <w:rtl w:val="0"/>
          <w:lang w:val="nl-NL"/>
        </w:rPr>
        <w:t xml:space="preserve"> </w:t>
      </w:r>
      <w:r>
        <w:rPr>
          <w:rFonts w:ascii="Times New Roman" w:hAnsi="Times New Roman" w:hint="default"/>
          <w:sz w:val="20"/>
          <w:szCs w:val="20"/>
          <w:rtl w:val="0"/>
          <w:lang w:val="ru-RU"/>
        </w:rPr>
        <w:t>та</w:t>
      </w:r>
      <w:r>
        <w:rPr>
          <w:rFonts w:ascii="Times New Roman" w:hAnsi="Times New Roman"/>
          <w:sz w:val="20"/>
          <w:szCs w:val="20"/>
          <w:rtl w:val="0"/>
          <w:lang w:val="nl-NL"/>
        </w:rPr>
        <w:t xml:space="preserve"> </w:t>
      </w:r>
      <w:r>
        <w:rPr>
          <w:rFonts w:ascii="Times New Roman" w:hAnsi="Times New Roman" w:hint="default"/>
          <w:sz w:val="20"/>
          <w:szCs w:val="20"/>
          <w:rtl w:val="0"/>
          <w:lang w:val="ru-RU"/>
        </w:rPr>
        <w:t>нижче</w:t>
      </w:r>
      <w:r>
        <w:rPr>
          <w:rFonts w:ascii="Times New Roman" w:hAnsi="Times New Roman"/>
          <w:sz w:val="20"/>
          <w:szCs w:val="20"/>
          <w:rtl w:val="0"/>
          <w:lang w:val="nl-NL"/>
        </w:rPr>
        <w:t xml:space="preserve"> </w:t>
      </w:r>
      <w:r>
        <w:rPr>
          <w:rFonts w:ascii="Times New Roman" w:hAnsi="Times New Roman" w:hint="default"/>
          <w:sz w:val="20"/>
          <w:szCs w:val="20"/>
          <w:rtl w:val="0"/>
          <w:lang w:val="ru-RU"/>
        </w:rPr>
        <w:t>краю</w:t>
      </w:r>
      <w:r>
        <w:rPr>
          <w:rFonts w:ascii="Times New Roman" w:hAnsi="Times New Roman"/>
          <w:sz w:val="20"/>
          <w:szCs w:val="20"/>
          <w:rtl w:val="0"/>
          <w:lang w:val="nl-NL"/>
        </w:rPr>
        <w:t xml:space="preserve"> </w:t>
      </w:r>
      <w:r>
        <w:rPr>
          <w:rFonts w:ascii="Times New Roman" w:hAnsi="Times New Roman" w:hint="default"/>
          <w:sz w:val="20"/>
          <w:szCs w:val="20"/>
          <w:rtl w:val="0"/>
          <w:lang w:val="ru-RU"/>
        </w:rPr>
        <w:t>орбіти</w:t>
      </w:r>
      <w:r>
        <w:rPr>
          <w:rFonts w:ascii="Times New Roman" w:hAnsi="Times New Roman"/>
          <w:sz w:val="20"/>
          <w:szCs w:val="20"/>
          <w:rtl w:val="0"/>
          <w:lang w:val="nl-NL"/>
        </w:rPr>
        <w:t xml:space="preserve">, </w:t>
      </w:r>
      <w:r>
        <w:rPr>
          <w:rFonts w:ascii="Times New Roman" w:hAnsi="Times New Roman" w:hint="default"/>
          <w:sz w:val="20"/>
          <w:szCs w:val="20"/>
          <w:rtl w:val="0"/>
          <w:lang w:val="ru-RU"/>
        </w:rPr>
        <w:t>до</w:t>
      </w:r>
      <w:r>
        <w:rPr>
          <w:rFonts w:ascii="Times New Roman" w:hAnsi="Times New Roman"/>
          <w:sz w:val="20"/>
          <w:szCs w:val="20"/>
          <w:rtl w:val="0"/>
          <w:lang w:val="nl-NL"/>
        </w:rPr>
        <w:t xml:space="preserve"> </w:t>
      </w:r>
      <w:r>
        <w:rPr>
          <w:rFonts w:ascii="Times New Roman" w:hAnsi="Times New Roman" w:hint="default"/>
          <w:sz w:val="20"/>
          <w:szCs w:val="20"/>
          <w:rtl w:val="0"/>
          <w:lang w:val="ru-RU"/>
        </w:rPr>
        <w:t>переднього</w:t>
      </w:r>
      <w:r>
        <w:rPr>
          <w:rFonts w:ascii="Times New Roman" w:hAnsi="Times New Roman"/>
          <w:sz w:val="20"/>
          <w:szCs w:val="20"/>
          <w:rtl w:val="0"/>
          <w:lang w:val="nl-NL"/>
        </w:rPr>
        <w:t xml:space="preserve"> </w:t>
      </w:r>
      <w:r>
        <w:rPr>
          <w:rFonts w:ascii="Times New Roman" w:hAnsi="Times New Roman" w:hint="default"/>
          <w:sz w:val="20"/>
          <w:szCs w:val="20"/>
          <w:rtl w:val="0"/>
          <w:lang w:val="ru-RU"/>
        </w:rPr>
        <w:t>краю</w:t>
      </w:r>
      <w:r>
        <w:rPr>
          <w:rFonts w:ascii="Times New Roman" w:hAnsi="Times New Roman"/>
          <w:sz w:val="20"/>
          <w:szCs w:val="20"/>
          <w:rtl w:val="0"/>
          <w:lang w:val="nl-NL"/>
        </w:rPr>
        <w:t xml:space="preserve"> m. masseter, </w:t>
      </w:r>
      <w:r>
        <w:rPr>
          <w:rFonts w:ascii="Times New Roman" w:hAnsi="Times New Roman" w:hint="default"/>
          <w:sz w:val="20"/>
          <w:szCs w:val="20"/>
          <w:rtl w:val="0"/>
          <w:lang w:val="ru-RU"/>
        </w:rPr>
        <w:t>на</w:t>
      </w:r>
      <w:r>
        <w:rPr>
          <w:rFonts w:ascii="Times New Roman" w:hAnsi="Times New Roman"/>
          <w:sz w:val="20"/>
          <w:szCs w:val="20"/>
          <w:rtl w:val="0"/>
          <w:lang w:val="nl-NL"/>
        </w:rPr>
        <w:t xml:space="preserve"> </w:t>
      </w:r>
      <w:r>
        <w:rPr>
          <w:rFonts w:ascii="Times New Roman" w:hAnsi="Times New Roman" w:hint="default"/>
          <w:sz w:val="20"/>
          <w:szCs w:val="20"/>
          <w:rtl w:val="0"/>
          <w:lang w:val="ru-RU"/>
        </w:rPr>
        <w:t>шиї</w:t>
      </w:r>
      <w:r>
        <w:rPr>
          <w:rFonts w:ascii="Times New Roman" w:hAnsi="Times New Roman" w:hint="default"/>
          <w:sz w:val="20"/>
          <w:szCs w:val="20"/>
          <w:rtl w:val="0"/>
          <w:lang w:val="nl-NL"/>
        </w:rPr>
        <w:t xml:space="preserve"> — </w:t>
      </w:r>
      <w:r>
        <w:rPr>
          <w:rFonts w:ascii="Times New Roman" w:hAnsi="Times New Roman" w:hint="default"/>
          <w:sz w:val="20"/>
          <w:szCs w:val="20"/>
          <w:rtl w:val="0"/>
          <w:lang w:val="ru-RU"/>
        </w:rPr>
        <w:t>в</w:t>
      </w:r>
      <w:r>
        <w:rPr>
          <w:rFonts w:ascii="Times New Roman" w:hAnsi="Times New Roman"/>
          <w:sz w:val="20"/>
          <w:szCs w:val="20"/>
          <w:rtl w:val="0"/>
          <w:lang w:val="nl-NL"/>
        </w:rPr>
        <w:t xml:space="preserve"> </w:t>
      </w:r>
      <w:r>
        <w:rPr>
          <w:rFonts w:ascii="Times New Roman" w:hAnsi="Times New Roman" w:hint="default"/>
          <w:sz w:val="20"/>
          <w:szCs w:val="20"/>
          <w:rtl w:val="0"/>
          <w:lang w:val="ru-RU"/>
        </w:rPr>
        <w:t>межах</w:t>
      </w:r>
      <w:r>
        <w:rPr>
          <w:rFonts w:ascii="Times New Roman" w:hAnsi="Times New Roman"/>
          <w:sz w:val="20"/>
          <w:szCs w:val="20"/>
          <w:rtl w:val="0"/>
          <w:lang w:val="nl-NL"/>
        </w:rPr>
        <w:t xml:space="preserve"> </w:t>
      </w:r>
      <w:r>
        <w:rPr>
          <w:rFonts w:ascii="Times New Roman" w:hAnsi="Times New Roman" w:hint="default"/>
          <w:sz w:val="20"/>
          <w:szCs w:val="20"/>
          <w:rtl w:val="0"/>
          <w:lang w:val="ru-RU"/>
        </w:rPr>
        <w:t>необхідності</w:t>
      </w:r>
      <w:r>
        <w:rPr>
          <w:rFonts w:ascii="Times New Roman" w:hAnsi="Times New Roman"/>
          <w:sz w:val="20"/>
          <w:szCs w:val="20"/>
          <w:rtl w:val="0"/>
          <w:lang w:val="nl-NL"/>
        </w:rPr>
        <w:t xml:space="preserve">. </w:t>
      </w:r>
      <w:r>
        <w:rPr>
          <w:rFonts w:ascii="Times New Roman" w:hAnsi="Times New Roman" w:hint="default"/>
          <w:sz w:val="20"/>
          <w:szCs w:val="20"/>
          <w:rtl w:val="0"/>
          <w:lang w:val="ru-RU"/>
        </w:rPr>
        <w:t xml:space="preserve">Пластика </w:t>
      </w:r>
      <w:r>
        <w:rPr>
          <w:rFonts w:ascii="Times New Roman" w:hAnsi="Times New Roman"/>
          <w:sz w:val="20"/>
          <w:szCs w:val="20"/>
          <w:rtl w:val="0"/>
          <w:lang w:val="ru-RU"/>
        </w:rPr>
        <w:t xml:space="preserve">SMAS </w:t>
      </w:r>
      <w:r>
        <w:rPr>
          <w:rFonts w:ascii="Times New Roman" w:hAnsi="Times New Roman" w:hint="default"/>
          <w:sz w:val="20"/>
          <w:szCs w:val="20"/>
          <w:rtl w:val="0"/>
          <w:lang w:val="ru-RU"/>
        </w:rPr>
        <w:t xml:space="preserve">за </w:t>
      </w:r>
      <w:r>
        <w:rPr>
          <w:rFonts w:ascii="Times New Roman" w:hAnsi="Times New Roman"/>
          <w:sz w:val="20"/>
          <w:szCs w:val="20"/>
          <w:rtl w:val="0"/>
          <w:lang w:val="nl-NL"/>
        </w:rPr>
        <w:t xml:space="preserve">Skoog </w:t>
      </w:r>
      <w:r>
        <w:rPr>
          <w:rFonts w:ascii="Times New Roman" w:hAnsi="Times New Roman" w:hint="default"/>
          <w:sz w:val="20"/>
          <w:szCs w:val="20"/>
          <w:rtl w:val="0"/>
          <w:lang w:val="ru-RU"/>
        </w:rPr>
        <w:t>перманентними лігатурами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Гемостаз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Надлишок шкіри резектують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Шви на операційні рани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Силіконові активні дренажі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Асептична пов’язка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Туге еластичне бинтування</w:t>
      </w:r>
      <w:r>
        <w:rPr>
          <w:rFonts w:ascii="Times New Roman" w:hAnsi="Times New Roman"/>
          <w:sz w:val="20"/>
          <w:szCs w:val="20"/>
          <w:rtl w:val="0"/>
          <w:lang w:val="ru-RU"/>
        </w:rPr>
        <w:t>.</w:t>
      </w:r>
    </w:p>
    <w:p>
      <w:pPr>
        <w:pStyle w:val="По умолчанию A"/>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Контрольні питання</w:t>
      </w:r>
      <w:r>
        <w:rPr>
          <w:rFonts w:ascii="Times New Roman" w:hAnsi="Times New Roman"/>
          <w:b w:val="1"/>
          <w:bCs w:val="1"/>
          <w:sz w:val="20"/>
          <w:szCs w:val="20"/>
          <w:rtl w:val="0"/>
          <w:lang w:val="ru-RU"/>
        </w:rPr>
        <w:t>:</w:t>
      </w:r>
    </w:p>
    <w:p>
      <w:pPr>
        <w:pStyle w:val="List Paragraph"/>
        <w:numPr>
          <w:ilvl w:val="0"/>
          <w:numId w:val="285"/>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В яких роках бере початок естетична хірургія обличчя</w:t>
      </w:r>
      <w:r>
        <w:rPr>
          <w:rFonts w:ascii="Times New Roman" w:hAnsi="Times New Roman"/>
          <w:sz w:val="20"/>
          <w:szCs w:val="20"/>
          <w:rtl w:val="0"/>
          <w:lang w:val="ru-RU"/>
        </w:rPr>
        <w:t>?</w:t>
      </w:r>
    </w:p>
    <w:p>
      <w:pPr>
        <w:pStyle w:val="List Paragraph"/>
        <w:numPr>
          <w:ilvl w:val="0"/>
          <w:numId w:val="285"/>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Який ліфтинг варто виконати при явному птозі центрофасціальної та шийної ділянок</w:t>
      </w:r>
      <w:r>
        <w:rPr>
          <w:rFonts w:ascii="Times New Roman" w:hAnsi="Times New Roman"/>
          <w:sz w:val="20"/>
          <w:szCs w:val="20"/>
          <w:rtl w:val="0"/>
          <w:lang w:val="ru-RU"/>
        </w:rPr>
        <w:t>?</w:t>
      </w:r>
    </w:p>
    <w:p>
      <w:pPr>
        <w:pStyle w:val="List Paragraph"/>
        <w:numPr>
          <w:ilvl w:val="0"/>
          <w:numId w:val="285"/>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Для чого важливе визначення місць фіксації шкіри обличчя</w:t>
      </w:r>
      <w:r>
        <w:rPr>
          <w:rFonts w:ascii="Times New Roman" w:hAnsi="Times New Roman"/>
          <w:sz w:val="20"/>
          <w:szCs w:val="20"/>
          <w:rtl w:val="0"/>
          <w:lang w:val="ru-RU"/>
        </w:rPr>
        <w:t>?</w:t>
      </w:r>
    </w:p>
    <w:p>
      <w:pPr>
        <w:pStyle w:val="List Paragraph"/>
        <w:numPr>
          <w:ilvl w:val="0"/>
          <w:numId w:val="285"/>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Хто запропонував запропонував фіксацію скронево</w:t>
      </w:r>
      <w:r>
        <w:rPr>
          <w:rFonts w:ascii="Times New Roman" w:hAnsi="Times New Roman"/>
          <w:sz w:val="20"/>
          <w:szCs w:val="20"/>
          <w:rtl w:val="0"/>
          <w:lang w:val="ru-RU"/>
        </w:rPr>
        <w:t>-</w:t>
      </w:r>
      <w:r>
        <w:rPr>
          <w:rFonts w:ascii="Times New Roman" w:hAnsi="Times New Roman" w:hint="default"/>
          <w:sz w:val="20"/>
          <w:szCs w:val="20"/>
          <w:rtl w:val="0"/>
          <w:lang w:val="ru-RU"/>
        </w:rPr>
        <w:t>щічного шийного шкірного клаптя у п’яти ключових точках</w:t>
      </w:r>
      <w:r>
        <w:rPr>
          <w:rFonts w:ascii="Times New Roman" w:hAnsi="Times New Roman"/>
          <w:sz w:val="20"/>
          <w:szCs w:val="20"/>
          <w:rtl w:val="0"/>
          <w:lang w:val="ru-RU"/>
        </w:rPr>
        <w:t>?</w:t>
      </w:r>
    </w:p>
    <w:p>
      <w:pPr>
        <w:pStyle w:val="List Paragraph"/>
        <w:numPr>
          <w:ilvl w:val="0"/>
          <w:numId w:val="285"/>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Де виконують розріз при виконанні шкірного мініліфтингу верхньої третини обличчя</w:t>
      </w:r>
      <w:r>
        <w:rPr>
          <w:rFonts w:ascii="Times New Roman" w:hAnsi="Times New Roman"/>
          <w:sz w:val="20"/>
          <w:szCs w:val="20"/>
          <w:rtl w:val="0"/>
          <w:lang w:val="ru-RU"/>
        </w:rPr>
        <w:t>?</w:t>
      </w:r>
    </w:p>
    <w:p>
      <w:pPr>
        <w:pStyle w:val="Body Text"/>
        <w:sectPr>
          <w:type w:val="continuous"/>
          <w:pgSz w:w="8400" w:h="11900" w:orient="portrait"/>
          <w:pgMar w:top="0" w:right="1134" w:bottom="0" w:left="851" w:header="284" w:footer="284"/>
          <w:pgNumType w:start="0"/>
          <w:bidi w:val="0"/>
        </w:sectPr>
      </w:pPr>
      <w:r/>
    </w:p>
    <w:p>
      <w:pPr>
        <w:pStyle w:val="Normal.0"/>
        <w:spacing w:before="100" w:after="40" w:line="240" w:lineRule="auto"/>
        <w:rPr>
          <w:b w:val="1"/>
          <w:bCs w:val="1"/>
          <w:sz w:val="20"/>
          <w:szCs w:val="20"/>
        </w:rPr>
      </w:pPr>
      <w:r>
        <w:rPr>
          <w:b w:val="1"/>
          <w:bCs w:val="1"/>
          <w:sz w:val="20"/>
          <w:szCs w:val="20"/>
          <w:rtl w:val="0"/>
          <w:lang w:val="ru-RU"/>
        </w:rPr>
        <w:t>Ситуаційна задача</w:t>
      </w:r>
      <w:r>
        <w:rPr>
          <w:b w:val="1"/>
          <w:bCs w:val="1"/>
          <w:sz w:val="20"/>
          <w:szCs w:val="20"/>
          <w:rtl w:val="0"/>
          <w:lang w:val="ru-RU"/>
        </w:rPr>
        <w:t>:</w:t>
      </w:r>
    </w:p>
    <w:p>
      <w:pPr>
        <w:pStyle w:val="Normal.0"/>
        <w:spacing w:line="240" w:lineRule="auto"/>
        <w:rPr>
          <w:sz w:val="20"/>
          <w:szCs w:val="20"/>
        </w:rPr>
      </w:pPr>
      <w:r>
        <w:rPr>
          <w:sz w:val="20"/>
          <w:szCs w:val="20"/>
          <w:rtl w:val="0"/>
          <w:lang w:val="ru-RU"/>
        </w:rPr>
        <w:t xml:space="preserve">На прийомі пацієнтка </w:t>
      </w:r>
      <w:r>
        <w:rPr>
          <w:sz w:val="20"/>
          <w:szCs w:val="20"/>
          <w:rtl w:val="0"/>
          <w:lang w:val="ru-RU"/>
        </w:rPr>
        <w:t xml:space="preserve">45 </w:t>
      </w:r>
      <w:r>
        <w:rPr>
          <w:sz w:val="20"/>
          <w:szCs w:val="20"/>
          <w:rtl w:val="0"/>
          <w:lang w:val="ru-RU"/>
        </w:rPr>
        <w:t>років з метою омолодження</w:t>
      </w:r>
      <w:r>
        <w:rPr>
          <w:sz w:val="20"/>
          <w:szCs w:val="20"/>
          <w:rtl w:val="0"/>
          <w:lang w:val="ru-RU"/>
        </w:rPr>
        <w:t xml:space="preserve">. </w:t>
      </w:r>
      <w:r>
        <w:rPr>
          <w:sz w:val="20"/>
          <w:szCs w:val="20"/>
          <w:rtl w:val="0"/>
          <w:lang w:val="ru-RU"/>
        </w:rPr>
        <w:t>При огляді – птоз центральної ділянки обличчя</w:t>
      </w:r>
      <w:r>
        <w:rPr>
          <w:sz w:val="20"/>
          <w:szCs w:val="20"/>
          <w:rtl w:val="0"/>
          <w:lang w:val="ru-RU"/>
        </w:rPr>
        <w:t xml:space="preserve">, </w:t>
      </w:r>
      <w:r>
        <w:rPr>
          <w:sz w:val="20"/>
          <w:szCs w:val="20"/>
          <w:rtl w:val="0"/>
          <w:lang w:val="ru-RU"/>
        </w:rPr>
        <w:t>виражені носогубні складки</w:t>
      </w:r>
      <w:r>
        <w:rPr>
          <w:sz w:val="20"/>
          <w:szCs w:val="20"/>
          <w:rtl w:val="0"/>
          <w:lang w:val="ru-RU"/>
        </w:rPr>
        <w:t xml:space="preserve">, </w:t>
      </w:r>
      <w:r>
        <w:rPr>
          <w:sz w:val="20"/>
          <w:szCs w:val="20"/>
          <w:rtl w:val="0"/>
          <w:lang w:val="ru-RU"/>
        </w:rPr>
        <w:t>знижена пружність шкіри піднижньощелепної ділянки та шиї</w:t>
      </w:r>
      <w:r>
        <w:rPr>
          <w:sz w:val="20"/>
          <w:szCs w:val="20"/>
          <w:rtl w:val="0"/>
          <w:lang w:val="ru-RU"/>
        </w:rPr>
        <w:t xml:space="preserve">. </w:t>
      </w:r>
      <w:r>
        <w:rPr>
          <w:sz w:val="20"/>
          <w:szCs w:val="20"/>
          <w:rtl w:val="0"/>
          <w:lang w:val="ru-RU"/>
        </w:rPr>
        <w:t>Оберіть тактику омолодження</w:t>
      </w:r>
      <w:r>
        <w:rPr>
          <w:sz w:val="20"/>
          <w:szCs w:val="20"/>
          <w:rtl w:val="0"/>
          <w:lang w:val="ru-RU"/>
        </w:rPr>
        <w:t xml:space="preserve">. </w:t>
      </w:r>
      <w:r>
        <w:rPr>
          <w:sz w:val="20"/>
          <w:szCs w:val="20"/>
          <w:rtl w:val="0"/>
          <w:lang w:val="ru-RU"/>
        </w:rPr>
        <w:t>Опишіть кроки обраного втручання</w:t>
      </w:r>
      <w:r>
        <w:rPr>
          <w:sz w:val="20"/>
          <w:szCs w:val="20"/>
          <w:rtl w:val="0"/>
          <w:lang w:val="ru-RU"/>
        </w:rPr>
        <w:t>.</w:t>
      </w:r>
    </w:p>
    <w:p>
      <w:pPr>
        <w:pStyle w:val="Body Text"/>
        <w:spacing w:before="480"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 xml:space="preserve">Розділ </w:t>
      </w:r>
      <w:r>
        <w:rPr>
          <w:rFonts w:ascii="Times New Roman" w:hAnsi="Times New Roman"/>
          <w:b w:val="1"/>
          <w:bCs w:val="1"/>
          <w:sz w:val="20"/>
          <w:szCs w:val="20"/>
          <w:rtl w:val="0"/>
          <w:lang w:val="ru-RU"/>
        </w:rPr>
        <w:t>15.</w:t>
      </w:r>
      <w:r>
        <w:rPr>
          <w:rFonts w:ascii="Times New Roman" w:hAnsi="Times New Roman" w:hint="default"/>
          <w:sz w:val="20"/>
          <w:szCs w:val="20"/>
          <w:rtl w:val="0"/>
          <w:lang w:val="ru-RU"/>
        </w:rPr>
        <w:t xml:space="preserve"> Малоінвазивні та неінвазивні методи в омолодженні обличчя та шиї</w:t>
      </w:r>
      <w:r>
        <w:rPr>
          <w:rFonts w:ascii="Times New Roman" w:hAnsi="Times New Roman"/>
          <w:sz w:val="20"/>
          <w:szCs w:val="20"/>
          <w:rtl w:val="0"/>
          <w:lang w:val="ru-RU"/>
        </w:rPr>
        <w:t>.</w:t>
      </w:r>
    </w:p>
    <w:p>
      <w:pPr>
        <w:pStyle w:val="По умолчанию A"/>
        <w:spacing w:before="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По умолчанию A"/>
        <w:numPr>
          <w:ilvl w:val="0"/>
          <w:numId w:val="28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Дайте визначення термінам «інвазивний»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«малоінвазивний» та «неінвазивний»</w:t>
      </w:r>
      <w:r>
        <w:rPr>
          <w:rFonts w:ascii="Times New Roman" w:hAnsi="Times New Roman"/>
          <w:sz w:val="20"/>
          <w:szCs w:val="20"/>
          <w:rtl w:val="0"/>
          <w:lang w:val="ru-RU"/>
        </w:rPr>
        <w:t>.</w:t>
      </w:r>
    </w:p>
    <w:p>
      <w:pPr>
        <w:pStyle w:val="По умолчанию A"/>
        <w:numPr>
          <w:ilvl w:val="0"/>
          <w:numId w:val="28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втручання належать до малоінвазивних операцій обличчя та шиї</w:t>
      </w:r>
      <w:r>
        <w:rPr>
          <w:rFonts w:ascii="Times New Roman" w:hAnsi="Times New Roman"/>
          <w:sz w:val="20"/>
          <w:szCs w:val="20"/>
          <w:rtl w:val="0"/>
          <w:lang w:val="ru-RU"/>
        </w:rPr>
        <w:t>?</w:t>
      </w:r>
    </w:p>
    <w:p>
      <w:pPr>
        <w:pStyle w:val="По умолчанию A"/>
        <w:numPr>
          <w:ilvl w:val="0"/>
          <w:numId w:val="28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Які втручання належать до неінвазивних методів в омолоджені обличчя та шиї</w:t>
      </w:r>
      <w:r>
        <w:rPr>
          <w:rFonts w:ascii="Times New Roman" w:hAnsi="Times New Roman"/>
          <w:sz w:val="20"/>
          <w:szCs w:val="20"/>
          <w:rtl w:val="0"/>
          <w:lang w:val="ru-RU"/>
        </w:rPr>
        <w:t>?</w:t>
      </w:r>
    </w:p>
    <w:p>
      <w:pPr>
        <w:pStyle w:val="По умолчанию A"/>
        <w:numPr>
          <w:ilvl w:val="0"/>
          <w:numId w:val="28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класифікацію та особливість філлерів та підшкірних лігатур</w:t>
      </w:r>
      <w:r>
        <w:rPr>
          <w:rFonts w:ascii="Times New Roman" w:hAnsi="Times New Roman"/>
          <w:sz w:val="20"/>
          <w:szCs w:val="20"/>
          <w:rtl w:val="0"/>
          <w:lang w:val="ru-RU"/>
        </w:rPr>
        <w:t>.</w:t>
      </w:r>
    </w:p>
    <w:p>
      <w:pPr>
        <w:pStyle w:val="По умолчанию A"/>
        <w:numPr>
          <w:ilvl w:val="0"/>
          <w:numId w:val="287"/>
        </w:numPr>
        <w:bidi w:val="0"/>
        <w:spacing w:before="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Перерахуйте класифікацію та особливість підшкірних лігатур</w:t>
      </w:r>
      <w:r>
        <w:rPr>
          <w:rFonts w:ascii="Times New Roman" w:hAnsi="Times New Roman"/>
          <w:sz w:val="20"/>
          <w:szCs w:val="20"/>
          <w:rtl w:val="0"/>
          <w:lang w:val="ru-RU"/>
        </w:rPr>
        <w:t>.</w:t>
      </w:r>
    </w:p>
    <w:p>
      <w:pPr>
        <w:pStyle w:val="Body Text"/>
        <w:spacing w:before="100" w:after="100"/>
        <w:jc w:val="both"/>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з техніками мінімального впливу на організм для омолодження обличчя та шиї</w:t>
      </w:r>
      <w:r>
        <w:rPr>
          <w:rFonts w:ascii="Times New Roman" w:hAnsi="Times New Roman"/>
          <w:sz w:val="20"/>
          <w:szCs w:val="20"/>
          <w:rtl w:val="0"/>
          <w:lang w:val="ru-RU"/>
        </w:rPr>
        <w:t>.</w:t>
      </w: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List Paragraph"/>
        <w:numPr>
          <w:ilvl w:val="0"/>
          <w:numId w:val="41"/>
        </w:numPr>
        <w:bidi w:val="0"/>
        <w:spacing w:before="10" w:after="10" w:line="240" w:lineRule="auto"/>
        <w:ind w:right="284"/>
        <w:jc w:val="both"/>
        <w:rPr>
          <w:rFonts w:ascii="Times New Roman" w:hAnsi="Times New Roman" w:hint="default"/>
          <w:sz w:val="20"/>
          <w:szCs w:val="20"/>
          <w:rtl w:val="0"/>
          <w:lang w:val="ru-RU"/>
        </w:rPr>
      </w:pPr>
      <w:r>
        <w:rPr>
          <w:rFonts w:ascii="Times New Roman" w:hAnsi="Times New Roman" w:hint="default"/>
          <w:sz w:val="20"/>
          <w:szCs w:val="20"/>
          <w:rtl w:val="0"/>
          <w:lang w:val="ru-RU"/>
        </w:rPr>
        <w:t>Топографічну анатомію обличчя та шиї</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осбливості </w:t>
      </w:r>
      <w:r>
        <w:rPr>
          <w:rFonts w:ascii="Times New Roman" w:hAnsi="Times New Roman"/>
          <w:sz w:val="20"/>
          <w:szCs w:val="20"/>
          <w:rtl w:val="0"/>
          <w:lang w:val="ru-RU"/>
          <w14:textOutline w14:w="12700" w14:cap="flat">
            <w14:noFill/>
            <w14:miter w14:lim="400000"/>
          </w14:textOutline>
        </w:rPr>
        <w:t xml:space="preserve">SMAS, DMAS, SACS  </w:t>
      </w:r>
      <w:r>
        <w:rPr>
          <w:rFonts w:ascii="Times New Roman" w:hAnsi="Times New Roman" w:hint="default"/>
          <w:sz w:val="20"/>
          <w:szCs w:val="20"/>
          <w:rtl w:val="0"/>
          <w:lang w:val="ru-RU"/>
          <w14:textOutline w14:w="12700" w14:cap="flat">
            <w14:noFill/>
            <w14:miter w14:lim="400000"/>
          </w14:textOutline>
        </w:rPr>
        <w:t>систем обличчята</w:t>
      </w:r>
      <w:r>
        <w:rPr>
          <w:rFonts w:ascii="Times New Roman" w:hAnsi="Times New Roman"/>
          <w:sz w:val="20"/>
          <w:szCs w:val="20"/>
          <w:rtl w:val="0"/>
          <w:lang w:val="ru-RU"/>
          <w14:textOutline w14:w="12700" w14:cap="flat">
            <w14:noFill/>
            <w14:miter w14:lim="400000"/>
          </w14:textOutline>
        </w:rPr>
        <w:t>,</w:t>
      </w:r>
      <w:r>
        <w:rPr>
          <w:rFonts w:ascii="Times New Roman" w:hAnsi="Times New Roman" w:hint="default"/>
          <w:sz w:val="20"/>
          <w:szCs w:val="20"/>
          <w:rtl w:val="0"/>
          <w:lang w:val="ru-RU"/>
        </w:rPr>
        <w:t xml:space="preserve"> точки фіксації шкіри на обличчі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поділ </w:t>
      </w:r>
      <w:r>
        <w:rPr>
          <w:rFonts w:ascii="Times New Roman" w:hAnsi="Times New Roman" w:hint="default"/>
          <w:sz w:val="20"/>
          <w:szCs w:val="20"/>
          <w:rtl w:val="0"/>
          <w:lang w:val="ru-RU"/>
          <w14:textOutline w14:w="12700" w14:cap="flat">
            <w14:noFill/>
            <w14:miter w14:lim="400000"/>
          </w14:textOutline>
        </w:rPr>
        <w:t>підшкірно жирові клітковинні просторів на обличчі</w:t>
      </w:r>
      <w:r>
        <w:rPr>
          <w:rFonts w:ascii="Times New Roman" w:hAnsi="Times New Roman"/>
          <w:sz w:val="20"/>
          <w:szCs w:val="20"/>
          <w:rtl w:val="0"/>
          <w:lang w:val="ru-RU"/>
        </w:rPr>
        <w:t>.</w:t>
      </w:r>
    </w:p>
    <w:p>
      <w:pPr>
        <w:pStyle w:val="Body Text"/>
        <w:numPr>
          <w:ilvl w:val="0"/>
          <w:numId w:val="289"/>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Особливості малоінвазивних втручань їх характеристики та види маніпуляцій</w:t>
      </w:r>
      <w:r>
        <w:rPr>
          <w:rFonts w:ascii="Times New Roman" w:hAnsi="Times New Roman"/>
          <w:sz w:val="20"/>
          <w:szCs w:val="20"/>
          <w:rtl w:val="0"/>
          <w:lang w:val="ru-RU"/>
        </w:rPr>
        <w:t>.</w:t>
      </w:r>
    </w:p>
    <w:p>
      <w:pPr>
        <w:pStyle w:val="Body Text"/>
        <w:numPr>
          <w:ilvl w:val="0"/>
          <w:numId w:val="289"/>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Особливості неінвазивних технік їх характеристика та види маніпуляцій</w:t>
      </w:r>
      <w:r>
        <w:rPr>
          <w:rFonts w:ascii="Times New Roman" w:hAnsi="Times New Roman"/>
          <w:sz w:val="20"/>
          <w:szCs w:val="20"/>
          <w:rtl w:val="0"/>
          <w:lang w:val="ru-RU"/>
        </w:rPr>
        <w:t>.</w:t>
      </w:r>
    </w:p>
    <w:p>
      <w:pPr>
        <w:pStyle w:val="Body Text"/>
        <w:numPr>
          <w:ilvl w:val="0"/>
          <w:numId w:val="289"/>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Роль косметологічних маніпуляцій в омолодженні обличчя та шиї</w:t>
      </w:r>
      <w:r>
        <w:rPr>
          <w:rFonts w:ascii="Times New Roman" w:hAnsi="Times New Roman"/>
          <w:sz w:val="20"/>
          <w:szCs w:val="20"/>
          <w:rtl w:val="0"/>
          <w:lang w:val="ru-RU"/>
        </w:rPr>
        <w:t>.</w:t>
      </w:r>
    </w:p>
    <w:p>
      <w:pPr>
        <w:pStyle w:val="Body Text"/>
        <w:numPr>
          <w:ilvl w:val="0"/>
          <w:numId w:val="289"/>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Поділ косметологічних маніпуляцій залежно від періода виконання</w:t>
      </w:r>
      <w:r>
        <w:rPr>
          <w:rFonts w:ascii="Times New Roman" w:hAnsi="Times New Roman"/>
          <w:sz w:val="20"/>
          <w:szCs w:val="20"/>
          <w:rtl w:val="0"/>
          <w:lang w:val="ru-RU"/>
        </w:rPr>
        <w:t>.</w:t>
      </w:r>
    </w:p>
    <w:p>
      <w:pPr>
        <w:pStyle w:val="Body Text"/>
        <w:ind w:left="284" w:firstLine="0"/>
        <w:jc w:val="both"/>
        <w:rPr>
          <w:rFonts w:ascii="Times New Roman" w:cs="Times New Roman" w:hAnsi="Times New Roman" w:eastAsia="Times New Roman"/>
          <w:sz w:val="20"/>
          <w:szCs w:val="20"/>
        </w:rPr>
      </w:pPr>
    </w:p>
    <w:p>
      <w:pPr>
        <w:pStyle w:val="Body Text"/>
        <w:spacing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29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Підбирати малоінвазивні або неінвазивні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знаючи особливості методів їх характеристику та топографічну анатомію  для омолодження обличчя та шиї</w:t>
      </w:r>
      <w:r>
        <w:rPr>
          <w:rFonts w:ascii="Times New Roman" w:hAnsi="Times New Roman"/>
          <w:sz w:val="20"/>
          <w:szCs w:val="20"/>
          <w:rtl w:val="0"/>
          <w:lang w:val="ru-RU"/>
        </w:rPr>
        <w:t>.</w:t>
      </w:r>
    </w:p>
    <w:p>
      <w:pPr>
        <w:pStyle w:val="Body Text"/>
        <w:numPr>
          <w:ilvl w:val="0"/>
          <w:numId w:val="29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Пояснити пацієнту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проходити передопераційну підготовку</w:t>
      </w:r>
      <w:r>
        <w:rPr>
          <w:rFonts w:ascii="Times New Roman" w:hAnsi="Times New Roman"/>
          <w:sz w:val="20"/>
          <w:szCs w:val="20"/>
          <w:rtl w:val="0"/>
          <w:lang w:val="ru-RU"/>
        </w:rPr>
        <w:t>.</w:t>
      </w:r>
    </w:p>
    <w:p>
      <w:pPr>
        <w:pStyle w:val="Body Text"/>
        <w:numPr>
          <w:ilvl w:val="0"/>
          <w:numId w:val="29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Застосовувати техніку малоінвазивних втручань для омолодження обличчя та шкіри</w:t>
      </w:r>
      <w:r>
        <w:rPr>
          <w:rFonts w:ascii="Times New Roman" w:hAnsi="Times New Roman"/>
          <w:sz w:val="20"/>
          <w:szCs w:val="20"/>
          <w:rtl w:val="0"/>
          <w:lang w:val="ru-RU"/>
        </w:rPr>
        <w:t>.</w:t>
      </w:r>
    </w:p>
    <w:p>
      <w:pPr>
        <w:pStyle w:val="Body Text"/>
        <w:numPr>
          <w:ilvl w:val="0"/>
          <w:numId w:val="29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Повторити неінвазивні маніпуляції для омолодження обличчя та шкіри</w:t>
      </w:r>
      <w:r>
        <w:rPr>
          <w:rFonts w:ascii="Times New Roman" w:hAnsi="Times New Roman"/>
          <w:sz w:val="20"/>
          <w:szCs w:val="20"/>
          <w:rtl w:val="0"/>
          <w:lang w:val="ru-RU"/>
        </w:rPr>
        <w:t>.</w:t>
      </w:r>
    </w:p>
    <w:p>
      <w:pPr>
        <w:pStyle w:val="Body Text"/>
        <w:numPr>
          <w:ilvl w:val="0"/>
          <w:numId w:val="291"/>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Комбінувати косметологічні заходи з пластичними операціями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Особливостями пластичної та реконструктивної естетичної хірургії є ретельне врахування бажань хворого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котрі досить часто базуються на впливі недоброякісної реклами та нереальних очікуваннях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Ці сучасні реалії слід враховувати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Малоінвазивні та неінвазивні методи в омолодженні обличчя та шиї отримали величезну популярність</w:t>
      </w:r>
      <w:r>
        <w:rPr>
          <w:rFonts w:ascii="Times New Roman" w:hAnsi="Times New Roman"/>
          <w:sz w:val="20"/>
          <w:szCs w:val="20"/>
          <w:rtl w:val="0"/>
          <w:lang w:val="ru-RU"/>
        </w:rPr>
        <w:t xml:space="preserve">. </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До якісних сучасних оперативних методик відносяться  маніпуляції на поверхневій фасціальній системі обличчя за допомогою невеликих доступів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Для укріплення фасціальних систем застосовують лігатури </w:t>
      </w:r>
      <w:r>
        <w:rPr>
          <w:rFonts w:ascii="Times New Roman" w:hAnsi="Times New Roman"/>
          <w:sz w:val="20"/>
          <w:szCs w:val="20"/>
          <w:rtl w:val="0"/>
          <w:lang w:val="ru-RU"/>
        </w:rPr>
        <w:t>(</w:t>
      </w:r>
      <w:r>
        <w:rPr>
          <w:rFonts w:ascii="Times New Roman" w:hAnsi="Times New Roman" w:hint="default"/>
          <w:sz w:val="20"/>
          <w:szCs w:val="20"/>
          <w:rtl w:val="0"/>
          <w:lang w:val="ru-RU"/>
        </w:rPr>
        <w:t>зокрема спеціальні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сітки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матрікси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дублікатури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аутофасції тощо</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Особливістями малоінвазивних втручань є невеликий малопомітний розріз 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відповідно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післяопераційний рубець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так званий </w:t>
      </w:r>
      <w:r>
        <w:rPr>
          <w:rFonts w:ascii="Times New Roman" w:hAnsi="Times New Roman"/>
          <w:sz w:val="20"/>
          <w:szCs w:val="20"/>
          <w:rtl w:val="0"/>
          <w:lang w:val="ru-RU"/>
        </w:rPr>
        <w:t>"</w:t>
      </w:r>
      <w:r>
        <w:rPr>
          <w:rFonts w:ascii="Times New Roman" w:hAnsi="Times New Roman" w:hint="default"/>
          <w:sz w:val="20"/>
          <w:szCs w:val="20"/>
          <w:rtl w:val="0"/>
          <w:lang w:val="ru-RU"/>
        </w:rPr>
        <w:t>мініліфтінг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або </w:t>
      </w:r>
      <w:r>
        <w:rPr>
          <w:rFonts w:ascii="Times New Roman" w:hAnsi="Times New Roman"/>
          <w:sz w:val="20"/>
          <w:szCs w:val="20"/>
          <w:rtl w:val="0"/>
          <w:lang w:val="ru-RU"/>
        </w:rPr>
        <w:t>"</w:t>
      </w:r>
      <w:r>
        <w:rPr>
          <w:rFonts w:ascii="Times New Roman" w:hAnsi="Times New Roman" w:hint="default"/>
          <w:sz w:val="20"/>
          <w:szCs w:val="20"/>
          <w:rtl w:val="0"/>
          <w:lang w:val="ru-RU"/>
        </w:rPr>
        <w:t>операція манікенщиц</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ліфтінг верхньої третини обличчя з невеликих надвушних доступів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До цієї </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операцій належать багато операцій фейсліфтінгу з використанням невеликих параза вушних розтинів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Їх головна мета </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пластика поверхневій фасції та </w:t>
      </w:r>
      <w:r>
        <w:rPr>
          <w:rFonts w:ascii="Times New Roman" w:hAnsi="Times New Roman"/>
          <w:sz w:val="20"/>
          <w:szCs w:val="20"/>
          <w:rtl w:val="0"/>
          <w:lang w:val="en-US"/>
        </w:rPr>
        <w:t>SMAS</w:t>
      </w:r>
      <w:r>
        <w:rPr>
          <w:rFonts w:ascii="Times New Roman" w:hAnsi="Times New Roman"/>
          <w:sz w:val="20"/>
          <w:szCs w:val="20"/>
          <w:rtl w:val="0"/>
          <w:lang w:val="ru-RU"/>
        </w:rPr>
        <w:t>-</w:t>
      </w:r>
      <w:r>
        <w:rPr>
          <w:rFonts w:ascii="Times New Roman" w:hAnsi="Times New Roman" w:hint="default"/>
          <w:sz w:val="20"/>
          <w:szCs w:val="20"/>
          <w:rtl w:val="0"/>
          <w:lang w:val="ru-RU"/>
        </w:rPr>
        <w:t>системи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 шиї розріз робиться поперечний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ледь замітний нижче підборіддя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Виконується натяг поверхневої фасції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показами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можливо з її насічками та пластикою дублікатурою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Надлишок шкіри відсікаєтся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пошарово шви на рану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Так звані </w:t>
      </w:r>
      <w:r>
        <w:rPr>
          <w:rFonts w:ascii="Times New Roman" w:hAnsi="Times New Roman"/>
          <w:sz w:val="20"/>
          <w:szCs w:val="20"/>
          <w:rtl w:val="0"/>
          <w:lang w:val="ru-RU"/>
        </w:rPr>
        <w:t>"</w:t>
      </w:r>
      <w:r>
        <w:rPr>
          <w:rFonts w:ascii="Times New Roman" w:hAnsi="Times New Roman" w:hint="default"/>
          <w:sz w:val="20"/>
          <w:szCs w:val="20"/>
          <w:rtl w:val="0"/>
          <w:lang w:val="ru-RU"/>
        </w:rPr>
        <w:t>Неінвазивні методи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базуються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головним чином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використанні підшкірних лігатур</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допомогою котрих забезпечують переміщення птозованих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 також ін‘єкції  різноманітних </w:t>
      </w:r>
      <w:r>
        <w:rPr>
          <w:rFonts w:ascii="Times New Roman" w:hAnsi="Times New Roman"/>
          <w:sz w:val="20"/>
          <w:szCs w:val="20"/>
          <w:rtl w:val="0"/>
          <w:lang w:val="ru-RU"/>
        </w:rPr>
        <w:t>"</w:t>
      </w:r>
      <w:r>
        <w:rPr>
          <w:rFonts w:ascii="Times New Roman" w:hAnsi="Times New Roman" w:hint="default"/>
          <w:sz w:val="20"/>
          <w:szCs w:val="20"/>
          <w:rtl w:val="0"/>
          <w:lang w:val="ru-RU"/>
        </w:rPr>
        <w:t>філерів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котрі вводяться з метою локального збільшення об‘єму тканин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Лігатури та філерів бувають перманентними та розмоктуючими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Косметологічні дії  є як самостійна маніпуляція так і як супровід оперативного втручання з метою покращення ранніх та віддалених результатів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психологічного впливу</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Передопераційна підготовка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миття волосся голови спеціальним шампунем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заборонити використовувати макіяж та засоби догляду за шкірою в день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Зона ділянки операційного доступу обробляється як хірургічне поле знежирюючим засобом та антисептиком</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Косметологічні заходи можуть використовуватися як до операції на етапі підготовки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і під час оперативного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особливо</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якщо ці процедури болючі і вимагають знеболення та використання методів асептики та антисептики </w:t>
      </w:r>
      <w:r>
        <w:rPr>
          <w:rFonts w:ascii="Times New Roman" w:hAnsi="Times New Roman"/>
          <w:sz w:val="20"/>
          <w:szCs w:val="20"/>
          <w:rtl w:val="0"/>
          <w:lang w:val="ru-RU"/>
        </w:rPr>
        <w:t>(</w:t>
      </w:r>
      <w:r>
        <w:rPr>
          <w:rFonts w:ascii="Times New Roman" w:hAnsi="Times New Roman" w:hint="default"/>
          <w:sz w:val="20"/>
          <w:szCs w:val="20"/>
          <w:rtl w:val="0"/>
          <w:lang w:val="ru-RU"/>
        </w:rPr>
        <w:t>наприклад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Лазерна дермабразія</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Післяопераційні косметичні заходи використовують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після зменшення   набряків шкіри в ділянці операції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правилом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ці косметологічні методи спрямовані на зменшення остаточного набряку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скорочення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омолодження зовнішніх шарів шкіри </w:t>
      </w:r>
      <w:r>
        <w:rPr>
          <w:rFonts w:ascii="Times New Roman" w:hAnsi="Times New Roman"/>
          <w:sz w:val="20"/>
          <w:szCs w:val="20"/>
          <w:rtl w:val="0"/>
          <w:lang w:val="ru-RU"/>
        </w:rPr>
        <w:t>(</w:t>
      </w:r>
      <w:r>
        <w:rPr>
          <w:rFonts w:ascii="Times New Roman" w:hAnsi="Times New Roman" w:hint="default"/>
          <w:sz w:val="20"/>
          <w:szCs w:val="20"/>
          <w:rtl w:val="0"/>
          <w:lang w:val="ru-RU"/>
        </w:rPr>
        <w:t xml:space="preserve">наприклад </w:t>
      </w:r>
      <w:r>
        <w:rPr>
          <w:rFonts w:ascii="Times New Roman" w:hAnsi="Times New Roman"/>
          <w:sz w:val="20"/>
          <w:szCs w:val="20"/>
          <w:rtl w:val="0"/>
          <w:lang w:val="en-US"/>
        </w:rPr>
        <w:t>RF</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СО</w:t>
      </w:r>
      <w:r>
        <w:rPr>
          <w:rFonts w:ascii="Times New Roman" w:hAnsi="Times New Roman"/>
          <w:sz w:val="20"/>
          <w:szCs w:val="20"/>
          <w:rtl w:val="0"/>
          <w:lang w:val="ru-RU"/>
        </w:rPr>
        <w:t xml:space="preserve">2 </w:t>
      </w:r>
      <w:r>
        <w:rPr>
          <w:rFonts w:ascii="Times New Roman" w:hAnsi="Times New Roman" w:hint="default"/>
          <w:sz w:val="20"/>
          <w:szCs w:val="20"/>
          <w:rtl w:val="0"/>
          <w:lang w:val="ru-RU"/>
        </w:rPr>
        <w:t xml:space="preserve">лазер використовується також у післяопераційний період </w:t>
      </w:r>
      <w:r>
        <w:rPr>
          <w:rFonts w:ascii="Times New Roman" w:hAnsi="Times New Roman"/>
          <w:sz w:val="20"/>
          <w:szCs w:val="20"/>
          <w:rtl w:val="0"/>
          <w:lang w:val="ru-RU"/>
        </w:rPr>
        <w:t>(</w:t>
      </w:r>
      <w:r>
        <w:rPr>
          <w:rFonts w:ascii="Times New Roman" w:hAnsi="Times New Roman" w:hint="default"/>
          <w:sz w:val="20"/>
          <w:szCs w:val="20"/>
          <w:rtl w:val="0"/>
          <w:lang w:val="ru-RU"/>
        </w:rPr>
        <w:t>через місяць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з метою покращення якості шкіри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Безпосередньо на структуру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її оновлення впливає і хімічний пілінг</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p>
    <w:p>
      <w:pPr>
        <w:pStyle w:val="Body Text"/>
        <w:jc w:val="both"/>
        <w:rPr>
          <w:rFonts w:ascii="Times New Roman" w:cs="Times New Roman" w:hAnsi="Times New Roman" w:eastAsia="Times New Roman"/>
          <w:sz w:val="20"/>
          <w:szCs w:val="20"/>
        </w:rPr>
      </w:pPr>
    </w:p>
    <w:p>
      <w:pPr>
        <w:pStyle w:val="По умолчанию A"/>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Контрольні питання</w:t>
      </w:r>
      <w:r>
        <w:rPr>
          <w:rFonts w:ascii="Times New Roman" w:hAnsi="Times New Roman"/>
          <w:b w:val="1"/>
          <w:bCs w:val="1"/>
          <w:sz w:val="20"/>
          <w:szCs w:val="20"/>
          <w:rtl w:val="0"/>
          <w:lang w:val="ru-RU"/>
        </w:rPr>
        <w:t>:</w:t>
      </w:r>
    </w:p>
    <w:p>
      <w:pPr>
        <w:pStyle w:val="List Paragraph"/>
        <w:numPr>
          <w:ilvl w:val="0"/>
          <w:numId w:val="293"/>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Яка особливість малоінвазивного втручання</w:t>
      </w:r>
      <w:r>
        <w:rPr>
          <w:rFonts w:ascii="Times New Roman" w:hAnsi="Times New Roman"/>
          <w:sz w:val="20"/>
          <w:szCs w:val="20"/>
          <w:rtl w:val="0"/>
          <w:lang w:val="ru-RU"/>
        </w:rPr>
        <w:t>?</w:t>
      </w:r>
    </w:p>
    <w:p>
      <w:pPr>
        <w:pStyle w:val="List Paragraph"/>
        <w:numPr>
          <w:ilvl w:val="0"/>
          <w:numId w:val="293"/>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Що використовують для укріплення фасціальних систем</w:t>
      </w:r>
      <w:r>
        <w:rPr>
          <w:rFonts w:ascii="Times New Roman" w:hAnsi="Times New Roman"/>
          <w:sz w:val="20"/>
          <w:szCs w:val="20"/>
          <w:rtl w:val="0"/>
          <w:lang w:val="ru-RU"/>
        </w:rPr>
        <w:t>?</w:t>
      </w:r>
    </w:p>
    <w:p>
      <w:pPr>
        <w:pStyle w:val="List Paragraph"/>
        <w:numPr>
          <w:ilvl w:val="0"/>
          <w:numId w:val="294"/>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Яка особливість неінвазивних методів</w:t>
      </w:r>
      <w:r>
        <w:rPr>
          <w:rFonts w:ascii="Times New Roman" w:hAnsi="Times New Roman"/>
          <w:sz w:val="20"/>
          <w:szCs w:val="20"/>
          <w:rtl w:val="0"/>
          <w:lang w:val="ru-RU"/>
        </w:rPr>
        <w:t>?</w:t>
      </w:r>
    </w:p>
    <w:p>
      <w:pPr>
        <w:pStyle w:val="List Paragraph"/>
        <w:numPr>
          <w:ilvl w:val="0"/>
          <w:numId w:val="293"/>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Якими якостями володіють лігатури та філери</w:t>
      </w:r>
      <w:r>
        <w:rPr>
          <w:rFonts w:ascii="Times New Roman" w:hAnsi="Times New Roman"/>
          <w:sz w:val="20"/>
          <w:szCs w:val="20"/>
          <w:rtl w:val="0"/>
          <w:lang w:val="ru-RU"/>
        </w:rPr>
        <w:t>?</w:t>
      </w:r>
    </w:p>
    <w:p>
      <w:pPr>
        <w:pStyle w:val="List Paragraph"/>
        <w:numPr>
          <w:ilvl w:val="0"/>
          <w:numId w:val="295"/>
        </w:numPr>
        <w:bidi w:val="0"/>
        <w:spacing w:before="10" w:after="10" w:line="240" w:lineRule="auto"/>
        <w:ind w:right="284"/>
        <w:jc w:val="left"/>
        <w:rPr>
          <w:rFonts w:ascii="Times New Roman" w:hAnsi="Times New Roman" w:hint="default"/>
          <w:sz w:val="20"/>
          <w:szCs w:val="20"/>
          <w:rtl w:val="0"/>
          <w:lang w:val="ru-RU"/>
        </w:rPr>
      </w:pPr>
      <w:r>
        <w:rPr>
          <w:rFonts w:ascii="Times New Roman" w:hAnsi="Times New Roman" w:hint="default"/>
          <w:sz w:val="20"/>
          <w:szCs w:val="20"/>
          <w:rtl w:val="0"/>
          <w:lang w:val="ru-RU"/>
        </w:rPr>
        <w:t>Як обробляється операційне поле та які особливості передопераційної підготовки для операцій на обличчі та шиї</w:t>
      </w:r>
      <w:r>
        <w:rPr>
          <w:rFonts w:ascii="Times New Roman" w:hAnsi="Times New Roman"/>
          <w:sz w:val="20"/>
          <w:szCs w:val="20"/>
          <w:rtl w:val="0"/>
          <w:lang w:val="ru-RU"/>
        </w:rPr>
        <w:t>?</w:t>
      </w:r>
    </w:p>
    <w:p>
      <w:pPr>
        <w:pStyle w:val="List Paragraph"/>
        <w:spacing w:before="100" w:after="0" w:line="240" w:lineRule="auto"/>
        <w:ind w:left="0" w:firstLine="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Ситуаційна задача</w:t>
      </w:r>
      <w:r>
        <w:rPr>
          <w:rFonts w:ascii="Times New Roman" w:hAnsi="Times New Roman"/>
          <w:b w:val="1"/>
          <w:bCs w:val="1"/>
          <w:sz w:val="20"/>
          <w:szCs w:val="20"/>
          <w:rtl w:val="0"/>
          <w:lang w:val="ru-RU"/>
        </w:rPr>
        <w:t>:</w:t>
      </w:r>
    </w:p>
    <w:p>
      <w:pPr>
        <w:pStyle w:val="List Paragraph"/>
        <w:spacing w:line="240" w:lineRule="auto"/>
        <w:ind w:left="0" w:firstLine="0"/>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Пацієнт </w:t>
      </w:r>
      <w:r>
        <w:rPr>
          <w:rFonts w:ascii="Times New Roman" w:hAnsi="Times New Roman"/>
          <w:sz w:val="20"/>
          <w:szCs w:val="20"/>
          <w:rtl w:val="0"/>
          <w:lang w:val="ru-RU"/>
        </w:rPr>
        <w:t xml:space="preserve">50 </w:t>
      </w:r>
      <w:r>
        <w:rPr>
          <w:rFonts w:ascii="Times New Roman" w:hAnsi="Times New Roman" w:hint="default"/>
          <w:sz w:val="20"/>
          <w:szCs w:val="20"/>
          <w:rtl w:val="0"/>
          <w:lang w:val="ru-RU"/>
        </w:rPr>
        <w:t>р</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скаржиться на наявність косметичного дефекту у вигляді «мішків під очима»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Було прийнято рішення про операцію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Втручання якого ступеню інвазивності буде виконано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Яка система обличчя піддається корекції</w:t>
      </w:r>
      <w:r>
        <w:rPr>
          <w:rFonts w:ascii="Times New Roman" w:hAnsi="Times New Roman"/>
          <w:sz w:val="20"/>
          <w:szCs w:val="20"/>
          <w:rtl w:val="0"/>
          <w:lang w:val="ru-RU"/>
        </w:rPr>
        <w:t>?</w:t>
      </w:r>
    </w:p>
    <w:p>
      <w:pPr>
        <w:pStyle w:val="Body Text"/>
        <w:rPr>
          <w:rFonts w:ascii="Times New Roman" w:cs="Times New Roman" w:hAnsi="Times New Roman" w:eastAsia="Times New Roman"/>
          <w:b w:val="1"/>
          <w:bCs w:val="1"/>
          <w:sz w:val="20"/>
          <w:szCs w:val="20"/>
        </w:rPr>
      </w:pPr>
    </w:p>
    <w:p>
      <w:pPr>
        <w:pStyle w:val="Body Text"/>
        <w:rPr>
          <w:rFonts w:ascii="Times New Roman" w:cs="Times New Roman" w:hAnsi="Times New Roman" w:eastAsia="Times New Roman"/>
          <w:sz w:val="20"/>
          <w:szCs w:val="20"/>
        </w:rPr>
      </w:pPr>
      <w:r>
        <w:rPr>
          <w:rFonts w:ascii="Times New Roman" w:hAnsi="Times New Roman" w:hint="default"/>
          <w:b w:val="1"/>
          <w:bCs w:val="1"/>
          <w:sz w:val="20"/>
          <w:szCs w:val="20"/>
          <w:rtl w:val="0"/>
          <w:lang w:val="ru-RU"/>
        </w:rPr>
        <w:t>Розділ</w:t>
      </w:r>
      <w:r>
        <w:rPr>
          <w:rFonts w:ascii="Times New Roman" w:hAnsi="Times New Roman"/>
          <w:b w:val="1"/>
          <w:bCs w:val="1"/>
          <w:sz w:val="20"/>
          <w:szCs w:val="20"/>
          <w:rtl w:val="0"/>
          <w:lang w:val="ru-RU"/>
        </w:rPr>
        <w:t>.16</w:t>
      </w:r>
      <w:r>
        <w:rPr>
          <w:rFonts w:ascii="Times New Roman" w:hAnsi="Times New Roman" w:hint="default"/>
          <w:sz w:val="20"/>
          <w:szCs w:val="20"/>
          <w:rtl w:val="0"/>
          <w:lang w:val="ru-RU"/>
        </w:rPr>
        <w:t xml:space="preserve"> Трансплантація волосся</w:t>
      </w:r>
      <w:r>
        <w:rPr>
          <w:rFonts w:ascii="Times New Roman" w:hAnsi="Times New Roman"/>
          <w:sz w:val="20"/>
          <w:szCs w:val="20"/>
          <w:rtl w:val="0"/>
          <w:lang w:val="ru-RU"/>
        </w:rPr>
        <w:t>.</w:t>
      </w:r>
    </w:p>
    <w:p>
      <w:pPr>
        <w:pStyle w:val="По умолчанию A"/>
        <w:spacing w:before="100" w:after="4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Контроль вихідного рівня знань</w:t>
      </w:r>
      <w:r>
        <w:rPr>
          <w:rFonts w:ascii="Times New Roman" w:hAnsi="Times New Roman"/>
          <w:b w:val="1"/>
          <w:bCs w:val="1"/>
          <w:sz w:val="20"/>
          <w:szCs w:val="20"/>
          <w:rtl w:val="0"/>
          <w:lang w:val="ru-RU"/>
        </w:rPr>
        <w:t>:</w:t>
      </w:r>
    </w:p>
    <w:p>
      <w:pPr>
        <w:pStyle w:val="Body Text"/>
        <w:numPr>
          <w:ilvl w:val="0"/>
          <w:numId w:val="297"/>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Що таке </w:t>
      </w:r>
      <w:r>
        <w:rPr>
          <w:rFonts w:ascii="Times New Roman" w:hAnsi="Times New Roman" w:hint="default"/>
          <w:outline w:val="0"/>
          <w:color w:val="202122"/>
          <w:sz w:val="20"/>
          <w:szCs w:val="20"/>
          <w:u w:color="202122"/>
          <w:shd w:val="clear" w:color="auto" w:fill="ffffff"/>
          <w:rtl w:val="0"/>
          <w:lang w:val="ru-RU"/>
          <w14:textFill>
            <w14:solidFill>
              <w14:srgbClr w14:val="202122"/>
            </w14:solidFill>
          </w14:textFill>
        </w:rPr>
        <w:t>аутотрансплантація</w:t>
      </w:r>
      <w:r>
        <w:rPr>
          <w:rFonts w:ascii="Times New Roman" w:hAnsi="Times New Roman"/>
          <w:outline w:val="0"/>
          <w:color w:val="202122"/>
          <w:sz w:val="20"/>
          <w:szCs w:val="20"/>
          <w:u w:color="202122"/>
          <w:shd w:val="clear" w:color="auto" w:fill="ffffff"/>
          <w:rtl w:val="0"/>
          <w:lang w:val="ru-RU"/>
          <w14:textFill>
            <w14:solidFill>
              <w14:srgbClr w14:val="202122"/>
            </w14:solidFill>
          </w14:textFill>
        </w:rPr>
        <w:t>?</w:t>
      </w:r>
    </w:p>
    <w:p>
      <w:pPr>
        <w:pStyle w:val="Body Text"/>
        <w:numPr>
          <w:ilvl w:val="0"/>
          <w:numId w:val="297"/>
        </w:numPr>
        <w:bidi w:val="0"/>
        <w:ind w:right="0"/>
        <w:jc w:val="both"/>
        <w:rPr>
          <w:rFonts w:ascii="Times New Roman" w:hAnsi="Times New Roman" w:hint="default"/>
          <w:sz w:val="20"/>
          <w:szCs w:val="20"/>
          <w:rtl w:val="0"/>
          <w:lang w:val="ru-RU"/>
        </w:rPr>
      </w:pPr>
      <w:r>
        <w:rPr>
          <w:rFonts w:ascii="Times New Roman" w:hAnsi="Times New Roman" w:hint="default"/>
          <w:outline w:val="0"/>
          <w:color w:val="202122"/>
          <w:sz w:val="20"/>
          <w:szCs w:val="20"/>
          <w:u w:color="202122"/>
          <w:shd w:val="clear" w:color="auto" w:fill="ffffff"/>
          <w:rtl w:val="0"/>
          <w:lang w:val="ru-RU"/>
          <w14:textFill>
            <w14:solidFill>
              <w14:srgbClr w14:val="202122"/>
            </w14:solidFill>
          </w14:textFill>
        </w:rPr>
        <w:t>Що таке ізотрансплантація</w:t>
      </w:r>
      <w:r>
        <w:rPr>
          <w:rFonts w:ascii="Times New Roman" w:hAnsi="Times New Roman"/>
          <w:outline w:val="0"/>
          <w:color w:val="202122"/>
          <w:sz w:val="20"/>
          <w:szCs w:val="20"/>
          <w:u w:color="202122"/>
          <w:shd w:val="clear" w:color="auto" w:fill="ffffff"/>
          <w:rtl w:val="0"/>
          <w:lang w:val="ru-RU"/>
          <w14:textFill>
            <w14:solidFill>
              <w14:srgbClr w14:val="202122"/>
            </w14:solidFill>
          </w14:textFill>
        </w:rPr>
        <w:t>?</w:t>
      </w:r>
    </w:p>
    <w:p>
      <w:pPr>
        <w:pStyle w:val="Body Text"/>
        <w:numPr>
          <w:ilvl w:val="0"/>
          <w:numId w:val="297"/>
        </w:numPr>
        <w:bidi w:val="0"/>
        <w:ind w:right="0"/>
        <w:jc w:val="both"/>
        <w:rPr>
          <w:rFonts w:ascii="Times New Roman" w:hAnsi="Times New Roman" w:hint="default"/>
          <w:sz w:val="20"/>
          <w:szCs w:val="20"/>
          <w:rtl w:val="0"/>
          <w:lang w:val="ru-RU"/>
        </w:rPr>
      </w:pPr>
      <w:r>
        <w:rPr>
          <w:rFonts w:ascii="Times New Roman" w:hAnsi="Times New Roman" w:hint="default"/>
          <w:outline w:val="0"/>
          <w:color w:val="202122"/>
          <w:sz w:val="20"/>
          <w:szCs w:val="20"/>
          <w:u w:color="202122"/>
          <w:shd w:val="clear" w:color="auto" w:fill="ffffff"/>
          <w:rtl w:val="0"/>
          <w:lang w:val="ru-RU"/>
          <w14:textFill>
            <w14:solidFill>
              <w14:srgbClr w14:val="202122"/>
            </w14:solidFill>
          </w14:textFill>
        </w:rPr>
        <w:t>Яка будова волосся</w:t>
      </w:r>
      <w:r>
        <w:rPr>
          <w:rFonts w:ascii="Times New Roman" w:hAnsi="Times New Roman"/>
          <w:outline w:val="0"/>
          <w:color w:val="202122"/>
          <w:sz w:val="20"/>
          <w:szCs w:val="20"/>
          <w:u w:color="202122"/>
          <w:shd w:val="clear" w:color="auto" w:fill="ffffff"/>
          <w:rtl w:val="0"/>
          <w:lang w:val="ru-RU"/>
          <w14:textFill>
            <w14:solidFill>
              <w14:srgbClr w14:val="202122"/>
            </w14:solidFill>
          </w14:textFill>
        </w:rPr>
        <w:t>?</w:t>
      </w:r>
    </w:p>
    <w:p>
      <w:pPr>
        <w:pStyle w:val="Body Text"/>
        <w:numPr>
          <w:ilvl w:val="0"/>
          <w:numId w:val="297"/>
        </w:numPr>
        <w:bidi w:val="0"/>
        <w:ind w:right="0"/>
        <w:jc w:val="left"/>
        <w:rPr>
          <w:rFonts w:ascii="Times New Roman" w:hAnsi="Times New Roman" w:hint="default"/>
          <w:sz w:val="20"/>
          <w:szCs w:val="20"/>
          <w:rtl w:val="0"/>
          <w:lang w:val="ru-RU"/>
        </w:rPr>
      </w:pPr>
      <w:r>
        <w:rPr>
          <w:rFonts w:ascii="Times New Roman" w:hAnsi="Times New Roman" w:hint="default"/>
          <w:outline w:val="0"/>
          <w:color w:val="202122"/>
          <w:sz w:val="20"/>
          <w:szCs w:val="20"/>
          <w:u w:color="202122"/>
          <w:shd w:val="clear" w:color="auto" w:fill="ffffff"/>
          <w:rtl w:val="0"/>
          <w:lang w:val="ru-RU"/>
          <w14:textFill>
            <w14:solidFill>
              <w14:srgbClr w14:val="202122"/>
            </w14:solidFill>
          </w14:textFill>
        </w:rPr>
        <w:t>Чим відрізняється волосся залежно від ділянки розташування на голові</w:t>
      </w:r>
      <w:r>
        <w:rPr>
          <w:rFonts w:ascii="Times New Roman" w:hAnsi="Times New Roman"/>
          <w:outline w:val="0"/>
          <w:color w:val="202122"/>
          <w:sz w:val="20"/>
          <w:szCs w:val="20"/>
          <w:u w:color="202122"/>
          <w:shd w:val="clear" w:color="auto" w:fill="ffffff"/>
          <w:rtl w:val="0"/>
          <w:lang w:val="ru-RU"/>
          <w14:textFill>
            <w14:solidFill>
              <w14:srgbClr w14:val="202122"/>
            </w14:solidFill>
          </w14:textFill>
        </w:rPr>
        <w:t>?</w:t>
      </w:r>
    </w:p>
    <w:p>
      <w:pPr>
        <w:pStyle w:val="Body Text"/>
        <w:spacing w:before="100" w:after="100"/>
        <w:jc w:val="both"/>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Мета</w:t>
      </w:r>
      <w:r>
        <w:rPr>
          <w:rFonts w:ascii="Times New Roman" w:hAnsi="Times New Roman"/>
          <w:b w:val="1"/>
          <w:bCs w:val="1"/>
          <w:sz w:val="20"/>
          <w:szCs w:val="20"/>
          <w:rtl w:val="0"/>
          <w:lang w:val="ru-RU"/>
        </w:rPr>
        <w:t xml:space="preserve">: </w:t>
      </w:r>
      <w:r>
        <w:rPr>
          <w:rFonts w:ascii="Times New Roman" w:hAnsi="Times New Roman" w:hint="default"/>
          <w:sz w:val="20"/>
          <w:szCs w:val="20"/>
          <w:rtl w:val="0"/>
          <w:lang w:val="ru-RU"/>
        </w:rPr>
        <w:t>ознайомитись зі способами відновлення волосистої частини голови</w:t>
      </w:r>
      <w:r>
        <w:rPr>
          <w:rFonts w:ascii="Times New Roman" w:hAnsi="Times New Roman"/>
          <w:sz w:val="20"/>
          <w:szCs w:val="20"/>
          <w:rtl w:val="0"/>
          <w:lang w:val="ru-RU"/>
        </w:rPr>
        <w:t>.</w:t>
      </w:r>
    </w:p>
    <w:p>
      <w:pPr>
        <w:pStyle w:val="Body Text"/>
        <w:spacing w:before="100" w:after="40"/>
        <w:rPr>
          <w:rFonts w:ascii="Times New Roman" w:cs="Times New Roman" w:hAnsi="Times New Roman" w:eastAsia="Times New Roman"/>
          <w:b w:val="1"/>
          <w:bCs w:val="1"/>
          <w:sz w:val="20"/>
          <w:szCs w:val="20"/>
        </w:rPr>
      </w:pPr>
      <w:r>
        <w:rPr>
          <w:rFonts w:ascii="Times New Roman" w:hAnsi="Times New Roman"/>
          <w:sz w:val="20"/>
          <w:szCs w:val="20"/>
          <w:rtl w:val="0"/>
          <w:lang w:val="ru-RU"/>
        </w:rPr>
        <w:t xml:space="preserve"> </w:t>
      </w:r>
      <w:r>
        <w:rPr>
          <w:rFonts w:ascii="Times New Roman" w:hAnsi="Times New Roman" w:hint="default"/>
          <w:b w:val="1"/>
          <w:bCs w:val="1"/>
          <w:sz w:val="20"/>
          <w:szCs w:val="20"/>
          <w:rtl w:val="0"/>
          <w:lang w:val="ru-RU"/>
        </w:rPr>
        <w:t>Знати</w:t>
      </w:r>
      <w:r>
        <w:rPr>
          <w:rFonts w:ascii="Times New Roman" w:hAnsi="Times New Roman"/>
          <w:b w:val="1"/>
          <w:bCs w:val="1"/>
          <w:sz w:val="20"/>
          <w:szCs w:val="20"/>
          <w:rtl w:val="0"/>
          <w:lang w:val="ru-RU"/>
        </w:rPr>
        <w:t>:</w:t>
      </w:r>
    </w:p>
    <w:p>
      <w:pPr>
        <w:pStyle w:val="Body Text"/>
        <w:numPr>
          <w:ilvl w:val="0"/>
          <w:numId w:val="299"/>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Визначення поняття алопеції</w:t>
      </w:r>
      <w:r>
        <w:rPr>
          <w:rFonts w:ascii="Times New Roman" w:hAnsi="Times New Roman"/>
          <w:sz w:val="20"/>
          <w:szCs w:val="20"/>
          <w:rtl w:val="0"/>
          <w:lang w:val="ru-RU"/>
        </w:rPr>
        <w:t>.</w:t>
      </w:r>
    </w:p>
    <w:p>
      <w:pPr>
        <w:pStyle w:val="Body Text"/>
        <w:numPr>
          <w:ilvl w:val="0"/>
          <w:numId w:val="299"/>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Етіологічні чинники формування алопеції</w:t>
      </w:r>
      <w:r>
        <w:rPr>
          <w:rFonts w:ascii="Times New Roman" w:hAnsi="Times New Roman"/>
          <w:sz w:val="20"/>
          <w:szCs w:val="20"/>
          <w:rtl w:val="0"/>
          <w:lang w:val="ru-RU"/>
        </w:rPr>
        <w:t>.</w:t>
      </w:r>
    </w:p>
    <w:p>
      <w:pPr>
        <w:pStyle w:val="Body Text"/>
        <w:numPr>
          <w:ilvl w:val="0"/>
          <w:numId w:val="299"/>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Класифікації алопеції у чоловіків та жінок</w:t>
      </w:r>
      <w:r>
        <w:rPr>
          <w:rFonts w:ascii="Times New Roman" w:hAnsi="Times New Roman"/>
          <w:sz w:val="20"/>
          <w:szCs w:val="20"/>
          <w:rtl w:val="0"/>
          <w:lang w:val="ru-RU"/>
        </w:rPr>
        <w:t>.</w:t>
      </w:r>
    </w:p>
    <w:p>
      <w:pPr>
        <w:pStyle w:val="Body Text"/>
        <w:numPr>
          <w:ilvl w:val="0"/>
          <w:numId w:val="299"/>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Патогенез розвитку різних форм алопеції</w:t>
      </w:r>
      <w:r>
        <w:rPr>
          <w:rFonts w:ascii="Times New Roman" w:hAnsi="Times New Roman"/>
          <w:sz w:val="20"/>
          <w:szCs w:val="20"/>
          <w:rtl w:val="0"/>
          <w:lang w:val="ru-RU"/>
        </w:rPr>
        <w:t>.</w:t>
      </w:r>
    </w:p>
    <w:p>
      <w:pPr>
        <w:pStyle w:val="Body Text"/>
        <w:numPr>
          <w:ilvl w:val="0"/>
          <w:numId w:val="299"/>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Принципи хірургічного лікування різних форм алопеції</w:t>
      </w:r>
      <w:r>
        <w:rPr>
          <w:rFonts w:ascii="Times New Roman" w:hAnsi="Times New Roman"/>
          <w:sz w:val="20"/>
          <w:szCs w:val="20"/>
          <w:rtl w:val="0"/>
          <w:lang w:val="ru-RU"/>
        </w:rPr>
        <w:t xml:space="preserve">. </w:t>
      </w:r>
    </w:p>
    <w:p>
      <w:pPr>
        <w:pStyle w:val="Body Text"/>
        <w:numPr>
          <w:ilvl w:val="0"/>
          <w:numId w:val="299"/>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Прогноз у хворих з алопецією</w:t>
      </w:r>
      <w:r>
        <w:rPr>
          <w:rFonts w:ascii="Times New Roman" w:hAnsi="Times New Roman"/>
          <w:sz w:val="20"/>
          <w:szCs w:val="20"/>
          <w:rtl w:val="0"/>
          <w:lang w:val="ru-RU"/>
        </w:rPr>
        <w:t>.</w:t>
      </w:r>
    </w:p>
    <w:p>
      <w:pPr>
        <w:pStyle w:val="Body Text"/>
        <w:spacing w:before="100" w:after="4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Вміти</w:t>
      </w:r>
      <w:r>
        <w:rPr>
          <w:rFonts w:ascii="Times New Roman" w:hAnsi="Times New Roman"/>
          <w:b w:val="1"/>
          <w:bCs w:val="1"/>
          <w:sz w:val="20"/>
          <w:szCs w:val="20"/>
          <w:rtl w:val="0"/>
          <w:lang w:val="ru-RU"/>
        </w:rPr>
        <w:t>:</w:t>
      </w:r>
    </w:p>
    <w:p>
      <w:pPr>
        <w:pStyle w:val="Body Text"/>
        <w:numPr>
          <w:ilvl w:val="0"/>
          <w:numId w:val="301"/>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Визначати етіологічні та патогенетичні фактори формування алопеції</w:t>
      </w:r>
      <w:r>
        <w:rPr>
          <w:rFonts w:ascii="Times New Roman" w:hAnsi="Times New Roman"/>
          <w:sz w:val="20"/>
          <w:szCs w:val="20"/>
          <w:rtl w:val="0"/>
          <w:lang w:val="ru-RU"/>
        </w:rPr>
        <w:t>.</w:t>
      </w:r>
    </w:p>
    <w:p>
      <w:pPr>
        <w:pStyle w:val="Body Text"/>
        <w:numPr>
          <w:ilvl w:val="0"/>
          <w:numId w:val="301"/>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Проводити диференційний діагноз різних форм алопеції</w:t>
      </w:r>
      <w:r>
        <w:rPr>
          <w:rFonts w:ascii="Times New Roman" w:hAnsi="Times New Roman"/>
          <w:sz w:val="20"/>
          <w:szCs w:val="20"/>
          <w:rtl w:val="0"/>
          <w:lang w:val="ru-RU"/>
        </w:rPr>
        <w:t>.</w:t>
      </w:r>
    </w:p>
    <w:p>
      <w:pPr>
        <w:pStyle w:val="Body Text"/>
        <w:numPr>
          <w:ilvl w:val="0"/>
          <w:numId w:val="301"/>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Складати план обстеження хворого на алопецію</w:t>
      </w:r>
      <w:r>
        <w:rPr>
          <w:rFonts w:ascii="Times New Roman" w:hAnsi="Times New Roman"/>
          <w:sz w:val="20"/>
          <w:szCs w:val="20"/>
          <w:rtl w:val="0"/>
          <w:lang w:val="ru-RU"/>
        </w:rPr>
        <w:t>.</w:t>
      </w:r>
    </w:p>
    <w:p>
      <w:pPr>
        <w:pStyle w:val="Body Text"/>
        <w:numPr>
          <w:ilvl w:val="0"/>
          <w:numId w:val="301"/>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Визначати тактику ведення хворого та підготовки до оперативного втручання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осяг та вид оперативного лікування</w:t>
      </w:r>
      <w:r>
        <w:rPr>
          <w:rFonts w:ascii="Times New Roman" w:hAnsi="Times New Roman"/>
          <w:sz w:val="20"/>
          <w:szCs w:val="20"/>
          <w:rtl w:val="0"/>
          <w:lang w:val="ru-RU"/>
        </w:rPr>
        <w:t>.</w:t>
      </w:r>
    </w:p>
    <w:p>
      <w:pPr>
        <w:pStyle w:val="Body Text"/>
        <w:numPr>
          <w:ilvl w:val="0"/>
          <w:numId w:val="301"/>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Оцінювати прогноз від лікування</w:t>
      </w:r>
      <w:r>
        <w:rPr>
          <w:rFonts w:ascii="Times New Roman" w:hAnsi="Times New Roman"/>
          <w:sz w:val="20"/>
          <w:szCs w:val="20"/>
          <w:rtl w:val="0"/>
          <w:lang w:val="ru-RU"/>
        </w:rPr>
        <w:t>.</w:t>
      </w:r>
    </w:p>
    <w:p>
      <w:pPr>
        <w:pStyle w:val="Body Text"/>
        <w:spacing w:before="100" w:after="4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Термінологія</w:t>
      </w:r>
      <w:r>
        <w:rPr>
          <w:rFonts w:ascii="Times New Roman" w:hAnsi="Times New Roman"/>
          <w:b w:val="1"/>
          <w:bCs w:val="1"/>
          <w:sz w:val="20"/>
          <w:szCs w:val="20"/>
          <w:rtl w:val="0"/>
          <w:lang w:val="ru-RU"/>
        </w:rPr>
        <w:t>:</w:t>
      </w:r>
    </w:p>
    <w:p>
      <w:pPr>
        <w:pStyle w:val="Body Text"/>
        <w:numPr>
          <w:ilvl w:val="0"/>
          <w:numId w:val="303"/>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Алопеція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патологічне випадіння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приводить до їх часткового або повного зникнення в певних ділянках голови або тулуба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До найбільш поширених видів алопеції відноситься андрогенетична </w:t>
      </w:r>
      <w:r>
        <w:rPr>
          <w:rFonts w:ascii="Times New Roman" w:hAnsi="Times New Roman"/>
          <w:sz w:val="20"/>
          <w:szCs w:val="20"/>
          <w:rtl w:val="0"/>
          <w:lang w:val="it-IT"/>
        </w:rPr>
        <w:t xml:space="preserve">(androgenetic), </w:t>
      </w:r>
      <w:r>
        <w:rPr>
          <w:rFonts w:ascii="Times New Roman" w:hAnsi="Times New Roman" w:hint="default"/>
          <w:sz w:val="20"/>
          <w:szCs w:val="20"/>
          <w:rtl w:val="0"/>
          <w:lang w:val="ru-RU"/>
        </w:rPr>
        <w:t xml:space="preserve">дифузна або симптоматична </w:t>
      </w:r>
      <w:r>
        <w:rPr>
          <w:rFonts w:ascii="Times New Roman" w:hAnsi="Times New Roman"/>
          <w:sz w:val="20"/>
          <w:szCs w:val="20"/>
          <w:rtl w:val="0"/>
          <w:lang w:val="ru-RU"/>
        </w:rPr>
        <w:t xml:space="preserve">(effluviums), </w:t>
      </w:r>
      <w:r>
        <w:rPr>
          <w:rFonts w:ascii="Times New Roman" w:hAnsi="Times New Roman" w:hint="default"/>
          <w:sz w:val="20"/>
          <w:szCs w:val="20"/>
          <w:rtl w:val="0"/>
          <w:lang w:val="ru-RU"/>
        </w:rPr>
        <w:t xml:space="preserve">осередкова або гніздова </w:t>
      </w:r>
      <w:r>
        <w:rPr>
          <w:rFonts w:ascii="Times New Roman" w:hAnsi="Times New Roman"/>
          <w:sz w:val="20"/>
          <w:szCs w:val="20"/>
          <w:rtl w:val="0"/>
          <w:lang w:val="ru-RU"/>
        </w:rPr>
        <w:t>(</w:t>
      </w:r>
      <w:r>
        <w:rPr>
          <w:rFonts w:ascii="Times New Roman" w:hAnsi="Times New Roman"/>
          <w:sz w:val="20"/>
          <w:szCs w:val="20"/>
          <w:rtl w:val="0"/>
          <w:lang w:val="en-US"/>
        </w:rPr>
        <w:t>areata</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рубцева </w:t>
      </w:r>
      <w:r>
        <w:rPr>
          <w:rFonts w:ascii="Times New Roman" w:hAnsi="Times New Roman"/>
          <w:sz w:val="20"/>
          <w:szCs w:val="20"/>
          <w:rtl w:val="0"/>
          <w:lang w:val="it-IT"/>
        </w:rPr>
        <w:t>(scarring)</w:t>
      </w:r>
      <w:r>
        <w:rPr>
          <w:rFonts w:ascii="Times New Roman" w:hAnsi="Times New Roman"/>
          <w:sz w:val="20"/>
          <w:szCs w:val="20"/>
          <w:rtl w:val="0"/>
          <w:lang w:val="ru-RU"/>
        </w:rPr>
        <w:t>.</w:t>
      </w:r>
    </w:p>
    <w:p>
      <w:pPr>
        <w:pStyle w:val="Body Text"/>
        <w:numPr>
          <w:ilvl w:val="0"/>
          <w:numId w:val="303"/>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Фолікулярна група </w:t>
      </w:r>
      <w:r>
        <w:rPr>
          <w:rFonts w:ascii="Times New Roman" w:hAnsi="Times New Roman"/>
          <w:sz w:val="20"/>
          <w:szCs w:val="20"/>
          <w:rtl w:val="0"/>
          <w:lang w:val="ru-RU"/>
        </w:rPr>
        <w:t>(</w:t>
      </w:r>
      <w:r>
        <w:rPr>
          <w:rFonts w:ascii="Times New Roman" w:hAnsi="Times New Roman" w:hint="default"/>
          <w:sz w:val="20"/>
          <w:szCs w:val="20"/>
          <w:rtl w:val="0"/>
          <w:lang w:val="ru-RU"/>
        </w:rPr>
        <w:t>графт</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природній пучок волосяних фолікулів в шкірі голови</w:t>
      </w:r>
      <w:r>
        <w:rPr>
          <w:rFonts w:ascii="Times New Roman" w:hAnsi="Times New Roman"/>
          <w:sz w:val="20"/>
          <w:szCs w:val="20"/>
          <w:rtl w:val="0"/>
          <w:lang w:val="ru-RU"/>
        </w:rPr>
        <w:t>.</w:t>
      </w:r>
    </w:p>
    <w:p>
      <w:pPr>
        <w:pStyle w:val="Body Text"/>
        <w:numPr>
          <w:ilvl w:val="0"/>
          <w:numId w:val="303"/>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 xml:space="preserve">Трансплантація графтів </w:t>
      </w:r>
      <w:r>
        <w:rPr>
          <w:rFonts w:ascii="Times New Roman" w:hAnsi="Times New Roman"/>
          <w:sz w:val="20"/>
          <w:szCs w:val="20"/>
          <w:rtl w:val="0"/>
          <w:lang w:val="ru-RU"/>
        </w:rPr>
        <w:t xml:space="preserve">- </w:t>
      </w:r>
      <w:r>
        <w:rPr>
          <w:rFonts w:ascii="Times New Roman" w:hAnsi="Times New Roman" w:hint="default"/>
          <w:sz w:val="20"/>
          <w:szCs w:val="20"/>
          <w:rtl w:val="0"/>
          <w:lang w:val="ru-RU"/>
        </w:rPr>
        <w:t>аутологічна вільна пересадка фолікулярних груп</w:t>
      </w:r>
      <w:r>
        <w:rPr>
          <w:rFonts w:ascii="Times New Roman" w:hAnsi="Times New Roman"/>
          <w:sz w:val="20"/>
          <w:szCs w:val="20"/>
          <w:rtl w:val="0"/>
          <w:lang w:val="ru-RU"/>
        </w:rPr>
        <w:t>.</w:t>
      </w:r>
    </w:p>
    <w:p>
      <w:pPr>
        <w:pStyle w:val="Body Text"/>
        <w:numPr>
          <w:ilvl w:val="0"/>
          <w:numId w:val="304"/>
        </w:numPr>
        <w:bidi w:val="0"/>
        <w:spacing w:after="10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Лазерна трансплантація волосся основана на формуванні реципієнтних ділянок за допомогою лазера</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Густе волосся на голові є символом молодості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привабливості і здоров’я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Тому протягом всієї історії існування людства проводились пошуки засобів і способів відновлення волосистої частини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Найчастішою формою облисіння є андрогенна алопеція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пов’язана з активністю чоловічого статевого гормону </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дигідротестостерона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 частку андрогенної алопеції припадає до </w:t>
      </w:r>
      <w:r>
        <w:rPr>
          <w:rFonts w:ascii="Times New Roman" w:hAnsi="Times New Roman"/>
          <w:sz w:val="20"/>
          <w:szCs w:val="20"/>
          <w:rtl w:val="0"/>
          <w:lang w:val="ru-RU"/>
        </w:rPr>
        <w:t xml:space="preserve">95% </w:t>
      </w:r>
      <w:r>
        <w:rPr>
          <w:rFonts w:ascii="Times New Roman" w:hAnsi="Times New Roman" w:hint="default"/>
          <w:sz w:val="20"/>
          <w:szCs w:val="20"/>
          <w:rtl w:val="0"/>
          <w:lang w:val="ru-RU"/>
        </w:rPr>
        <w:t>всіх випадків облисіння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найсучасніших фармакологічних препаратів недостатньо ефективно для відновлення росту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Найбільш радикальним є відновлення росту волосся хірургічним способом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Існує ряд методів хірургічної корекції андрогенної алопеції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Зі всього різноманїття оперативних методик найбільш перспективним є використання пересадки аутотрансплантата зі збереженої волосистої частини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сьогодні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відомо декілька різновидів цього методу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Однак поряд з ефективністю даного методу наявні істотні недоліки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потребують вдосконалення техніки цих операцій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саме</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довготривалість втручань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потребує</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розділення їх на етапи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 неповну приживлюваність пересаджених волосяних фолікулів в аутотранплантатах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Саме тому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подальше вивчення та удосконалення методики пересадки аутотрансплантатів в лікуванні андрогенної алопеції є досить актуальним</w:t>
      </w:r>
      <w:r>
        <w:rPr>
          <w:rFonts w:ascii="Times New Roman" w:hAnsi="Times New Roman"/>
          <w:sz w:val="20"/>
          <w:szCs w:val="20"/>
          <w:rtl w:val="0"/>
          <w:lang w:val="ru-RU"/>
        </w:rPr>
        <w:t>.</w:t>
      </w:r>
    </w:p>
    <w:p>
      <w:pPr>
        <w:pStyle w:val="Body Text"/>
        <w:spacing w:before="100" w:after="40"/>
        <w:jc w:val="center"/>
        <w:rPr>
          <w:rFonts w:ascii="Times New Roman" w:cs="Times New Roman" w:hAnsi="Times New Roman" w:eastAsia="Times New Roman"/>
          <w:sz w:val="20"/>
          <w:szCs w:val="20"/>
        </w:rPr>
      </w:pPr>
      <w:r>
        <w:rPr>
          <w:rFonts w:ascii="Times New Roman" w:hAnsi="Times New Roman" w:hint="default"/>
          <w:sz w:val="20"/>
          <w:szCs w:val="20"/>
          <w:rtl w:val="0"/>
          <w:lang w:val="ru-RU"/>
        </w:rPr>
        <w:t>Алгоритм лікування алопеції</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1. </w:t>
      </w:r>
      <w:r>
        <w:rPr>
          <w:rFonts w:ascii="Times New Roman" w:hAnsi="Times New Roman" w:hint="default"/>
          <w:sz w:val="20"/>
          <w:szCs w:val="20"/>
          <w:rtl w:val="0"/>
          <w:lang w:val="ru-RU"/>
        </w:rPr>
        <w:t>Визначати етіологічні фактори розвитку алопеції</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2. </w:t>
      </w:r>
      <w:r>
        <w:rPr>
          <w:rFonts w:ascii="Times New Roman" w:hAnsi="Times New Roman" w:hint="default"/>
          <w:sz w:val="20"/>
          <w:szCs w:val="20"/>
          <w:rtl w:val="0"/>
          <w:lang w:val="ru-RU"/>
        </w:rPr>
        <w:t>Проводити аналіз типової клінічної картини алопеції</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3. </w:t>
      </w:r>
      <w:r>
        <w:rPr>
          <w:rFonts w:ascii="Times New Roman" w:hAnsi="Times New Roman" w:hint="default"/>
          <w:sz w:val="20"/>
          <w:szCs w:val="20"/>
          <w:rtl w:val="0"/>
          <w:lang w:val="ru-RU"/>
        </w:rPr>
        <w:t>Діагностувати прояви андрогенетичної алопеції</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4. </w:t>
      </w:r>
      <w:r>
        <w:rPr>
          <w:rFonts w:ascii="Times New Roman" w:hAnsi="Times New Roman" w:hint="default"/>
          <w:sz w:val="20"/>
          <w:szCs w:val="20"/>
          <w:rtl w:val="0"/>
          <w:lang w:val="ru-RU"/>
        </w:rPr>
        <w:t>Обгрунтовувати та формулювати попередній діагноз у хворих на</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алопецію</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5. </w:t>
      </w:r>
      <w:r>
        <w:rPr>
          <w:rFonts w:ascii="Times New Roman" w:hAnsi="Times New Roman" w:hint="default"/>
          <w:sz w:val="20"/>
          <w:szCs w:val="20"/>
          <w:rtl w:val="0"/>
          <w:lang w:val="ru-RU"/>
        </w:rPr>
        <w:t>Складати план обстеження хворого й аналізувати дані спеціальних</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методів обстеження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трихоскопія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6. </w:t>
      </w:r>
      <w:r>
        <w:rPr>
          <w:rFonts w:ascii="Times New Roman" w:hAnsi="Times New Roman" w:hint="default"/>
          <w:sz w:val="20"/>
          <w:szCs w:val="20"/>
          <w:rtl w:val="0"/>
          <w:lang w:val="ru-RU"/>
        </w:rPr>
        <w:t>Визначити тактику веденняхворих з алопецією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показання до</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оперативного лікування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7. </w:t>
      </w:r>
      <w:r>
        <w:rPr>
          <w:rFonts w:ascii="Times New Roman" w:hAnsi="Times New Roman" w:hint="default"/>
          <w:sz w:val="20"/>
          <w:szCs w:val="20"/>
          <w:rtl w:val="0"/>
          <w:lang w:val="ru-RU"/>
        </w:rPr>
        <w:t>Проводити  специфічну профілактику ускладнень  у хворих на алопецію</w:t>
      </w:r>
      <w:r>
        <w:rPr>
          <w:rFonts w:ascii="Times New Roman" w:hAnsi="Times New Roman"/>
          <w:sz w:val="20"/>
          <w:szCs w:val="20"/>
          <w:rtl w:val="0"/>
          <w:lang w:val="ru-RU"/>
        </w:rPr>
        <w:t>.</w:t>
      </w:r>
    </w:p>
    <w:p>
      <w:pPr>
        <w:pStyle w:val="Body Text"/>
        <w:spacing w:before="100"/>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Концепція трансплантації волосся полягає в тому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найкращого результату можливо досягнути при пересадці окремих аутологічних фолікулярних груп</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Хірургічні класифікації алопеції</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Існують два підходи до класифікації патологічного випадіння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графічний </w:t>
      </w:r>
      <w:r>
        <w:rPr>
          <w:rFonts w:ascii="Times New Roman" w:hAnsi="Times New Roman"/>
          <w:sz w:val="20"/>
          <w:szCs w:val="20"/>
          <w:rtl w:val="0"/>
          <w:lang w:val="de-DE"/>
        </w:rPr>
        <w:t>(</w:t>
      </w:r>
      <w:r>
        <w:rPr>
          <w:rFonts w:ascii="Times New Roman" w:hAnsi="Times New Roman" w:hint="default"/>
          <w:sz w:val="20"/>
          <w:szCs w:val="20"/>
          <w:rtl w:val="0"/>
          <w:lang w:val="ru-RU"/>
        </w:rPr>
        <w:t>у вигляді малюнків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 когнітивний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Одні класифікації виходять із випадіння волосся за чоловічим типом </w:t>
      </w:r>
      <w:r>
        <w:rPr>
          <w:rFonts w:ascii="Times New Roman" w:hAnsi="Times New Roman"/>
          <w:sz w:val="20"/>
          <w:szCs w:val="20"/>
          <w:rtl w:val="0"/>
          <w:lang w:val="ru-RU"/>
        </w:rPr>
        <w:t>(</w:t>
      </w:r>
      <w:r>
        <w:rPr>
          <w:rFonts w:ascii="Times New Roman" w:hAnsi="Times New Roman" w:hint="default"/>
          <w:sz w:val="20"/>
          <w:szCs w:val="20"/>
          <w:rtl w:val="0"/>
          <w:lang w:val="ru-RU"/>
        </w:rPr>
        <w:t>ВВЧТ</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інші за жіночим </w:t>
      </w:r>
      <w:r>
        <w:rPr>
          <w:rFonts w:ascii="Times New Roman" w:hAnsi="Times New Roman"/>
          <w:sz w:val="20"/>
          <w:szCs w:val="20"/>
          <w:rtl w:val="0"/>
          <w:lang w:val="ru-RU"/>
        </w:rPr>
        <w:t>(</w:t>
      </w:r>
      <w:r>
        <w:rPr>
          <w:rFonts w:ascii="Times New Roman" w:hAnsi="Times New Roman" w:hint="default"/>
          <w:sz w:val="20"/>
          <w:szCs w:val="20"/>
          <w:rtl w:val="0"/>
          <w:lang w:val="ru-RU"/>
        </w:rPr>
        <w:t>ВВЖТ</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w:t>
      </w:r>
      <w:r>
        <w:rPr>
          <w:rFonts w:ascii="Times New Roman" w:hAnsi="Times New Roman"/>
          <w:sz w:val="20"/>
          <w:szCs w:val="20"/>
          <w:rtl w:val="0"/>
          <w:lang w:val="ru-RU"/>
        </w:rPr>
        <w:t xml:space="preserve">1941 </w:t>
      </w:r>
      <w:r>
        <w:rPr>
          <w:rFonts w:ascii="Times New Roman" w:hAnsi="Times New Roman" w:hint="default"/>
          <w:sz w:val="20"/>
          <w:szCs w:val="20"/>
          <w:rtl w:val="0"/>
          <w:lang w:val="ru-RU"/>
        </w:rPr>
        <w:t xml:space="preserve">році Гамільтон описав розподіл волосся при ВВЧТ і виділив </w:t>
      </w:r>
      <w:r>
        <w:rPr>
          <w:rFonts w:ascii="Times New Roman" w:hAnsi="Times New Roman"/>
          <w:sz w:val="20"/>
          <w:szCs w:val="20"/>
          <w:rtl w:val="0"/>
          <w:lang w:val="ru-RU"/>
        </w:rPr>
        <w:t xml:space="preserve">8 </w:t>
      </w:r>
      <w:r>
        <w:rPr>
          <w:rFonts w:ascii="Times New Roman" w:hAnsi="Times New Roman" w:hint="default"/>
          <w:sz w:val="20"/>
          <w:szCs w:val="20"/>
          <w:rtl w:val="0"/>
          <w:lang w:val="ru-RU"/>
        </w:rPr>
        <w:t>типів випадіння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w:t>
      </w:r>
      <w:r>
        <w:rPr>
          <w:rFonts w:ascii="Times New Roman" w:hAnsi="Times New Roman"/>
          <w:sz w:val="20"/>
          <w:szCs w:val="20"/>
          <w:rtl w:val="0"/>
          <w:lang w:val="ru-RU"/>
        </w:rPr>
        <w:t xml:space="preserve">1977 </w:t>
      </w:r>
      <w:r>
        <w:rPr>
          <w:rFonts w:ascii="Times New Roman" w:hAnsi="Times New Roman" w:hint="default"/>
          <w:sz w:val="20"/>
          <w:szCs w:val="20"/>
          <w:rtl w:val="0"/>
          <w:lang w:val="ru-RU"/>
        </w:rPr>
        <w:t>році цю класифікацію вдосконалив Норвуд</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запропонував </w:t>
      </w:r>
      <w:r>
        <w:rPr>
          <w:rFonts w:ascii="Times New Roman" w:hAnsi="Times New Roman"/>
          <w:sz w:val="20"/>
          <w:szCs w:val="20"/>
          <w:rtl w:val="0"/>
          <w:lang w:val="ru-RU"/>
        </w:rPr>
        <w:t xml:space="preserve">4 </w:t>
      </w:r>
      <w:r>
        <w:rPr>
          <w:rFonts w:ascii="Times New Roman" w:hAnsi="Times New Roman" w:hint="default"/>
          <w:sz w:val="20"/>
          <w:szCs w:val="20"/>
          <w:rtl w:val="0"/>
          <w:lang w:val="ru-RU"/>
        </w:rPr>
        <w:t>додаткові варіанти</w:t>
      </w:r>
      <w:r>
        <w:rPr>
          <w:rFonts w:ascii="Times New Roman" w:hAnsi="Times New Roman"/>
          <w:sz w:val="20"/>
          <w:szCs w:val="20"/>
          <w:rtl w:val="0"/>
          <w:lang w:val="ru-RU"/>
        </w:rPr>
        <w:t>.</w:t>
      </w:r>
    </w:p>
    <w:p>
      <w:pPr>
        <w:pStyle w:val="Body Text"/>
        <w:spacing w:after="40"/>
        <w:ind w:firstLine="284"/>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В класифікації Гамільтона</w:t>
      </w:r>
      <w:r>
        <w:rPr>
          <w:rFonts w:ascii="Times New Roman" w:hAnsi="Times New Roman"/>
          <w:sz w:val="20"/>
          <w:szCs w:val="20"/>
          <w:rtl w:val="0"/>
          <w:lang w:val="ru-RU"/>
        </w:rPr>
        <w:t>-</w:t>
      </w:r>
      <w:r>
        <w:rPr>
          <w:rFonts w:ascii="Times New Roman" w:hAnsi="Times New Roman" w:hint="default"/>
          <w:sz w:val="20"/>
          <w:szCs w:val="20"/>
          <w:rtl w:val="0"/>
          <w:lang w:val="ru-RU"/>
        </w:rPr>
        <w:t>Норвуда виділяють наступні типи розподілу волосся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en-US"/>
        </w:rPr>
        <w:t>I</w:t>
      </w:r>
      <w:r>
        <w:rPr>
          <w:rFonts w:ascii="Times New Roman" w:hAnsi="Times New Roman" w:hint="default"/>
          <w:sz w:val="20"/>
          <w:szCs w:val="20"/>
          <w:rtl w:val="0"/>
          <w:lang w:val="ru-RU"/>
        </w:rPr>
        <w:t xml:space="preserve"> тип – відповідає нормальному росту волосся в зрілому віці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Відмічається мінімальне зміщення волос на скроневих ділянках</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en-US"/>
        </w:rPr>
        <w:t>II</w:t>
      </w:r>
      <w:r>
        <w:rPr>
          <w:rFonts w:ascii="Times New Roman" w:hAnsi="Times New Roman" w:hint="default"/>
          <w:sz w:val="20"/>
          <w:szCs w:val="20"/>
          <w:rtl w:val="0"/>
          <w:lang w:val="ru-RU"/>
        </w:rPr>
        <w:t xml:space="preserve"> тип – невелике зміщення волосся дозаду в скроневих ділянках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проріджування переднього краю чубчика</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en-US"/>
        </w:rPr>
        <w:t>III</w:t>
      </w:r>
      <w:r>
        <w:rPr>
          <w:rFonts w:ascii="Times New Roman" w:hAnsi="Times New Roman" w:hint="default"/>
          <w:sz w:val="20"/>
          <w:szCs w:val="20"/>
          <w:rtl w:val="0"/>
          <w:lang w:val="ru-RU"/>
        </w:rPr>
        <w:t xml:space="preserve"> тип – мінімально помітна лисина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глибокі лобні залисини</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en-US"/>
        </w:rPr>
        <w:t>III</w:t>
      </w:r>
      <w:r>
        <w:rPr>
          <w:rFonts w:ascii="Times New Roman" w:hAnsi="Times New Roman" w:hint="default"/>
          <w:sz w:val="20"/>
          <w:szCs w:val="20"/>
          <w:rtl w:val="0"/>
          <w:lang w:val="ru-RU"/>
        </w:rPr>
        <w:t xml:space="preserve"> тип – </w:t>
      </w:r>
      <w:r>
        <w:rPr>
          <w:rFonts w:ascii="Times New Roman" w:hAnsi="Times New Roman"/>
          <w:sz w:val="20"/>
          <w:szCs w:val="20"/>
          <w:rtl w:val="0"/>
          <w:lang w:val="ru-RU"/>
        </w:rPr>
        <w:t>(</w:t>
      </w:r>
      <w:r>
        <w:rPr>
          <w:rFonts w:ascii="Times New Roman" w:hAnsi="Times New Roman" w:hint="default"/>
          <w:sz w:val="20"/>
          <w:szCs w:val="20"/>
          <w:rtl w:val="0"/>
          <w:lang w:val="ru-RU"/>
        </w:rPr>
        <w:t>маківка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 випадіння волосся обмежено ділянкою маківки плюс глибокі лобні залисини </w:t>
      </w:r>
      <w:r>
        <w:rPr>
          <w:rFonts w:ascii="Times New Roman" w:hAnsi="Times New Roman"/>
          <w:sz w:val="20"/>
          <w:szCs w:val="20"/>
          <w:rtl w:val="0"/>
          <w:lang w:val="de-DE"/>
        </w:rPr>
        <w:t>(</w:t>
      </w:r>
      <w:r>
        <w:rPr>
          <w:rFonts w:ascii="Times New Roman" w:hAnsi="Times New Roman" w:hint="default"/>
          <w:sz w:val="20"/>
          <w:szCs w:val="20"/>
          <w:rtl w:val="0"/>
          <w:lang w:val="ru-RU"/>
        </w:rPr>
        <w:t>не більше</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аніж при </w:t>
      </w:r>
      <w:r>
        <w:rPr>
          <w:rFonts w:ascii="Times New Roman" w:hAnsi="Times New Roman"/>
          <w:sz w:val="20"/>
          <w:szCs w:val="20"/>
          <w:rtl w:val="0"/>
          <w:lang w:val="en-US"/>
        </w:rPr>
        <w:t>III</w:t>
      </w:r>
      <w:r>
        <w:rPr>
          <w:rFonts w:ascii="Times New Roman" w:hAnsi="Times New Roman" w:hint="default"/>
          <w:sz w:val="20"/>
          <w:szCs w:val="20"/>
          <w:rtl w:val="0"/>
          <w:lang w:val="ru-RU"/>
        </w:rPr>
        <w:t xml:space="preserve"> типі</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IV </w:t>
      </w:r>
      <w:r>
        <w:rPr>
          <w:rFonts w:ascii="Times New Roman" w:hAnsi="Times New Roman" w:hint="default"/>
          <w:sz w:val="20"/>
          <w:szCs w:val="20"/>
          <w:rtl w:val="0"/>
          <w:lang w:val="ru-RU"/>
        </w:rPr>
        <w:t>тип – значні лобні і скроневі залисини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рідке волосся в лобній ділянці на фоні наявності рідких волос в ділянці маківки або їх відсутності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Між лобною ділянкою і маківкою зберігається місток</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V </w:t>
      </w:r>
      <w:r>
        <w:rPr>
          <w:rFonts w:ascii="Times New Roman" w:hAnsi="Times New Roman" w:hint="default"/>
          <w:sz w:val="20"/>
          <w:szCs w:val="20"/>
          <w:rtl w:val="0"/>
          <w:lang w:val="ru-RU"/>
        </w:rPr>
        <w:t>тип – ділянки випадіння волосся в лобно</w:t>
      </w:r>
      <w:r>
        <w:rPr>
          <w:rFonts w:ascii="Times New Roman" w:hAnsi="Times New Roman"/>
          <w:sz w:val="20"/>
          <w:szCs w:val="20"/>
          <w:rtl w:val="0"/>
          <w:lang w:val="ru-RU"/>
        </w:rPr>
        <w:t>-</w:t>
      </w:r>
      <w:r>
        <w:rPr>
          <w:rFonts w:ascii="Times New Roman" w:hAnsi="Times New Roman" w:hint="default"/>
          <w:sz w:val="20"/>
          <w:szCs w:val="20"/>
          <w:rtl w:val="0"/>
          <w:lang w:val="ru-RU"/>
        </w:rPr>
        <w:t xml:space="preserve">скроневих ділянках і на маківці вираженіші ніж при </w:t>
      </w:r>
      <w:r>
        <w:rPr>
          <w:rFonts w:ascii="Times New Roman" w:hAnsi="Times New Roman"/>
          <w:sz w:val="20"/>
          <w:szCs w:val="20"/>
          <w:rtl w:val="0"/>
          <w:lang w:val="ru-RU"/>
        </w:rPr>
        <w:t xml:space="preserve">IV </w:t>
      </w:r>
      <w:r>
        <w:rPr>
          <w:rFonts w:ascii="Times New Roman" w:hAnsi="Times New Roman" w:hint="default"/>
          <w:sz w:val="20"/>
          <w:szCs w:val="20"/>
          <w:rtl w:val="0"/>
          <w:lang w:val="ru-RU"/>
        </w:rPr>
        <w:t>типі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Між цими ділянками наявний вузький місток з рідким волоссям</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en-US"/>
        </w:rPr>
        <w:t>VI</w:t>
      </w:r>
      <w:r>
        <w:rPr>
          <w:rFonts w:ascii="Times New Roman" w:hAnsi="Times New Roman" w:hint="default"/>
          <w:sz w:val="20"/>
          <w:szCs w:val="20"/>
          <w:rtl w:val="0"/>
          <w:lang w:val="ru-RU"/>
        </w:rPr>
        <w:t xml:space="preserve"> тип – волосся між лобною ділянкою і маківкою відсутнє</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випадіння поширюється по бокам і дозаду</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en-US"/>
        </w:rPr>
        <w:t>VII</w:t>
      </w:r>
      <w:r>
        <w:rPr>
          <w:rFonts w:ascii="Times New Roman" w:hAnsi="Times New Roman" w:hint="default"/>
          <w:sz w:val="20"/>
          <w:szCs w:val="20"/>
          <w:rtl w:val="0"/>
          <w:lang w:val="ru-RU"/>
        </w:rPr>
        <w:t xml:space="preserve"> тип – найбільш виражена форма облисіння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Залишається тонка підковоподібна смужка волосся позаду</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Варіанти «</w:t>
      </w:r>
      <w:r>
        <w:rPr>
          <w:rFonts w:ascii="Times New Roman" w:hAnsi="Times New Roman"/>
          <w:sz w:val="20"/>
          <w:szCs w:val="20"/>
          <w:rtl w:val="0"/>
          <w:lang w:val="ru-RU"/>
        </w:rPr>
        <w:t>a</w:t>
      </w:r>
      <w:r>
        <w:rPr>
          <w:rFonts w:ascii="Times New Roman" w:hAnsi="Times New Roman" w:hint="default"/>
          <w:sz w:val="20"/>
          <w:szCs w:val="20"/>
          <w:rtl w:val="0"/>
          <w:lang w:val="ru-RU"/>
        </w:rPr>
        <w:t>» за класифікацією Гамільтона</w:t>
      </w:r>
      <w:r>
        <w:rPr>
          <w:rFonts w:ascii="Times New Roman" w:hAnsi="Times New Roman"/>
          <w:sz w:val="20"/>
          <w:szCs w:val="20"/>
          <w:rtl w:val="0"/>
          <w:lang w:val="ru-RU"/>
        </w:rPr>
        <w:t>-</w:t>
      </w:r>
      <w:r>
        <w:rPr>
          <w:rFonts w:ascii="Times New Roman" w:hAnsi="Times New Roman" w:hint="default"/>
          <w:sz w:val="20"/>
          <w:szCs w:val="20"/>
          <w:rtl w:val="0"/>
          <w:lang w:val="ru-RU"/>
        </w:rPr>
        <w:t>Норвуда мають такі особливості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 зсув лінії росту волосся відбувається по всій границі лобної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включаючи і середню частину лоба та відсутнє облисіння маківки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Облисіння маківки відбувається за рахунок продовження зміщення лінії росту волосся</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У жінок Гамільтон і Норвуд виділили </w:t>
      </w:r>
      <w:r>
        <w:rPr>
          <w:rFonts w:ascii="Times New Roman" w:hAnsi="Times New Roman"/>
          <w:sz w:val="20"/>
          <w:szCs w:val="20"/>
          <w:rtl w:val="0"/>
          <w:lang w:val="ru-RU"/>
        </w:rPr>
        <w:t xml:space="preserve">4 </w:t>
      </w:r>
      <w:r>
        <w:rPr>
          <w:rFonts w:ascii="Times New Roman" w:hAnsi="Times New Roman" w:hint="default"/>
          <w:sz w:val="20"/>
          <w:szCs w:val="20"/>
          <w:rtl w:val="0"/>
          <w:lang w:val="ru-RU"/>
        </w:rPr>
        <w:t>типи випадіння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схожі на вищеописані типи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Людвіг описав дифузний тип випадіння волосся у верхній зоні волосистої частини голови та розподілив його на три ступені тяжкості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відміну від класифікації Гамільтона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даному типі залишається кайма волосся в лобній ділянці і відсутні лобні залисини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w:t>
      </w:r>
      <w:r>
        <w:rPr>
          <w:rFonts w:ascii="Times New Roman" w:hAnsi="Times New Roman"/>
          <w:sz w:val="20"/>
          <w:szCs w:val="20"/>
          <w:rtl w:val="0"/>
          <w:lang w:val="ru-RU"/>
        </w:rPr>
        <w:t xml:space="preserve">1999 </w:t>
      </w:r>
      <w:r>
        <w:rPr>
          <w:rFonts w:ascii="Times New Roman" w:hAnsi="Times New Roman" w:hint="default"/>
          <w:sz w:val="20"/>
          <w:szCs w:val="20"/>
          <w:rtl w:val="0"/>
          <w:lang w:val="ru-RU"/>
        </w:rPr>
        <w:t>році Олсен описала випадіння волосся в лобній ділянці в формі новорічної ялинки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 мірі прогресування даний тип випадіння наближується до картини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схожої з дифузним типом облисіння по Людвігу</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В </w:t>
      </w:r>
      <w:r>
        <w:rPr>
          <w:rFonts w:ascii="Times New Roman" w:hAnsi="Times New Roman"/>
          <w:sz w:val="20"/>
          <w:szCs w:val="20"/>
          <w:rtl w:val="0"/>
          <w:lang w:val="ru-RU"/>
        </w:rPr>
        <w:t xml:space="preserve">2002 </w:t>
      </w:r>
      <w:r>
        <w:rPr>
          <w:rFonts w:ascii="Times New Roman" w:hAnsi="Times New Roman" w:hint="default"/>
          <w:sz w:val="20"/>
          <w:szCs w:val="20"/>
          <w:rtl w:val="0"/>
          <w:lang w:val="ru-RU"/>
        </w:rPr>
        <w:t>році С</w:t>
      </w:r>
      <w:r>
        <w:rPr>
          <w:rFonts w:ascii="Times New Roman" w:hAnsi="Times New Roman"/>
          <w:sz w:val="20"/>
          <w:szCs w:val="20"/>
          <w:rtl w:val="0"/>
          <w:lang w:val="de-DE"/>
        </w:rPr>
        <w:t xml:space="preserve">ohen, </w:t>
      </w:r>
      <w:r>
        <w:rPr>
          <w:rFonts w:ascii="Times New Roman" w:hAnsi="Times New Roman" w:hint="default"/>
          <w:sz w:val="20"/>
          <w:szCs w:val="20"/>
          <w:rtl w:val="0"/>
          <w:lang w:val="ru-RU"/>
        </w:rPr>
        <w:t>опублікував комплексну систему оцінки випадіння волосся для опису розподілу і густоти волосся в окремих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систему входять карта поверхні волосистої частини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таблиця результатів та шкала вираженості випадіння волосся</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Основні критерії відбору пацієнтів для трансплантації волосся на думку </w:t>
      </w:r>
      <w:r>
        <w:rPr>
          <w:rFonts w:ascii="Times New Roman" w:hAnsi="Times New Roman"/>
          <w:sz w:val="20"/>
          <w:szCs w:val="20"/>
          <w:rtl w:val="0"/>
          <w:lang w:val="en-US"/>
        </w:rPr>
        <w:t>Dowling</w:t>
      </w:r>
      <w:r>
        <w:rPr>
          <w:rFonts w:ascii="Times New Roman" w:hAnsi="Times New Roman"/>
          <w:sz w:val="20"/>
          <w:szCs w:val="20"/>
          <w:rtl w:val="0"/>
          <w:lang w:val="ru-RU"/>
        </w:rPr>
        <w:t xml:space="preserve"> </w:t>
      </w:r>
      <w:r>
        <w:rPr>
          <w:rFonts w:ascii="Times New Roman" w:hAnsi="Times New Roman"/>
          <w:sz w:val="20"/>
          <w:szCs w:val="20"/>
          <w:rtl w:val="0"/>
          <w:lang w:val="en-US"/>
        </w:rPr>
        <w:t>B</w:t>
      </w:r>
      <w:r>
        <w:rPr>
          <w:rFonts w:ascii="Times New Roman" w:hAnsi="Times New Roman"/>
          <w:sz w:val="20"/>
          <w:szCs w:val="20"/>
          <w:rtl w:val="0"/>
          <w:lang w:val="ru-RU"/>
        </w:rPr>
        <w:t xml:space="preserve">. </w:t>
      </w:r>
      <w:r>
        <w:rPr>
          <w:rFonts w:ascii="Times New Roman" w:hAnsi="Times New Roman"/>
          <w:sz w:val="20"/>
          <w:szCs w:val="20"/>
          <w:rtl w:val="0"/>
          <w:lang w:val="en-US"/>
        </w:rPr>
        <w:t>Stough</w:t>
      </w:r>
      <w:r>
        <w:rPr>
          <w:rFonts w:ascii="Times New Roman" w:hAnsi="Times New Roman"/>
          <w:sz w:val="20"/>
          <w:szCs w:val="20"/>
          <w:rtl w:val="0"/>
          <w:lang w:val="ru-RU"/>
        </w:rPr>
        <w:t>:</w:t>
      </w:r>
    </w:p>
    <w:p>
      <w:pPr>
        <w:pStyle w:val="Body Text"/>
        <w:numPr>
          <w:ilvl w:val="0"/>
          <w:numId w:val="30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Вік</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Найліпші кандидати – особи старші </w:t>
      </w:r>
      <w:r>
        <w:rPr>
          <w:rFonts w:ascii="Times New Roman" w:hAnsi="Times New Roman"/>
          <w:sz w:val="20"/>
          <w:szCs w:val="20"/>
          <w:rtl w:val="0"/>
          <w:lang w:val="ru-RU"/>
        </w:rPr>
        <w:t xml:space="preserve">30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Прогноз подальшого випадіння волосся в осіб </w:t>
      </w:r>
      <w:r>
        <w:rPr>
          <w:rFonts w:ascii="Times New Roman" w:hAnsi="Times New Roman"/>
          <w:sz w:val="20"/>
          <w:szCs w:val="20"/>
          <w:rtl w:val="0"/>
          <w:lang w:val="ru-RU"/>
        </w:rPr>
        <w:t xml:space="preserve">15-25 </w:t>
      </w:r>
      <w:r>
        <w:rPr>
          <w:rFonts w:ascii="Times New Roman" w:hAnsi="Times New Roman" w:hint="default"/>
          <w:sz w:val="20"/>
          <w:szCs w:val="20"/>
          <w:rtl w:val="0"/>
          <w:lang w:val="ru-RU"/>
        </w:rPr>
        <w:t>років набагато нижчий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Навіть при теоретично гарантованій ефективності фінастериду лікарям слід детально проаналізувати необхідність проведення процедури пацієнтам молодшим </w:t>
      </w:r>
      <w:r>
        <w:rPr>
          <w:rFonts w:ascii="Times New Roman" w:hAnsi="Times New Roman"/>
          <w:sz w:val="20"/>
          <w:szCs w:val="20"/>
          <w:rtl w:val="0"/>
          <w:lang w:val="ru-RU"/>
        </w:rPr>
        <w:t xml:space="preserve">25 </w:t>
      </w:r>
      <w:r>
        <w:rPr>
          <w:rFonts w:ascii="Times New Roman" w:hAnsi="Times New Roman" w:hint="default"/>
          <w:sz w:val="20"/>
          <w:szCs w:val="20"/>
          <w:rtl w:val="0"/>
          <w:lang w:val="ru-RU"/>
        </w:rPr>
        <w:t>років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даній підгрупі пацієнти прагнуть повністю відновити волосся на голові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тоді коли особи більш старшого віку звертаються для трансплантації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щоб надати своєму волоссю вигляд</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властивий у зрілому віці</w:t>
      </w:r>
      <w:r>
        <w:rPr>
          <w:rFonts w:ascii="Times New Roman" w:hAnsi="Times New Roman"/>
          <w:sz w:val="20"/>
          <w:szCs w:val="20"/>
          <w:rtl w:val="0"/>
          <w:lang w:val="ru-RU"/>
        </w:rPr>
        <w:t>.</w:t>
      </w:r>
    </w:p>
    <w:p>
      <w:pPr>
        <w:pStyle w:val="Body Text"/>
        <w:numPr>
          <w:ilvl w:val="0"/>
          <w:numId w:val="306"/>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Товщина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Має вирішальне значення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пацієнтів з товстим волоссям </w:t>
      </w:r>
      <w:r>
        <w:rPr>
          <w:rFonts w:ascii="Times New Roman" w:hAnsi="Times New Roman"/>
          <w:sz w:val="20"/>
          <w:szCs w:val="20"/>
          <w:rtl w:val="0"/>
          <w:lang w:val="ru-RU"/>
        </w:rPr>
        <w:t xml:space="preserve">(&gt;80 </w:t>
      </w:r>
      <w:r>
        <w:rPr>
          <w:rFonts w:ascii="Times New Roman" w:hAnsi="Times New Roman" w:hint="default"/>
          <w:sz w:val="20"/>
          <w:szCs w:val="20"/>
          <w:rtl w:val="0"/>
          <w:lang w:val="ru-RU"/>
        </w:rPr>
        <w:t>мкм</w:t>
      </w:r>
      <w:r>
        <w:rPr>
          <w:rFonts w:ascii="Times New Roman" w:hAnsi="Times New Roman"/>
          <w:sz w:val="20"/>
          <w:szCs w:val="20"/>
          <w:rtl w:val="0"/>
          <w:lang w:val="ru-RU"/>
        </w:rPr>
        <w:t xml:space="preserve">) </w:t>
      </w:r>
      <w:r>
        <w:rPr>
          <w:rFonts w:ascii="Times New Roman" w:hAnsi="Times New Roman" w:hint="default"/>
          <w:sz w:val="20"/>
          <w:szCs w:val="20"/>
          <w:rtl w:val="0"/>
          <w:lang w:val="ru-RU"/>
        </w:rPr>
        <w:t>щільність волосся буде набагато вища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чим в осіб з шовковистим волоссям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Мінімальне збільшення діаметра волоса призводить до експоненціального росту величини покриття поверхні</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Донорське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Густоту донорського волосся можна визначити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порахувавши щільність фолікулярних груп </w:t>
      </w:r>
      <w:r>
        <w:rPr>
          <w:rFonts w:ascii="Times New Roman" w:hAnsi="Times New Roman"/>
          <w:sz w:val="20"/>
          <w:szCs w:val="20"/>
          <w:rtl w:val="0"/>
          <w:lang w:val="ru-RU"/>
        </w:rPr>
        <w:t>(</w:t>
      </w:r>
      <w:r>
        <w:rPr>
          <w:rFonts w:ascii="Times New Roman" w:hAnsi="Times New Roman" w:hint="default"/>
          <w:sz w:val="20"/>
          <w:szCs w:val="20"/>
          <w:rtl w:val="0"/>
          <w:lang w:val="ru-RU"/>
        </w:rPr>
        <w:t>ФГ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на </w:t>
      </w:r>
      <w:r>
        <w:rPr>
          <w:rFonts w:ascii="Times New Roman" w:hAnsi="Times New Roman"/>
          <w:sz w:val="20"/>
          <w:szCs w:val="20"/>
          <w:rtl w:val="0"/>
          <w:lang w:val="ru-RU"/>
        </w:rPr>
        <w:t xml:space="preserve">1 </w:t>
      </w:r>
      <w:r>
        <w:rPr>
          <w:rFonts w:ascii="Times New Roman" w:hAnsi="Times New Roman" w:hint="default"/>
          <w:sz w:val="20"/>
          <w:szCs w:val="20"/>
          <w:rtl w:val="0"/>
          <w:lang w:val="ru-RU"/>
        </w:rPr>
        <w:t>см</w:t>
      </w:r>
      <w:r>
        <w:rPr>
          <w:rFonts w:ascii="Times New Roman" w:hAnsi="Times New Roman"/>
          <w:sz w:val="20"/>
          <w:szCs w:val="20"/>
          <w:rtl w:val="0"/>
          <w:lang w:val="ru-RU"/>
        </w:rPr>
        <w:t xml:space="preserve">2. </w:t>
      </w:r>
      <w:r>
        <w:rPr>
          <w:rFonts w:ascii="Times New Roman" w:hAnsi="Times New Roman" w:hint="default"/>
          <w:sz w:val="20"/>
          <w:szCs w:val="20"/>
          <w:rtl w:val="0"/>
          <w:lang w:val="ru-RU"/>
        </w:rPr>
        <w:t>Чудовими кандидатами вважаються пацієнти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які мають більше </w:t>
      </w:r>
      <w:r>
        <w:rPr>
          <w:rFonts w:ascii="Times New Roman" w:hAnsi="Times New Roman"/>
          <w:sz w:val="20"/>
          <w:szCs w:val="20"/>
          <w:rtl w:val="0"/>
          <w:lang w:val="ru-RU"/>
        </w:rPr>
        <w:t xml:space="preserve">80 </w:t>
      </w:r>
      <w:r>
        <w:rPr>
          <w:rFonts w:ascii="Times New Roman" w:hAnsi="Times New Roman" w:hint="default"/>
          <w:sz w:val="20"/>
          <w:szCs w:val="20"/>
          <w:rtl w:val="0"/>
          <w:lang w:val="ru-RU"/>
        </w:rPr>
        <w:t>ФГ на см</w:t>
      </w:r>
      <w:r>
        <w:rPr>
          <w:rFonts w:ascii="Times New Roman" w:hAnsi="Times New Roman"/>
          <w:sz w:val="20"/>
          <w:szCs w:val="20"/>
          <w:rtl w:val="0"/>
          <w:lang w:val="ru-RU"/>
        </w:rPr>
        <w:t xml:space="preserve">2. </w:t>
      </w:r>
      <w:r>
        <w:rPr>
          <w:rFonts w:ascii="Times New Roman" w:hAnsi="Times New Roman" w:hint="default"/>
          <w:sz w:val="20"/>
          <w:szCs w:val="20"/>
          <w:rtl w:val="0"/>
          <w:lang w:val="ru-RU"/>
        </w:rPr>
        <w:t>Невідповідними кандидатами є особи з щільністю ФГ</w:t>
      </w:r>
      <w:r>
        <w:rPr>
          <w:rFonts w:ascii="Times New Roman" w:hAnsi="Times New Roman"/>
          <w:sz w:val="20"/>
          <w:szCs w:val="20"/>
          <w:rtl w:val="0"/>
          <w:lang w:val="ru-RU"/>
        </w:rPr>
        <w:t xml:space="preserve">&lt; 40 </w:t>
      </w:r>
      <w:r>
        <w:rPr>
          <w:rFonts w:ascii="Times New Roman" w:hAnsi="Times New Roman" w:hint="default"/>
          <w:sz w:val="20"/>
          <w:szCs w:val="20"/>
          <w:rtl w:val="0"/>
          <w:lang w:val="ru-RU"/>
        </w:rPr>
        <w:t>см</w:t>
      </w:r>
      <w:r>
        <w:rPr>
          <w:rFonts w:ascii="Times New Roman" w:hAnsi="Times New Roman"/>
          <w:sz w:val="20"/>
          <w:szCs w:val="20"/>
          <w:rtl w:val="0"/>
          <w:lang w:val="ru-RU"/>
        </w:rPr>
        <w:t>2.</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Вираженість і тип облисіння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Ступінь облисіння слугує найбільш важливим критерієм при відборі кандидатів для трансплантації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Пацієнти з повним облисінням лобної ділянки – найліпші кандидати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так як ця ділянка добре піддається корекції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 цьому досягаються найбільш явні позитивні зміни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відміну від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яких облисіння обмежено маківкою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Трансплантацію волосся в ділянці маківки виконують рідко</w:t>
      </w:r>
      <w:r>
        <w:rPr>
          <w:rFonts w:ascii="Times New Roman" w:hAnsi="Times New Roman"/>
          <w:sz w:val="20"/>
          <w:szCs w:val="20"/>
          <w:rtl w:val="0"/>
          <w:lang w:val="ru-RU"/>
        </w:rPr>
        <w:t xml:space="preserve">, </w:t>
      </w:r>
      <w:r>
        <w:rPr>
          <w:rFonts w:ascii="Times New Roman" w:hAnsi="Times New Roman" w:hint="default"/>
          <w:sz w:val="20"/>
          <w:szCs w:val="20"/>
          <w:rtl w:val="0"/>
          <w:lang w:val="ru-RU"/>
        </w:rPr>
        <w:t>і пацієнтів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у яких облисіння обмежується маківкою</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вважають невідповідними кандидатами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Очікування пацієнта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Консультація – важливий інструмент для формування у пацієнта реалістичних очікувань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Найбільша частина нереалістичних очікувань відноситься до густоти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Якщо волосся рідке не варто очікувати значної їх густоти після пересадки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Пацієнтам необхідно повідомити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що у зв’язку з прогресуючим характером випадіння волосся в майбутньому може знадобитися повторна трансплантація</w:t>
      </w:r>
      <w:r>
        <w:rPr>
          <w:rFonts w:ascii="Times New Roman" w:hAnsi="Times New Roman"/>
          <w:sz w:val="20"/>
          <w:szCs w:val="20"/>
          <w:rtl w:val="0"/>
          <w:lang w:val="ru-RU"/>
        </w:rPr>
        <w:t>.</w:t>
      </w:r>
    </w:p>
    <w:p>
      <w:pPr>
        <w:pStyle w:val="Body Text"/>
        <w:spacing w:before="100" w:after="40"/>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Показання до трансплантації волосся за даними М</w:t>
      </w:r>
      <w:r>
        <w:rPr>
          <w:rFonts w:ascii="Times New Roman" w:hAnsi="Times New Roman"/>
          <w:sz w:val="20"/>
          <w:szCs w:val="20"/>
          <w:rtl w:val="0"/>
          <w:lang w:val="ru-RU"/>
        </w:rPr>
        <w:t>att L. Leavitt: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Частіше всього трансплантація волосся виконується при поширеному облисінні волосистої частини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але може бути показана в наступних випадках</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коли залисини з’являються від рубців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утворилися після підтяжки обличчя або брів</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випадінні волосся на тілі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зокрема на лобку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грудях</w:t>
      </w:r>
      <w:r>
        <w:rPr>
          <w:rFonts w:ascii="Times New Roman" w:hAnsi="Times New Roman"/>
          <w:sz w:val="20"/>
          <w:szCs w:val="20"/>
          <w:rtl w:val="0"/>
          <w:lang w:val="ru-RU"/>
        </w:rPr>
        <w:t xml:space="preserve">, </w:t>
      </w:r>
      <w:r>
        <w:rPr>
          <w:rFonts w:ascii="Times New Roman" w:hAnsi="Times New Roman" w:hint="default"/>
          <w:sz w:val="20"/>
          <w:szCs w:val="20"/>
          <w:rtl w:val="0"/>
          <w:lang w:val="ru-RU"/>
        </w:rPr>
        <w:t>а також при втраті бороди або вусів</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наявності рубців на волосистій частині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утворилися після травми</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наявності рубців на волосистій частині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утворилися із</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накладення акушерських щипців при пологах або електродів для спостереженням за фізіологічними показниками плоду</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втраті волосся внаслідок променевої терапії</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випадінні брів і вій або утворення рубців в місцях їх росту</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зміні статі у транссексуалів</w:t>
      </w:r>
      <w:r>
        <w:rPr>
          <w:rFonts w:ascii="Times New Roman" w:hAnsi="Times New Roman"/>
          <w:sz w:val="20"/>
          <w:szCs w:val="20"/>
          <w:rtl w:val="0"/>
          <w:lang w:val="ru-RU"/>
        </w:rPr>
        <w:t>;</w:t>
      </w:r>
    </w:p>
    <w:p>
      <w:pPr>
        <w:pStyle w:val="Body Text"/>
        <w:numPr>
          <w:ilvl w:val="0"/>
          <w:numId w:val="308"/>
        </w:numPr>
        <w:bidi w:val="0"/>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при гіпопігментації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яка викликана дією вирівнювачів для волосся або тракційної алопеції</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Новітні методи трансплантації волосся</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Міжнародне товариство хірургії відновлення волосся </w:t>
      </w:r>
      <w:r>
        <w:rPr>
          <w:rFonts w:ascii="Times New Roman" w:hAnsi="Times New Roman"/>
          <w:sz w:val="20"/>
          <w:szCs w:val="20"/>
          <w:rtl w:val="0"/>
          <w:lang w:val="ru-RU"/>
        </w:rPr>
        <w:t xml:space="preserve">(ISHRS, </w:t>
      </w:r>
      <w:r>
        <w:rPr>
          <w:rFonts w:ascii="Times New Roman" w:hAnsi="Times New Roman" w:hint="default"/>
          <w:sz w:val="20"/>
          <w:szCs w:val="20"/>
          <w:rtl w:val="0"/>
          <w:lang w:val="ru-RU"/>
        </w:rPr>
        <w:t>англ</w:t>
      </w:r>
      <w:r>
        <w:rPr>
          <w:rFonts w:ascii="Times New Roman" w:hAnsi="Times New Roman"/>
          <w:sz w:val="20"/>
          <w:szCs w:val="20"/>
          <w:rtl w:val="0"/>
          <w:lang w:val="ru-RU"/>
        </w:rPr>
        <w:t xml:space="preserve">. </w:t>
      </w:r>
      <w:r>
        <w:rPr>
          <w:rFonts w:ascii="Times New Roman" w:hAnsi="Times New Roman"/>
          <w:sz w:val="20"/>
          <w:szCs w:val="20"/>
          <w:rtl w:val="0"/>
          <w:lang w:val="en-US"/>
        </w:rPr>
        <w:t>International</w:t>
      </w:r>
      <w:r>
        <w:rPr>
          <w:rFonts w:ascii="Times New Roman" w:hAnsi="Times New Roman"/>
          <w:sz w:val="20"/>
          <w:szCs w:val="20"/>
          <w:rtl w:val="0"/>
          <w:lang w:val="ru-RU"/>
        </w:rPr>
        <w:t xml:space="preserve"> </w:t>
      </w:r>
      <w:r>
        <w:rPr>
          <w:rFonts w:ascii="Times New Roman" w:hAnsi="Times New Roman"/>
          <w:sz w:val="20"/>
          <w:szCs w:val="20"/>
          <w:rtl w:val="0"/>
          <w:lang w:val="en-US"/>
        </w:rPr>
        <w:t>Society</w:t>
      </w:r>
      <w:r>
        <w:rPr>
          <w:rFonts w:ascii="Times New Roman" w:hAnsi="Times New Roman"/>
          <w:sz w:val="20"/>
          <w:szCs w:val="20"/>
          <w:rtl w:val="0"/>
          <w:lang w:val="ru-RU"/>
        </w:rPr>
        <w:t xml:space="preserve"> </w:t>
      </w:r>
      <w:r>
        <w:rPr>
          <w:rFonts w:ascii="Times New Roman" w:hAnsi="Times New Roman"/>
          <w:sz w:val="20"/>
          <w:szCs w:val="20"/>
          <w:rtl w:val="0"/>
          <w:lang w:val="en-US"/>
        </w:rPr>
        <w:t>Of</w:t>
      </w:r>
      <w:r>
        <w:rPr>
          <w:rFonts w:ascii="Times New Roman" w:hAnsi="Times New Roman"/>
          <w:sz w:val="20"/>
          <w:szCs w:val="20"/>
          <w:rtl w:val="0"/>
          <w:lang w:val="ru-RU"/>
        </w:rPr>
        <w:t xml:space="preserve"> </w:t>
      </w:r>
      <w:r>
        <w:rPr>
          <w:rFonts w:ascii="Times New Roman" w:hAnsi="Times New Roman"/>
          <w:sz w:val="20"/>
          <w:szCs w:val="20"/>
          <w:rtl w:val="0"/>
          <w:lang w:val="en-US"/>
        </w:rPr>
        <w:t>Hair</w:t>
      </w:r>
      <w:r>
        <w:rPr>
          <w:rFonts w:ascii="Times New Roman" w:hAnsi="Times New Roman"/>
          <w:sz w:val="20"/>
          <w:szCs w:val="20"/>
          <w:rtl w:val="0"/>
          <w:lang w:val="ru-RU"/>
        </w:rPr>
        <w:t xml:space="preserve"> </w:t>
      </w:r>
      <w:r>
        <w:rPr>
          <w:rFonts w:ascii="Times New Roman" w:hAnsi="Times New Roman"/>
          <w:sz w:val="20"/>
          <w:szCs w:val="20"/>
          <w:rtl w:val="0"/>
          <w:lang w:val="en-US"/>
        </w:rPr>
        <w:t>Restoration</w:t>
      </w:r>
      <w:r>
        <w:rPr>
          <w:rFonts w:ascii="Times New Roman" w:hAnsi="Times New Roman"/>
          <w:sz w:val="20"/>
          <w:szCs w:val="20"/>
          <w:rtl w:val="0"/>
          <w:lang w:val="ru-RU"/>
        </w:rPr>
        <w:t xml:space="preserve"> </w:t>
      </w:r>
      <w:r>
        <w:rPr>
          <w:rFonts w:ascii="Times New Roman" w:hAnsi="Times New Roman"/>
          <w:sz w:val="20"/>
          <w:szCs w:val="20"/>
          <w:rtl w:val="0"/>
          <w:lang w:val="en-US"/>
        </w:rPr>
        <w:t>Surgery</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офіційно визнає два метода пересадки волосся — безшовний спосіб </w:t>
      </w:r>
      <w:r>
        <w:rPr>
          <w:rFonts w:ascii="Times New Roman" w:hAnsi="Times New Roman"/>
          <w:sz w:val="20"/>
          <w:szCs w:val="20"/>
          <w:rtl w:val="0"/>
          <w:lang w:val="ru-RU"/>
        </w:rPr>
        <w:t>FUE (</w:t>
      </w:r>
      <w:r>
        <w:rPr>
          <w:rFonts w:ascii="Times New Roman" w:hAnsi="Times New Roman" w:hint="default"/>
          <w:sz w:val="20"/>
          <w:szCs w:val="20"/>
          <w:rtl w:val="0"/>
          <w:lang w:val="ru-RU"/>
        </w:rPr>
        <w:t>англ</w:t>
      </w:r>
      <w:r>
        <w:rPr>
          <w:rFonts w:ascii="Times New Roman" w:hAnsi="Times New Roman"/>
          <w:sz w:val="20"/>
          <w:szCs w:val="20"/>
          <w:rtl w:val="0"/>
          <w:lang w:val="ru-RU"/>
        </w:rPr>
        <w:t xml:space="preserve">. </w:t>
      </w:r>
      <w:r>
        <w:rPr>
          <w:rFonts w:ascii="Times New Roman" w:hAnsi="Times New Roman"/>
          <w:sz w:val="20"/>
          <w:szCs w:val="20"/>
          <w:rtl w:val="0"/>
          <w:lang w:val="en-US"/>
        </w:rPr>
        <w:t xml:space="preserve">Follicular Unit Extraction)  </w:t>
      </w:r>
      <w:r>
        <w:rPr>
          <w:rFonts w:ascii="Times New Roman" w:hAnsi="Times New Roman" w:hint="default"/>
          <w:sz w:val="20"/>
          <w:szCs w:val="20"/>
          <w:rtl w:val="0"/>
          <w:lang w:val="ru-RU"/>
        </w:rPr>
        <w:t>і</w:t>
      </w:r>
      <w:r>
        <w:rPr>
          <w:rFonts w:ascii="Times New Roman" w:hAnsi="Times New Roman"/>
          <w:sz w:val="20"/>
          <w:szCs w:val="20"/>
          <w:rtl w:val="0"/>
          <w:lang w:val="en-US"/>
        </w:rPr>
        <w:t xml:space="preserve"> </w:t>
      </w:r>
      <w:r>
        <w:rPr>
          <w:rFonts w:ascii="Times New Roman" w:hAnsi="Times New Roman" w:hint="default"/>
          <w:sz w:val="20"/>
          <w:szCs w:val="20"/>
          <w:rtl w:val="0"/>
          <w:lang w:val="ru-RU"/>
        </w:rPr>
        <w:t>клаптевий</w:t>
      </w:r>
      <w:r>
        <w:rPr>
          <w:rFonts w:ascii="Times New Roman" w:hAnsi="Times New Roman"/>
          <w:sz w:val="20"/>
          <w:szCs w:val="20"/>
          <w:rtl w:val="0"/>
          <w:lang w:val="en-US"/>
        </w:rPr>
        <w:t xml:space="preserve"> FUT (</w:t>
      </w:r>
      <w:r>
        <w:rPr>
          <w:rFonts w:ascii="Times New Roman" w:hAnsi="Times New Roman" w:hint="default"/>
          <w:sz w:val="20"/>
          <w:szCs w:val="20"/>
          <w:rtl w:val="0"/>
          <w:lang w:val="ru-RU"/>
        </w:rPr>
        <w:t>англ</w:t>
      </w:r>
      <w:r>
        <w:rPr>
          <w:rFonts w:ascii="Times New Roman" w:hAnsi="Times New Roman"/>
          <w:sz w:val="20"/>
          <w:szCs w:val="20"/>
          <w:rtl w:val="0"/>
          <w:lang w:val="en-US"/>
        </w:rPr>
        <w:t xml:space="preserve">. Follicular Unit Transplantation), </w:t>
      </w:r>
      <w:r>
        <w:rPr>
          <w:rFonts w:ascii="Times New Roman" w:hAnsi="Times New Roman" w:hint="default"/>
          <w:sz w:val="20"/>
          <w:szCs w:val="20"/>
          <w:rtl w:val="0"/>
          <w:lang w:val="ru-RU"/>
        </w:rPr>
        <w:t>він</w:t>
      </w:r>
      <w:r>
        <w:rPr>
          <w:rFonts w:ascii="Times New Roman" w:hAnsi="Times New Roman"/>
          <w:sz w:val="20"/>
          <w:szCs w:val="20"/>
          <w:rtl w:val="0"/>
          <w:lang w:val="en-US"/>
        </w:rPr>
        <w:t xml:space="preserve"> </w:t>
      </w:r>
      <w:r>
        <w:rPr>
          <w:rFonts w:ascii="Times New Roman" w:hAnsi="Times New Roman" w:hint="default"/>
          <w:sz w:val="20"/>
          <w:szCs w:val="20"/>
          <w:rtl w:val="0"/>
          <w:lang w:val="ru-RU"/>
        </w:rPr>
        <w:t>же</w:t>
      </w:r>
      <w:r>
        <w:rPr>
          <w:rFonts w:ascii="Times New Roman" w:hAnsi="Times New Roman"/>
          <w:sz w:val="20"/>
          <w:szCs w:val="20"/>
          <w:rtl w:val="0"/>
          <w:lang w:val="en-US"/>
        </w:rPr>
        <w:t xml:space="preserve"> </w:t>
      </w:r>
      <w:r>
        <w:rPr>
          <w:rFonts w:ascii="Times New Roman" w:hAnsi="Times New Roman"/>
          <w:sz w:val="20"/>
          <w:szCs w:val="20"/>
          <w:rtl w:val="0"/>
          <w:lang w:val="de-DE"/>
        </w:rPr>
        <w:t>STRIP (</w:t>
      </w:r>
      <w:r>
        <w:rPr>
          <w:rFonts w:ascii="Times New Roman" w:hAnsi="Times New Roman" w:hint="default"/>
          <w:sz w:val="20"/>
          <w:szCs w:val="20"/>
          <w:rtl w:val="0"/>
          <w:lang w:val="ru-RU"/>
        </w:rPr>
        <w:t>англ</w:t>
      </w:r>
      <w:r>
        <w:rPr>
          <w:rFonts w:ascii="Times New Roman" w:hAnsi="Times New Roman"/>
          <w:sz w:val="20"/>
          <w:szCs w:val="20"/>
          <w:rtl w:val="0"/>
          <w:lang w:val="en-US"/>
        </w:rPr>
        <w:t xml:space="preserve">. strip </w:t>
      </w:r>
      <w:r>
        <w:rPr>
          <w:rFonts w:ascii="Times New Roman" w:hAnsi="Times New Roman" w:hint="default"/>
          <w:sz w:val="20"/>
          <w:szCs w:val="20"/>
          <w:rtl w:val="0"/>
          <w:lang w:val="en-US"/>
        </w:rPr>
        <w:t>— клапоть</w:t>
      </w:r>
      <w:r>
        <w:rPr>
          <w:rFonts w:ascii="Times New Roman" w:hAnsi="Times New Roman"/>
          <w:sz w:val="20"/>
          <w:szCs w:val="20"/>
          <w:rtl w:val="0"/>
          <w:lang w:val="en-US"/>
        </w:rPr>
        <w:t xml:space="preserve">, </w:t>
      </w:r>
      <w:r>
        <w:rPr>
          <w:rFonts w:ascii="Times New Roman" w:hAnsi="Times New Roman" w:hint="default"/>
          <w:sz w:val="20"/>
          <w:szCs w:val="20"/>
          <w:rtl w:val="0"/>
          <w:lang w:val="ru-RU"/>
        </w:rPr>
        <w:t>смужка</w:t>
      </w:r>
      <w:r>
        <w:rPr>
          <w:rFonts w:ascii="Times New Roman" w:hAnsi="Times New Roman"/>
          <w:sz w:val="20"/>
          <w:szCs w:val="20"/>
          <w:rtl w:val="0"/>
          <w:lang w:val="en-US"/>
        </w:rPr>
        <w:t xml:space="preserve">) </w:t>
      </w:r>
      <w:r>
        <w:rPr>
          <w:rFonts w:ascii="Times New Roman" w:hAnsi="Times New Roman" w:hint="default"/>
          <w:sz w:val="20"/>
          <w:szCs w:val="20"/>
          <w:rtl w:val="0"/>
          <w:lang w:val="ru-RU"/>
        </w:rPr>
        <w:t>метод</w:t>
      </w:r>
      <w:r>
        <w:rPr>
          <w:rFonts w:ascii="Times New Roman" w:hAnsi="Times New Roman"/>
          <w:sz w:val="20"/>
          <w:szCs w:val="20"/>
          <w:rtl w:val="0"/>
          <w:lang w:val="en-US"/>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По даним світової статистики за останні десять років кількість операцій по відновленню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проведених безшовним і клаптевим методами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практично зрівнялись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Обидві техніки мають приблизно рівну кількість прибічників і опонентів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знаходять свої плюси і мінуси в кожній із них</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FUE </w:t>
      </w:r>
      <w:r>
        <w:rPr>
          <w:rFonts w:ascii="Times New Roman" w:hAnsi="Times New Roman" w:hint="default"/>
          <w:sz w:val="20"/>
          <w:szCs w:val="20"/>
          <w:rtl w:val="0"/>
          <w:lang w:val="ru-RU"/>
        </w:rPr>
        <w:t xml:space="preserve">метод пересадки волосся </w:t>
      </w:r>
      <w:r>
        <w:rPr>
          <w:rFonts w:ascii="Times New Roman" w:hAnsi="Times New Roman"/>
          <w:sz w:val="20"/>
          <w:szCs w:val="20"/>
          <w:rtl w:val="0"/>
          <w:lang w:val="ru-RU"/>
        </w:rPr>
        <w:t>(</w:t>
      </w:r>
      <w:r>
        <w:rPr>
          <w:rFonts w:ascii="Times New Roman" w:hAnsi="Times New Roman" w:hint="default"/>
          <w:sz w:val="20"/>
          <w:szCs w:val="20"/>
          <w:rtl w:val="0"/>
          <w:lang w:val="ru-RU"/>
        </w:rPr>
        <w:t>англ</w:t>
      </w:r>
      <w:r>
        <w:rPr>
          <w:rFonts w:ascii="Times New Roman" w:hAnsi="Times New Roman"/>
          <w:sz w:val="20"/>
          <w:szCs w:val="20"/>
          <w:rtl w:val="0"/>
          <w:lang w:val="ru-RU"/>
        </w:rPr>
        <w:t xml:space="preserve">. </w:t>
      </w:r>
      <w:r>
        <w:rPr>
          <w:rFonts w:ascii="Times New Roman" w:hAnsi="Times New Roman"/>
          <w:sz w:val="20"/>
          <w:szCs w:val="20"/>
          <w:rtl w:val="0"/>
          <w:lang w:val="en-US"/>
        </w:rPr>
        <w:t>Follicular</w:t>
      </w:r>
      <w:r>
        <w:rPr>
          <w:rFonts w:ascii="Times New Roman" w:hAnsi="Times New Roman"/>
          <w:sz w:val="20"/>
          <w:szCs w:val="20"/>
          <w:rtl w:val="0"/>
          <w:lang w:val="ru-RU"/>
        </w:rPr>
        <w:t xml:space="preserve"> </w:t>
      </w:r>
      <w:r>
        <w:rPr>
          <w:rFonts w:ascii="Times New Roman" w:hAnsi="Times New Roman"/>
          <w:sz w:val="20"/>
          <w:szCs w:val="20"/>
          <w:rtl w:val="0"/>
          <w:lang w:val="en-US"/>
        </w:rPr>
        <w:t>Unit</w:t>
      </w:r>
      <w:r>
        <w:rPr>
          <w:rFonts w:ascii="Times New Roman" w:hAnsi="Times New Roman"/>
          <w:sz w:val="20"/>
          <w:szCs w:val="20"/>
          <w:rtl w:val="0"/>
          <w:lang w:val="ru-RU"/>
        </w:rPr>
        <w:t xml:space="preserve"> </w:t>
      </w:r>
      <w:r>
        <w:rPr>
          <w:rFonts w:ascii="Times New Roman" w:hAnsi="Times New Roman"/>
          <w:sz w:val="20"/>
          <w:szCs w:val="20"/>
          <w:rtl w:val="0"/>
          <w:lang w:val="en-US"/>
        </w:rPr>
        <w:t>Extraction</w:t>
      </w:r>
      <w:r>
        <w:rPr>
          <w:rFonts w:ascii="Times New Roman" w:hAnsi="Times New Roman" w:hint="default"/>
          <w:sz w:val="20"/>
          <w:szCs w:val="20"/>
          <w:rtl w:val="0"/>
          <w:lang w:val="ru-RU"/>
        </w:rPr>
        <w:t xml:space="preserve"> — екстракція ФГ</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 це мікрохірургічні маніпуляції отримання трансплантатів </w:t>
      </w:r>
      <w:r>
        <w:rPr>
          <w:rFonts w:ascii="Times New Roman" w:hAnsi="Times New Roman"/>
          <w:sz w:val="20"/>
          <w:szCs w:val="20"/>
          <w:rtl w:val="0"/>
          <w:lang w:val="ru-RU"/>
        </w:rPr>
        <w:t>(</w:t>
      </w:r>
      <w:r>
        <w:rPr>
          <w:rFonts w:ascii="Times New Roman" w:hAnsi="Times New Roman" w:hint="default"/>
          <w:sz w:val="20"/>
          <w:szCs w:val="20"/>
          <w:rtl w:val="0"/>
          <w:lang w:val="ru-RU"/>
        </w:rPr>
        <w:t>графтів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і їх вживлення без розрізів і швів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ФГ із </w:t>
      </w:r>
      <w:r>
        <w:rPr>
          <w:rFonts w:ascii="Times New Roman" w:hAnsi="Times New Roman"/>
          <w:sz w:val="20"/>
          <w:szCs w:val="20"/>
          <w:rtl w:val="0"/>
          <w:lang w:val="ru-RU"/>
        </w:rPr>
        <w:t>1</w:t>
      </w:r>
      <w:r>
        <w:rPr>
          <w:rFonts w:ascii="Times New Roman" w:hAnsi="Times New Roman" w:hint="default"/>
          <w:sz w:val="20"/>
          <w:szCs w:val="20"/>
          <w:rtl w:val="0"/>
          <w:lang w:val="ru-RU"/>
        </w:rPr>
        <w:t>—</w:t>
      </w:r>
      <w:r>
        <w:rPr>
          <w:rFonts w:ascii="Times New Roman" w:hAnsi="Times New Roman"/>
          <w:sz w:val="20"/>
          <w:szCs w:val="20"/>
          <w:rtl w:val="0"/>
          <w:lang w:val="ru-RU"/>
        </w:rPr>
        <w:t xml:space="preserve">4 </w:t>
      </w:r>
      <w:r>
        <w:rPr>
          <w:rFonts w:ascii="Times New Roman" w:hAnsi="Times New Roman" w:hint="default"/>
          <w:sz w:val="20"/>
          <w:szCs w:val="20"/>
          <w:rtl w:val="0"/>
          <w:lang w:val="ru-RU"/>
        </w:rPr>
        <w:t xml:space="preserve">волосин поштучно забираються в потиличній ділянці пацієнта або в інших частинах тіла </w:t>
      </w:r>
      <w:r>
        <w:rPr>
          <w:rFonts w:ascii="Times New Roman" w:hAnsi="Times New Roman"/>
          <w:sz w:val="20"/>
          <w:szCs w:val="20"/>
          <w:rtl w:val="0"/>
          <w:lang w:val="ru-RU"/>
        </w:rPr>
        <w:t>(</w:t>
      </w:r>
      <w:r>
        <w:rPr>
          <w:rFonts w:ascii="Times New Roman" w:hAnsi="Times New Roman" w:hint="default"/>
          <w:sz w:val="20"/>
          <w:szCs w:val="20"/>
          <w:rtl w:val="0"/>
          <w:lang w:val="ru-RU"/>
        </w:rPr>
        <w:t>груди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нижні кінцівки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борода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операція відбувається під місцевою анестезією</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Операції по методу </w:t>
      </w:r>
      <w:r>
        <w:rPr>
          <w:rFonts w:ascii="Times New Roman" w:hAnsi="Times New Roman"/>
          <w:sz w:val="20"/>
          <w:szCs w:val="20"/>
          <w:rtl w:val="0"/>
          <w:lang w:val="ru-RU"/>
        </w:rPr>
        <w:t xml:space="preserve">FUE, </w:t>
      </w:r>
      <w:r>
        <w:rPr>
          <w:rFonts w:ascii="Times New Roman" w:hAnsi="Times New Roman" w:hint="default"/>
          <w:sz w:val="20"/>
          <w:szCs w:val="20"/>
          <w:rtl w:val="0"/>
          <w:lang w:val="ru-RU"/>
        </w:rPr>
        <w:t>як правило</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мають наступний план</w:t>
      </w:r>
      <w:r>
        <w:rPr>
          <w:rFonts w:ascii="Times New Roman" w:hAnsi="Times New Roman"/>
          <w:sz w:val="20"/>
          <w:szCs w:val="20"/>
          <w:rtl w:val="0"/>
          <w:lang w:val="ru-RU"/>
        </w:rPr>
        <w:t>:</w:t>
      </w:r>
    </w:p>
    <w:p>
      <w:pPr>
        <w:pStyle w:val="Body Text"/>
        <w:numPr>
          <w:ilvl w:val="0"/>
          <w:numId w:val="310"/>
        </w:numPr>
        <w:bidi w:val="0"/>
        <w:ind w:right="0"/>
        <w:jc w:val="left"/>
        <w:rPr>
          <w:rFonts w:ascii="Times New Roman" w:hAnsi="Times New Roman"/>
          <w:sz w:val="20"/>
          <w:szCs w:val="20"/>
          <w:rtl w:val="0"/>
          <w:lang w:val="ru-RU"/>
        </w:rPr>
      </w:pPr>
      <w:r>
        <w:rPr>
          <w:rFonts w:ascii="Times New Roman" w:hAnsi="Times New Roman"/>
          <w:sz w:val="20"/>
          <w:szCs w:val="20"/>
          <w:rtl w:val="0"/>
          <w:lang w:val="ru-RU"/>
        </w:rPr>
        <w:t>1-</w:t>
      </w:r>
      <w:r>
        <w:rPr>
          <w:rFonts w:ascii="Times New Roman" w:hAnsi="Times New Roman" w:hint="default"/>
          <w:sz w:val="20"/>
          <w:szCs w:val="20"/>
          <w:rtl w:val="0"/>
          <w:lang w:val="ru-RU"/>
        </w:rPr>
        <w:t xml:space="preserve">й етап — отримання графтів спеціальним мікрохірургічним інструментом </w:t>
      </w:r>
      <w:r>
        <w:rPr>
          <w:rFonts w:ascii="Times New Roman" w:hAnsi="Times New Roman"/>
          <w:sz w:val="20"/>
          <w:szCs w:val="20"/>
          <w:rtl w:val="0"/>
          <w:lang w:val="ru-RU"/>
        </w:rPr>
        <w:t>(</w:t>
      </w:r>
      <w:r>
        <w:rPr>
          <w:rFonts w:ascii="Times New Roman" w:hAnsi="Times New Roman" w:hint="default"/>
          <w:sz w:val="20"/>
          <w:szCs w:val="20"/>
          <w:rtl w:val="0"/>
          <w:lang w:val="ru-RU"/>
        </w:rPr>
        <w:t>панчем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вилучення і обробка</w:t>
      </w:r>
      <w:r>
        <w:rPr>
          <w:rFonts w:ascii="Times New Roman" w:hAnsi="Times New Roman"/>
          <w:sz w:val="20"/>
          <w:szCs w:val="20"/>
          <w:rtl w:val="0"/>
          <w:lang w:val="ru-RU"/>
        </w:rPr>
        <w:t>;</w:t>
      </w:r>
    </w:p>
    <w:p>
      <w:pPr>
        <w:pStyle w:val="Body Text"/>
        <w:numPr>
          <w:ilvl w:val="0"/>
          <w:numId w:val="310"/>
        </w:numPr>
        <w:bidi w:val="0"/>
        <w:ind w:right="0"/>
        <w:jc w:val="left"/>
        <w:rPr>
          <w:rFonts w:ascii="Times New Roman" w:hAnsi="Times New Roman"/>
          <w:sz w:val="20"/>
          <w:szCs w:val="20"/>
          <w:rtl w:val="0"/>
          <w:lang w:val="ru-RU"/>
        </w:rPr>
      </w:pPr>
      <w:r>
        <w:rPr>
          <w:rFonts w:ascii="Times New Roman" w:hAnsi="Times New Roman"/>
          <w:sz w:val="20"/>
          <w:szCs w:val="20"/>
          <w:rtl w:val="0"/>
          <w:lang w:val="ru-RU"/>
        </w:rPr>
        <w:t>2-</w:t>
      </w:r>
      <w:r>
        <w:rPr>
          <w:rFonts w:ascii="Times New Roman" w:hAnsi="Times New Roman" w:hint="default"/>
          <w:sz w:val="20"/>
          <w:szCs w:val="20"/>
          <w:rtl w:val="0"/>
          <w:lang w:val="ru-RU"/>
        </w:rPr>
        <w:t>й етап — формування каналів для пересадки волосся в реципієнтній зоні</w:t>
      </w:r>
      <w:r>
        <w:rPr>
          <w:rFonts w:ascii="Times New Roman" w:hAnsi="Times New Roman"/>
          <w:sz w:val="20"/>
          <w:szCs w:val="20"/>
          <w:rtl w:val="0"/>
          <w:lang w:val="ru-RU"/>
        </w:rPr>
        <w:t>;</w:t>
      </w:r>
    </w:p>
    <w:p>
      <w:pPr>
        <w:pStyle w:val="Body Text"/>
        <w:numPr>
          <w:ilvl w:val="0"/>
          <w:numId w:val="310"/>
        </w:numPr>
        <w:bidi w:val="0"/>
        <w:ind w:right="0"/>
        <w:jc w:val="left"/>
        <w:rPr>
          <w:rFonts w:ascii="Times New Roman" w:hAnsi="Times New Roman"/>
          <w:sz w:val="20"/>
          <w:szCs w:val="20"/>
          <w:rtl w:val="0"/>
          <w:lang w:val="ru-RU"/>
        </w:rPr>
      </w:pPr>
      <w:r>
        <w:rPr>
          <w:rFonts w:ascii="Times New Roman" w:hAnsi="Times New Roman"/>
          <w:sz w:val="20"/>
          <w:szCs w:val="20"/>
          <w:rtl w:val="0"/>
          <w:lang w:val="ru-RU"/>
        </w:rPr>
        <w:t>3-</w:t>
      </w:r>
      <w:r>
        <w:rPr>
          <w:rFonts w:ascii="Times New Roman" w:hAnsi="Times New Roman" w:hint="default"/>
          <w:sz w:val="20"/>
          <w:szCs w:val="20"/>
          <w:rtl w:val="0"/>
          <w:lang w:val="ru-RU"/>
        </w:rPr>
        <w:t xml:space="preserve">й етап — поштучне вживлення </w:t>
      </w:r>
      <w:r>
        <w:rPr>
          <w:rFonts w:ascii="Times New Roman" w:hAnsi="Times New Roman"/>
          <w:sz w:val="20"/>
          <w:szCs w:val="20"/>
          <w:rtl w:val="0"/>
          <w:lang w:val="ru-RU"/>
        </w:rPr>
        <w:t>(</w:t>
      </w:r>
      <w:r>
        <w:rPr>
          <w:rFonts w:ascii="Times New Roman" w:hAnsi="Times New Roman" w:hint="default"/>
          <w:sz w:val="20"/>
          <w:szCs w:val="20"/>
          <w:rtl w:val="0"/>
          <w:lang w:val="ru-RU"/>
        </w:rPr>
        <w:t>імплантація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трансплантатів у</w:t>
      </w:r>
    </w:p>
    <w:p>
      <w:pPr>
        <w:pStyle w:val="Body Text"/>
        <w:ind w:left="284" w:hanging="284"/>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створені канали </w:t>
      </w:r>
      <w:r>
        <w:rPr>
          <w:rFonts w:ascii="Times New Roman" w:hAnsi="Times New Roman"/>
          <w:sz w:val="20"/>
          <w:szCs w:val="20"/>
          <w:rtl w:val="0"/>
          <w:lang w:val="de-DE"/>
        </w:rPr>
        <w:t>(</w:t>
      </w:r>
      <w:r>
        <w:rPr>
          <w:rFonts w:ascii="Times New Roman" w:hAnsi="Times New Roman" w:hint="default"/>
          <w:sz w:val="20"/>
          <w:szCs w:val="20"/>
          <w:rtl w:val="0"/>
          <w:lang w:val="ru-RU"/>
        </w:rPr>
        <w:t>в шаховому порядку</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Найпоширеніші такі техніки метода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різняться інструментальним</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забезпеченням</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Ручна техніка </w:t>
      </w:r>
      <w:r>
        <w:rPr>
          <w:rFonts w:ascii="Times New Roman" w:hAnsi="Times New Roman"/>
          <w:sz w:val="20"/>
          <w:szCs w:val="20"/>
          <w:rtl w:val="0"/>
          <w:lang w:val="ru-RU"/>
        </w:rPr>
        <w:t>(</w:t>
      </w:r>
      <w:r>
        <w:rPr>
          <w:rFonts w:ascii="Times New Roman" w:hAnsi="Times New Roman" w:hint="default"/>
          <w:sz w:val="20"/>
          <w:szCs w:val="20"/>
          <w:rtl w:val="0"/>
          <w:lang w:val="ru-RU"/>
        </w:rPr>
        <w:t>англ</w:t>
      </w:r>
      <w:r>
        <w:rPr>
          <w:rFonts w:ascii="Times New Roman" w:hAnsi="Times New Roman"/>
          <w:sz w:val="20"/>
          <w:szCs w:val="20"/>
          <w:rtl w:val="0"/>
          <w:lang w:val="de-DE"/>
        </w:rPr>
        <w:t xml:space="preserve">. FUE Hand). </w:t>
      </w:r>
      <w:r>
        <w:rPr>
          <w:rFonts w:ascii="Times New Roman" w:hAnsi="Times New Roman" w:hint="default"/>
          <w:sz w:val="20"/>
          <w:szCs w:val="20"/>
          <w:rtl w:val="0"/>
          <w:lang w:val="ru-RU"/>
        </w:rPr>
        <w:t xml:space="preserve">Панч </w:t>
      </w:r>
      <w:r>
        <w:rPr>
          <w:rFonts w:ascii="Times New Roman" w:hAnsi="Times New Roman"/>
          <w:sz w:val="20"/>
          <w:szCs w:val="20"/>
          <w:rtl w:val="0"/>
          <w:lang w:val="ru-RU"/>
        </w:rPr>
        <w:t>(</w:t>
      </w:r>
      <w:r>
        <w:rPr>
          <w:rFonts w:ascii="Times New Roman" w:hAnsi="Times New Roman" w:hint="default"/>
          <w:sz w:val="20"/>
          <w:szCs w:val="20"/>
          <w:rtl w:val="0"/>
          <w:lang w:val="ru-RU"/>
        </w:rPr>
        <w:t>порожниста трубка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інсталюється в металеву ручку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Хірург виконує два поступових рухи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поступальний та обертальний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відділяючи графт для подальшої роботи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Спосіб використовується при донорському об’ємі до </w:t>
      </w:r>
      <w:r>
        <w:rPr>
          <w:rFonts w:ascii="Times New Roman" w:hAnsi="Times New Roman"/>
          <w:sz w:val="20"/>
          <w:szCs w:val="20"/>
          <w:rtl w:val="0"/>
          <w:lang w:val="ru-RU"/>
        </w:rPr>
        <w:t xml:space="preserve">1500 </w:t>
      </w:r>
      <w:r>
        <w:rPr>
          <w:rFonts w:ascii="Times New Roman" w:hAnsi="Times New Roman" w:hint="default"/>
          <w:sz w:val="20"/>
          <w:szCs w:val="20"/>
          <w:rtl w:val="0"/>
          <w:lang w:val="ru-RU"/>
        </w:rPr>
        <w:t>графтів</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Механічний спосіб </w:t>
      </w:r>
      <w:r>
        <w:rPr>
          <w:rFonts w:ascii="Times New Roman" w:hAnsi="Times New Roman"/>
          <w:sz w:val="20"/>
          <w:szCs w:val="20"/>
          <w:rtl w:val="0"/>
          <w:lang w:val="ru-RU"/>
        </w:rPr>
        <w:t>(</w:t>
      </w:r>
      <w:r>
        <w:rPr>
          <w:rFonts w:ascii="Times New Roman" w:hAnsi="Times New Roman" w:hint="default"/>
          <w:sz w:val="20"/>
          <w:szCs w:val="20"/>
          <w:rtl w:val="0"/>
          <w:lang w:val="ru-RU"/>
        </w:rPr>
        <w:t>англ</w:t>
      </w:r>
      <w:r>
        <w:rPr>
          <w:rFonts w:ascii="Times New Roman" w:hAnsi="Times New Roman"/>
          <w:sz w:val="20"/>
          <w:szCs w:val="20"/>
          <w:rtl w:val="0"/>
          <w:lang w:val="ru-RU"/>
        </w:rPr>
        <w:t xml:space="preserve">. FUE) </w:t>
      </w:r>
      <w:r>
        <w:rPr>
          <w:rFonts w:ascii="Times New Roman" w:hAnsi="Times New Roman" w:hint="default"/>
          <w:sz w:val="20"/>
          <w:szCs w:val="20"/>
          <w:rtl w:val="0"/>
          <w:lang w:val="ru-RU"/>
        </w:rPr>
        <w:t>потребує високої кваліфікації хірурга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Тут використовується панч</w:t>
      </w:r>
      <w:r>
        <w:rPr>
          <w:rFonts w:ascii="Times New Roman" w:hAnsi="Times New Roman"/>
          <w:sz w:val="20"/>
          <w:szCs w:val="20"/>
          <w:rtl w:val="0"/>
          <w:lang w:val="ru-RU"/>
        </w:rPr>
        <w:t xml:space="preserve">, </w:t>
      </w:r>
      <w:r>
        <w:rPr>
          <w:rFonts w:ascii="Times New Roman" w:hAnsi="Times New Roman" w:hint="default"/>
          <w:sz w:val="20"/>
          <w:szCs w:val="20"/>
          <w:rtl w:val="0"/>
          <w:lang w:val="ru-RU"/>
        </w:rPr>
        <w:t>вставлений в мікротурбіну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обертанням якої і вилучається графт</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hint="default"/>
          <w:sz w:val="20"/>
          <w:szCs w:val="20"/>
          <w:rtl w:val="0"/>
          <w:lang w:val="ru-RU"/>
        </w:rPr>
        <w:t>Спосіб дає можливість отримувати дуже якісні графти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Хірург повинен добре відчувати потрібну глибину введення панча</w:t>
      </w:r>
      <w:r>
        <w:rPr>
          <w:rFonts w:ascii="Times New Roman" w:hAnsi="Times New Roman"/>
          <w:sz w:val="20"/>
          <w:szCs w:val="20"/>
          <w:rtl w:val="0"/>
          <w:lang w:val="ru-RU"/>
        </w:rPr>
        <w:t xml:space="preserve">, </w:t>
      </w:r>
      <w:r>
        <w:rPr>
          <w:rFonts w:ascii="Times New Roman" w:hAnsi="Times New Roman" w:hint="default"/>
          <w:sz w:val="20"/>
          <w:szCs w:val="20"/>
          <w:rtl w:val="0"/>
          <w:lang w:val="ru-RU"/>
        </w:rPr>
        <w:t>регулювати швидкість його обертання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Діаметр панча </w:t>
      </w:r>
      <w:r>
        <w:rPr>
          <w:rFonts w:ascii="Times New Roman" w:hAnsi="Times New Roman"/>
          <w:sz w:val="20"/>
          <w:szCs w:val="20"/>
          <w:rtl w:val="0"/>
          <w:lang w:val="ru-RU"/>
        </w:rPr>
        <w:t xml:space="preserve">0,6 </w:t>
      </w:r>
      <w:r>
        <w:rPr>
          <w:rFonts w:ascii="Times New Roman" w:hAnsi="Times New Roman" w:hint="default"/>
          <w:sz w:val="20"/>
          <w:szCs w:val="20"/>
          <w:rtl w:val="0"/>
          <w:lang w:val="ru-RU"/>
        </w:rPr>
        <w:t xml:space="preserve">мм і швидкість обертання турбіни до </w:t>
      </w:r>
      <w:r>
        <w:rPr>
          <w:rFonts w:ascii="Times New Roman" w:hAnsi="Times New Roman"/>
          <w:sz w:val="20"/>
          <w:szCs w:val="20"/>
          <w:rtl w:val="0"/>
          <w:lang w:val="ru-RU"/>
        </w:rPr>
        <w:t xml:space="preserve">1000 </w:t>
      </w:r>
      <w:r>
        <w:rPr>
          <w:rFonts w:ascii="Times New Roman" w:hAnsi="Times New Roman" w:hint="default"/>
          <w:sz w:val="20"/>
          <w:szCs w:val="20"/>
          <w:rtl w:val="0"/>
          <w:lang w:val="ru-RU"/>
        </w:rPr>
        <w:t>оборотів в хвилину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дають головну перевагу </w:t>
      </w:r>
      <w:r>
        <w:rPr>
          <w:rFonts w:ascii="Times New Roman" w:hAnsi="Times New Roman"/>
          <w:sz w:val="20"/>
          <w:szCs w:val="20"/>
          <w:rtl w:val="0"/>
          <w:lang w:val="ru-RU"/>
        </w:rPr>
        <w:t xml:space="preserve">FUE </w:t>
      </w:r>
      <w:r>
        <w:rPr>
          <w:rFonts w:ascii="Times New Roman" w:hAnsi="Times New Roman" w:hint="default"/>
          <w:sz w:val="20"/>
          <w:szCs w:val="20"/>
          <w:rtl w:val="0"/>
          <w:lang w:val="ru-RU"/>
        </w:rPr>
        <w:t>метода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мінімальну травматичність для пацієнта і естетичний эффект</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Однак безшовний метод важко використовувати при великих зонах облисвння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коли необхідно пересадити більше </w:t>
      </w:r>
      <w:r>
        <w:rPr>
          <w:rFonts w:ascii="Times New Roman" w:hAnsi="Times New Roman"/>
          <w:sz w:val="20"/>
          <w:szCs w:val="20"/>
          <w:rtl w:val="0"/>
          <w:lang w:val="ru-RU"/>
        </w:rPr>
        <w:t xml:space="preserve">3000 </w:t>
      </w:r>
      <w:r>
        <w:rPr>
          <w:rFonts w:ascii="Times New Roman" w:hAnsi="Times New Roman" w:hint="default"/>
          <w:sz w:val="20"/>
          <w:szCs w:val="20"/>
          <w:rtl w:val="0"/>
          <w:lang w:val="ru-RU"/>
        </w:rPr>
        <w:t>графтів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Не всім пацієнтам підходить і багаточасова </w:t>
      </w:r>
      <w:r>
        <w:rPr>
          <w:rFonts w:ascii="Times New Roman" w:hAnsi="Times New Roman"/>
          <w:sz w:val="20"/>
          <w:szCs w:val="20"/>
          <w:rtl w:val="0"/>
          <w:lang w:val="ru-RU"/>
        </w:rPr>
        <w:t>(</w:t>
      </w:r>
      <w:r>
        <w:rPr>
          <w:rFonts w:ascii="Times New Roman" w:hAnsi="Times New Roman" w:hint="default"/>
          <w:sz w:val="20"/>
          <w:szCs w:val="20"/>
          <w:rtl w:val="0"/>
          <w:lang w:val="ru-RU"/>
        </w:rPr>
        <w:t xml:space="preserve">до </w:t>
      </w:r>
      <w:r>
        <w:rPr>
          <w:rFonts w:ascii="Times New Roman" w:hAnsi="Times New Roman"/>
          <w:sz w:val="20"/>
          <w:szCs w:val="20"/>
          <w:rtl w:val="0"/>
          <w:lang w:val="ru-RU"/>
        </w:rPr>
        <w:t xml:space="preserve">8 </w:t>
      </w:r>
      <w:r>
        <w:rPr>
          <w:rFonts w:ascii="Times New Roman" w:hAnsi="Times New Roman" w:hint="default"/>
          <w:sz w:val="20"/>
          <w:szCs w:val="20"/>
          <w:rtl w:val="0"/>
          <w:lang w:val="ru-RU"/>
        </w:rPr>
        <w:t>годин</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тривалість операції</w:t>
      </w:r>
      <w:r>
        <w:rPr>
          <w:rFonts w:ascii="Times New Roman" w:hAnsi="Times New Roman"/>
          <w:sz w:val="20"/>
          <w:szCs w:val="20"/>
          <w:rtl w:val="0"/>
          <w:lang w:val="ru-RU"/>
        </w:rPr>
        <w:t>.</w:t>
      </w:r>
    </w:p>
    <w:p>
      <w:pPr>
        <w:pStyle w:val="Body Text"/>
        <w:jc w:val="both"/>
        <w:rPr>
          <w:rFonts w:ascii="Times New Roman" w:cs="Times New Roman" w:hAnsi="Times New Roman" w:eastAsia="Times New Roman"/>
          <w:sz w:val="20"/>
          <w:szCs w:val="20"/>
        </w:rPr>
      </w:pPr>
      <w:r>
        <w:rPr>
          <w:rFonts w:ascii="Times New Roman" w:hAnsi="Times New Roman"/>
          <w:sz w:val="20"/>
          <w:szCs w:val="20"/>
          <w:rtl w:val="0"/>
          <w:lang w:val="ru-RU"/>
        </w:rPr>
        <w:t xml:space="preserve">FUT </w:t>
      </w:r>
      <w:r>
        <w:rPr>
          <w:rFonts w:ascii="Times New Roman" w:hAnsi="Times New Roman" w:hint="default"/>
          <w:sz w:val="20"/>
          <w:szCs w:val="20"/>
          <w:rtl w:val="0"/>
          <w:lang w:val="ru-RU"/>
        </w:rPr>
        <w:t xml:space="preserve">метод </w:t>
      </w:r>
      <w:r>
        <w:rPr>
          <w:rFonts w:ascii="Times New Roman" w:hAnsi="Times New Roman"/>
          <w:sz w:val="20"/>
          <w:szCs w:val="20"/>
          <w:rtl w:val="0"/>
          <w:lang w:val="ru-RU"/>
        </w:rPr>
        <w:t>(</w:t>
      </w:r>
      <w:r>
        <w:rPr>
          <w:rFonts w:ascii="Times New Roman" w:hAnsi="Times New Roman" w:hint="default"/>
          <w:sz w:val="20"/>
          <w:szCs w:val="20"/>
          <w:rtl w:val="0"/>
          <w:lang w:val="ru-RU"/>
        </w:rPr>
        <w:t>операційний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шовний або </w:t>
      </w:r>
      <w:r>
        <w:rPr>
          <w:rFonts w:ascii="Times New Roman" w:hAnsi="Times New Roman"/>
          <w:sz w:val="20"/>
          <w:szCs w:val="20"/>
          <w:rtl w:val="0"/>
          <w:lang w:val="ru-RU"/>
        </w:rPr>
        <w:t>Strip-</w:t>
      </w:r>
      <w:r>
        <w:rPr>
          <w:rFonts w:ascii="Times New Roman" w:hAnsi="Times New Roman" w:hint="default"/>
          <w:sz w:val="20"/>
          <w:szCs w:val="20"/>
          <w:rtl w:val="0"/>
          <w:lang w:val="ru-RU"/>
        </w:rPr>
        <w:t>метод</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Метод полягає в отриманні донорського матеріалу у вигляді клаптя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вилученого на потиличній ділянці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із якого потім формуються </w:t>
      </w:r>
      <w:r>
        <w:rPr>
          <w:rFonts w:ascii="Times New Roman" w:hAnsi="Times New Roman"/>
          <w:sz w:val="20"/>
          <w:szCs w:val="20"/>
          <w:rtl w:val="0"/>
          <w:lang w:val="ru-RU"/>
        </w:rPr>
        <w:t>(</w:t>
      </w:r>
      <w:r>
        <w:rPr>
          <w:rFonts w:ascii="Times New Roman" w:hAnsi="Times New Roman" w:hint="default"/>
          <w:sz w:val="20"/>
          <w:szCs w:val="20"/>
          <w:rtl w:val="0"/>
          <w:lang w:val="ru-RU"/>
        </w:rPr>
        <w:t>нарізаються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графти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Пересадка графтів в зону облисіння проводиться з урахуванням напрямку росту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вживлення трансплантата виконується або ручним способом</w:t>
      </w:r>
      <w:r>
        <w:rPr>
          <w:rFonts w:ascii="Times New Roman" w:hAnsi="Times New Roman"/>
          <w:sz w:val="20"/>
          <w:szCs w:val="20"/>
          <w:rtl w:val="0"/>
          <w:lang w:val="ru-RU"/>
        </w:rPr>
        <w:t xml:space="preserve">, </w:t>
      </w:r>
      <w:r>
        <w:rPr>
          <w:rFonts w:ascii="Times New Roman" w:hAnsi="Times New Roman" w:hint="default"/>
          <w:sz w:val="20"/>
          <w:szCs w:val="20"/>
          <w:rtl w:val="0"/>
          <w:lang w:val="ru-RU"/>
        </w:rPr>
        <w:t>або за допомогою імплантера</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В ході операції разом з хірургом працює бригада асистентів </w:t>
      </w:r>
      <w:r>
        <w:rPr>
          <w:rFonts w:ascii="Times New Roman" w:hAnsi="Times New Roman"/>
          <w:sz w:val="20"/>
          <w:szCs w:val="20"/>
          <w:rtl w:val="0"/>
          <w:lang w:val="ru-RU"/>
        </w:rPr>
        <w:t xml:space="preserve">(8 </w:t>
      </w:r>
      <w:r>
        <w:rPr>
          <w:rFonts w:ascii="Times New Roman" w:hAnsi="Times New Roman" w:hint="default"/>
          <w:sz w:val="20"/>
          <w:szCs w:val="20"/>
          <w:rtl w:val="0"/>
          <w:lang w:val="ru-RU"/>
        </w:rPr>
        <w:t>і більше</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під бінокулярним збільшенням виділяють мікро</w:t>
      </w:r>
      <w:r>
        <w:rPr>
          <w:rFonts w:ascii="Times New Roman" w:hAnsi="Times New Roman"/>
          <w:sz w:val="20"/>
          <w:szCs w:val="20"/>
          <w:rtl w:val="0"/>
          <w:lang w:val="ru-RU"/>
        </w:rPr>
        <w:t>-</w:t>
      </w:r>
      <w:r>
        <w:rPr>
          <w:rFonts w:ascii="Times New Roman" w:hAnsi="Times New Roman" w:hint="default"/>
          <w:sz w:val="20"/>
          <w:szCs w:val="20"/>
          <w:rtl w:val="0"/>
          <w:lang w:val="ru-RU"/>
        </w:rPr>
        <w:t xml:space="preserve">трансплантати </w:t>
      </w:r>
      <w:r>
        <w:rPr>
          <w:rFonts w:ascii="Times New Roman" w:hAnsi="Times New Roman"/>
          <w:sz w:val="20"/>
          <w:szCs w:val="20"/>
          <w:rtl w:val="0"/>
          <w:lang w:val="ru-RU"/>
        </w:rPr>
        <w:t>(</w:t>
      </w:r>
      <w:r>
        <w:rPr>
          <w:rFonts w:ascii="Times New Roman" w:hAnsi="Times New Roman" w:hint="default"/>
          <w:sz w:val="20"/>
          <w:szCs w:val="20"/>
          <w:rtl w:val="0"/>
          <w:lang w:val="ru-RU"/>
        </w:rPr>
        <w:t>графти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для пересадки</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Метод використовується для відновлення значних ділянок облисіння і дозволяє пересадити до </w:t>
      </w:r>
      <w:r>
        <w:rPr>
          <w:rFonts w:ascii="Times New Roman" w:hAnsi="Times New Roman"/>
          <w:sz w:val="20"/>
          <w:szCs w:val="20"/>
          <w:rtl w:val="0"/>
          <w:lang w:val="ru-RU"/>
        </w:rPr>
        <w:t xml:space="preserve">12000 </w:t>
      </w:r>
      <w:r>
        <w:rPr>
          <w:rFonts w:ascii="Times New Roman" w:hAnsi="Times New Roman" w:hint="default"/>
          <w:sz w:val="20"/>
          <w:szCs w:val="20"/>
          <w:rtl w:val="0"/>
          <w:lang w:val="ru-RU"/>
        </w:rPr>
        <w:t xml:space="preserve">волосяних фолікулів </w:t>
      </w:r>
      <w:r>
        <w:rPr>
          <w:rFonts w:ascii="Times New Roman" w:hAnsi="Times New Roman"/>
          <w:sz w:val="20"/>
          <w:szCs w:val="20"/>
          <w:rtl w:val="0"/>
          <w:lang w:val="ru-RU"/>
        </w:rPr>
        <w:t>(</w:t>
      </w:r>
      <w:r>
        <w:rPr>
          <w:rFonts w:ascii="Times New Roman" w:hAnsi="Times New Roman" w:hint="default"/>
          <w:sz w:val="20"/>
          <w:szCs w:val="20"/>
          <w:rtl w:val="0"/>
          <w:lang w:val="ru-RU"/>
        </w:rPr>
        <w:t xml:space="preserve">приблизно </w:t>
      </w:r>
      <w:r>
        <w:rPr>
          <w:rFonts w:ascii="Times New Roman" w:hAnsi="Times New Roman"/>
          <w:sz w:val="20"/>
          <w:szCs w:val="20"/>
          <w:rtl w:val="0"/>
          <w:lang w:val="ru-RU"/>
        </w:rPr>
        <w:t xml:space="preserve">5000 </w:t>
      </w:r>
      <w:r>
        <w:rPr>
          <w:rFonts w:ascii="Times New Roman" w:hAnsi="Times New Roman" w:hint="default"/>
          <w:sz w:val="20"/>
          <w:szCs w:val="20"/>
          <w:rtl w:val="0"/>
          <w:lang w:val="ru-RU"/>
        </w:rPr>
        <w:t>графтів</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Перевагами </w:t>
      </w:r>
      <w:r>
        <w:rPr>
          <w:rFonts w:ascii="Times New Roman" w:hAnsi="Times New Roman"/>
          <w:sz w:val="20"/>
          <w:szCs w:val="20"/>
          <w:rtl w:val="0"/>
          <w:lang w:val="ru-RU"/>
        </w:rPr>
        <w:t xml:space="preserve">FUT </w:t>
      </w:r>
      <w:r>
        <w:rPr>
          <w:rFonts w:ascii="Times New Roman" w:hAnsi="Times New Roman" w:hint="default"/>
          <w:sz w:val="20"/>
          <w:szCs w:val="20"/>
          <w:rtl w:val="0"/>
          <w:lang w:val="ru-RU"/>
        </w:rPr>
        <w:t xml:space="preserve">вважається час проведення операції </w:t>
      </w:r>
      <w:r>
        <w:rPr>
          <w:rFonts w:ascii="Times New Roman" w:hAnsi="Times New Roman"/>
          <w:sz w:val="20"/>
          <w:szCs w:val="20"/>
          <w:rtl w:val="0"/>
          <w:lang w:val="ru-RU"/>
        </w:rPr>
        <w:t>(3</w:t>
      </w:r>
      <w:r>
        <w:rPr>
          <w:rFonts w:ascii="Times New Roman" w:hAnsi="Times New Roman" w:hint="default"/>
          <w:sz w:val="20"/>
          <w:szCs w:val="20"/>
          <w:rtl w:val="0"/>
          <w:lang w:val="ru-RU"/>
        </w:rPr>
        <w:t>—</w:t>
      </w:r>
      <w:r>
        <w:rPr>
          <w:rFonts w:ascii="Times New Roman" w:hAnsi="Times New Roman"/>
          <w:sz w:val="20"/>
          <w:szCs w:val="20"/>
          <w:rtl w:val="0"/>
          <w:lang w:val="ru-RU"/>
        </w:rPr>
        <w:t xml:space="preserve">4 </w:t>
      </w:r>
      <w:r>
        <w:rPr>
          <w:rFonts w:ascii="Times New Roman" w:hAnsi="Times New Roman" w:hint="default"/>
          <w:sz w:val="20"/>
          <w:szCs w:val="20"/>
          <w:rtl w:val="0"/>
          <w:lang w:val="ru-RU"/>
        </w:rPr>
        <w:t>години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технічно більш простий спосіб виділення графтів із донорського клаптя шкіри</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низька </w:t>
      </w:r>
      <w:r>
        <w:rPr>
          <w:rFonts w:ascii="Times New Roman" w:hAnsi="Times New Roman"/>
          <w:sz w:val="20"/>
          <w:szCs w:val="20"/>
          <w:rtl w:val="0"/>
          <w:lang w:val="ru-RU"/>
        </w:rPr>
        <w:t>(</w:t>
      </w:r>
      <w:r>
        <w:rPr>
          <w:rFonts w:ascii="Times New Roman" w:hAnsi="Times New Roman" w:hint="default"/>
          <w:sz w:val="20"/>
          <w:szCs w:val="20"/>
          <w:rtl w:val="0"/>
          <w:lang w:val="ru-RU"/>
        </w:rPr>
        <w:t xml:space="preserve">менше </w:t>
      </w:r>
      <w:r>
        <w:rPr>
          <w:rFonts w:ascii="Times New Roman" w:hAnsi="Times New Roman"/>
          <w:sz w:val="20"/>
          <w:szCs w:val="20"/>
          <w:rtl w:val="0"/>
          <w:lang w:val="ru-RU"/>
        </w:rPr>
        <w:t xml:space="preserve">3 %) </w:t>
      </w:r>
      <w:r>
        <w:rPr>
          <w:rFonts w:ascii="Times New Roman" w:hAnsi="Times New Roman" w:hint="default"/>
          <w:sz w:val="20"/>
          <w:szCs w:val="20"/>
          <w:rtl w:val="0"/>
          <w:lang w:val="ru-RU"/>
        </w:rPr>
        <w:t xml:space="preserve">імовірність транссекцій </w:t>
      </w:r>
      <w:r>
        <w:rPr>
          <w:rFonts w:ascii="Times New Roman" w:hAnsi="Times New Roman"/>
          <w:sz w:val="20"/>
          <w:szCs w:val="20"/>
          <w:rtl w:val="0"/>
          <w:lang w:val="ru-RU"/>
        </w:rPr>
        <w:t>(</w:t>
      </w:r>
      <w:r>
        <w:rPr>
          <w:rFonts w:ascii="Times New Roman" w:hAnsi="Times New Roman" w:hint="default"/>
          <w:sz w:val="20"/>
          <w:szCs w:val="20"/>
          <w:rtl w:val="0"/>
          <w:lang w:val="ru-RU"/>
        </w:rPr>
        <w:t>розрізи і пошкодження фолікул</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вартість хірургічних процедур</w:t>
      </w:r>
      <w:r>
        <w:rPr>
          <w:rFonts w:ascii="Times New Roman" w:hAnsi="Times New Roman"/>
          <w:sz w:val="20"/>
          <w:szCs w:val="20"/>
          <w:rtl w:val="0"/>
          <w:lang w:val="de-DE"/>
        </w:rPr>
        <w:t xml:space="preserve">. STRIP </w:t>
      </w:r>
      <w:r>
        <w:rPr>
          <w:rFonts w:ascii="Times New Roman" w:hAnsi="Times New Roman" w:hint="default"/>
          <w:sz w:val="20"/>
          <w:szCs w:val="20"/>
          <w:rtl w:val="0"/>
          <w:lang w:val="ru-RU"/>
        </w:rPr>
        <w:t>метод</w:t>
      </w:r>
      <w:r>
        <w:rPr>
          <w:rFonts w:ascii="Times New Roman" w:hAnsi="Times New Roman"/>
          <w:sz w:val="20"/>
          <w:szCs w:val="20"/>
          <w:rtl w:val="0"/>
          <w:lang w:val="de-DE"/>
        </w:rPr>
        <w:t xml:space="preserve"> </w:t>
      </w:r>
      <w:r>
        <w:rPr>
          <w:rFonts w:ascii="Times New Roman" w:hAnsi="Times New Roman" w:hint="default"/>
          <w:sz w:val="20"/>
          <w:szCs w:val="20"/>
          <w:rtl w:val="0"/>
          <w:lang w:val="ru-RU"/>
        </w:rPr>
        <w:t>дозволяє</w:t>
      </w:r>
      <w:r>
        <w:rPr>
          <w:rFonts w:ascii="Times New Roman" w:hAnsi="Times New Roman"/>
          <w:sz w:val="20"/>
          <w:szCs w:val="20"/>
          <w:rtl w:val="0"/>
          <w:lang w:val="de-DE"/>
        </w:rPr>
        <w:t xml:space="preserve"> </w:t>
      </w:r>
      <w:r>
        <w:rPr>
          <w:rFonts w:ascii="Times New Roman" w:hAnsi="Times New Roman" w:hint="default"/>
          <w:sz w:val="20"/>
          <w:szCs w:val="20"/>
          <w:rtl w:val="0"/>
          <w:lang w:val="ru-RU"/>
        </w:rPr>
        <w:t>пересаджувати</w:t>
      </w:r>
      <w:r>
        <w:rPr>
          <w:rFonts w:ascii="Times New Roman" w:hAnsi="Times New Roman"/>
          <w:sz w:val="20"/>
          <w:szCs w:val="20"/>
          <w:rtl w:val="0"/>
          <w:lang w:val="de-DE"/>
        </w:rPr>
        <w:t xml:space="preserve"> </w:t>
      </w:r>
      <w:r>
        <w:rPr>
          <w:rFonts w:ascii="Times New Roman" w:hAnsi="Times New Roman" w:hint="default"/>
          <w:sz w:val="20"/>
          <w:szCs w:val="20"/>
          <w:rtl w:val="0"/>
          <w:lang w:val="ru-RU"/>
        </w:rPr>
        <w:t>фолікули</w:t>
      </w:r>
      <w:r>
        <w:rPr>
          <w:rFonts w:ascii="Times New Roman" w:hAnsi="Times New Roman"/>
          <w:sz w:val="20"/>
          <w:szCs w:val="20"/>
          <w:rtl w:val="0"/>
          <w:lang w:val="de-DE"/>
        </w:rPr>
        <w:t xml:space="preserve"> </w:t>
      </w:r>
      <w:r>
        <w:rPr>
          <w:rFonts w:ascii="Times New Roman" w:hAnsi="Times New Roman" w:hint="default"/>
          <w:sz w:val="20"/>
          <w:szCs w:val="20"/>
          <w:rtl w:val="0"/>
          <w:lang w:val="ru-RU"/>
        </w:rPr>
        <w:t>з</w:t>
      </w:r>
      <w:r>
        <w:rPr>
          <w:rFonts w:ascii="Times New Roman" w:hAnsi="Times New Roman"/>
          <w:sz w:val="20"/>
          <w:szCs w:val="20"/>
          <w:rtl w:val="0"/>
          <w:lang w:val="de-DE"/>
        </w:rPr>
        <w:t xml:space="preserve"> </w:t>
      </w:r>
      <w:r>
        <w:rPr>
          <w:rFonts w:ascii="Times New Roman" w:hAnsi="Times New Roman" w:hint="default"/>
          <w:sz w:val="20"/>
          <w:szCs w:val="20"/>
          <w:rtl w:val="0"/>
          <w:lang w:val="ru-RU"/>
        </w:rPr>
        <w:t>приживаністю</w:t>
      </w:r>
      <w:r>
        <w:rPr>
          <w:rFonts w:ascii="Times New Roman" w:hAnsi="Times New Roman"/>
          <w:sz w:val="20"/>
          <w:szCs w:val="20"/>
          <w:rtl w:val="0"/>
          <w:lang w:val="de-DE"/>
        </w:rPr>
        <w:t xml:space="preserve"> </w:t>
      </w:r>
      <w:r>
        <w:rPr>
          <w:rFonts w:ascii="Times New Roman" w:hAnsi="Times New Roman" w:hint="default"/>
          <w:sz w:val="20"/>
          <w:szCs w:val="20"/>
          <w:rtl w:val="0"/>
          <w:lang w:val="ru-RU"/>
        </w:rPr>
        <w:t>до</w:t>
      </w:r>
      <w:r>
        <w:rPr>
          <w:rFonts w:ascii="Times New Roman" w:hAnsi="Times New Roman"/>
          <w:sz w:val="20"/>
          <w:szCs w:val="20"/>
          <w:rtl w:val="0"/>
          <w:lang w:val="de-DE"/>
        </w:rPr>
        <w:t xml:space="preserve"> 95 %. </w:t>
      </w:r>
      <w:r>
        <w:rPr>
          <w:rFonts w:ascii="Times New Roman" w:hAnsi="Times New Roman" w:hint="default"/>
          <w:sz w:val="20"/>
          <w:szCs w:val="20"/>
          <w:rtl w:val="0"/>
          <w:lang w:val="ru-RU"/>
        </w:rPr>
        <w:t>Період</w:t>
      </w:r>
      <w:r>
        <w:rPr>
          <w:rFonts w:ascii="Times New Roman" w:hAnsi="Times New Roman"/>
          <w:sz w:val="20"/>
          <w:szCs w:val="20"/>
          <w:rtl w:val="0"/>
          <w:lang w:val="de-DE"/>
        </w:rPr>
        <w:t xml:space="preserve"> </w:t>
      </w:r>
      <w:r>
        <w:rPr>
          <w:rFonts w:ascii="Times New Roman" w:hAnsi="Times New Roman" w:hint="default"/>
          <w:sz w:val="20"/>
          <w:szCs w:val="20"/>
          <w:rtl w:val="0"/>
          <w:lang w:val="ru-RU"/>
        </w:rPr>
        <w:t>реабілітації</w:t>
      </w:r>
      <w:r>
        <w:rPr>
          <w:rFonts w:ascii="Times New Roman" w:hAnsi="Times New Roman" w:hint="default"/>
          <w:sz w:val="20"/>
          <w:szCs w:val="20"/>
          <w:rtl w:val="0"/>
          <w:lang w:val="de-DE"/>
        </w:rPr>
        <w:t xml:space="preserve"> — </w:t>
      </w:r>
      <w:r>
        <w:rPr>
          <w:rFonts w:ascii="Times New Roman" w:hAnsi="Times New Roman" w:hint="default"/>
          <w:sz w:val="20"/>
          <w:szCs w:val="20"/>
          <w:rtl w:val="0"/>
          <w:lang w:val="ru-RU"/>
        </w:rPr>
        <w:t>мінімальний</w:t>
      </w:r>
      <w:r>
        <w:rPr>
          <w:rFonts w:ascii="Times New Roman" w:hAnsi="Times New Roman"/>
          <w:sz w:val="20"/>
          <w:szCs w:val="20"/>
          <w:rtl w:val="0"/>
          <w:lang w:val="de-DE"/>
        </w:rPr>
        <w:t xml:space="preserve">. </w:t>
      </w:r>
      <w:r>
        <w:rPr>
          <w:rFonts w:ascii="Times New Roman" w:hAnsi="Times New Roman" w:hint="default"/>
          <w:sz w:val="20"/>
          <w:szCs w:val="20"/>
          <w:rtl w:val="0"/>
          <w:lang w:val="ru-RU"/>
        </w:rPr>
        <w:t>На наступний день після операції можливо приступати до повсякденної роботи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через три дні — мити голову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через тиждень дозволені фізичні навантаження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Однак залишається помітний рубець на потилиці</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коректується за допомогою процедури трихопігментації</w:t>
      </w:r>
      <w:r>
        <w:rPr>
          <w:rFonts w:ascii="Times New Roman" w:hAnsi="Times New Roman"/>
          <w:sz w:val="20"/>
          <w:szCs w:val="20"/>
          <w:rtl w:val="0"/>
          <w:lang w:val="ru-RU"/>
        </w:rPr>
        <w:t>.</w:t>
      </w:r>
    </w:p>
    <w:p>
      <w:pPr>
        <w:pStyle w:val="Body Text"/>
        <w:ind w:firstLine="284"/>
        <w:jc w:val="both"/>
        <w:rPr>
          <w:rFonts w:ascii="Times New Roman" w:cs="Times New Roman" w:hAnsi="Times New Roman" w:eastAsia="Times New Roman"/>
          <w:sz w:val="20"/>
          <w:szCs w:val="20"/>
        </w:rPr>
      </w:pPr>
      <w:r>
        <w:rPr>
          <w:rFonts w:ascii="Times New Roman" w:hAnsi="Times New Roman" w:hint="default"/>
          <w:sz w:val="20"/>
          <w:szCs w:val="20"/>
          <w:rtl w:val="0"/>
          <w:lang w:val="ru-RU"/>
        </w:rPr>
        <w:t>Отже</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 сьогодні в області трансплантації волосся відбулася революція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Більш старі підходи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які використовували більш округлі трансплантати без уваги до якості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сьогодні є архаїчними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 результаті технологічних досягнень зараз можливо проводити лікування більш широкого спектру форм облисіння різної етіології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Використання новітніх методик і увага до деталей дають можливість пересадити волосся</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наближаючись до мети безумовної трансплантації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природної лінії волосся і загальному вигляду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який має непомітні ознаки хірургічного втручання</w:t>
      </w:r>
      <w:r>
        <w:rPr>
          <w:rFonts w:ascii="Times New Roman" w:hAnsi="Times New Roman"/>
          <w:sz w:val="20"/>
          <w:szCs w:val="20"/>
          <w:rtl w:val="0"/>
          <w:lang w:val="ru-RU"/>
        </w:rPr>
        <w:t>.</w:t>
      </w:r>
    </w:p>
    <w:p>
      <w:pPr>
        <w:pStyle w:val="Body Text"/>
        <w:spacing w:before="100" w:after="4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 xml:space="preserve"> Контрольні питання</w:t>
      </w:r>
      <w:r>
        <w:rPr>
          <w:rFonts w:ascii="Times New Roman" w:hAnsi="Times New Roman"/>
          <w:b w:val="1"/>
          <w:bCs w:val="1"/>
          <w:sz w:val="20"/>
          <w:szCs w:val="20"/>
          <w:rtl w:val="0"/>
          <w:lang w:val="ru-RU"/>
        </w:rPr>
        <w:t>:</w:t>
      </w:r>
    </w:p>
    <w:p>
      <w:pPr>
        <w:pStyle w:val="Body Text"/>
        <w:numPr>
          <w:ilvl w:val="0"/>
          <w:numId w:val="303"/>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Що таке алопеція</w:t>
      </w:r>
      <w:r>
        <w:rPr>
          <w:rFonts w:ascii="Times New Roman" w:hAnsi="Times New Roman"/>
          <w:sz w:val="20"/>
          <w:szCs w:val="20"/>
          <w:rtl w:val="0"/>
          <w:lang w:val="ru-RU"/>
        </w:rPr>
        <w:t>?</w:t>
      </w:r>
    </w:p>
    <w:p>
      <w:pPr>
        <w:pStyle w:val="Body Text"/>
        <w:numPr>
          <w:ilvl w:val="0"/>
          <w:numId w:val="303"/>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Які є види алопеції</w:t>
      </w:r>
      <w:r>
        <w:rPr>
          <w:rFonts w:ascii="Times New Roman" w:hAnsi="Times New Roman"/>
          <w:sz w:val="20"/>
          <w:szCs w:val="20"/>
          <w:rtl w:val="0"/>
          <w:lang w:val="ru-RU"/>
        </w:rPr>
        <w:t>?</w:t>
      </w:r>
    </w:p>
    <w:p>
      <w:pPr>
        <w:pStyle w:val="Body Text"/>
        <w:numPr>
          <w:ilvl w:val="0"/>
          <w:numId w:val="303"/>
        </w:numPr>
        <w:bidi w:val="0"/>
        <w:ind w:right="0"/>
        <w:jc w:val="left"/>
        <w:rPr>
          <w:rFonts w:ascii="Times New Roman" w:hAnsi="Times New Roman" w:hint="default"/>
          <w:sz w:val="20"/>
          <w:szCs w:val="20"/>
          <w:rtl w:val="0"/>
          <w:lang w:val="ru-RU"/>
        </w:rPr>
      </w:pPr>
      <w:r>
        <w:rPr>
          <w:rFonts w:ascii="Times New Roman" w:hAnsi="Times New Roman" w:hint="default"/>
          <w:sz w:val="20"/>
          <w:szCs w:val="20"/>
          <w:rtl w:val="0"/>
          <w:lang w:val="ru-RU"/>
        </w:rPr>
        <w:t>Що таке фолікулярна група</w:t>
      </w:r>
      <w:r>
        <w:rPr>
          <w:rFonts w:ascii="Times New Roman" w:hAnsi="Times New Roman"/>
          <w:sz w:val="20"/>
          <w:szCs w:val="20"/>
          <w:rtl w:val="0"/>
          <w:lang w:val="ru-RU"/>
        </w:rPr>
        <w:t>?</w:t>
      </w:r>
    </w:p>
    <w:p>
      <w:pPr>
        <w:pStyle w:val="Body Text"/>
        <w:sectPr>
          <w:type w:val="continuous"/>
          <w:pgSz w:w="8400" w:h="11900" w:orient="portrait"/>
          <w:pgMar w:top="0" w:right="1134" w:bottom="0" w:left="851" w:header="284" w:footer="284"/>
          <w:pgNumType w:start="0"/>
          <w:bidi w:val="0"/>
        </w:sectPr>
      </w:pPr>
      <w:r/>
    </w:p>
    <w:p>
      <w:pPr>
        <w:pStyle w:val="Body Text"/>
        <w:numPr>
          <w:ilvl w:val="0"/>
          <w:numId w:val="311"/>
        </w:numPr>
        <w:bidi w:val="0"/>
        <w:ind w:right="0"/>
        <w:jc w:val="left"/>
        <w:rPr>
          <w:sz w:val="20"/>
          <w:szCs w:val="20"/>
          <w:rtl w:val="0"/>
          <w:lang w:val="ru-RU"/>
        </w:rPr>
        <w:sectPr>
          <w:type w:val="continuous"/>
          <w:pgSz w:w="8400" w:h="11900" w:orient="portrait"/>
          <w:pgMar w:top="0" w:right="1134" w:bottom="0" w:left="851" w:header="284" w:footer="284"/>
          <w:pgNumType w:start="0"/>
          <w:bidi w:val="0"/>
        </w:sectPr>
      </w:pPr>
      <w:r>
        <w:rPr>
          <w:rFonts w:ascii="Times New Roman" w:hAnsi="Times New Roman" w:hint="default"/>
          <w:sz w:val="20"/>
          <w:szCs w:val="20"/>
          <w:rtl w:val="0"/>
          <w:lang w:val="ru-RU"/>
        </w:rPr>
        <w:t>Який синонім має  термін фолікулярна група</w:t>
      </w:r>
      <w:r>
        <w:rPr>
          <w:rFonts w:ascii="Times New Roman" w:hAnsi="Times New Roman"/>
          <w:sz w:val="20"/>
          <w:szCs w:val="20"/>
          <w:rtl w:val="0"/>
          <w:lang w:val="ru-RU"/>
        </w:rPr>
        <w:t>?</w:t>
      </w:r>
      <w:r>
        <w:rPr>
          <w:rFonts w:ascii="Times New Roman" w:cs="Times New Roman" w:hAnsi="Times New Roman" w:eastAsia="Times New Roman"/>
          <w:sz w:val="20"/>
          <w:szCs w:val="20"/>
        </w:rPr>
      </w:r>
    </w:p>
    <w:p>
      <w:pPr>
        <w:pStyle w:val="Body Text"/>
        <w:rPr>
          <w:rFonts w:ascii="Times New Roman" w:cs="Times New Roman" w:hAnsi="Times New Roman" w:eastAsia="Times New Roman"/>
          <w:sz w:val="20"/>
          <w:szCs w:val="20"/>
        </w:rPr>
        <w:sectPr>
          <w:type w:val="continuous"/>
          <w:pgSz w:w="8400" w:h="11900" w:orient="portrait"/>
          <w:pgMar w:top="0" w:right="1134" w:bottom="0" w:left="851" w:header="284" w:footer="284"/>
          <w:pgNumType w:start="0"/>
          <w:bidi w:val="0"/>
        </w:sectPr>
      </w:pPr>
      <w:r>
        <w:rPr>
          <w:rFonts w:ascii="Times New Roman" w:cs="Times New Roman" w:hAnsi="Times New Roman" w:eastAsia="Times New Roman"/>
          <w:sz w:val="20"/>
          <w:szCs w:val="20"/>
        </w:rPr>
      </w:r>
    </w:p>
    <w:p>
      <w:pPr>
        <w:pStyle w:val="Body Text"/>
        <w:spacing w:before="40" w:after="40"/>
        <w:rPr>
          <w:rFonts w:ascii="Times New Roman" w:cs="Times New Roman" w:hAnsi="Times New Roman" w:eastAsia="Times New Roman"/>
          <w:b w:val="1"/>
          <w:bCs w:val="1"/>
          <w:sz w:val="20"/>
          <w:szCs w:val="20"/>
        </w:rPr>
      </w:pPr>
      <w:r>
        <w:rPr>
          <w:rFonts w:ascii="Times New Roman" w:hAnsi="Times New Roman" w:hint="default"/>
          <w:b w:val="1"/>
          <w:bCs w:val="1"/>
          <w:sz w:val="20"/>
          <w:szCs w:val="20"/>
          <w:rtl w:val="0"/>
          <w:lang w:val="ru-RU"/>
        </w:rPr>
        <w:t>Ситуаційні задачі</w:t>
      </w:r>
    </w:p>
    <w:p>
      <w:pPr>
        <w:pStyle w:val="Body Text"/>
        <w:rPr>
          <w:rFonts w:ascii="Times New Roman" w:cs="Times New Roman" w:hAnsi="Times New Roman" w:eastAsia="Times New Roman"/>
          <w:b w:val="1"/>
          <w:bCs w:val="1"/>
          <w:sz w:val="20"/>
          <w:szCs w:val="20"/>
        </w:rPr>
        <w:sectPr>
          <w:type w:val="continuous"/>
          <w:pgSz w:w="8400" w:h="11900" w:orient="portrait"/>
          <w:pgMar w:top="0" w:right="1134" w:bottom="0" w:left="851" w:header="284" w:footer="284"/>
          <w:pgNumType w:start="0"/>
          <w:bidi w:val="0"/>
        </w:sectPr>
      </w:pPr>
      <w:r>
        <w:rPr>
          <w:rFonts w:ascii="Times New Roman" w:cs="Times New Roman" w:hAnsi="Times New Roman" w:eastAsia="Times New Roman"/>
          <w:b w:val="1"/>
          <w:bCs w:val="1"/>
          <w:sz w:val="20"/>
          <w:szCs w:val="20"/>
        </w:rPr>
      </w:r>
    </w:p>
    <w:p>
      <w:pPr>
        <w:pStyle w:val="Body Text"/>
        <w:rPr>
          <w:rFonts w:ascii="Times New Roman" w:cs="Times New Roman" w:hAnsi="Times New Roman" w:eastAsia="Times New Roman"/>
          <w:sz w:val="20"/>
          <w:szCs w:val="20"/>
        </w:rPr>
      </w:pPr>
      <w:r>
        <w:rPr>
          <w:rFonts w:ascii="Times New Roman" w:hAnsi="Times New Roman" w:hint="default"/>
          <w:sz w:val="20"/>
          <w:szCs w:val="20"/>
          <w:rtl w:val="0"/>
          <w:lang w:val="ru-RU"/>
        </w:rPr>
        <w:t xml:space="preserve"> Пацієнт </w:t>
      </w:r>
      <w:r>
        <w:rPr>
          <w:rFonts w:ascii="Times New Roman" w:hAnsi="Times New Roman"/>
          <w:sz w:val="20"/>
          <w:szCs w:val="20"/>
          <w:rtl w:val="0"/>
          <w:lang w:val="ru-RU"/>
        </w:rPr>
        <w:t xml:space="preserve">17 </w:t>
      </w:r>
      <w:r>
        <w:rPr>
          <w:rFonts w:ascii="Times New Roman" w:hAnsi="Times New Roman" w:hint="default"/>
          <w:sz w:val="20"/>
          <w:szCs w:val="20"/>
          <w:rtl w:val="0"/>
          <w:lang w:val="ru-RU"/>
        </w:rPr>
        <w:t>років цілком здоровий звернувався на прийом до лікаря трансплантолога зі скаргами на відсутність волосся в ділянці бороди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Чи показана в даному випадку пересадка волосся</w:t>
      </w:r>
      <w:r>
        <w:rPr>
          <w:rFonts w:ascii="Times New Roman" w:hAnsi="Times New Roman"/>
          <w:sz w:val="20"/>
          <w:szCs w:val="20"/>
          <w:rtl w:val="0"/>
          <w:lang w:val="zh-TW" w:eastAsia="zh-TW"/>
        </w:rPr>
        <w:t>?</w:t>
      </w:r>
    </w:p>
    <w:p>
      <w:pPr>
        <w:pStyle w:val="Normal.0"/>
        <w:spacing w:before="10" w:after="10" w:line="240" w:lineRule="auto"/>
        <w:ind w:right="284"/>
        <w:rPr>
          <w:sz w:val="20"/>
          <w:szCs w:val="20"/>
        </w:rPr>
      </w:pPr>
      <w:r>
        <w:rPr>
          <w:sz w:val="20"/>
          <w:szCs w:val="20"/>
          <w:rtl w:val="0"/>
          <w:lang w:val="ru-RU"/>
        </w:rPr>
        <w:t>Літературні джерела</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Fonts w:ascii="Times New Roman" w:hAnsi="Times New Roman"/>
          <w:sz w:val="36"/>
          <w:szCs w:val="36"/>
          <w:rtl w:val="0"/>
          <w:lang w:val="en-US"/>
        </w:rPr>
        <w:t>1.Kanti V, Messenger A, Dobos G, Reygagne P, Finner A, Blumeyer A, Trakatelli M, Tosti A, Del Marmol V, Piraccini BM, Nast A, Blume-Peytavi U. Evidence-based (S3) guideline for the treatment of androgenetic alopecia in women and in men - short version.</w:t>
      </w:r>
      <w:r>
        <w:rPr>
          <w:rFonts w:ascii="Times New Roman" w:hAnsi="Times New Roman" w:hint="default"/>
          <w:sz w:val="36"/>
          <w:szCs w:val="36"/>
          <w:rtl w:val="0"/>
          <w:lang w:val="ru-RU"/>
        </w:rPr>
        <w:t> </w:t>
      </w:r>
      <w:r>
        <w:rPr>
          <w:rFonts w:ascii="Times New Roman" w:hAnsi="Times New Roman"/>
          <w:sz w:val="36"/>
          <w:szCs w:val="36"/>
          <w:rtl w:val="0"/>
          <w:lang w:val="it-IT"/>
        </w:rPr>
        <w:t>J Eur Acad Dermatol Venereol.</w:t>
      </w:r>
      <w:r>
        <w:rPr>
          <w:rFonts w:ascii="Times New Roman" w:hAnsi="Times New Roman" w:hint="default"/>
          <w:sz w:val="36"/>
          <w:szCs w:val="36"/>
          <w:rtl w:val="0"/>
          <w:lang w:val="ru-RU"/>
        </w:rPr>
        <w:t> </w:t>
      </w:r>
      <w:r>
        <w:rPr>
          <w:rFonts w:ascii="Times New Roman" w:hAnsi="Times New Roman"/>
          <w:sz w:val="36"/>
          <w:szCs w:val="36"/>
          <w:rtl w:val="0"/>
          <w:lang w:val="ru-RU"/>
        </w:rPr>
        <w:t>2018 Jan;32(1):11-22.</w:t>
      </w:r>
      <w:r>
        <w:rPr>
          <w:rFonts w:ascii="Times New Roman" w:hAnsi="Times New Roman" w:hint="default"/>
          <w:sz w:val="36"/>
          <w:szCs w:val="36"/>
          <w:rtl w:val="0"/>
          <w:lang w:val="ru-RU"/>
        </w:rPr>
        <w:t> </w:t>
      </w:r>
      <w:r>
        <w:rPr>
          <w:rFonts w:ascii="Times New Roman" w:hAnsi="Times New Roman"/>
          <w:sz w:val="36"/>
          <w:szCs w:val="36"/>
          <w:rtl w:val="0"/>
          <w:lang w:val="pt-PT"/>
        </w:rPr>
        <w:t>[</w: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begin" w:fldLock="0"/>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instrText xml:space="preserve"> HYPERLINK "https://pubmed.ncbi.nlm.nih.gov/29178529"</w:instrTex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separate" w:fldLock="0"/>
      </w:r>
      <w:r>
        <w:rPr>
          <w:rStyle w:val="Hyperlink.0"/>
          <w:rFonts w:ascii="Times New Roman" w:hAnsi="Times New Roman"/>
          <w:outline w:val="0"/>
          <w:color w:val="2f4a8b"/>
          <w:sz w:val="36"/>
          <w:szCs w:val="36"/>
          <w:u w:val="single" w:color="2f4a8b"/>
          <w:rtl w:val="0"/>
          <w:lang w:val="ru-RU"/>
          <w14:textFill>
            <w14:solidFill>
              <w14:srgbClr w14:val="2F4A8B"/>
            </w14:solidFill>
          </w14:textFill>
        </w:rPr>
        <w:t>PubMed</w:t>
      </w:r>
      <w:r>
        <w:rPr/>
        <w:fldChar w:fldCharType="end" w:fldLock="0"/>
      </w:r>
      <w:r>
        <w:rPr>
          <w:rStyle w:val="Нет"/>
          <w:rFonts w:ascii="Times New Roman" w:hAnsi="Times New Roman"/>
          <w:sz w:val="36"/>
          <w:szCs w:val="36"/>
          <w:rtl w:val="0"/>
          <w:lang w:val="pt-PT"/>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sz w:val="36"/>
          <w:szCs w:val="36"/>
          <w:rtl w:val="0"/>
          <w:lang w:val="en-US"/>
        </w:rPr>
        <w:t>2.Gupta AK, Mays RR, Dotzert MS, Versteeg SG, Shear NH, Piguet V. Efficacy of non-surgical treatments for androgenetic alopecia: a systematic review and network meta-analysis.</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it-IT"/>
        </w:rPr>
        <w:t>J Eur Acad Dermatol Venereol.</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ru-RU"/>
        </w:rPr>
        <w:t>2018 Dec;32(12):2112-2125.</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pt-PT"/>
        </w:rPr>
        <w:t>[</w: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begin" w:fldLock="0"/>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instrText xml:space="preserve"> HYPERLINK "https://pubmed.ncbi.nlm.nih.gov/29797431"</w:instrTex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separate" w:fldLock="0"/>
      </w:r>
      <w:r>
        <w:rPr>
          <w:rStyle w:val="Hyperlink.0"/>
          <w:rFonts w:ascii="Times New Roman" w:hAnsi="Times New Roman"/>
          <w:outline w:val="0"/>
          <w:color w:val="2f4a8b"/>
          <w:sz w:val="36"/>
          <w:szCs w:val="36"/>
          <w:u w:val="single" w:color="2f4a8b"/>
          <w:rtl w:val="0"/>
          <w:lang w:val="ru-RU"/>
          <w14:textFill>
            <w14:solidFill>
              <w14:srgbClr w14:val="2F4A8B"/>
            </w14:solidFill>
          </w14:textFill>
        </w:rPr>
        <w:t>PubMed</w:t>
      </w:r>
      <w:r>
        <w:rPr/>
        <w:fldChar w:fldCharType="end" w:fldLock="0"/>
      </w:r>
      <w:r>
        <w:rPr>
          <w:rStyle w:val="Нет"/>
          <w:rFonts w:ascii="Times New Roman" w:hAnsi="Times New Roman"/>
          <w:sz w:val="36"/>
          <w:szCs w:val="36"/>
          <w:rtl w:val="0"/>
          <w:lang w:val="pt-PT"/>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sz w:val="36"/>
          <w:szCs w:val="36"/>
          <w:rtl w:val="0"/>
          <w:lang w:val="en-US"/>
        </w:rPr>
        <w:t>3.Manabe M, Tsuboi R, Itami S, Osada SI, Amoh Y, Ito T, Inui S, Ueki R, Ohyama M, Kurata S, Kono T, Saito N, Sato A, Shimomura Y, Nakamura M, Narusawa H, Yamazaki M., Drafting Committee for the Guidelines for the Diagnosis and Treatment of Male- and Female-Pattern Hair Loss. Guidelines for the diagnosis and treatment of male-pattern and female-pattern hair loss, 2017 version.</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it-IT"/>
        </w:rPr>
        <w:t>J Dermatol.</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ru-RU"/>
        </w:rPr>
        <w:t>2018 Sep;45(9):1031-1043.</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pt-PT"/>
        </w:rPr>
        <w:t>[</w: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begin" w:fldLock="0"/>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instrText xml:space="preserve"> HYPERLINK "https://pubmed.ncbi.nlm.nih.gov/29863806"</w:instrTex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separate" w:fldLock="0"/>
      </w:r>
      <w:r>
        <w:rPr>
          <w:rStyle w:val="Hyperlink.0"/>
          <w:rFonts w:ascii="Times New Roman" w:hAnsi="Times New Roman"/>
          <w:outline w:val="0"/>
          <w:color w:val="2f4a8b"/>
          <w:sz w:val="36"/>
          <w:szCs w:val="36"/>
          <w:u w:val="single" w:color="2f4a8b"/>
          <w:rtl w:val="0"/>
          <w:lang w:val="ru-RU"/>
          <w14:textFill>
            <w14:solidFill>
              <w14:srgbClr w14:val="2F4A8B"/>
            </w14:solidFill>
          </w14:textFill>
        </w:rPr>
        <w:t>PubMed</w:t>
      </w:r>
      <w:r>
        <w:rPr/>
        <w:fldChar w:fldCharType="end" w:fldLock="0"/>
      </w:r>
      <w:r>
        <w:rPr>
          <w:rStyle w:val="Нет"/>
          <w:rFonts w:ascii="Times New Roman" w:hAnsi="Times New Roman"/>
          <w:sz w:val="36"/>
          <w:szCs w:val="36"/>
          <w:rtl w:val="0"/>
          <w:lang w:val="pt-PT"/>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sz w:val="36"/>
          <w:szCs w:val="36"/>
          <w:rtl w:val="0"/>
          <w:lang w:val="en-US"/>
        </w:rPr>
        <w:t>4.Rose PT. Advances in Hair Restoration.</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it-IT"/>
        </w:rPr>
        <w:t>Dermatol Clin.</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ru-RU"/>
        </w:rPr>
        <w:t>2018 Jan;36(1):57-62.</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pt-PT"/>
        </w:rPr>
        <w:t>[</w: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begin" w:fldLock="0"/>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instrText xml:space="preserve"> HYPERLINK "https://pubmed.ncbi.nlm.nih.gov/29108547"</w:instrTex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separate" w:fldLock="0"/>
      </w:r>
      <w:r>
        <w:rPr>
          <w:rStyle w:val="Hyperlink.0"/>
          <w:rFonts w:ascii="Times New Roman" w:hAnsi="Times New Roman"/>
          <w:outline w:val="0"/>
          <w:color w:val="2f4a8b"/>
          <w:sz w:val="36"/>
          <w:szCs w:val="36"/>
          <w:u w:val="single" w:color="2f4a8b"/>
          <w:rtl w:val="0"/>
          <w:lang w:val="ru-RU"/>
          <w14:textFill>
            <w14:solidFill>
              <w14:srgbClr w14:val="2F4A8B"/>
            </w14:solidFill>
          </w14:textFill>
        </w:rPr>
        <w:t>PubMed</w:t>
      </w:r>
      <w:r>
        <w:rPr/>
        <w:fldChar w:fldCharType="end" w:fldLock="0"/>
      </w:r>
      <w:r>
        <w:rPr>
          <w:rStyle w:val="Нет"/>
          <w:rFonts w:ascii="Times New Roman" w:hAnsi="Times New Roman"/>
          <w:sz w:val="36"/>
          <w:szCs w:val="36"/>
          <w:rtl w:val="0"/>
          <w:lang w:val="pt-PT"/>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sz w:val="36"/>
          <w:szCs w:val="36"/>
          <w:rtl w:val="0"/>
          <w:lang w:val="en-US"/>
        </w:rPr>
        <w:t>5.Joshi R, Shokri T, Baker A, Kohlert S, Sokoya M, Kadakia S, Epstein J, Ducic Y, Johnson RM. Alopecia and techniques in hair restoration: an overview for the cosmetic surgeon.</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fr-FR"/>
        </w:rPr>
        <w:t>Oral Maxillofac Surg.</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ru-RU"/>
        </w:rPr>
        <w:t>2019 Jun;23(2):123-131.</w:t>
      </w:r>
      <w:r>
        <w:rPr>
          <w:rStyle w:val="Нет"/>
          <w:rFonts w:ascii="Times New Roman" w:hAnsi="Times New Roman" w:hint="default"/>
          <w:sz w:val="36"/>
          <w:szCs w:val="36"/>
          <w:rtl w:val="0"/>
          <w:lang w:val="ru-RU"/>
        </w:rPr>
        <w:t> </w:t>
      </w:r>
      <w:r>
        <w:rPr>
          <w:rStyle w:val="Нет"/>
          <w:rFonts w:ascii="Times New Roman" w:hAnsi="Times New Roman"/>
          <w:sz w:val="36"/>
          <w:szCs w:val="36"/>
          <w:rtl w:val="0"/>
          <w:lang w:val="pt-PT"/>
        </w:rPr>
        <w:t>[</w: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begin" w:fldLock="0"/>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instrText xml:space="preserve"> HYPERLINK "https://pubmed.ncbi.nlm.nih.gov/30788753"</w:instrText>
      </w:r>
      <w:r>
        <w:rPr>
          <w:rStyle w:val="Hyperlink.0"/>
          <w:rFonts w:ascii="Times New Roman" w:cs="Times New Roman" w:hAnsi="Times New Roman" w:eastAsia="Times New Roman"/>
          <w:outline w:val="0"/>
          <w:color w:val="2f4a8b"/>
          <w:sz w:val="36"/>
          <w:szCs w:val="36"/>
          <w:u w:val="single" w:color="2f4a8b"/>
          <w:lang w:val="ru-RU"/>
          <w14:textFill>
            <w14:solidFill>
              <w14:srgbClr w14:val="2F4A8B"/>
            </w14:solidFill>
          </w14:textFill>
        </w:rPr>
        <w:fldChar w:fldCharType="separate" w:fldLock="0"/>
      </w:r>
      <w:r>
        <w:rPr>
          <w:rStyle w:val="Hyperlink.0"/>
          <w:rFonts w:ascii="Times New Roman" w:hAnsi="Times New Roman"/>
          <w:outline w:val="0"/>
          <w:color w:val="2f4a8b"/>
          <w:sz w:val="36"/>
          <w:szCs w:val="36"/>
          <w:u w:val="single" w:color="2f4a8b"/>
          <w:rtl w:val="0"/>
          <w:lang w:val="ru-RU"/>
          <w14:textFill>
            <w14:solidFill>
              <w14:srgbClr w14:val="2F4A8B"/>
            </w14:solidFill>
          </w14:textFill>
        </w:rPr>
        <w:t>PubMed</w:t>
      </w:r>
      <w:r>
        <w:rPr/>
        <w:fldChar w:fldCharType="end" w:fldLock="0"/>
      </w:r>
      <w:r>
        <w:rPr>
          <w:rStyle w:val="Нет"/>
          <w:rFonts w:ascii="Times New Roman" w:hAnsi="Times New Roman"/>
          <w:sz w:val="36"/>
          <w:szCs w:val="36"/>
          <w:rtl w:val="0"/>
          <w:lang w:val="pt-PT"/>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Normal.0"/>
        <w:spacing w:before="10" w:after="10" w:line="240" w:lineRule="auto"/>
        <w:ind w:right="284"/>
        <w:rPr>
          <w:rStyle w:val="Нет"/>
          <w:sz w:val="20"/>
          <w:szCs w:val="20"/>
        </w:rPr>
      </w:pPr>
    </w:p>
    <w:p>
      <w:pPr>
        <w:pStyle w:val="Normal.0"/>
        <w:spacing w:before="10" w:after="10" w:line="240" w:lineRule="auto"/>
        <w:ind w:right="284"/>
        <w:rPr>
          <w:rStyle w:val="Нет"/>
          <w:sz w:val="20"/>
          <w:szCs w:val="20"/>
        </w:rPr>
      </w:pPr>
    </w:p>
    <w:p>
      <w:pPr>
        <w:pStyle w:val="Normal.0"/>
        <w:spacing w:before="10" w:after="10" w:line="240" w:lineRule="auto"/>
        <w:ind w:right="284"/>
        <w:rPr>
          <w:rStyle w:val="Нет"/>
          <w:sz w:val="20"/>
          <w:szCs w:val="20"/>
        </w:rPr>
      </w:pPr>
    </w:p>
    <w:p>
      <w:pPr>
        <w:pStyle w:val="Body Text"/>
        <w:spacing w:before="200" w:after="100"/>
        <w:jc w:val="both"/>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17.</w:t>
      </w:r>
      <w:r>
        <w:rPr>
          <w:rStyle w:val="Нет"/>
          <w:rFonts w:ascii="Times New Roman" w:hAnsi="Times New Roman" w:hint="default"/>
          <w:sz w:val="20"/>
          <w:szCs w:val="20"/>
          <w:rtl w:val="0"/>
          <w:lang w:val="ru-RU"/>
        </w:rPr>
        <w:t xml:space="preserve"> Естетична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реконструктивна та функціональна отопластика</w:t>
      </w:r>
    </w:p>
    <w:p>
      <w:pPr>
        <w:pStyle w:val="По умолчанию A"/>
        <w:spacing w:before="100" w:after="4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 знань</w:t>
      </w:r>
      <w:r>
        <w:rPr>
          <w:rStyle w:val="Нет"/>
          <w:rFonts w:ascii="Times New Roman" w:hAnsi="Times New Roman"/>
          <w:b w:val="1"/>
          <w:bCs w:val="1"/>
          <w:sz w:val="20"/>
          <w:szCs w:val="20"/>
          <w:rtl w:val="0"/>
          <w:lang w:val="ru-RU"/>
        </w:rPr>
        <w:t>:</w:t>
      </w:r>
    </w:p>
    <w:p>
      <w:pPr>
        <w:pStyle w:val="По умолчанию A"/>
        <w:numPr>
          <w:ilvl w:val="0"/>
          <w:numId w:val="31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Дайте визначення терміну «Клаповухість»</w:t>
      </w:r>
      <w:r>
        <w:rPr>
          <w:rStyle w:val="Нет"/>
          <w:rFonts w:ascii="Times New Roman" w:hAnsi="Times New Roman"/>
          <w:sz w:val="20"/>
          <w:szCs w:val="20"/>
          <w:rtl w:val="0"/>
          <w:lang w:val="ru-RU"/>
        </w:rPr>
        <w:t>.</w:t>
      </w:r>
    </w:p>
    <w:p>
      <w:pPr>
        <w:pStyle w:val="По умолчанию A"/>
        <w:numPr>
          <w:ilvl w:val="0"/>
          <w:numId w:val="31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Дайте визначення терміну «Отопластика»</w:t>
      </w:r>
      <w:r>
        <w:rPr>
          <w:rStyle w:val="Нет"/>
          <w:rFonts w:ascii="Times New Roman" w:hAnsi="Times New Roman"/>
          <w:sz w:val="20"/>
          <w:szCs w:val="20"/>
          <w:rtl w:val="0"/>
          <w:lang w:val="ru-RU"/>
        </w:rPr>
        <w:t>.</w:t>
      </w:r>
    </w:p>
    <w:p>
      <w:pPr>
        <w:pStyle w:val="По умолчанию A"/>
        <w:numPr>
          <w:ilvl w:val="0"/>
          <w:numId w:val="31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Опишіть будову вушної раковини</w:t>
      </w:r>
      <w:r>
        <w:rPr>
          <w:rStyle w:val="Нет"/>
          <w:rFonts w:ascii="Times New Roman" w:hAnsi="Times New Roman"/>
          <w:sz w:val="20"/>
          <w:szCs w:val="20"/>
          <w:rtl w:val="0"/>
          <w:lang w:val="ru-RU"/>
        </w:rPr>
        <w:t>.</w:t>
      </w:r>
    </w:p>
    <w:p>
      <w:pPr>
        <w:pStyle w:val="По умолчанию A"/>
        <w:numPr>
          <w:ilvl w:val="0"/>
          <w:numId w:val="31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 називається ділянка голови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де розташова вушна раковина</w:t>
      </w:r>
      <w:r>
        <w:rPr>
          <w:rStyle w:val="Нет"/>
          <w:rFonts w:ascii="Times New Roman" w:hAnsi="Times New Roman"/>
          <w:sz w:val="20"/>
          <w:szCs w:val="20"/>
          <w:rtl w:val="0"/>
          <w:lang w:val="ru-RU"/>
        </w:rPr>
        <w:t>?</w:t>
      </w:r>
    </w:p>
    <w:p>
      <w:pPr>
        <w:pStyle w:val="По умолчанию A"/>
        <w:numPr>
          <w:ilvl w:val="0"/>
          <w:numId w:val="31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Розкажіть особливості топографічної анатомії та кровопостачання ділянки голови де розташована вушна раковина</w:t>
      </w:r>
      <w:r>
        <w:rPr>
          <w:rStyle w:val="Нет"/>
          <w:rFonts w:ascii="Times New Roman" w:hAnsi="Times New Roman"/>
          <w:sz w:val="20"/>
          <w:szCs w:val="20"/>
          <w:rtl w:val="0"/>
          <w:lang w:val="ru-RU"/>
        </w:rPr>
        <w:t>.</w:t>
      </w:r>
    </w:p>
    <w:p>
      <w:pPr>
        <w:pStyle w:val="Body Text"/>
        <w:spacing w:before="100" w:after="100"/>
        <w:jc w:val="both"/>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ознайомитись</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з видами технік отопластики направлені на здобуття естетичного ефекту через реконструктивні дії</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31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Особливості операцій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направлених на роботу зі шкірною пластинкою</w:t>
      </w:r>
      <w:r>
        <w:rPr>
          <w:rStyle w:val="Нет"/>
          <w:rFonts w:ascii="Times New Roman" w:hAnsi="Times New Roman"/>
          <w:sz w:val="20"/>
          <w:szCs w:val="20"/>
          <w:rtl w:val="0"/>
          <w:lang w:val="ru-RU"/>
        </w:rPr>
        <w:t>.</w:t>
      </w:r>
    </w:p>
    <w:p>
      <w:pPr>
        <w:pStyle w:val="Body Text"/>
        <w:numPr>
          <w:ilvl w:val="0"/>
          <w:numId w:val="31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Характеристику операцій пов’язані з вирізанням ділянок хряща різної форми та розміру</w:t>
      </w:r>
      <w:r>
        <w:rPr>
          <w:rStyle w:val="Нет"/>
          <w:rFonts w:ascii="Times New Roman" w:hAnsi="Times New Roman"/>
          <w:sz w:val="20"/>
          <w:szCs w:val="20"/>
          <w:rtl w:val="0"/>
          <w:lang w:val="ru-RU"/>
        </w:rPr>
        <w:t>.</w:t>
      </w:r>
    </w:p>
    <w:p>
      <w:pPr>
        <w:pStyle w:val="Body Text"/>
        <w:numPr>
          <w:ilvl w:val="0"/>
          <w:numId w:val="31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Техніку операцій з формуванням протизавитки та її ніжок</w:t>
      </w:r>
      <w:r>
        <w:rPr>
          <w:rStyle w:val="Нет"/>
          <w:rFonts w:ascii="Times New Roman" w:hAnsi="Times New Roman"/>
          <w:sz w:val="20"/>
          <w:szCs w:val="20"/>
          <w:rtl w:val="0"/>
          <w:lang w:val="ru-RU"/>
        </w:rPr>
        <w:t>.</w:t>
      </w:r>
    </w:p>
    <w:p>
      <w:pPr>
        <w:pStyle w:val="Body Text"/>
        <w:numPr>
          <w:ilvl w:val="0"/>
          <w:numId w:val="31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Етапи операцій створення природнішого рельєфу раковини з одночасним наданням їй правильного положення</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317"/>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Працювати зі шкірною пластинкою вуха</w:t>
      </w:r>
      <w:r>
        <w:rPr>
          <w:rStyle w:val="Нет"/>
          <w:rFonts w:ascii="Times New Roman" w:hAnsi="Times New Roman"/>
          <w:b w:val="0"/>
          <w:bCs w:val="0"/>
          <w:sz w:val="20"/>
          <w:szCs w:val="20"/>
          <w:rtl w:val="0"/>
          <w:lang w:val="ru-RU"/>
        </w:rPr>
        <w:t>.</w:t>
      </w:r>
    </w:p>
    <w:p>
      <w:pPr>
        <w:pStyle w:val="Body Text"/>
        <w:numPr>
          <w:ilvl w:val="0"/>
          <w:numId w:val="31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Вирізати ділянки хряща різної форми та розміру</w:t>
      </w:r>
      <w:r>
        <w:rPr>
          <w:rStyle w:val="Нет"/>
          <w:rFonts w:ascii="Times New Roman" w:hAnsi="Times New Roman"/>
          <w:sz w:val="20"/>
          <w:szCs w:val="20"/>
          <w:rtl w:val="0"/>
          <w:lang w:val="ru-RU"/>
        </w:rPr>
        <w:t>.</w:t>
      </w:r>
    </w:p>
    <w:p>
      <w:pPr>
        <w:pStyle w:val="Body Text"/>
        <w:numPr>
          <w:ilvl w:val="0"/>
          <w:numId w:val="31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Формувати протизавитки та її ніжки</w:t>
      </w:r>
      <w:r>
        <w:rPr>
          <w:rStyle w:val="Нет"/>
          <w:rFonts w:ascii="Times New Roman" w:hAnsi="Times New Roman"/>
          <w:sz w:val="20"/>
          <w:szCs w:val="20"/>
          <w:rtl w:val="0"/>
          <w:lang w:val="ru-RU"/>
        </w:rPr>
        <w:t>.</w:t>
      </w:r>
    </w:p>
    <w:p>
      <w:pPr>
        <w:pStyle w:val="Body Text"/>
        <w:numPr>
          <w:ilvl w:val="0"/>
          <w:numId w:val="31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Комбінувати створення природнього рельєфу раковини та надання їй правильного положення</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Отопластика з приводу клаповухості</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Усі методи корекції відстовбурчених вушних раковин можна поділити на чотири групи</w:t>
      </w:r>
      <w:r>
        <w:rPr>
          <w:rStyle w:val="Нет"/>
          <w:rFonts w:ascii="Times New Roman" w:hAnsi="Times New Roman"/>
          <w:sz w:val="20"/>
          <w:szCs w:val="20"/>
          <w:rtl w:val="0"/>
          <w:lang w:val="ru-RU"/>
        </w:rPr>
        <w:t xml:space="preserve">. Luckett (1910) </w:t>
      </w:r>
      <w:r>
        <w:rPr>
          <w:rStyle w:val="Нет"/>
          <w:rFonts w:ascii="Times New Roman" w:hAnsi="Times New Roman" w:hint="default"/>
          <w:sz w:val="20"/>
          <w:szCs w:val="20"/>
          <w:rtl w:val="0"/>
          <w:lang w:val="ru-RU"/>
        </w:rPr>
        <w:t>вперше пов’язав капловухість з недорозвиненням або з повною відсутністю складки хряща протизавитки і виділив чотири групи недорозвиненості протизавитки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відповідно до цього — чотири групи операцій з приводу крапловухості</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Перша група об’єднує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пов’язані лише зі шкірною пластикою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методи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близькі до неї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Вперше про таку операцію повідомив </w:t>
      </w:r>
      <w:bookmarkStart w:name="_Hlk79648496" w:id="89"/>
      <w:r>
        <w:rPr>
          <w:rStyle w:val="Нет"/>
          <w:rFonts w:ascii="Times New Roman" w:hAnsi="Times New Roman"/>
          <w:sz w:val="20"/>
          <w:szCs w:val="20"/>
          <w:rtl w:val="0"/>
          <w:lang w:val="ru-RU"/>
        </w:rPr>
        <w:t xml:space="preserve">Dieffenbach (1845). </w:t>
      </w:r>
      <w:bookmarkEnd w:id="89"/>
      <w:r>
        <w:rPr>
          <w:rStyle w:val="Нет"/>
          <w:rFonts w:ascii="Times New Roman" w:hAnsi="Times New Roman" w:hint="default"/>
          <w:sz w:val="20"/>
          <w:szCs w:val="20"/>
          <w:rtl w:val="0"/>
          <w:lang w:val="ru-RU"/>
        </w:rPr>
        <w:t xml:space="preserve">Він </w:t>
      </w:r>
      <w:bookmarkStart w:name="_Hlk79648444" w:id="90"/>
      <w:r>
        <w:rPr>
          <w:rStyle w:val="Нет"/>
          <w:rFonts w:ascii="Times New Roman" w:hAnsi="Times New Roman" w:hint="default"/>
          <w:sz w:val="20"/>
          <w:szCs w:val="20"/>
          <w:rtl w:val="0"/>
          <w:lang w:val="ru-RU"/>
        </w:rPr>
        <w:t>пропонував вирізати ділянку шкіри у вигляді еліпса на задній поверхні вушної раковини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потім підшивати раковину до ділянки соскоподібного відростка</w:t>
      </w:r>
      <w:bookmarkEnd w:id="90"/>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Грубер </w:t>
      </w:r>
      <w:r>
        <w:rPr>
          <w:rStyle w:val="Нет"/>
          <w:rFonts w:ascii="Times New Roman" w:hAnsi="Times New Roman"/>
          <w:sz w:val="20"/>
          <w:szCs w:val="20"/>
          <w:rtl w:val="0"/>
          <w:lang w:val="ru-RU"/>
        </w:rPr>
        <w:t xml:space="preserve">(1988) </w:t>
      </w:r>
      <w:r>
        <w:rPr>
          <w:rStyle w:val="Нет"/>
          <w:rFonts w:ascii="Times New Roman" w:hAnsi="Times New Roman" w:hint="default"/>
          <w:sz w:val="20"/>
          <w:szCs w:val="20"/>
          <w:rtl w:val="0"/>
          <w:lang w:val="ru-RU"/>
        </w:rPr>
        <w:t>вирізав ділянку шкіри частково на задній поверхні соскоподібного відростка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Краї рани зшивалися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 мушля  притягувалася до поверхні черепа</w:t>
      </w:r>
      <w:r>
        <w:rPr>
          <w:rStyle w:val="Нет"/>
          <w:rFonts w:ascii="Times New Roman" w:hAnsi="Times New Roman"/>
          <w:sz w:val="20"/>
          <w:szCs w:val="20"/>
          <w:rtl w:val="0"/>
          <w:lang w:val="ru-RU"/>
        </w:rPr>
        <w:t xml:space="preserve">. M. A. </w:t>
      </w:r>
      <w:bookmarkStart w:name="_Hlk79648532" w:id="91"/>
      <w:r>
        <w:rPr>
          <w:rStyle w:val="Нет"/>
          <w:rFonts w:ascii="Times New Roman" w:hAnsi="Times New Roman"/>
          <w:sz w:val="20"/>
          <w:szCs w:val="20"/>
          <w:rtl w:val="0"/>
          <w:lang w:val="ru-RU"/>
        </w:rPr>
        <w:t xml:space="preserve">Goldstein (1908) </w:t>
      </w:r>
      <w:bookmarkEnd w:id="91"/>
      <w:r>
        <w:rPr>
          <w:rStyle w:val="Нет"/>
          <w:rFonts w:ascii="Times New Roman" w:hAnsi="Times New Roman" w:hint="default"/>
          <w:sz w:val="20"/>
          <w:szCs w:val="20"/>
          <w:rtl w:val="0"/>
          <w:lang w:val="ru-RU"/>
        </w:rPr>
        <w:t>не видаляв частину хряща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підтягував його півмісячний клапоть до вільної частини хрящового скелета вушної мушлі за допомогою матрацних швів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Таким чином він виправляв положення зовнішнього вуха </w:t>
      </w:r>
      <w:r>
        <w:rPr>
          <w:rStyle w:val="Нет"/>
          <w:rFonts w:ascii="Times New Roman" w:hAnsi="Times New Roman"/>
          <w:sz w:val="20"/>
          <w:szCs w:val="20"/>
          <w:rtl w:val="0"/>
          <w:lang w:val="ru-RU"/>
        </w:rPr>
        <w:t xml:space="preserve">(E. </w:t>
      </w:r>
      <w:bookmarkStart w:name="_Hlk79648548" w:id="92"/>
      <w:r>
        <w:rPr>
          <w:rStyle w:val="Нет"/>
          <w:rFonts w:ascii="Times New Roman" w:hAnsi="Times New Roman"/>
          <w:sz w:val="20"/>
          <w:szCs w:val="20"/>
          <w:rtl w:val="0"/>
          <w:lang w:val="ru-RU"/>
        </w:rPr>
        <w:t xml:space="preserve">Ruttin (1910) </w:t>
      </w:r>
      <w:bookmarkEnd w:id="92"/>
      <w:r>
        <w:rPr>
          <w:rStyle w:val="Нет"/>
          <w:rFonts w:ascii="Times New Roman" w:hAnsi="Times New Roman" w:hint="default"/>
          <w:sz w:val="20"/>
          <w:szCs w:val="20"/>
          <w:rtl w:val="0"/>
          <w:lang w:val="ru-RU"/>
        </w:rPr>
        <w:t>виконував дугоподібний розріз шкіри на соскоподібному відростку і паралельно такий самий розріз — на задній поверхні вушної мушлі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Вирізав ділянку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між двома окресленими лініями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Клапоть мобілізував на задній поверхні раковини і за нього підтягував вушну мушлю за допомогою швів</w:t>
      </w:r>
      <w:r>
        <w:rPr>
          <w:rStyle w:val="Нет"/>
          <w:rFonts w:ascii="Times New Roman" w:hAnsi="Times New Roman"/>
          <w:sz w:val="20"/>
          <w:szCs w:val="20"/>
          <w:rtl w:val="0"/>
          <w:lang w:val="ru-RU"/>
        </w:rPr>
        <w:t xml:space="preserve">.  A. </w:t>
      </w:r>
      <w:bookmarkStart w:name="_Hlk79648560" w:id="93"/>
      <w:r>
        <w:rPr>
          <w:rStyle w:val="Нет"/>
          <w:rFonts w:ascii="Times New Roman" w:hAnsi="Times New Roman"/>
          <w:sz w:val="20"/>
          <w:szCs w:val="20"/>
          <w:rtl w:val="0"/>
          <w:lang w:val="ru-RU"/>
        </w:rPr>
        <w:t xml:space="preserve">Luthi (1929) </w:t>
      </w:r>
      <w:bookmarkEnd w:id="93"/>
      <w:r>
        <w:rPr>
          <w:rStyle w:val="Нет"/>
          <w:rFonts w:ascii="Times New Roman" w:hAnsi="Times New Roman" w:hint="default"/>
          <w:sz w:val="20"/>
          <w:szCs w:val="20"/>
          <w:rtl w:val="0"/>
          <w:lang w:val="ru-RU"/>
        </w:rPr>
        <w:t>описав спосіб підтягування вушної мушлі за допомогою широкої фасції стегна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Фасцію він фіксував до охрястя вздовж заднього краю завитку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її допомогою автор підтягував вушну мушлю до бажаного положення та пришивав до соскоподібного відростка</w:t>
      </w:r>
      <w:r>
        <w:rPr>
          <w:rStyle w:val="Нет"/>
          <w:rFonts w:ascii="Times New Roman" w:hAnsi="Times New Roman"/>
          <w:sz w:val="20"/>
          <w:szCs w:val="20"/>
          <w:rtl w:val="0"/>
          <w:lang w:val="ru-RU"/>
        </w:rPr>
        <w:t xml:space="preserve">. E. </w:t>
      </w:r>
      <w:bookmarkStart w:name="_Hlk79648599" w:id="94"/>
      <w:r>
        <w:rPr>
          <w:rStyle w:val="Нет"/>
          <w:rFonts w:ascii="Times New Roman" w:hAnsi="Times New Roman"/>
          <w:sz w:val="20"/>
          <w:szCs w:val="20"/>
          <w:rtl w:val="0"/>
          <w:lang w:val="ru-RU"/>
        </w:rPr>
        <w:t xml:space="preserve">Payr (1906), </w:t>
      </w:r>
      <w:bookmarkEnd w:id="94"/>
      <w:r>
        <w:rPr>
          <w:rStyle w:val="Нет"/>
          <w:rFonts w:ascii="Times New Roman" w:hAnsi="Times New Roman"/>
          <w:sz w:val="20"/>
          <w:szCs w:val="20"/>
          <w:rtl w:val="0"/>
          <w:lang w:val="ru-RU"/>
        </w:rPr>
        <w:t xml:space="preserve">G. Selfrige (1918), R. Demel (1935) </w:t>
      </w:r>
      <w:r>
        <w:rPr>
          <w:rStyle w:val="Нет"/>
          <w:rFonts w:ascii="Times New Roman" w:hAnsi="Times New Roman" w:hint="default"/>
          <w:sz w:val="20"/>
          <w:szCs w:val="20"/>
          <w:rtl w:val="0"/>
          <w:lang w:val="ru-RU"/>
        </w:rPr>
        <w:t>також фіксували вушну мушлю за допомогою хрящового клаптя до ділянки соскоподібного відростка</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До другої групи </w:t>
      </w:r>
      <w:bookmarkStart w:name="_Hlk79648670" w:id="95"/>
      <w:r>
        <w:rPr>
          <w:rStyle w:val="Нет"/>
          <w:rFonts w:ascii="Times New Roman" w:hAnsi="Times New Roman" w:hint="default"/>
          <w:sz w:val="20"/>
          <w:szCs w:val="20"/>
          <w:rtl w:val="0"/>
          <w:lang w:val="ru-RU"/>
        </w:rPr>
        <w:t>належать операції з виправлення положення вушних мушель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пов’язані з вирізанням ділянок хряща різної форми та розміру</w:t>
      </w:r>
      <w:r>
        <w:rPr>
          <w:rStyle w:val="Нет"/>
          <w:rFonts w:ascii="Times New Roman" w:hAnsi="Times New Roman"/>
          <w:sz w:val="20"/>
          <w:szCs w:val="20"/>
          <w:rtl w:val="0"/>
          <w:lang w:val="ru-RU"/>
        </w:rPr>
        <w:t xml:space="preserve">. </w:t>
      </w:r>
      <w:bookmarkEnd w:id="95"/>
      <w:r>
        <w:rPr>
          <w:rStyle w:val="Нет"/>
          <w:rFonts w:ascii="Times New Roman" w:hAnsi="Times New Roman" w:hint="default"/>
          <w:sz w:val="20"/>
          <w:szCs w:val="20"/>
          <w:rtl w:val="0"/>
          <w:lang w:val="ru-RU"/>
        </w:rPr>
        <w:t>Необхідно усунути пружну дію хряща шляхом його вирізання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оскільки застосування однієї лише шкірної пластики призводить з часом до рецидиву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Для отримання найбільшої м’якості хряща й усунення його опору після вирізання ділянки шкіри на соскоподібному відростку та задній поверхні мушлі</w:t>
      </w:r>
      <w:r>
        <w:rPr>
          <w:rStyle w:val="Нет"/>
          <w:rFonts w:ascii="Times New Roman" w:hAnsi="Times New Roman"/>
          <w:sz w:val="20"/>
          <w:szCs w:val="20"/>
          <w:rtl w:val="0"/>
          <w:lang w:val="ru-RU"/>
        </w:rPr>
        <w:t xml:space="preserve">. Geruny (1910) </w:t>
      </w:r>
      <w:r>
        <w:rPr>
          <w:rStyle w:val="Нет"/>
          <w:rFonts w:ascii="Times New Roman" w:hAnsi="Times New Roman" w:hint="default"/>
          <w:sz w:val="20"/>
          <w:szCs w:val="20"/>
          <w:rtl w:val="0"/>
          <w:lang w:val="ru-RU"/>
        </w:rPr>
        <w:t>робив розрізи на хрящі у вертикальному та горизонтальному напрямках так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видалити тонкі смужки для формування сіткоподібного хряща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Таким чином вдавалося повністю усунути пружність останнього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 він легко згинався до необхідного положення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Краї шкірної рани зближували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накладаючи шви</w:t>
      </w:r>
      <w:r>
        <w:rPr>
          <w:rStyle w:val="Нет"/>
          <w:rFonts w:ascii="Times New Roman" w:hAnsi="Times New Roman"/>
          <w:sz w:val="20"/>
          <w:szCs w:val="20"/>
          <w:rtl w:val="0"/>
          <w:lang w:val="ru-RU"/>
        </w:rPr>
        <w:t>. Pass</w:t>
      </w:r>
      <w:r>
        <w:rPr>
          <w:rStyle w:val="Нет"/>
          <w:rFonts w:ascii="Times New Roman" w:hAnsi="Times New Roman" w:hint="default"/>
          <w:sz w:val="20"/>
          <w:szCs w:val="20"/>
          <w:rtl w:val="0"/>
          <w:lang w:val="ru-RU"/>
        </w:rPr>
        <w:t>о</w:t>
      </w:r>
      <w:r>
        <w:rPr>
          <w:rStyle w:val="Нет"/>
          <w:rFonts w:ascii="Times New Roman" w:hAnsi="Times New Roman"/>
          <w:sz w:val="20"/>
          <w:szCs w:val="20"/>
          <w:rtl w:val="0"/>
          <w:lang w:val="ru-RU"/>
        </w:rPr>
        <w:t xml:space="preserve">nw (1920) </w:t>
      </w:r>
      <w:r>
        <w:rPr>
          <w:rStyle w:val="Нет"/>
          <w:rFonts w:ascii="Times New Roman" w:hAnsi="Times New Roman" w:hint="default"/>
          <w:sz w:val="20"/>
          <w:szCs w:val="20"/>
          <w:rtl w:val="0"/>
          <w:lang w:val="ru-RU"/>
        </w:rPr>
        <w:t>вирізав еліпсоподібну ділянку шкіри на задній поверхні вушної мушлі та аналогічної форми шматочок вушного хряща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якнайменше травмувати судини та зберегти кровопостачання 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Ейтнер </w:t>
      </w:r>
      <w:r>
        <w:rPr>
          <w:rStyle w:val="Нет"/>
          <w:rFonts w:ascii="Times New Roman" w:hAnsi="Times New Roman"/>
          <w:sz w:val="20"/>
          <w:szCs w:val="20"/>
          <w:rtl w:val="0"/>
          <w:lang w:val="ru-RU"/>
        </w:rPr>
        <w:t xml:space="preserve">(1936) </w:t>
      </w:r>
      <w:r>
        <w:rPr>
          <w:rStyle w:val="Нет"/>
          <w:rFonts w:ascii="Times New Roman" w:hAnsi="Times New Roman" w:hint="default"/>
          <w:sz w:val="20"/>
          <w:szCs w:val="20"/>
          <w:rtl w:val="0"/>
          <w:lang w:val="ru-RU"/>
        </w:rPr>
        <w:t>робив розріз шкіри не у вертикальному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в горизонтальному напрямку і через нього вирізав смужку хряща в продольному напрямку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поки не зникав опір з боку останнього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Оригінальним є спосіб </w:t>
      </w:r>
      <w:r>
        <w:rPr>
          <w:rStyle w:val="Нет"/>
          <w:rFonts w:ascii="Times New Roman" w:hAnsi="Times New Roman"/>
          <w:sz w:val="20"/>
          <w:szCs w:val="20"/>
          <w:rtl w:val="0"/>
          <w:lang w:val="ru-RU"/>
        </w:rPr>
        <w:t xml:space="preserve">E. Payr (1906), </w:t>
      </w:r>
      <w:r>
        <w:rPr>
          <w:rStyle w:val="Нет"/>
          <w:rFonts w:ascii="Times New Roman" w:hAnsi="Times New Roman" w:hint="default"/>
          <w:sz w:val="20"/>
          <w:szCs w:val="20"/>
          <w:rtl w:val="0"/>
          <w:lang w:val="ru-RU"/>
        </w:rPr>
        <w:t>що дає змогу не лише виправити положення вушної мушлі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й зменшити її розміри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Вушну мушлю підтягують до соскоподібного відростка до потрібного положення і закріплюють у цьому положенні швами</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Третя група </w:t>
      </w:r>
      <w:bookmarkStart w:name="_Hlk79648814" w:id="96"/>
      <w:r>
        <w:rPr>
          <w:rStyle w:val="Нет"/>
          <w:rFonts w:ascii="Times New Roman" w:hAnsi="Times New Roman" w:hint="default"/>
          <w:sz w:val="20"/>
          <w:szCs w:val="20"/>
          <w:rtl w:val="0"/>
          <w:lang w:val="ru-RU"/>
        </w:rPr>
        <w:t>операцій пов’язана з формування протизавитки та її ніжок</w:t>
      </w:r>
      <w:r>
        <w:rPr>
          <w:rStyle w:val="Нет"/>
          <w:rFonts w:ascii="Times New Roman" w:hAnsi="Times New Roman"/>
          <w:sz w:val="20"/>
          <w:szCs w:val="20"/>
          <w:rtl w:val="0"/>
          <w:lang w:val="ru-RU"/>
        </w:rPr>
        <w:t xml:space="preserve">. </w:t>
      </w:r>
      <w:bookmarkEnd w:id="96"/>
      <w:r>
        <w:rPr>
          <w:rStyle w:val="Нет"/>
          <w:rFonts w:ascii="Times New Roman" w:hAnsi="Times New Roman" w:hint="default"/>
          <w:sz w:val="20"/>
          <w:szCs w:val="20"/>
          <w:rtl w:val="0"/>
          <w:lang w:val="ru-RU"/>
        </w:rPr>
        <w:t xml:space="preserve">Основоположником таких втручань вважають </w:t>
      </w:r>
      <w:r>
        <w:rPr>
          <w:rStyle w:val="Нет"/>
          <w:rFonts w:ascii="Times New Roman" w:hAnsi="Times New Roman"/>
          <w:sz w:val="20"/>
          <w:szCs w:val="20"/>
          <w:rtl w:val="0"/>
          <w:lang w:val="ru-RU"/>
        </w:rPr>
        <w:t xml:space="preserve">W. V. Luckett (1910), </w:t>
      </w:r>
      <w:r>
        <w:rPr>
          <w:rStyle w:val="Нет"/>
          <w:rFonts w:ascii="Times New Roman" w:hAnsi="Times New Roman" w:hint="default"/>
          <w:sz w:val="20"/>
          <w:szCs w:val="20"/>
          <w:rtl w:val="0"/>
          <w:lang w:val="ru-RU"/>
        </w:rPr>
        <w:t>який пропонував вирізати ділянку хряща</w:t>
      </w:r>
      <w:r>
        <w:rPr>
          <w:rStyle w:val="Нет"/>
          <w:rFonts w:ascii="Times New Roman" w:hAnsi="Times New Roman"/>
          <w:sz w:val="20"/>
          <w:szCs w:val="20"/>
          <w:rtl w:val="0"/>
          <w:lang w:val="ru-RU"/>
        </w:rPr>
        <w:t xml:space="preserve">. J. S. Davis, F. A. Kitlovsky (1937) </w:t>
      </w:r>
      <w:r>
        <w:rPr>
          <w:rStyle w:val="Нет"/>
          <w:rFonts w:ascii="Times New Roman" w:hAnsi="Times New Roman" w:hint="default"/>
          <w:sz w:val="20"/>
          <w:szCs w:val="20"/>
          <w:rtl w:val="0"/>
          <w:lang w:val="ru-RU"/>
        </w:rPr>
        <w:t>запропонували метод широкого вирізання шкіри на задній поверхні вушної мушлі</w:t>
      </w:r>
      <w:r>
        <w:rPr>
          <w:rStyle w:val="Нет"/>
          <w:rFonts w:ascii="Times New Roman" w:hAnsi="Times New Roman"/>
          <w:sz w:val="20"/>
          <w:szCs w:val="20"/>
          <w:rtl w:val="0"/>
          <w:lang w:val="ru-RU"/>
        </w:rPr>
        <w:t xml:space="preserve">. </w:t>
      </w:r>
      <w:r>
        <w:rPr>
          <w:rStyle w:val="Нет"/>
          <w:rFonts w:ascii="Times New Roman" w:hAnsi="Times New Roman"/>
          <w:sz w:val="20"/>
          <w:szCs w:val="20"/>
          <w:rtl w:val="0"/>
          <w:lang w:val="en-US"/>
        </w:rPr>
        <w:t>A</w:t>
      </w:r>
      <w:r>
        <w:rPr>
          <w:rStyle w:val="Нет"/>
          <w:rFonts w:ascii="Times New Roman" w:hAnsi="Times New Roman"/>
          <w:sz w:val="20"/>
          <w:szCs w:val="20"/>
          <w:rtl w:val="0"/>
          <w:lang w:val="ru-RU"/>
        </w:rPr>
        <w:t xml:space="preserve">. </w:t>
      </w:r>
      <w:r>
        <w:rPr>
          <w:rStyle w:val="Нет"/>
          <w:rFonts w:ascii="Times New Roman" w:hAnsi="Times New Roman"/>
          <w:sz w:val="20"/>
          <w:szCs w:val="20"/>
          <w:rtl w:val="0"/>
          <w:lang w:val="en-US"/>
        </w:rPr>
        <w:t>M</w:t>
      </w:r>
      <w:r>
        <w:rPr>
          <w:rStyle w:val="Нет"/>
          <w:rFonts w:ascii="Times New Roman" w:hAnsi="Times New Roman"/>
          <w:sz w:val="20"/>
          <w:szCs w:val="20"/>
          <w:rtl w:val="0"/>
          <w:lang w:val="ru-RU"/>
        </w:rPr>
        <w:t xml:space="preserve">. </w:t>
      </w:r>
      <w:r>
        <w:rPr>
          <w:rStyle w:val="Нет"/>
          <w:rFonts w:ascii="Times New Roman" w:hAnsi="Times New Roman"/>
          <w:sz w:val="20"/>
          <w:szCs w:val="20"/>
          <w:rtl w:val="0"/>
          <w:lang w:val="en-US"/>
        </w:rPr>
        <w:t>Brown</w:t>
      </w:r>
      <w:r>
        <w:rPr>
          <w:rStyle w:val="Нет"/>
          <w:rFonts w:ascii="Times New Roman" w:hAnsi="Times New Roman"/>
          <w:sz w:val="20"/>
          <w:szCs w:val="20"/>
          <w:rtl w:val="0"/>
          <w:lang w:val="ru-RU"/>
        </w:rPr>
        <w:t xml:space="preserve"> (1948) </w:t>
      </w:r>
      <w:r>
        <w:rPr>
          <w:rStyle w:val="Нет"/>
          <w:rFonts w:ascii="Times New Roman" w:hAnsi="Times New Roman" w:hint="default"/>
          <w:sz w:val="20"/>
          <w:szCs w:val="20"/>
          <w:rtl w:val="0"/>
          <w:lang w:val="ru-RU"/>
        </w:rPr>
        <w:t>виправляв відстовбурчені вуха шляхом вирізання еліпсоподібної полоски хряща вздовж позначеної лінії протизавитки на задній поверхні вушної мушлі</w:t>
      </w:r>
      <w:r>
        <w:rPr>
          <w:rStyle w:val="Нет"/>
          <w:rFonts w:ascii="Times New Roman" w:hAnsi="Times New Roman"/>
          <w:sz w:val="20"/>
          <w:szCs w:val="20"/>
          <w:rtl w:val="0"/>
          <w:lang w:val="ru-RU"/>
        </w:rPr>
        <w:t xml:space="preserve">. A. Ragnell (1952) </w:t>
      </w:r>
      <w:r>
        <w:rPr>
          <w:rStyle w:val="Нет"/>
          <w:rFonts w:ascii="Times New Roman" w:hAnsi="Times New Roman" w:hint="default"/>
          <w:sz w:val="20"/>
          <w:szCs w:val="20"/>
          <w:rtl w:val="0"/>
          <w:lang w:val="ru-RU"/>
        </w:rPr>
        <w:t xml:space="preserve">розрізав вушний хрящ на окремі смужки завширшки </w:t>
      </w:r>
      <w:r>
        <w:rPr>
          <w:rStyle w:val="Нет"/>
          <w:rFonts w:ascii="Times New Roman" w:hAnsi="Times New Roman"/>
          <w:sz w:val="20"/>
          <w:szCs w:val="20"/>
          <w:rtl w:val="0"/>
          <w:lang w:val="ru-RU"/>
        </w:rPr>
        <w:t>3</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4 </w:t>
      </w:r>
      <w:r>
        <w:rPr>
          <w:rStyle w:val="Нет"/>
          <w:rFonts w:ascii="Times New Roman" w:hAnsi="Times New Roman" w:hint="default"/>
          <w:sz w:val="20"/>
          <w:szCs w:val="20"/>
          <w:rtl w:val="0"/>
          <w:lang w:val="ru-RU"/>
        </w:rPr>
        <w:t>мм і вводив лігатурний дріт з нержавіючої сталі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допомогою якого створював контур мушлі</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До четвертої групи віднесені </w:t>
      </w:r>
      <w:bookmarkStart w:name="_Hlk79648974" w:id="97"/>
      <w:r>
        <w:rPr>
          <w:rStyle w:val="Нет"/>
          <w:rFonts w:ascii="Times New Roman" w:hAnsi="Times New Roman" w:hint="default"/>
          <w:sz w:val="20"/>
          <w:szCs w:val="20"/>
          <w:rtl w:val="0"/>
          <w:lang w:val="ru-RU"/>
        </w:rPr>
        <w:t>операції зі створення природнішого рельєфу мушль з одночасним наданням їй правильного положення</w:t>
      </w:r>
      <w:bookmarkEnd w:id="97"/>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цієї метою було запропоновано різні типи паралельних розрізів на хрящі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насічки та стоншення його за допомогою спеціальних щіток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обертаються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бормашини</w:t>
      </w:r>
      <w:r>
        <w:rPr>
          <w:rStyle w:val="Нет"/>
          <w:rFonts w:ascii="Times New Roman" w:hAnsi="Times New Roman"/>
          <w:sz w:val="20"/>
          <w:szCs w:val="20"/>
          <w:rtl w:val="0"/>
          <w:lang w:val="ru-RU"/>
        </w:rPr>
        <w:t xml:space="preserve">. </w:t>
      </w:r>
      <w:bookmarkStart w:name="_Hlk79649090" w:id="98"/>
      <w:r>
        <w:rPr>
          <w:rStyle w:val="Нет"/>
          <w:rFonts w:ascii="Times New Roman" w:hAnsi="Times New Roman"/>
          <w:sz w:val="20"/>
          <w:szCs w:val="20"/>
          <w:rtl w:val="0"/>
          <w:lang w:val="ru-RU"/>
        </w:rPr>
        <w:t xml:space="preserve">J. B. Erich (1957) </w:t>
      </w:r>
      <w:r>
        <w:rPr>
          <w:rStyle w:val="Нет"/>
          <w:rFonts w:ascii="Times New Roman" w:hAnsi="Times New Roman" w:hint="default"/>
          <w:sz w:val="20"/>
          <w:szCs w:val="20"/>
          <w:rtl w:val="0"/>
          <w:lang w:val="ru-RU"/>
        </w:rPr>
        <w:t xml:space="preserve">пропонує робити два паралельні розрізи на хрящі завширшки </w:t>
      </w:r>
      <w:r>
        <w:rPr>
          <w:rStyle w:val="Нет"/>
          <w:rFonts w:ascii="Times New Roman" w:hAnsi="Times New Roman"/>
          <w:sz w:val="20"/>
          <w:szCs w:val="20"/>
          <w:rtl w:val="0"/>
          <w:lang w:val="ru-RU"/>
        </w:rPr>
        <w:t>2</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3 </w:t>
      </w:r>
      <w:r>
        <w:rPr>
          <w:rStyle w:val="Нет"/>
          <w:rFonts w:ascii="Times New Roman" w:hAnsi="Times New Roman" w:hint="default"/>
          <w:sz w:val="20"/>
          <w:szCs w:val="20"/>
          <w:rtl w:val="0"/>
          <w:lang w:val="ru-RU"/>
        </w:rPr>
        <w:t>мм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верхній з них — уздовж позначеної лінії протизавитки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 вільні краї хряща він накладав П</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подібні шви</w:t>
      </w:r>
      <w:r>
        <w:rPr>
          <w:rStyle w:val="Нет"/>
          <w:rFonts w:ascii="Times New Roman" w:hAnsi="Times New Roman"/>
          <w:sz w:val="20"/>
          <w:szCs w:val="20"/>
          <w:rtl w:val="0"/>
          <w:lang w:val="ru-RU"/>
        </w:rPr>
        <w:t>,</w:t>
      </w:r>
      <w:bookmarkEnd w:id="98"/>
      <w:r>
        <w:rPr>
          <w:rStyle w:val="Нет"/>
          <w:rFonts w:ascii="Times New Roman" w:hAnsi="Times New Roman" w:hint="default"/>
          <w:sz w:val="20"/>
          <w:szCs w:val="20"/>
          <w:rtl w:val="0"/>
          <w:lang w:val="ru-RU"/>
        </w:rPr>
        <w:t xml:space="preserve"> внаслідок затягування яких хрящова смужка висувається наперед і формує новий рельєф протизавитки</w:t>
      </w:r>
      <w:r>
        <w:rPr>
          <w:rStyle w:val="Нет"/>
          <w:rFonts w:ascii="Times New Roman" w:hAnsi="Times New Roman"/>
          <w:sz w:val="20"/>
          <w:szCs w:val="20"/>
          <w:rtl w:val="0"/>
          <w:lang w:val="ru-RU"/>
        </w:rPr>
        <w:t xml:space="preserve">. Barsky (1950) </w:t>
      </w:r>
      <w:r>
        <w:rPr>
          <w:rStyle w:val="Нет"/>
          <w:rFonts w:ascii="Times New Roman" w:hAnsi="Times New Roman" w:hint="default"/>
          <w:sz w:val="20"/>
          <w:szCs w:val="20"/>
          <w:rtl w:val="0"/>
          <w:lang w:val="ru-RU"/>
        </w:rPr>
        <w:t xml:space="preserve">виконував два паралельні розрізи вздовж майбутнього протизавитки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Шви накладав так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хрящова смужка була розташована над лінією швів</w:t>
      </w:r>
      <w:r>
        <w:rPr>
          <w:rStyle w:val="Нет"/>
          <w:rFonts w:ascii="Times New Roman" w:hAnsi="Times New Roman"/>
          <w:sz w:val="20"/>
          <w:szCs w:val="20"/>
          <w:rtl w:val="0"/>
          <w:lang w:val="fr-FR"/>
        </w:rPr>
        <w:t xml:space="preserve">. L. L. I. Charles, G. F. Crikelair (1963), </w:t>
      </w:r>
      <w:r>
        <w:rPr>
          <w:rStyle w:val="Нет"/>
          <w:rFonts w:ascii="Times New Roman" w:hAnsi="Times New Roman" w:hint="default"/>
          <w:sz w:val="20"/>
          <w:szCs w:val="20"/>
          <w:rtl w:val="0"/>
          <w:lang w:val="ru-RU"/>
        </w:rPr>
        <w:t>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також</w:t>
      </w:r>
      <w:r>
        <w:rPr>
          <w:rStyle w:val="Нет"/>
          <w:rFonts w:ascii="Times New Roman" w:hAnsi="Times New Roman"/>
          <w:sz w:val="20"/>
          <w:szCs w:val="20"/>
          <w:rtl w:val="0"/>
          <w:lang w:val="fr-FR"/>
        </w:rPr>
        <w:t xml:space="preserve"> L. Caouette </w:t>
      </w:r>
      <w:r>
        <w:rPr>
          <w:rStyle w:val="Нет"/>
          <w:rFonts w:ascii="Times New Roman" w:hAnsi="Times New Roman"/>
          <w:sz w:val="20"/>
          <w:szCs w:val="20"/>
          <w:rtl w:val="0"/>
          <w:lang w:val="de-DE"/>
        </w:rPr>
        <w:t xml:space="preserve">Laberge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fr-FR"/>
        </w:rPr>
        <w:t xml:space="preserve"> </w:t>
      </w:r>
      <w:r>
        <w:rPr>
          <w:rStyle w:val="Нет"/>
          <w:rFonts w:ascii="Times New Roman" w:hAnsi="Times New Roman"/>
          <w:sz w:val="20"/>
          <w:szCs w:val="20"/>
          <w:rtl w:val="0"/>
          <w:lang w:val="de-DE"/>
        </w:rPr>
        <w:t xml:space="preserve">O. Onur Erol  </w:t>
      </w:r>
      <w:r>
        <w:rPr>
          <w:rStyle w:val="Нет"/>
          <w:rFonts w:ascii="Times New Roman" w:hAnsi="Times New Roman" w:hint="default"/>
          <w:sz w:val="20"/>
          <w:szCs w:val="20"/>
          <w:rtl w:val="0"/>
          <w:lang w:val="ru-RU"/>
        </w:rPr>
        <w:t>пропонують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робити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розріз</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передній</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поверхні</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вушної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мушлі</w:t>
      </w:r>
      <w:r>
        <w:rPr>
          <w:rStyle w:val="Нет"/>
          <w:rFonts w:ascii="Times New Roman" w:hAnsi="Times New Roman"/>
          <w:sz w:val="20"/>
          <w:szCs w:val="20"/>
          <w:rtl w:val="0"/>
          <w:lang w:val="fr-FR"/>
        </w:rPr>
        <w:t xml:space="preserve"> ).J. M. Converse, A. Nigro, F. A. Wilson, N. Johnson (1955), R. C. Tanzer (1962) </w:t>
      </w:r>
      <w:r>
        <w:rPr>
          <w:rStyle w:val="Нет"/>
          <w:rFonts w:ascii="Times New Roman" w:hAnsi="Times New Roman" w:hint="default"/>
          <w:sz w:val="20"/>
          <w:szCs w:val="20"/>
          <w:rtl w:val="0"/>
          <w:lang w:val="ru-RU"/>
        </w:rPr>
        <w:t>розрізали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хрящ</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трьох</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напрямках</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потім</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накладали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шви</w:t>
      </w:r>
      <w:r>
        <w:rPr>
          <w:rStyle w:val="Нет"/>
          <w:rFonts w:ascii="Times New Roman" w:hAnsi="Times New Roman"/>
          <w:sz w:val="20"/>
          <w:szCs w:val="20"/>
          <w:rtl w:val="0"/>
          <w:lang w:val="fr-FR"/>
        </w:rPr>
        <w:t xml:space="preserve">. </w:t>
      </w:r>
    </w:p>
    <w:p>
      <w:pPr>
        <w:pStyle w:val="По умолчанию A"/>
        <w:spacing w:before="100" w:after="4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r>
        <w:rPr>
          <w:rStyle w:val="Нет"/>
          <w:rFonts w:ascii="Times New Roman" w:hAnsi="Times New Roman"/>
          <w:b w:val="1"/>
          <w:bCs w:val="1"/>
          <w:sz w:val="20"/>
          <w:szCs w:val="20"/>
          <w:rtl w:val="0"/>
          <w:lang w:val="ru-RU"/>
        </w:rPr>
        <w:t>:</w:t>
      </w:r>
    </w:p>
    <w:p>
      <w:pPr>
        <w:pStyle w:val="List Paragraph"/>
        <w:numPr>
          <w:ilvl w:val="0"/>
          <w:numId w:val="319"/>
        </w:numPr>
        <w:bidi w:val="0"/>
        <w:spacing w:before="10" w:after="10" w:line="240" w:lineRule="auto"/>
        <w:ind w:right="284"/>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Перерахуйте чотири груп операцій напрвлені на вирішення  проблеми капловухості</w:t>
      </w:r>
      <w:r>
        <w:rPr>
          <w:rStyle w:val="Нет"/>
          <w:rFonts w:ascii="Times New Roman" w:hAnsi="Times New Roman"/>
          <w:sz w:val="20"/>
          <w:szCs w:val="20"/>
          <w:rtl w:val="0"/>
          <w:lang w:val="ru-RU"/>
        </w:rPr>
        <w:t>.</w:t>
      </w:r>
    </w:p>
    <w:p>
      <w:pPr>
        <w:pStyle w:val="List Paragraph"/>
        <w:numPr>
          <w:ilvl w:val="0"/>
          <w:numId w:val="319"/>
        </w:numPr>
        <w:bidi w:val="0"/>
        <w:spacing w:before="10" w:after="10" w:line="240" w:lineRule="auto"/>
        <w:ind w:right="284"/>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Хто перший та в якому році вирізав ділянку шкіри частково на задній поверхні соскоподібного відростка при отопластиці</w:t>
      </w:r>
      <w:r>
        <w:rPr>
          <w:rStyle w:val="Нет"/>
          <w:rFonts w:ascii="Times New Roman" w:hAnsi="Times New Roman"/>
          <w:sz w:val="20"/>
          <w:szCs w:val="20"/>
          <w:rtl w:val="0"/>
          <w:lang w:val="ru-RU"/>
        </w:rPr>
        <w:t>?</w:t>
      </w:r>
    </w:p>
    <w:p>
      <w:pPr>
        <w:pStyle w:val="List Paragraph"/>
        <w:numPr>
          <w:ilvl w:val="0"/>
          <w:numId w:val="319"/>
        </w:numPr>
        <w:bidi w:val="0"/>
        <w:spacing w:before="10" w:after="10" w:line="240" w:lineRule="auto"/>
        <w:ind w:right="284"/>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Яку особливість вніс </w:t>
      </w:r>
      <w:r>
        <w:rPr>
          <w:rStyle w:val="Нет"/>
          <w:rFonts w:ascii="Times New Roman" w:hAnsi="Times New Roman"/>
          <w:sz w:val="20"/>
          <w:szCs w:val="20"/>
          <w:rtl w:val="0"/>
          <w:lang w:val="ru-RU"/>
        </w:rPr>
        <w:t>Pass</w:t>
      </w:r>
      <w:r>
        <w:rPr>
          <w:rStyle w:val="Нет"/>
          <w:rFonts w:ascii="Times New Roman" w:hAnsi="Times New Roman" w:hint="default"/>
          <w:sz w:val="20"/>
          <w:szCs w:val="20"/>
          <w:rtl w:val="0"/>
          <w:lang w:val="ru-RU"/>
        </w:rPr>
        <w:t>о</w:t>
      </w:r>
      <w:r>
        <w:rPr>
          <w:rStyle w:val="Нет"/>
          <w:rFonts w:ascii="Times New Roman" w:hAnsi="Times New Roman"/>
          <w:sz w:val="20"/>
          <w:szCs w:val="20"/>
          <w:rtl w:val="0"/>
          <w:lang w:val="ru-RU"/>
        </w:rPr>
        <w:t xml:space="preserve">nw </w:t>
      </w:r>
      <w:r>
        <w:rPr>
          <w:rStyle w:val="Нет"/>
          <w:rFonts w:ascii="Times New Roman" w:hAnsi="Times New Roman" w:hint="default"/>
          <w:sz w:val="20"/>
          <w:szCs w:val="20"/>
          <w:rtl w:val="0"/>
          <w:lang w:val="ru-RU"/>
        </w:rPr>
        <w:t>в отопластику</w:t>
      </w:r>
      <w:r>
        <w:rPr>
          <w:rStyle w:val="Нет"/>
          <w:rFonts w:ascii="Times New Roman" w:hAnsi="Times New Roman"/>
          <w:sz w:val="20"/>
          <w:szCs w:val="20"/>
          <w:rtl w:val="0"/>
          <w:lang w:val="ru-RU"/>
        </w:rPr>
        <w:t>?</w:t>
      </w:r>
    </w:p>
    <w:p>
      <w:pPr>
        <w:pStyle w:val="List Paragraph"/>
        <w:numPr>
          <w:ilvl w:val="0"/>
          <w:numId w:val="319"/>
        </w:numPr>
        <w:bidi w:val="0"/>
        <w:spacing w:before="10" w:after="10" w:line="240" w:lineRule="auto"/>
        <w:ind w:right="284"/>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Хто та в якому році вперше</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оперативно відтворив</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контур</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мушлі</w:t>
      </w:r>
      <w:r>
        <w:rPr>
          <w:rStyle w:val="Нет"/>
          <w:rFonts w:ascii="Times New Roman" w:hAnsi="Times New Roman"/>
          <w:sz w:val="20"/>
          <w:szCs w:val="20"/>
          <w:rtl w:val="0"/>
          <w:lang w:val="ru-RU"/>
        </w:rPr>
        <w:t>?</w:t>
      </w:r>
    </w:p>
    <w:p>
      <w:pPr>
        <w:pStyle w:val="List Paragraph"/>
        <w:numPr>
          <w:ilvl w:val="0"/>
          <w:numId w:val="320"/>
        </w:numPr>
        <w:bidi w:val="0"/>
        <w:spacing w:after="0" w:line="240" w:lineRule="auto"/>
        <w:ind w:right="284"/>
        <w:jc w:val="left"/>
        <w:rPr>
          <w:sz w:val="20"/>
          <w:szCs w:val="20"/>
          <w:rtl w:val="0"/>
          <w:lang w:val="ru-RU"/>
        </w:rPr>
        <w:sectPr>
          <w:type w:val="continuous"/>
          <w:pgSz w:w="8400" w:h="11900" w:orient="portrait"/>
          <w:pgMar w:top="0" w:right="1134" w:bottom="0" w:left="851" w:header="284" w:footer="284"/>
          <w:pgNumType w:start="0"/>
          <w:bidi w:val="0"/>
        </w:sectPr>
      </w:pPr>
      <w:r>
        <w:rPr>
          <w:rStyle w:val="Нет"/>
          <w:rFonts w:ascii="Times New Roman" w:hAnsi="Times New Roman" w:hint="default"/>
          <w:sz w:val="20"/>
          <w:szCs w:val="20"/>
          <w:rtl w:val="0"/>
          <w:lang w:val="ru-RU"/>
        </w:rPr>
        <w:t xml:space="preserve">З якою метою </w:t>
      </w:r>
      <w:r>
        <w:rPr>
          <w:rStyle w:val="Нет"/>
          <w:rFonts w:ascii="Times New Roman" w:hAnsi="Times New Roman"/>
          <w:sz w:val="20"/>
          <w:szCs w:val="20"/>
          <w:rtl w:val="0"/>
          <w:lang w:val="fr-FR"/>
        </w:rPr>
        <w:t>J</w:t>
      </w:r>
      <w:r>
        <w:rPr>
          <w:rStyle w:val="Нет"/>
          <w:rFonts w:ascii="Times New Roman" w:hAnsi="Times New Roman"/>
          <w:sz w:val="20"/>
          <w:szCs w:val="20"/>
          <w:rtl w:val="0"/>
          <w:lang w:val="ru-RU"/>
        </w:rPr>
        <w:t xml:space="preserve">. </w:t>
      </w:r>
      <w:r>
        <w:rPr>
          <w:rStyle w:val="Нет"/>
          <w:rFonts w:ascii="Times New Roman" w:hAnsi="Times New Roman"/>
          <w:sz w:val="20"/>
          <w:szCs w:val="20"/>
          <w:rtl w:val="0"/>
          <w:lang w:val="fr-FR"/>
        </w:rPr>
        <w:t>B</w:t>
      </w:r>
      <w:r>
        <w:rPr>
          <w:rStyle w:val="Нет"/>
          <w:rFonts w:ascii="Times New Roman" w:hAnsi="Times New Roman"/>
          <w:sz w:val="20"/>
          <w:szCs w:val="20"/>
          <w:rtl w:val="0"/>
          <w:lang w:val="ru-RU"/>
        </w:rPr>
        <w:t xml:space="preserve">. </w:t>
      </w:r>
      <w:r>
        <w:rPr>
          <w:rStyle w:val="Нет"/>
          <w:rFonts w:ascii="Times New Roman" w:hAnsi="Times New Roman"/>
          <w:sz w:val="20"/>
          <w:szCs w:val="20"/>
          <w:rtl w:val="0"/>
          <w:lang w:val="fr-FR"/>
        </w:rPr>
        <w:t>Erich</w:t>
      </w:r>
      <w:r>
        <w:rPr>
          <w:rStyle w:val="Нет"/>
          <w:rFonts w:ascii="Times New Roman" w:hAnsi="Times New Roman" w:hint="default"/>
          <w:sz w:val="20"/>
          <w:szCs w:val="20"/>
          <w:rtl w:val="0"/>
          <w:lang w:val="ru-RU"/>
        </w:rPr>
        <w:t xml:space="preserve"> накладав П</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подібні шви на вільні краї хрящів</w:t>
      </w:r>
      <w:r>
        <w:rPr>
          <w:rStyle w:val="Нет"/>
          <w:rFonts w:ascii="Times New Roman" w:hAnsi="Times New Roman"/>
          <w:sz w:val="20"/>
          <w:szCs w:val="20"/>
          <w:rtl w:val="0"/>
          <w:lang w:val="ru-RU"/>
        </w:rPr>
        <w:t>?</w:t>
      </w:r>
      <w:r>
        <w:rPr>
          <w:rStyle w:val="Нет"/>
          <w:rFonts w:ascii="Times New Roman" w:cs="Times New Roman" w:hAnsi="Times New Roman" w:eastAsia="Times New Roman"/>
          <w:sz w:val="20"/>
          <w:szCs w:val="20"/>
        </w:rPr>
      </w:r>
    </w:p>
    <w:p>
      <w:pPr>
        <w:pStyle w:val="Normal.0"/>
        <w:spacing w:line="240" w:lineRule="auto"/>
        <w:ind w:right="284"/>
        <w:rPr>
          <w:rStyle w:val="Нет"/>
          <w:sz w:val="20"/>
          <w:szCs w:val="20"/>
        </w:rPr>
        <w:sectPr>
          <w:type w:val="continuous"/>
          <w:pgSz w:w="8400" w:h="11900" w:orient="portrait"/>
          <w:pgMar w:top="0" w:right="1134" w:bottom="0" w:left="851" w:header="284" w:footer="284"/>
          <w:pgNumType w:start="0"/>
          <w:cols w:space="598" w:num="2" w:equalWidth="1"/>
          <w:bidi w:val="0"/>
        </w:sectPr>
      </w:pPr>
      <w:r>
        <w:rPr>
          <w:rStyle w:val="Нет"/>
          <w:sz w:val="20"/>
          <w:szCs w:val="20"/>
        </w:rPr>
      </w:r>
    </w:p>
    <w:p>
      <w:pPr>
        <w:pStyle w:val="Normal.0"/>
        <w:spacing w:line="240" w:lineRule="auto"/>
        <w:rPr>
          <w:rStyle w:val="Нет"/>
          <w:b w:val="1"/>
          <w:bCs w:val="1"/>
          <w:sz w:val="20"/>
          <w:szCs w:val="20"/>
        </w:rPr>
      </w:pPr>
      <w:r>
        <w:rPr>
          <w:rStyle w:val="Нет"/>
          <w:b w:val="1"/>
          <w:bCs w:val="1"/>
          <w:sz w:val="20"/>
          <w:szCs w:val="20"/>
          <w:rtl w:val="0"/>
          <w:lang w:val="ru-RU"/>
        </w:rPr>
        <w:t>Ситуаційна задача</w:t>
      </w:r>
      <w:r>
        <w:rPr>
          <w:rStyle w:val="Нет"/>
          <w:b w:val="1"/>
          <w:bCs w:val="1"/>
          <w:sz w:val="20"/>
          <w:szCs w:val="20"/>
          <w:rtl w:val="0"/>
          <w:lang w:val="ru-RU"/>
        </w:rPr>
        <w:t>:</w:t>
      </w:r>
    </w:p>
    <w:p>
      <w:pPr>
        <w:pStyle w:val="List Paragraph"/>
        <w:spacing w:line="240" w:lineRule="auto"/>
        <w:ind w:left="0"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Пацієнт </w:t>
      </w:r>
      <w:r>
        <w:rPr>
          <w:rStyle w:val="Нет"/>
          <w:rFonts w:ascii="Times New Roman" w:hAnsi="Times New Roman"/>
          <w:sz w:val="20"/>
          <w:szCs w:val="20"/>
          <w:rtl w:val="0"/>
          <w:lang w:val="ru-RU"/>
        </w:rPr>
        <w:t xml:space="preserve">21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 прийомі з приводу клаповухості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результаті операції хоче отримати правильне положення вушних раковин зі збереженням  їх рельєфу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Запропонуйте оптимальний метод лікування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Опишідь поетапний хід операції</w:t>
      </w:r>
      <w:r>
        <w:rPr>
          <w:rStyle w:val="Нет"/>
          <w:rFonts w:ascii="Times New Roman" w:hAnsi="Times New Roman"/>
          <w:sz w:val="20"/>
          <w:szCs w:val="20"/>
          <w:rtl w:val="0"/>
          <w:lang w:val="ru-RU"/>
        </w:rPr>
        <w:t>.</w:t>
      </w:r>
    </w:p>
    <w:p>
      <w:pPr>
        <w:pStyle w:val="Body Text"/>
        <w:spacing w:before="200" w:after="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18.</w:t>
      </w:r>
      <w:r>
        <w:rPr>
          <w:rStyle w:val="Нет"/>
          <w:rFonts w:ascii="Times New Roman" w:hAnsi="Times New Roman" w:hint="default"/>
          <w:sz w:val="20"/>
          <w:szCs w:val="20"/>
          <w:rtl w:val="0"/>
          <w:lang w:val="ru-RU"/>
        </w:rPr>
        <w:t xml:space="preserve"> Ментопластика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лабіопластика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хейлопластика</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 знань</w:t>
      </w:r>
      <w:r>
        <w:rPr>
          <w:rStyle w:val="Нет"/>
          <w:rFonts w:ascii="Times New Roman" w:hAnsi="Times New Roman"/>
          <w:b w:val="1"/>
          <w:bCs w:val="1"/>
          <w:sz w:val="20"/>
          <w:szCs w:val="20"/>
          <w:rtl w:val="0"/>
          <w:lang w:val="ru-RU"/>
        </w:rPr>
        <w:t>:</w:t>
      </w:r>
    </w:p>
    <w:p>
      <w:pPr>
        <w:pStyle w:val="По умолчанию A"/>
        <w:numPr>
          <w:ilvl w:val="0"/>
          <w:numId w:val="322"/>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Розкажіть пошарову будову підборідної ділянки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особливості кровопостачання та інервації</w:t>
      </w:r>
      <w:r>
        <w:rPr>
          <w:rStyle w:val="Нет"/>
          <w:rFonts w:ascii="Times New Roman" w:hAnsi="Times New Roman"/>
          <w:sz w:val="20"/>
          <w:szCs w:val="20"/>
          <w:rtl w:val="0"/>
          <w:lang w:val="ru-RU"/>
        </w:rPr>
        <w:t>.</w:t>
      </w:r>
    </w:p>
    <w:p>
      <w:pPr>
        <w:pStyle w:val="По умолчанию A"/>
        <w:numPr>
          <w:ilvl w:val="0"/>
          <w:numId w:val="32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Назвіть будову губ рота</w:t>
      </w:r>
      <w:r>
        <w:rPr>
          <w:rStyle w:val="Нет"/>
          <w:rFonts w:ascii="Times New Roman" w:hAnsi="Times New Roman"/>
          <w:sz w:val="20"/>
          <w:szCs w:val="20"/>
          <w:rtl w:val="0"/>
          <w:lang w:val="ru-RU"/>
        </w:rPr>
        <w:t>.</w:t>
      </w:r>
    </w:p>
    <w:p>
      <w:pPr>
        <w:pStyle w:val="По умолчанию A"/>
        <w:numPr>
          <w:ilvl w:val="0"/>
          <w:numId w:val="32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топографічна анатомія ділянки рота</w:t>
      </w:r>
      <w:r>
        <w:rPr>
          <w:rStyle w:val="Нет"/>
          <w:rFonts w:ascii="Times New Roman" w:hAnsi="Times New Roman"/>
          <w:sz w:val="20"/>
          <w:szCs w:val="20"/>
          <w:rtl w:val="0"/>
          <w:lang w:val="ru-RU"/>
        </w:rPr>
        <w:t>?</w:t>
      </w:r>
    </w:p>
    <w:p>
      <w:pPr>
        <w:pStyle w:val="По умолчанию A"/>
        <w:numPr>
          <w:ilvl w:val="0"/>
          <w:numId w:val="32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Дайте визначення термінам «Лабіопластика» та «Хейлопластика»</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ознайомитись з оперативними техніками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спрямовані на досягнення естетично ефекту з дефектами та асиметрією підборіддя та губами</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3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Мету та особливості виконання ментопластики</w:t>
      </w:r>
      <w:r>
        <w:rPr>
          <w:rStyle w:val="Нет"/>
          <w:rFonts w:ascii="Times New Roman" w:hAnsi="Times New Roman"/>
          <w:sz w:val="20"/>
          <w:szCs w:val="20"/>
          <w:rtl w:val="0"/>
          <w:lang w:val="ru-RU"/>
        </w:rPr>
        <w:t>.</w:t>
      </w:r>
    </w:p>
    <w:p>
      <w:pPr>
        <w:pStyle w:val="Body Text"/>
        <w:numPr>
          <w:ilvl w:val="0"/>
          <w:numId w:val="3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Етапи лабіопластики</w:t>
      </w:r>
      <w:r>
        <w:rPr>
          <w:rStyle w:val="Нет"/>
          <w:rFonts w:ascii="Times New Roman" w:hAnsi="Times New Roman"/>
          <w:sz w:val="20"/>
          <w:szCs w:val="20"/>
          <w:rtl w:val="0"/>
          <w:lang w:val="ru-RU"/>
        </w:rPr>
        <w:t>.</w:t>
      </w:r>
    </w:p>
    <w:p>
      <w:pPr>
        <w:pStyle w:val="Body Text"/>
        <w:numPr>
          <w:ilvl w:val="0"/>
          <w:numId w:val="3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Покази та кроки операції  хейлопластики</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32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Виконувати ментопластику</w:t>
      </w:r>
      <w:r>
        <w:rPr>
          <w:rStyle w:val="Нет"/>
          <w:rFonts w:ascii="Times New Roman" w:hAnsi="Times New Roman"/>
          <w:sz w:val="20"/>
          <w:szCs w:val="20"/>
          <w:rtl w:val="0"/>
          <w:lang w:val="ru-RU"/>
        </w:rPr>
        <w:t>.</w:t>
      </w:r>
    </w:p>
    <w:p>
      <w:pPr>
        <w:pStyle w:val="Body Text"/>
        <w:numPr>
          <w:ilvl w:val="0"/>
          <w:numId w:val="32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техніками лабіопластики</w:t>
      </w:r>
      <w:r>
        <w:rPr>
          <w:rStyle w:val="Нет"/>
          <w:rFonts w:ascii="Times New Roman" w:hAnsi="Times New Roman"/>
          <w:sz w:val="20"/>
          <w:szCs w:val="20"/>
          <w:rtl w:val="0"/>
          <w:lang w:val="ru-RU"/>
        </w:rPr>
        <w:t>.</w:t>
      </w:r>
    </w:p>
    <w:p>
      <w:pPr>
        <w:pStyle w:val="Body Text"/>
        <w:numPr>
          <w:ilvl w:val="0"/>
          <w:numId w:val="326"/>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Дотримуватись симетрії при виконанні хейлопластики</w:t>
      </w:r>
      <w:r>
        <w:rPr>
          <w:rStyle w:val="Нет"/>
          <w:rFonts w:ascii="Times New Roman" w:hAnsi="Times New Roman"/>
          <w:sz w:val="20"/>
          <w:szCs w:val="20"/>
          <w:rtl w:val="0"/>
          <w:lang w:val="ru-RU"/>
        </w:rPr>
        <w:t xml:space="preserve">. </w:t>
      </w:r>
    </w:p>
    <w:p>
      <w:pPr>
        <w:pStyle w:val="Body Text"/>
        <w:ind w:firstLine="284"/>
        <w:jc w:val="both"/>
        <w:rPr>
          <w:rStyle w:val="Нет"/>
          <w:rFonts w:ascii="Times New Roman" w:cs="Times New Roman" w:hAnsi="Times New Roman" w:eastAsia="Times New Roman"/>
          <w:sz w:val="20"/>
          <w:szCs w:val="20"/>
        </w:rPr>
      </w:pPr>
      <w:bookmarkStart w:name="_Hlk79649652" w:id="99"/>
      <w:r>
        <w:rPr>
          <w:rStyle w:val="Нет"/>
          <w:rFonts w:ascii="Times New Roman" w:hAnsi="Times New Roman" w:hint="default"/>
          <w:sz w:val="20"/>
          <w:szCs w:val="20"/>
          <w:rtl w:val="0"/>
          <w:lang w:val="ru-RU"/>
        </w:rPr>
        <w:t>Ментопластика</w:t>
      </w:r>
      <w:bookmarkEnd w:id="99"/>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Пластика підборіддя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Зменшення підборіддя виконується з </w:t>
      </w:r>
      <w:bookmarkStart w:name="_Hlk79649565" w:id="100"/>
      <w:r>
        <w:rPr>
          <w:rStyle w:val="Нет"/>
          <w:rFonts w:ascii="Times New Roman" w:hAnsi="Times New Roman" w:hint="default"/>
          <w:sz w:val="20"/>
          <w:szCs w:val="20"/>
          <w:rtl w:val="0"/>
          <w:lang w:val="ru-RU"/>
        </w:rPr>
        <w:t>трансорального доступу або по складці шкіри  нижче</w:t>
      </w:r>
      <w:bookmarkEnd w:id="100"/>
      <w:r>
        <w:rPr>
          <w:rStyle w:val="Нет"/>
          <w:rFonts w:ascii="Times New Roman" w:hAnsi="Times New Roman" w:hint="default"/>
          <w:sz w:val="20"/>
          <w:szCs w:val="20"/>
          <w:rtl w:val="0"/>
          <w:lang w:val="ru-RU"/>
        </w:rPr>
        <w:t xml:space="preserve"> підборіддя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Головна мета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зняти надлишок випинаючої частки кістки механічною або автоматичною пилкою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Збільшення підборіддя відбувається або зміщенням наперед частки нижньої щелепи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або використанням ауто</w:t>
      </w:r>
      <w:r>
        <w:rPr>
          <w:rStyle w:val="Нет"/>
          <w:rFonts w:ascii="Times New Roman" w:hAnsi="Times New Roman"/>
          <w:sz w:val="20"/>
          <w:szCs w:val="20"/>
          <w:rtl w:val="0"/>
          <w:lang w:val="ru-RU"/>
        </w:rPr>
        <w:t>- (</w:t>
      </w:r>
      <w:r>
        <w:rPr>
          <w:rStyle w:val="Нет"/>
          <w:rFonts w:ascii="Times New Roman" w:hAnsi="Times New Roman" w:hint="default"/>
          <w:sz w:val="20"/>
          <w:szCs w:val="20"/>
          <w:rtl w:val="0"/>
          <w:lang w:val="ru-RU"/>
        </w:rPr>
        <w:t>зазвичай з гребеня здухвиної кістки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ало</w:t>
      </w:r>
      <w:r>
        <w:rPr>
          <w:rStyle w:val="Нет"/>
          <w:rFonts w:ascii="Times New Roman" w:hAnsi="Times New Roman"/>
          <w:sz w:val="20"/>
          <w:szCs w:val="20"/>
          <w:rtl w:val="0"/>
          <w:lang w:val="ru-RU"/>
        </w:rPr>
        <w:t>- (</w:t>
      </w:r>
      <w:r>
        <w:rPr>
          <w:rStyle w:val="Нет"/>
          <w:rFonts w:ascii="Times New Roman" w:hAnsi="Times New Roman" w:hint="default"/>
          <w:sz w:val="20"/>
          <w:szCs w:val="20"/>
          <w:rtl w:val="0"/>
          <w:lang w:val="ru-RU"/>
        </w:rPr>
        <w:t>оригінального силіконового імплантанту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через розтин слизової рота</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bookmarkStart w:name="_Hlk79649663" w:id="101"/>
      <w:r>
        <w:rPr>
          <w:rStyle w:val="Нет"/>
          <w:rFonts w:ascii="Times New Roman" w:hAnsi="Times New Roman" w:hint="default"/>
          <w:sz w:val="20"/>
          <w:szCs w:val="20"/>
          <w:rtl w:val="0"/>
          <w:lang w:val="ru-RU"/>
        </w:rPr>
        <w:t>Лабіопластика</w:t>
      </w:r>
      <w:r>
        <w:rPr>
          <w:rStyle w:val="Нет"/>
          <w:rFonts w:ascii="Times New Roman" w:hAnsi="Times New Roman"/>
          <w:sz w:val="20"/>
          <w:szCs w:val="20"/>
          <w:rtl w:val="0"/>
          <w:lang w:val="ru-RU"/>
        </w:rPr>
        <w:t xml:space="preserve">. </w:t>
      </w:r>
      <w:bookmarkEnd w:id="101"/>
      <w:r>
        <w:rPr>
          <w:rStyle w:val="Нет"/>
          <w:rFonts w:ascii="Times New Roman" w:hAnsi="Times New Roman" w:hint="default"/>
          <w:sz w:val="20"/>
          <w:szCs w:val="20"/>
          <w:rtl w:val="0"/>
          <w:lang w:val="ru-RU"/>
        </w:rPr>
        <w:t>Зміна форм верхньої або нижньої губ виконують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зазвичай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розтином через слизову рота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 є доступи зовнішні по краю червоної лінії губ</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 xml:space="preserve"> </w:t>
      </w:r>
      <w:bookmarkStart w:name="_Hlk79649693" w:id="102"/>
      <w:r>
        <w:rPr>
          <w:rStyle w:val="Нет"/>
          <w:rFonts w:ascii="Times New Roman" w:hAnsi="Times New Roman" w:hint="default"/>
          <w:sz w:val="20"/>
          <w:szCs w:val="20"/>
          <w:rtl w:val="0"/>
          <w:lang w:val="ru-RU"/>
        </w:rPr>
        <w:t>Хейлопластика</w:t>
      </w:r>
      <w:bookmarkEnd w:id="102"/>
      <w:r>
        <w:rPr>
          <w:rStyle w:val="Нет"/>
          <w:rFonts w:ascii="Times New Roman" w:hAnsi="Times New Roman" w:hint="default"/>
          <w:sz w:val="20"/>
          <w:szCs w:val="20"/>
          <w:rtl w:val="0"/>
          <w:lang w:val="ru-RU"/>
        </w:rPr>
        <w:t xml:space="preserve"> описана в  главі раніше в обсязі пластичної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 слід відзначити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відновні пластичні операції мають більш косметичну мету та виконуються у зрілому віці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Найчастіше це пластика верхньої губи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симетризація та надання об‘єму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а також пластика носу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боротьба з наслідками спайок та деформацією та асиметрією носових хрящів</w:t>
      </w:r>
      <w:r>
        <w:rPr>
          <w:rStyle w:val="Нет"/>
          <w:rFonts w:ascii="Times New Roman" w:hAnsi="Times New Roman"/>
          <w:sz w:val="20"/>
          <w:szCs w:val="20"/>
          <w:rtl w:val="0"/>
          <w:lang w:val="ru-RU"/>
        </w:rPr>
        <w:t>.</w:t>
      </w:r>
    </w:p>
    <w:p>
      <w:pPr>
        <w:pStyle w:val="По умолчанию A"/>
        <w:spacing w:before="100" w:after="4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r>
        <w:rPr>
          <w:rStyle w:val="Нет"/>
          <w:rFonts w:ascii="Times New Roman" w:hAnsi="Times New Roman"/>
          <w:b w:val="1"/>
          <w:bCs w:val="1"/>
          <w:sz w:val="20"/>
          <w:szCs w:val="20"/>
          <w:rtl w:val="0"/>
          <w:lang w:val="ru-RU"/>
        </w:rPr>
        <w:t>:</w:t>
      </w:r>
    </w:p>
    <w:p>
      <w:pPr>
        <w:pStyle w:val="По умолчанию A"/>
        <w:numPr>
          <w:ilvl w:val="0"/>
          <w:numId w:val="328"/>
        </w:numPr>
        <w:bidi w:val="0"/>
        <w:spacing w:before="0"/>
        <w:ind w:right="0"/>
        <w:jc w:val="both"/>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Через який доступ виконується</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0"/>
          <w:bCs w:val="0"/>
          <w:sz w:val="20"/>
          <w:szCs w:val="20"/>
          <w:rtl w:val="0"/>
          <w:lang w:val="ru-RU"/>
        </w:rPr>
        <w:t>зменшення підборіддя</w:t>
      </w:r>
      <w:r>
        <w:rPr>
          <w:rStyle w:val="Нет"/>
          <w:rFonts w:ascii="Times New Roman" w:hAnsi="Times New Roman"/>
          <w:b w:val="0"/>
          <w:bCs w:val="0"/>
          <w:sz w:val="20"/>
          <w:szCs w:val="20"/>
          <w:rtl w:val="0"/>
          <w:lang w:val="ru-RU"/>
        </w:rPr>
        <w:t>?</w:t>
      </w:r>
    </w:p>
    <w:p>
      <w:pPr>
        <w:pStyle w:val="По умолчанию A"/>
        <w:numPr>
          <w:ilvl w:val="0"/>
          <w:numId w:val="328"/>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 допомогою чого можливе зняття надлишку кістки при операції ментопластики</w:t>
      </w:r>
      <w:r>
        <w:rPr>
          <w:rStyle w:val="Нет"/>
          <w:rFonts w:ascii="Times New Roman" w:hAnsi="Times New Roman"/>
          <w:sz w:val="20"/>
          <w:szCs w:val="20"/>
          <w:rtl w:val="0"/>
          <w:lang w:val="ru-RU"/>
        </w:rPr>
        <w:t>?</w:t>
      </w:r>
    </w:p>
    <w:p>
      <w:pPr>
        <w:pStyle w:val="По умолчанию A"/>
        <w:numPr>
          <w:ilvl w:val="0"/>
          <w:numId w:val="328"/>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є варіанти збільшення підборіддя</w:t>
      </w:r>
      <w:r>
        <w:rPr>
          <w:rStyle w:val="Нет"/>
          <w:rFonts w:ascii="Times New Roman" w:hAnsi="Times New Roman"/>
          <w:sz w:val="20"/>
          <w:szCs w:val="20"/>
          <w:rtl w:val="0"/>
          <w:lang w:val="ru-RU"/>
        </w:rPr>
        <w:t>?</w:t>
      </w:r>
    </w:p>
    <w:p>
      <w:pPr>
        <w:pStyle w:val="По умолчанию A"/>
        <w:numPr>
          <w:ilvl w:val="0"/>
          <w:numId w:val="328"/>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Коли зазвичай виконується хейлопластика</w:t>
      </w:r>
      <w:r>
        <w:rPr>
          <w:rStyle w:val="Нет"/>
          <w:rFonts w:ascii="Times New Roman" w:hAnsi="Times New Roman"/>
          <w:sz w:val="20"/>
          <w:szCs w:val="20"/>
          <w:rtl w:val="0"/>
          <w:lang w:val="ru-RU"/>
        </w:rPr>
        <w:t>?</w:t>
      </w:r>
    </w:p>
    <w:p>
      <w:pPr>
        <w:pStyle w:val="По умолчанию A"/>
        <w:spacing w:before="100" w:after="4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Через естетичний дефект пацієнтці показана збільшувальна ментопластика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Опишіть варіанти її проведення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переваги та недоліки кожного з них</w:t>
      </w:r>
      <w:r>
        <w:rPr>
          <w:rStyle w:val="Нет"/>
          <w:rFonts w:ascii="Times New Roman" w:hAnsi="Times New Roman"/>
          <w:sz w:val="20"/>
          <w:szCs w:val="20"/>
          <w:rtl w:val="0"/>
          <w:lang w:val="ru-RU"/>
        </w:rPr>
        <w:t>.</w:t>
      </w:r>
    </w:p>
    <w:p>
      <w:pPr>
        <w:pStyle w:val="Body Text"/>
        <w:spacing w:before="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19.</w:t>
      </w:r>
      <w:r>
        <w:rPr>
          <w:rStyle w:val="Нет"/>
          <w:rFonts w:ascii="Times New Roman" w:hAnsi="Times New Roman" w:hint="default"/>
          <w:sz w:val="20"/>
          <w:szCs w:val="20"/>
          <w:rtl w:val="0"/>
          <w:lang w:val="ru-RU"/>
        </w:rPr>
        <w:t xml:space="preserve"> Вроджені та набуті вади і деформації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супутні ЛОР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захворювання</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Контроль вихідного рівня знань</w:t>
      </w:r>
    </w:p>
    <w:p>
      <w:pPr>
        <w:pStyle w:val="По умолчанию A"/>
        <w:numPr>
          <w:ilvl w:val="0"/>
          <w:numId w:val="32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являє собою нижня носова раковина</w:t>
      </w:r>
      <w:r>
        <w:rPr>
          <w:rStyle w:val="Нет"/>
          <w:rFonts w:ascii="Times New Roman" w:hAnsi="Times New Roman"/>
          <w:sz w:val="20"/>
          <w:szCs w:val="20"/>
          <w:rtl w:val="0"/>
          <w:lang w:val="ru-RU"/>
        </w:rPr>
        <w:t>?</w:t>
      </w:r>
    </w:p>
    <w:p>
      <w:pPr>
        <w:pStyle w:val="По умолчанию A"/>
        <w:numPr>
          <w:ilvl w:val="0"/>
          <w:numId w:val="32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відчиняється в нижній носовий хід</w:t>
      </w:r>
      <w:r>
        <w:rPr>
          <w:rStyle w:val="Нет"/>
          <w:rFonts w:ascii="Times New Roman" w:hAnsi="Times New Roman"/>
          <w:sz w:val="20"/>
          <w:szCs w:val="20"/>
          <w:rtl w:val="0"/>
          <w:lang w:val="ru-RU"/>
        </w:rPr>
        <w:t>?</w:t>
      </w:r>
      <w:r>
        <w:rPr>
          <w:rStyle w:val="Нет"/>
          <w:rFonts w:ascii="Helvetica Neue" w:hAnsi="Helvetica Neue"/>
          <w:sz w:val="24"/>
          <w:szCs w:val="24"/>
          <w:rtl w:val="0"/>
          <w:lang w:val="ru-RU"/>
        </w:rPr>
        <w:t xml:space="preserve"> </w:t>
      </w:r>
    </w:p>
    <w:p>
      <w:pPr>
        <w:pStyle w:val="По умолчанию A"/>
        <w:numPr>
          <w:ilvl w:val="0"/>
          <w:numId w:val="32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відчиняється в середній носовий хід</w:t>
      </w:r>
      <w:r>
        <w:rPr>
          <w:rStyle w:val="Нет"/>
          <w:rFonts w:ascii="Times New Roman" w:hAnsi="Times New Roman"/>
          <w:sz w:val="20"/>
          <w:szCs w:val="20"/>
          <w:rtl w:val="0"/>
          <w:lang w:val="ru-RU"/>
        </w:rPr>
        <w:t>?</w:t>
      </w:r>
      <w:r>
        <w:rPr>
          <w:rStyle w:val="Нет"/>
          <w:rFonts w:ascii="Helvetica Neue" w:hAnsi="Helvetica Neue"/>
          <w:sz w:val="24"/>
          <w:szCs w:val="24"/>
          <w:rtl w:val="0"/>
          <w:lang w:val="ru-RU"/>
        </w:rPr>
        <w:t xml:space="preserve"> </w:t>
      </w:r>
    </w:p>
    <w:p>
      <w:pPr>
        <w:pStyle w:val="По умолчанию A"/>
        <w:numPr>
          <w:ilvl w:val="0"/>
          <w:numId w:val="32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відчиняється у верхній носовий хід</w:t>
      </w:r>
      <w:r>
        <w:rPr>
          <w:rStyle w:val="Нет"/>
          <w:rFonts w:ascii="Times New Roman" w:hAnsi="Times New Roman"/>
          <w:sz w:val="20"/>
          <w:szCs w:val="20"/>
          <w:rtl w:val="0"/>
          <w:lang w:val="ru-RU"/>
        </w:rPr>
        <w:t>?</w:t>
      </w:r>
      <w:r>
        <w:rPr>
          <w:rStyle w:val="Нет"/>
          <w:rFonts w:ascii="Helvetica Neue" w:hAnsi="Helvetica Neue"/>
          <w:sz w:val="24"/>
          <w:szCs w:val="24"/>
          <w:rtl w:val="0"/>
          <w:lang w:val="ru-RU"/>
        </w:rPr>
        <w:t xml:space="preserve"> </w:t>
      </w:r>
    </w:p>
    <w:p>
      <w:pPr>
        <w:pStyle w:val="По умолчанию A"/>
        <w:spacing w:before="100" w:after="40"/>
        <w:ind w:left="142" w:hanging="142"/>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w:t>
      </w:r>
    </w:p>
    <w:p>
      <w:pPr>
        <w:pStyle w:val="По умолчанию A"/>
        <w:numPr>
          <w:ilvl w:val="0"/>
          <w:numId w:val="331"/>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Вільно володіти анатомією зовнішнього та внутрішнього носа</w:t>
      </w:r>
      <w:r>
        <w:rPr>
          <w:rStyle w:val="Нет"/>
          <w:rFonts w:ascii="Times New Roman" w:hAnsi="Times New Roman"/>
          <w:sz w:val="20"/>
          <w:szCs w:val="20"/>
          <w:rtl w:val="0"/>
          <w:lang w:val="ru-RU"/>
        </w:rPr>
        <w:t>.</w:t>
      </w:r>
    </w:p>
    <w:p>
      <w:pPr>
        <w:pStyle w:val="По умолчанию A"/>
        <w:numPr>
          <w:ilvl w:val="0"/>
          <w:numId w:val="331"/>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Проводити аналіз деформації зовнішнього носу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коректно сформувати план ринопластики</w:t>
      </w:r>
      <w:r>
        <w:rPr>
          <w:rStyle w:val="Нет"/>
          <w:rFonts w:ascii="Times New Roman" w:hAnsi="Times New Roman"/>
          <w:sz w:val="20"/>
          <w:szCs w:val="20"/>
          <w:rtl w:val="0"/>
          <w:lang w:val="ru-RU"/>
        </w:rPr>
        <w:t>.</w:t>
      </w:r>
    </w:p>
    <w:p>
      <w:pPr>
        <w:pStyle w:val="По умолчанию A"/>
        <w:numPr>
          <w:ilvl w:val="0"/>
          <w:numId w:val="331"/>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Проводити комплексне обстеження внутрішнього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коректно встановити діагноз та підібрати план функціонального хірургічного втручання</w:t>
      </w:r>
      <w:r>
        <w:rPr>
          <w:rStyle w:val="Нет"/>
          <w:rFonts w:ascii="Times New Roman" w:hAnsi="Times New Roman"/>
          <w:sz w:val="20"/>
          <w:szCs w:val="20"/>
          <w:rtl w:val="0"/>
          <w:lang w:val="ru-RU"/>
        </w:rPr>
        <w:t>.</w:t>
      </w:r>
    </w:p>
    <w:p>
      <w:pPr>
        <w:pStyle w:val="По умолчанию A"/>
        <w:numPr>
          <w:ilvl w:val="0"/>
          <w:numId w:val="331"/>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Вміти максимально коректно поєднувати естетичну та функціональну ринохірургію</w:t>
      </w:r>
      <w:r>
        <w:rPr>
          <w:rStyle w:val="Нет"/>
          <w:rFonts w:ascii="Times New Roman" w:hAnsi="Times New Roman"/>
          <w:sz w:val="20"/>
          <w:szCs w:val="20"/>
          <w:rtl w:val="0"/>
          <w:lang w:val="ru-RU"/>
        </w:rPr>
        <w:t>.</w:t>
      </w:r>
    </w:p>
    <w:p>
      <w:pPr>
        <w:pStyle w:val="По умолчанию A"/>
        <w:numPr>
          <w:ilvl w:val="0"/>
          <w:numId w:val="331"/>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Вміти створювати план післяопераційного ведення пацієнта</w:t>
      </w:r>
      <w:r>
        <w:rPr>
          <w:rStyle w:val="Нет"/>
          <w:rFonts w:ascii="Times New Roman" w:hAnsi="Times New Roman"/>
          <w:sz w:val="20"/>
          <w:szCs w:val="20"/>
          <w:rtl w:val="0"/>
          <w:lang w:val="ru-RU"/>
        </w:rPr>
        <w:t>.</w:t>
      </w:r>
    </w:p>
    <w:p>
      <w:pPr>
        <w:pStyle w:val="По умолчанию A"/>
        <w:spacing w:before="100" w:after="4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По умолчанию A"/>
        <w:numPr>
          <w:ilvl w:val="0"/>
          <w:numId w:val="33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Анатомію зовнішнього носа</w:t>
      </w:r>
      <w:r>
        <w:rPr>
          <w:rStyle w:val="Нет"/>
          <w:rFonts w:ascii="Times New Roman" w:hAnsi="Times New Roman"/>
          <w:sz w:val="20"/>
          <w:szCs w:val="20"/>
          <w:rtl w:val="0"/>
          <w:lang w:val="ru-RU"/>
        </w:rPr>
        <w:t>.</w:t>
      </w:r>
    </w:p>
    <w:p>
      <w:pPr>
        <w:pStyle w:val="По умолчанию A"/>
        <w:numPr>
          <w:ilvl w:val="0"/>
          <w:numId w:val="33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Анатомію внутрішнього носа</w:t>
      </w:r>
      <w:r>
        <w:rPr>
          <w:rStyle w:val="Нет"/>
          <w:rFonts w:ascii="Times New Roman" w:hAnsi="Times New Roman"/>
          <w:sz w:val="20"/>
          <w:szCs w:val="20"/>
          <w:rtl w:val="0"/>
          <w:lang w:val="ru-RU"/>
        </w:rPr>
        <w:t>.</w:t>
      </w:r>
    </w:p>
    <w:p>
      <w:pPr>
        <w:pStyle w:val="По умолчанию A"/>
        <w:numPr>
          <w:ilvl w:val="0"/>
          <w:numId w:val="33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Патологію внутрішнього носа</w:t>
      </w:r>
      <w:r>
        <w:rPr>
          <w:rStyle w:val="Нет"/>
          <w:rFonts w:ascii="Times New Roman" w:hAnsi="Times New Roman"/>
          <w:sz w:val="20"/>
          <w:szCs w:val="20"/>
          <w:rtl w:val="0"/>
          <w:lang w:val="ru-RU"/>
        </w:rPr>
        <w:t>.</w:t>
      </w:r>
    </w:p>
    <w:p>
      <w:pPr>
        <w:pStyle w:val="По умолчанию A"/>
        <w:numPr>
          <w:ilvl w:val="0"/>
          <w:numId w:val="33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Методи ринопластика</w:t>
      </w:r>
      <w:r>
        <w:rPr>
          <w:rStyle w:val="Нет"/>
          <w:rFonts w:ascii="Times New Roman" w:hAnsi="Times New Roman"/>
          <w:sz w:val="20"/>
          <w:szCs w:val="20"/>
          <w:rtl w:val="0"/>
          <w:lang w:val="ru-RU"/>
        </w:rPr>
        <w:t>.</w:t>
      </w:r>
    </w:p>
    <w:p>
      <w:pPr>
        <w:pStyle w:val="По умолчанию A"/>
        <w:numPr>
          <w:ilvl w:val="0"/>
          <w:numId w:val="33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Методи функціональної ринохірургії</w:t>
      </w:r>
      <w:r>
        <w:rPr>
          <w:rStyle w:val="Нет"/>
          <w:rFonts w:ascii="Times New Roman" w:hAnsi="Times New Roman"/>
          <w:sz w:val="20"/>
          <w:szCs w:val="20"/>
          <w:rtl w:val="0"/>
          <w:lang w:val="ru-RU"/>
        </w:rPr>
        <w:t>.</w:t>
      </w:r>
    </w:p>
    <w:p>
      <w:pPr>
        <w:pStyle w:val="По умолчанию A"/>
        <w:numPr>
          <w:ilvl w:val="0"/>
          <w:numId w:val="333"/>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Методи післяопераційного ведення пацієнта</w:t>
      </w:r>
      <w:r>
        <w:rPr>
          <w:rStyle w:val="Нет"/>
          <w:rFonts w:ascii="Times New Roman" w:hAnsi="Times New Roman"/>
          <w:sz w:val="20"/>
          <w:szCs w:val="20"/>
          <w:rtl w:val="0"/>
          <w:lang w:val="ru-RU"/>
        </w:rPr>
        <w:t>.</w:t>
      </w:r>
    </w:p>
    <w:p>
      <w:pPr>
        <w:pStyle w:val="По умолчанию A"/>
        <w:spacing w:before="100" w:after="4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По умолчанию A"/>
        <w:numPr>
          <w:ilvl w:val="0"/>
          <w:numId w:val="335"/>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Проводити діагностику функціональної патології</w:t>
      </w:r>
      <w:r>
        <w:rPr>
          <w:rStyle w:val="Нет"/>
          <w:rFonts w:ascii="Times New Roman" w:hAnsi="Times New Roman"/>
          <w:sz w:val="20"/>
          <w:szCs w:val="20"/>
          <w:rtl w:val="0"/>
          <w:lang w:val="ru-RU"/>
        </w:rPr>
        <w:t>.</w:t>
      </w:r>
    </w:p>
    <w:p>
      <w:pPr>
        <w:pStyle w:val="По умолчанию A"/>
        <w:numPr>
          <w:ilvl w:val="0"/>
          <w:numId w:val="335"/>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Складати план хірургічного втручання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поєднуючи естетичну та функціональну хірургію</w:t>
      </w:r>
      <w:r>
        <w:rPr>
          <w:rStyle w:val="Нет"/>
          <w:rFonts w:ascii="Times New Roman" w:hAnsi="Times New Roman"/>
          <w:sz w:val="20"/>
          <w:szCs w:val="20"/>
          <w:rtl w:val="0"/>
          <w:lang w:val="ru-RU"/>
        </w:rPr>
        <w:t>.</w:t>
      </w:r>
    </w:p>
    <w:p>
      <w:pPr>
        <w:pStyle w:val="По умолчанию A"/>
        <w:numPr>
          <w:ilvl w:val="0"/>
          <w:numId w:val="335"/>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Формувати план реабілітації пацієнта після операції</w:t>
      </w:r>
      <w:r>
        <w:rPr>
          <w:rStyle w:val="Нет"/>
          <w:rFonts w:ascii="Times New Roman" w:hAnsi="Times New Roman"/>
          <w:sz w:val="20"/>
          <w:szCs w:val="20"/>
          <w:rtl w:val="0"/>
          <w:lang w:val="ru-RU"/>
        </w:rPr>
        <w:t>.</w:t>
      </w:r>
    </w:p>
    <w:p>
      <w:pPr>
        <w:pStyle w:val="По умолчанию A"/>
        <w:numPr>
          <w:ilvl w:val="0"/>
          <w:numId w:val="335"/>
        </w:numPr>
        <w:bidi w:val="0"/>
        <w:spacing w:before="0" w:after="10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Вирішувати можливі ускладнення</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Ніс являє собою не тільки естетично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важливе випинання  на обличчі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і життєво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необхідний орган дихання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Головними функціями носу є дихання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захист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очищення та зволоження повітря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нюх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резонаторна функція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Тому важливо розглядати єдиним  комплексом зовнішню та внутрішню анатомію носа з метою поєднання естетики та функції в досягненні ідеального результату для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естетичній ринопластиці є помилкою  не звертати достатньої уваги на патологію структури  внутрішнього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призводить до таких  ускладнень як порушення носового дихання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загострення хронічних запальних процесів пазух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порушення носового клапану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тощо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 зрозуміло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тільки сумісне з естетикою відновлення нормальної анатомії внутрішнього носу дає продуктивний результат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Відомо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для досягнення естетичного вигляду носа використовують відкриті та закриті техніки ринопластики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для функціональної ринохірургії оптимально використовувати  малотравматичну ендоскопічну синусхірургію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Тому тільки поєднання функціональної та естетичної хірургії дасть нам можливість досягти ідеального  результату</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Клінічна класифікація зовнішніх деформацій носа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по Кіцеру та Борисову</w:t>
      </w:r>
      <w:r>
        <w:rPr>
          <w:rStyle w:val="Нет"/>
          <w:rFonts w:ascii="Times New Roman" w:hAnsi="Times New Roman"/>
          <w:sz w:val="20"/>
          <w:szCs w:val="20"/>
          <w:rtl w:val="0"/>
          <w:lang w:val="ru-RU"/>
        </w:rPr>
        <w:t>, 1993</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w:t>
      </w:r>
    </w:p>
    <w:p>
      <w:pPr>
        <w:pStyle w:val="По умолчанию A"/>
        <w:numPr>
          <w:ilvl w:val="0"/>
          <w:numId w:val="3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Риносколіоз – бокове зміщення носу</w:t>
      </w:r>
      <w:r>
        <w:rPr>
          <w:rStyle w:val="Нет"/>
          <w:rFonts w:ascii="Times New Roman" w:hAnsi="Times New Roman"/>
          <w:sz w:val="20"/>
          <w:szCs w:val="20"/>
          <w:rtl w:val="0"/>
          <w:lang w:val="ru-RU"/>
        </w:rPr>
        <w:t>.</w:t>
      </w:r>
    </w:p>
    <w:p>
      <w:pPr>
        <w:pStyle w:val="По умолчанию A"/>
        <w:numPr>
          <w:ilvl w:val="0"/>
          <w:numId w:val="3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Ринокіфоз – деформація носу з утворенням горбинки</w:t>
      </w:r>
      <w:r>
        <w:rPr>
          <w:rStyle w:val="Нет"/>
          <w:rFonts w:ascii="Times New Roman" w:hAnsi="Times New Roman"/>
          <w:sz w:val="20"/>
          <w:szCs w:val="20"/>
          <w:rtl w:val="0"/>
          <w:lang w:val="ru-RU"/>
        </w:rPr>
        <w:t>.</w:t>
      </w:r>
    </w:p>
    <w:p>
      <w:pPr>
        <w:pStyle w:val="По умолчанию A"/>
        <w:numPr>
          <w:ilvl w:val="0"/>
          <w:numId w:val="3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Ринолордоз – западіння спинки носу</w:t>
      </w:r>
      <w:r>
        <w:rPr>
          <w:rStyle w:val="Нет"/>
          <w:rFonts w:ascii="Times New Roman" w:hAnsi="Times New Roman"/>
          <w:sz w:val="20"/>
          <w:szCs w:val="20"/>
          <w:rtl w:val="0"/>
          <w:lang w:val="ru-RU"/>
        </w:rPr>
        <w:t>.</w:t>
      </w:r>
    </w:p>
    <w:p>
      <w:pPr>
        <w:pStyle w:val="По умолчанию A"/>
        <w:numPr>
          <w:ilvl w:val="0"/>
          <w:numId w:val="3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Платиринія – приплюснутий ніс</w:t>
      </w:r>
      <w:r>
        <w:rPr>
          <w:rStyle w:val="Нет"/>
          <w:rFonts w:ascii="Times New Roman" w:hAnsi="Times New Roman"/>
          <w:sz w:val="20"/>
          <w:szCs w:val="20"/>
          <w:rtl w:val="0"/>
          <w:lang w:val="ru-RU"/>
        </w:rPr>
        <w:t>.</w:t>
      </w:r>
    </w:p>
    <w:p>
      <w:pPr>
        <w:pStyle w:val="По умолчанию A"/>
        <w:numPr>
          <w:ilvl w:val="0"/>
          <w:numId w:val="3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Брахиринія – занадто широкий ніс</w:t>
      </w:r>
      <w:r>
        <w:rPr>
          <w:rStyle w:val="Нет"/>
          <w:rFonts w:ascii="Times New Roman" w:hAnsi="Times New Roman"/>
          <w:sz w:val="20"/>
          <w:szCs w:val="20"/>
          <w:rtl w:val="0"/>
          <w:lang w:val="ru-RU"/>
        </w:rPr>
        <w:t>.</w:t>
      </w:r>
    </w:p>
    <w:p>
      <w:pPr>
        <w:pStyle w:val="По умолчанию A"/>
        <w:numPr>
          <w:ilvl w:val="0"/>
          <w:numId w:val="3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Лепторинія – занадто вузький ніс</w:t>
      </w:r>
      <w:r>
        <w:rPr>
          <w:rStyle w:val="Нет"/>
          <w:rFonts w:ascii="Times New Roman" w:hAnsi="Times New Roman"/>
          <w:sz w:val="20"/>
          <w:szCs w:val="20"/>
          <w:rtl w:val="0"/>
          <w:lang w:val="ru-RU"/>
        </w:rPr>
        <w:t>.</w:t>
      </w:r>
    </w:p>
    <w:p>
      <w:pPr>
        <w:pStyle w:val="По умолчанию A"/>
        <w:numPr>
          <w:ilvl w:val="0"/>
          <w:numId w:val="3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Молеринія – м’який ніс без зовнішніх підпорок та фіксацій</w:t>
      </w:r>
      <w:r>
        <w:rPr>
          <w:rStyle w:val="Нет"/>
          <w:rFonts w:ascii="Times New Roman" w:hAnsi="Times New Roman"/>
          <w:sz w:val="20"/>
          <w:szCs w:val="20"/>
          <w:rtl w:val="0"/>
          <w:lang w:val="ru-RU"/>
        </w:rPr>
        <w:t>.</w:t>
      </w:r>
    </w:p>
    <w:p>
      <w:pPr>
        <w:pStyle w:val="По умолчанию A"/>
        <w:spacing w:before="100" w:after="4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Первинна діагностика травм носу</w:t>
      </w:r>
      <w:r>
        <w:rPr>
          <w:rStyle w:val="Нет"/>
          <w:rFonts w:ascii="Times New Roman" w:hAnsi="Times New Roman"/>
          <w:sz w:val="20"/>
          <w:szCs w:val="20"/>
          <w:rtl w:val="0"/>
          <w:lang w:val="ru-RU"/>
        </w:rPr>
        <w:t>:</w:t>
      </w:r>
    </w:p>
    <w:p>
      <w:pPr>
        <w:pStyle w:val="По умолчанию A"/>
        <w:numPr>
          <w:ilvl w:val="2"/>
          <w:numId w:val="33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Скарги</w:t>
      </w:r>
      <w:r>
        <w:rPr>
          <w:rStyle w:val="Нет"/>
          <w:rFonts w:ascii="Times New Roman" w:hAnsi="Times New Roman"/>
          <w:sz w:val="20"/>
          <w:szCs w:val="20"/>
          <w:rtl w:val="0"/>
          <w:lang w:val="ru-RU"/>
        </w:rPr>
        <w:t>.</w:t>
      </w:r>
    </w:p>
    <w:p>
      <w:pPr>
        <w:pStyle w:val="По умолчанию A"/>
        <w:numPr>
          <w:ilvl w:val="2"/>
          <w:numId w:val="33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Огляд</w:t>
      </w:r>
      <w:r>
        <w:rPr>
          <w:rStyle w:val="Нет"/>
          <w:rFonts w:ascii="Times New Roman" w:hAnsi="Times New Roman"/>
          <w:sz w:val="20"/>
          <w:szCs w:val="20"/>
          <w:rtl w:val="0"/>
          <w:lang w:val="ru-RU"/>
        </w:rPr>
        <w:t>.</w:t>
      </w:r>
    </w:p>
    <w:p>
      <w:pPr>
        <w:pStyle w:val="По умолчанию A"/>
        <w:numPr>
          <w:ilvl w:val="2"/>
          <w:numId w:val="33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Пальпація</w:t>
      </w:r>
      <w:r>
        <w:rPr>
          <w:rStyle w:val="Нет"/>
          <w:rFonts w:ascii="Times New Roman" w:hAnsi="Times New Roman"/>
          <w:sz w:val="20"/>
          <w:szCs w:val="20"/>
          <w:rtl w:val="0"/>
          <w:lang w:val="ru-RU"/>
        </w:rPr>
        <w:t>.</w:t>
      </w:r>
    </w:p>
    <w:p>
      <w:pPr>
        <w:pStyle w:val="По умолчанию A"/>
        <w:numPr>
          <w:ilvl w:val="2"/>
          <w:numId w:val="33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Риноскопія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необхідністю з використанням ендоскопічного обладнання</w:t>
      </w:r>
      <w:r>
        <w:rPr>
          <w:rStyle w:val="Нет"/>
          <w:rFonts w:ascii="Times New Roman" w:hAnsi="Times New Roman"/>
          <w:sz w:val="20"/>
          <w:szCs w:val="20"/>
          <w:rtl w:val="0"/>
          <w:lang w:val="ru-RU"/>
        </w:rPr>
        <w:t>.</w:t>
      </w:r>
    </w:p>
    <w:p>
      <w:pPr>
        <w:pStyle w:val="По умолчанию A"/>
        <w:numPr>
          <w:ilvl w:val="2"/>
          <w:numId w:val="339"/>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КТ або МРТ діагностика</w:t>
      </w:r>
      <w:r>
        <w:rPr>
          <w:rStyle w:val="Нет"/>
          <w:rFonts w:ascii="Times New Roman" w:hAnsi="Times New Roman"/>
          <w:sz w:val="20"/>
          <w:szCs w:val="20"/>
          <w:rtl w:val="0"/>
          <w:lang w:val="ru-RU"/>
        </w:rPr>
        <w:t>.</w:t>
      </w:r>
    </w:p>
    <w:p>
      <w:pPr>
        <w:pStyle w:val="По умолчанию A"/>
        <w:spacing w:before="100" w:after="4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Класифікація захворювань носа та навколоносових порожнин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потребують хірургічного втручання</w:t>
      </w:r>
      <w:r>
        <w:rPr>
          <w:rStyle w:val="Нет"/>
          <w:rFonts w:ascii="Times New Roman" w:hAnsi="Times New Roman"/>
          <w:sz w:val="20"/>
          <w:szCs w:val="20"/>
          <w:rtl w:val="0"/>
          <w:lang w:val="ru-RU"/>
        </w:rPr>
        <w:t>:</w:t>
      </w:r>
    </w:p>
    <w:p>
      <w:pPr>
        <w:pStyle w:val="По умолчанию A"/>
        <w:numPr>
          <w:ilvl w:val="0"/>
          <w:numId w:val="3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Риніт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інфекційний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алергічний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вазомоторний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гіпертрофічний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атрофічний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озена</w:t>
      </w:r>
      <w:r>
        <w:rPr>
          <w:rStyle w:val="Нет"/>
          <w:rFonts w:ascii="Times New Roman" w:hAnsi="Times New Roman"/>
          <w:sz w:val="20"/>
          <w:szCs w:val="20"/>
          <w:rtl w:val="0"/>
          <w:lang w:val="ru-RU"/>
        </w:rPr>
        <w:t>).</w:t>
      </w:r>
    </w:p>
    <w:p>
      <w:pPr>
        <w:pStyle w:val="По умолчанию A"/>
        <w:numPr>
          <w:ilvl w:val="0"/>
          <w:numId w:val="3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Викривлення носової перетинки</w:t>
      </w:r>
      <w:r>
        <w:rPr>
          <w:rStyle w:val="Нет"/>
          <w:rFonts w:ascii="Times New Roman" w:hAnsi="Times New Roman"/>
          <w:sz w:val="20"/>
          <w:szCs w:val="20"/>
          <w:rtl w:val="0"/>
          <w:lang w:val="ru-RU"/>
        </w:rPr>
        <w:t>.</w:t>
      </w:r>
    </w:p>
    <w:p>
      <w:pPr>
        <w:pStyle w:val="По умолчанию A"/>
        <w:numPr>
          <w:ilvl w:val="0"/>
          <w:numId w:val="3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Хронічний гайморит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етмоїдит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сфеноїдит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фронтит</w:t>
      </w:r>
      <w:r>
        <w:rPr>
          <w:rStyle w:val="Нет"/>
          <w:rFonts w:ascii="Times New Roman" w:hAnsi="Times New Roman"/>
          <w:sz w:val="20"/>
          <w:szCs w:val="20"/>
          <w:rtl w:val="0"/>
          <w:lang w:val="ru-RU"/>
        </w:rPr>
        <w:t>.</w:t>
      </w:r>
    </w:p>
    <w:p>
      <w:pPr>
        <w:pStyle w:val="По умолчанию A"/>
        <w:numPr>
          <w:ilvl w:val="0"/>
          <w:numId w:val="3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Новоутровення носа та навколоносових порожнин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кіста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поліпи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міцетома</w:t>
      </w:r>
      <w:r>
        <w:rPr>
          <w:rStyle w:val="Нет"/>
          <w:rFonts w:ascii="Times New Roman" w:hAnsi="Times New Roman"/>
          <w:sz w:val="20"/>
          <w:szCs w:val="20"/>
          <w:rtl w:val="0"/>
          <w:lang w:val="ru-RU"/>
        </w:rPr>
        <w:t>).</w:t>
      </w:r>
    </w:p>
    <w:p>
      <w:pPr>
        <w:pStyle w:val="По умолчанию A"/>
        <w:numPr>
          <w:ilvl w:val="0"/>
          <w:numId w:val="341"/>
        </w:numPr>
        <w:bidi w:val="0"/>
        <w:spacing w:before="0" w:after="10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Патологія клапанів носа</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Дихальна функція полягає не тільки в проведенні повітря крізь порожнину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її реалізації беруть участь такі фізіологічні процеси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 особливості аеродинаміки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носовий опір та носовий цикл</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Порожнина носу та приносові пазухи знаходяться у тісному рефлеторному зв’язку з багатьма системами та органами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функціональному відношенні слизова оболонка носу та навколоносових пазух являє собою велику рецепторну поверхню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 якій виникають складні та різноманітні рефлекторні явища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Інформаційна функція носу та колоносових пазух являє собою можливість сповіщати організм щодо внтигеної структури повітряного середовища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оточує</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До </w:t>
      </w:r>
      <w:r>
        <w:rPr>
          <w:rStyle w:val="Нет"/>
          <w:rFonts w:ascii="Times New Roman" w:hAnsi="Times New Roman"/>
          <w:sz w:val="20"/>
          <w:szCs w:val="20"/>
          <w:rtl w:val="0"/>
          <w:lang w:val="ru-RU"/>
        </w:rPr>
        <w:t xml:space="preserve">90% </w:t>
      </w:r>
      <w:r>
        <w:rPr>
          <w:rStyle w:val="Нет"/>
          <w:rFonts w:ascii="Times New Roman" w:hAnsi="Times New Roman" w:hint="default"/>
          <w:sz w:val="20"/>
          <w:szCs w:val="20"/>
          <w:rtl w:val="0"/>
          <w:lang w:val="ru-RU"/>
        </w:rPr>
        <w:t>взвісей повітря затримується та контактно  аналізується у порожнині носу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Цьому сприяє турбулентний потік повітря</w:t>
      </w:r>
      <w:r>
        <w:rPr>
          <w:rStyle w:val="Нет"/>
          <w:rFonts w:ascii="Times New Roman" w:hAnsi="Times New Roman"/>
          <w:sz w:val="20"/>
          <w:szCs w:val="20"/>
          <w:rtl w:val="0"/>
          <w:lang w:val="ru-RU"/>
        </w:rPr>
        <w:t xml:space="preserve">6 </w:t>
      </w:r>
      <w:r>
        <w:rPr>
          <w:rStyle w:val="Нет"/>
          <w:rFonts w:ascii="Times New Roman" w:hAnsi="Times New Roman" w:hint="default"/>
          <w:sz w:val="20"/>
          <w:szCs w:val="20"/>
          <w:rtl w:val="0"/>
          <w:lang w:val="ru-RU"/>
        </w:rPr>
        <w:t>вологість слизової оболонки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Захисна функція здійснюється мукоціліарним кліренсом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Це перший бар‘єр захисту від зовнішнього середовища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Головна роль у захисній функції носу належать слизовій оболоньці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вкрита псевдобагатошаровим епітелієм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утвореного з мерцательних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бокалоподібних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коротких та длинних вставочних епітеліоцитів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Біляносові пазухи являють собою систему резервних анатомічних утвореньнь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заповнені повітрям та призначені для захисту організму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першу чергу вмісту орбіти та порожнини черепа від впливу негативних факторів зовнішнього середовища</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Обонятельна функція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виключно функція носу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Пахучі речовини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котрі знаходяться у повітрі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вдихається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викликають подразнення периферійних нейронів обонятельного аналізатору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котрі    розташовані в ділянці обонятельної щілини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обмеженої латерально верхньою та снредньою носовими мушлями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медіально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перетинкою носу</w:t>
      </w:r>
      <w:r>
        <w:rPr>
          <w:rStyle w:val="Нет"/>
          <w:rFonts w:ascii="Times New Roman" w:hAnsi="Times New Roman"/>
          <w:sz w:val="20"/>
          <w:szCs w:val="20"/>
          <w:rtl w:val="0"/>
          <w:lang w:val="ru-RU"/>
        </w:rPr>
        <w:t xml:space="preserve">.    </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Насамперед використовуються сучасні інструментальні  методи  дослідження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наприклад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ендоскопія порожнини та пазух  носу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комп‘ютерна та магнітно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резонансна томографія ділянки носу та оточуючих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Метою дослідження є</w:t>
      </w:r>
      <w:r>
        <w:rPr>
          <w:rStyle w:val="Нет"/>
          <w:rFonts w:ascii="Times New Roman" w:hAnsi="Times New Roman"/>
          <w:sz w:val="20"/>
          <w:szCs w:val="20"/>
          <w:rtl w:val="0"/>
          <w:lang w:val="ru-RU"/>
        </w:rPr>
        <w:t>:</w:t>
      </w:r>
    </w:p>
    <w:p>
      <w:pPr>
        <w:pStyle w:val="По умолчанию A"/>
        <w:numPr>
          <w:ilvl w:val="0"/>
          <w:numId w:val="34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Діагностика поширеності патологічного процесу у пазухах</w:t>
      </w:r>
      <w:r>
        <w:rPr>
          <w:rStyle w:val="Нет"/>
          <w:rFonts w:ascii="Times New Roman" w:hAnsi="Times New Roman"/>
          <w:sz w:val="20"/>
          <w:szCs w:val="20"/>
          <w:rtl w:val="0"/>
          <w:lang w:val="ru-RU"/>
        </w:rPr>
        <w:t>.</w:t>
      </w:r>
    </w:p>
    <w:p>
      <w:pPr>
        <w:pStyle w:val="По умолчанию A"/>
        <w:numPr>
          <w:ilvl w:val="0"/>
          <w:numId w:val="345"/>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визначення причин рецидування сінусита</w:t>
      </w:r>
      <w:r>
        <w:rPr>
          <w:rStyle w:val="Нет"/>
          <w:rFonts w:ascii="Times New Roman" w:hAnsi="Times New Roman"/>
          <w:sz w:val="20"/>
          <w:szCs w:val="20"/>
          <w:rtl w:val="0"/>
          <w:lang w:val="ru-RU"/>
        </w:rPr>
        <w:t>;</w:t>
      </w:r>
    </w:p>
    <w:p>
      <w:pPr>
        <w:pStyle w:val="По умолчанию A"/>
        <w:numPr>
          <w:ilvl w:val="0"/>
          <w:numId w:val="345"/>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уточнення індивідуальних особливостей порожнини носу та навколоносових пазух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котрі можуть стати причиною інтраопераційних ускладнень</w:t>
      </w:r>
      <w:r>
        <w:rPr>
          <w:rStyle w:val="Нет"/>
          <w:rFonts w:ascii="Times New Roman" w:hAnsi="Times New Roman"/>
          <w:sz w:val="20"/>
          <w:szCs w:val="20"/>
          <w:rtl w:val="0"/>
          <w:lang w:val="ru-RU"/>
        </w:rPr>
        <w:t>.</w:t>
      </w:r>
    </w:p>
    <w:p>
      <w:pPr>
        <w:pStyle w:val="По умолчанию A"/>
        <w:numPr>
          <w:ilvl w:val="0"/>
          <w:numId w:val="34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Намітити план  хірургічного втручання</w:t>
      </w:r>
      <w:r>
        <w:rPr>
          <w:rStyle w:val="Нет"/>
          <w:rFonts w:ascii="Times New Roman" w:hAnsi="Times New Roman"/>
          <w:sz w:val="20"/>
          <w:szCs w:val="20"/>
          <w:rtl w:val="0"/>
          <w:lang w:val="ru-RU"/>
        </w:rPr>
        <w:t>.</w:t>
      </w:r>
    </w:p>
    <w:p>
      <w:pPr>
        <w:pStyle w:val="По умолчанию A"/>
        <w:tabs>
          <w:tab w:val="left" w:pos="6029"/>
        </w:tabs>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Показання до ендоскопічної операції</w:t>
      </w:r>
      <w:r>
        <w:rPr>
          <w:rStyle w:val="Нет"/>
          <w:rFonts w:ascii="Times New Roman" w:hAnsi="Times New Roman"/>
          <w:sz w:val="20"/>
          <w:szCs w:val="20"/>
          <w:rtl w:val="0"/>
          <w:lang w:val="ru-RU"/>
        </w:rPr>
        <w:t>:</w:t>
      </w:r>
    </w:p>
    <w:p>
      <w:pPr>
        <w:pStyle w:val="По умолчанию A"/>
        <w:numPr>
          <w:ilvl w:val="2"/>
          <w:numId w:val="26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Хронічні та рецидивуючі ексудативні сінусіти</w:t>
      </w:r>
      <w:r>
        <w:rPr>
          <w:rStyle w:val="Нет"/>
          <w:rFonts w:ascii="Times New Roman" w:hAnsi="Times New Roman"/>
          <w:sz w:val="20"/>
          <w:szCs w:val="20"/>
          <w:rtl w:val="0"/>
          <w:lang w:val="ru-RU"/>
        </w:rPr>
        <w:t>.</w:t>
      </w:r>
    </w:p>
    <w:p>
      <w:pPr>
        <w:pStyle w:val="По умолчанию A"/>
        <w:numPr>
          <w:ilvl w:val="2"/>
          <w:numId w:val="26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Поліпозні сінусіти</w:t>
      </w:r>
      <w:r>
        <w:rPr>
          <w:rStyle w:val="Нет"/>
          <w:rFonts w:ascii="Times New Roman" w:hAnsi="Times New Roman"/>
          <w:sz w:val="20"/>
          <w:szCs w:val="20"/>
          <w:rtl w:val="0"/>
          <w:lang w:val="ru-RU"/>
        </w:rPr>
        <w:t>.</w:t>
      </w:r>
    </w:p>
    <w:p>
      <w:pPr>
        <w:pStyle w:val="По умолчанию A"/>
        <w:numPr>
          <w:ilvl w:val="2"/>
          <w:numId w:val="26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Муко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піоцеле</w:t>
      </w:r>
      <w:r>
        <w:rPr>
          <w:rStyle w:val="Нет"/>
          <w:rFonts w:ascii="Times New Roman" w:hAnsi="Times New Roman"/>
          <w:sz w:val="20"/>
          <w:szCs w:val="20"/>
          <w:rtl w:val="0"/>
          <w:lang w:val="ru-RU"/>
        </w:rPr>
        <w:t>.</w:t>
      </w:r>
    </w:p>
    <w:p>
      <w:pPr>
        <w:pStyle w:val="По умолчанию A"/>
        <w:numPr>
          <w:ilvl w:val="2"/>
          <w:numId w:val="26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Грибкові ураження сінусів</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Розробка малоінвазивних методик операцій на колоносових пазухах потребує виконаннях двох умов</w:t>
      </w:r>
      <w:r>
        <w:rPr>
          <w:rStyle w:val="Нет"/>
          <w:rFonts w:ascii="Times New Roman" w:hAnsi="Times New Roman"/>
          <w:sz w:val="20"/>
          <w:szCs w:val="20"/>
          <w:rtl w:val="0"/>
          <w:lang w:val="ru-RU"/>
        </w:rPr>
        <w:t>:</w:t>
      </w:r>
    </w:p>
    <w:p>
      <w:pPr>
        <w:pStyle w:val="По умолчанию A"/>
        <w:numPr>
          <w:ilvl w:val="0"/>
          <w:numId w:val="34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перше збереження головних анатомічних структур та функціональної спроможності</w:t>
      </w:r>
      <w:r>
        <w:rPr>
          <w:rStyle w:val="Нет"/>
          <w:rFonts w:ascii="Times New Roman" w:hAnsi="Times New Roman"/>
          <w:sz w:val="20"/>
          <w:szCs w:val="20"/>
          <w:rtl w:val="0"/>
          <w:lang w:val="ru-RU"/>
        </w:rPr>
        <w:t>;</w:t>
      </w:r>
    </w:p>
    <w:p>
      <w:pPr>
        <w:pStyle w:val="По умолчанию A"/>
        <w:numPr>
          <w:ilvl w:val="0"/>
          <w:numId w:val="34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друге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повне видалення з порожнини носу та колоносових пазух патологічно змінених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можуть стати причиною рецидиву сінуситу</w:t>
      </w:r>
      <w:r>
        <w:rPr>
          <w:rStyle w:val="Нет"/>
          <w:rFonts w:ascii="Times New Roman" w:hAnsi="Times New Roman"/>
          <w:sz w:val="20"/>
          <w:szCs w:val="20"/>
          <w:rtl w:val="0"/>
          <w:lang w:val="ru-RU"/>
        </w:rPr>
        <w:t>.</w:t>
      </w:r>
    </w:p>
    <w:p>
      <w:pPr>
        <w:pStyle w:val="По умолчанию A"/>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Малоінвазивні ендоскопічні втручання</w:t>
      </w:r>
      <w:r>
        <w:rPr>
          <w:rStyle w:val="Нет"/>
          <w:rFonts w:ascii="Times New Roman" w:hAnsi="Times New Roman"/>
          <w:sz w:val="20"/>
          <w:szCs w:val="20"/>
          <w:rtl w:val="0"/>
          <w:lang w:val="ru-RU"/>
        </w:rPr>
        <w:t>:</w:t>
      </w:r>
    </w:p>
    <w:p>
      <w:pPr>
        <w:pStyle w:val="По умолчанию A"/>
        <w:numPr>
          <w:ilvl w:val="0"/>
          <w:numId w:val="34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 елементах  остіоментального комплекса</w:t>
      </w:r>
      <w:r>
        <w:rPr>
          <w:rStyle w:val="Нет"/>
          <w:rFonts w:ascii="Times New Roman" w:hAnsi="Times New Roman"/>
          <w:sz w:val="20"/>
          <w:szCs w:val="20"/>
          <w:rtl w:val="0"/>
          <w:lang w:val="ru-RU"/>
        </w:rPr>
        <w:t>.</w:t>
      </w:r>
    </w:p>
    <w:p>
      <w:pPr>
        <w:pStyle w:val="По умолчанию A"/>
        <w:numPr>
          <w:ilvl w:val="0"/>
          <w:numId w:val="35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Видалення кіст</w:t>
      </w:r>
      <w:r>
        <w:rPr>
          <w:rStyle w:val="Нет"/>
          <w:rFonts w:ascii="Times New Roman" w:hAnsi="Times New Roman"/>
          <w:sz w:val="20"/>
          <w:szCs w:val="20"/>
          <w:rtl w:val="0"/>
          <w:lang w:val="ru-RU"/>
        </w:rPr>
        <w:t>.</w:t>
      </w:r>
    </w:p>
    <w:p>
      <w:pPr>
        <w:pStyle w:val="По умолчанию A"/>
        <w:numPr>
          <w:ilvl w:val="0"/>
          <w:numId w:val="35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Видалення хоанальних поліпів</w:t>
      </w:r>
      <w:r>
        <w:rPr>
          <w:rStyle w:val="Нет"/>
          <w:rFonts w:ascii="Times New Roman" w:hAnsi="Times New Roman"/>
          <w:sz w:val="20"/>
          <w:szCs w:val="20"/>
          <w:rtl w:val="0"/>
          <w:lang w:val="ru-RU"/>
        </w:rPr>
        <w:t xml:space="preserve">.    </w:t>
      </w:r>
    </w:p>
    <w:p>
      <w:pPr>
        <w:pStyle w:val="По умолчанию A"/>
        <w:numPr>
          <w:ilvl w:val="0"/>
          <w:numId w:val="34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Операції при ізольованому сінуситі</w:t>
      </w:r>
      <w:r>
        <w:rPr>
          <w:rStyle w:val="Нет"/>
          <w:rFonts w:ascii="Times New Roman" w:hAnsi="Times New Roman"/>
          <w:sz w:val="20"/>
          <w:szCs w:val="20"/>
          <w:rtl w:val="0"/>
          <w:lang w:val="ru-RU"/>
        </w:rPr>
        <w:t>.</w:t>
      </w:r>
    </w:p>
    <w:p>
      <w:pPr>
        <w:pStyle w:val="По умолчанию A"/>
        <w:numPr>
          <w:ilvl w:val="0"/>
          <w:numId w:val="34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Локальні втручання на перетинці носа</w:t>
      </w:r>
      <w:r>
        <w:rPr>
          <w:rStyle w:val="Нет"/>
          <w:rFonts w:ascii="Times New Roman" w:hAnsi="Times New Roman"/>
          <w:sz w:val="20"/>
          <w:szCs w:val="20"/>
          <w:rtl w:val="0"/>
          <w:lang w:val="ru-RU"/>
        </w:rPr>
        <w:t>.</w:t>
      </w:r>
    </w:p>
    <w:p>
      <w:pPr>
        <w:pStyle w:val="По умолчанию A"/>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Розширені втручання</w:t>
      </w:r>
      <w:r>
        <w:rPr>
          <w:rStyle w:val="Нет"/>
          <w:rFonts w:ascii="Times New Roman" w:hAnsi="Times New Roman"/>
          <w:sz w:val="20"/>
          <w:szCs w:val="20"/>
          <w:rtl w:val="0"/>
          <w:lang w:val="ru-RU"/>
        </w:rPr>
        <w:t xml:space="preserve">:      </w:t>
      </w:r>
    </w:p>
    <w:p>
      <w:pPr>
        <w:pStyle w:val="По умолчанию A"/>
        <w:numPr>
          <w:ilvl w:val="0"/>
          <w:numId w:val="352"/>
        </w:numPr>
        <w:bidi w:val="0"/>
        <w:spacing w:before="100" w:after="4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Полісінусотомія</w:t>
      </w:r>
      <w:r>
        <w:rPr>
          <w:rStyle w:val="Нет"/>
          <w:rFonts w:ascii="Times New Roman" w:hAnsi="Times New Roman"/>
          <w:sz w:val="20"/>
          <w:szCs w:val="20"/>
          <w:rtl w:val="0"/>
          <w:lang w:val="ru-RU"/>
        </w:rPr>
        <w:t>.</w:t>
      </w:r>
    </w:p>
    <w:p>
      <w:pPr>
        <w:pStyle w:val="По умолчанию A"/>
        <w:numPr>
          <w:ilvl w:val="0"/>
          <w:numId w:val="352"/>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Транссептальна операція на лобних пазухах</w:t>
      </w:r>
      <w:r>
        <w:rPr>
          <w:rStyle w:val="Нет"/>
          <w:rFonts w:ascii="Times New Roman" w:hAnsi="Times New Roman"/>
          <w:sz w:val="20"/>
          <w:szCs w:val="20"/>
          <w:rtl w:val="0"/>
          <w:lang w:val="ru-RU"/>
        </w:rPr>
        <w:t>.</w:t>
      </w:r>
    </w:p>
    <w:p>
      <w:pPr>
        <w:pStyle w:val="По умолчанию A"/>
        <w:numPr>
          <w:ilvl w:val="0"/>
          <w:numId w:val="352"/>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Одномоментне  втручання  на пазухах и внутришньоносових структурах</w:t>
      </w:r>
      <w:r>
        <w:rPr>
          <w:rStyle w:val="Нет"/>
          <w:rFonts w:ascii="Times New Roman" w:hAnsi="Times New Roman"/>
          <w:sz w:val="20"/>
          <w:szCs w:val="20"/>
          <w:rtl w:val="0"/>
          <w:lang w:val="ru-RU"/>
        </w:rPr>
        <w:t>.</w:t>
      </w:r>
    </w:p>
    <w:p>
      <w:pPr>
        <w:pStyle w:val="По умолчанию A"/>
        <w:numPr>
          <w:ilvl w:val="0"/>
          <w:numId w:val="352"/>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Операції за межами  носу и колоносових пазух</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Вибір типу втручання залежить від поширеності запального або поліпозного процесу</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w:t>
      </w:r>
    </w:p>
    <w:p>
      <w:pPr>
        <w:pStyle w:val="По умолчанию A"/>
        <w:spacing w:before="100" w:after="40"/>
        <w:jc w:val="both"/>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r>
        <w:rPr>
          <w:rStyle w:val="Нет"/>
          <w:rFonts w:ascii="Times New Roman" w:hAnsi="Times New Roman"/>
          <w:b w:val="1"/>
          <w:bCs w:val="1"/>
          <w:sz w:val="20"/>
          <w:szCs w:val="20"/>
          <w:rtl w:val="0"/>
          <w:lang w:val="ru-RU"/>
        </w:rPr>
        <w:t>:</w:t>
      </w:r>
    </w:p>
    <w:p>
      <w:pPr>
        <w:pStyle w:val="По умолчанию A"/>
        <w:numPr>
          <w:ilvl w:val="0"/>
          <w:numId w:val="35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Де розташована  дихальна зона в порожнині носа</w:t>
      </w:r>
      <w:r>
        <w:rPr>
          <w:rStyle w:val="Нет"/>
          <w:rFonts w:ascii="Times New Roman" w:hAnsi="Times New Roman"/>
          <w:sz w:val="20"/>
          <w:szCs w:val="20"/>
          <w:rtl w:val="0"/>
          <w:lang w:val="ru-RU"/>
        </w:rPr>
        <w:t>?</w:t>
      </w:r>
    </w:p>
    <w:p>
      <w:pPr>
        <w:pStyle w:val="По умолчанию A"/>
        <w:numPr>
          <w:ilvl w:val="0"/>
          <w:numId w:val="35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Де розташована нюхальна зона у порожнині  носу</w:t>
      </w:r>
      <w:r>
        <w:rPr>
          <w:rStyle w:val="Нет"/>
          <w:rFonts w:ascii="Times New Roman" w:hAnsi="Times New Roman"/>
          <w:sz w:val="20"/>
          <w:szCs w:val="20"/>
          <w:rtl w:val="0"/>
          <w:lang w:val="ru-RU"/>
        </w:rPr>
        <w:t>?</w:t>
      </w:r>
    </w:p>
    <w:p>
      <w:pPr>
        <w:pStyle w:val="По умолчанию A"/>
        <w:numPr>
          <w:ilvl w:val="0"/>
          <w:numId w:val="35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 чого складається мукоціліарний апарат</w:t>
      </w:r>
      <w:r>
        <w:rPr>
          <w:rStyle w:val="Нет"/>
          <w:rFonts w:ascii="Times New Roman" w:hAnsi="Times New Roman"/>
          <w:sz w:val="20"/>
          <w:szCs w:val="20"/>
          <w:rtl w:val="0"/>
          <w:lang w:val="ru-RU"/>
        </w:rPr>
        <w:t>?</w:t>
      </w:r>
    </w:p>
    <w:p>
      <w:pPr>
        <w:pStyle w:val="По умолчанию A"/>
        <w:numPr>
          <w:ilvl w:val="0"/>
          <w:numId w:val="35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таке мукоциліарний клиренс</w:t>
      </w:r>
      <w:r>
        <w:rPr>
          <w:rStyle w:val="Нет"/>
          <w:rFonts w:ascii="Times New Roman" w:hAnsi="Times New Roman"/>
          <w:sz w:val="20"/>
          <w:szCs w:val="20"/>
          <w:rtl w:val="0"/>
          <w:lang w:val="ru-RU"/>
        </w:rPr>
        <w:t>?</w:t>
      </w:r>
    </w:p>
    <w:p>
      <w:pPr>
        <w:pStyle w:val="По умолчанию A"/>
        <w:numPr>
          <w:ilvl w:val="0"/>
          <w:numId w:val="35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таке остіоментальний комплекс</w:t>
      </w:r>
      <w:r>
        <w:rPr>
          <w:rStyle w:val="Нет"/>
          <w:rFonts w:ascii="Times New Roman" w:hAnsi="Times New Roman"/>
          <w:sz w:val="20"/>
          <w:szCs w:val="20"/>
          <w:rtl w:val="0"/>
          <w:lang w:val="ru-RU"/>
        </w:rPr>
        <w:t>?</w:t>
      </w:r>
    </w:p>
    <w:p>
      <w:pPr>
        <w:pStyle w:val="По умолчанию A"/>
        <w:spacing w:before="0"/>
        <w:rPr>
          <w:rStyle w:val="Нет"/>
        </w:rPr>
        <w:sectPr>
          <w:type w:val="continuous"/>
          <w:pgSz w:w="8400" w:h="11900" w:orient="portrait"/>
          <w:pgMar w:top="0" w:right="1134" w:bottom="0" w:left="851" w:header="284" w:footer="284"/>
          <w:pgNumType w:start="0"/>
          <w:bidi w:val="0"/>
        </w:sectPr>
      </w:pPr>
      <w:r>
        <w:rPr>
          <w:rStyle w:val="Нет"/>
        </w:rPr>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Після травми обличчя у пацієнта </w:t>
      </w:r>
      <w:r>
        <w:rPr>
          <w:rStyle w:val="Нет"/>
          <w:rFonts w:ascii="Times New Roman" w:hAnsi="Times New Roman"/>
          <w:sz w:val="20"/>
          <w:szCs w:val="20"/>
          <w:rtl w:val="0"/>
          <w:lang w:val="ru-RU"/>
        </w:rPr>
        <w:t xml:space="preserve">29 </w:t>
      </w:r>
      <w:r>
        <w:rPr>
          <w:rStyle w:val="Нет"/>
          <w:rFonts w:ascii="Times New Roman" w:hAnsi="Times New Roman" w:hint="default"/>
          <w:sz w:val="20"/>
          <w:szCs w:val="20"/>
          <w:rtl w:val="0"/>
          <w:lang w:val="ru-RU"/>
        </w:rPr>
        <w:t>років спостерігається деформація носа у вигляді бокового зміщення з набряком м’яких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Опишіть етапи діагностики та лікування у даному випадку</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rPr>
      </w:pPr>
    </w:p>
    <w:p>
      <w:pPr>
        <w:pStyle w:val="Body Text"/>
        <w:spacing w:before="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20.</w:t>
      </w:r>
      <w:r>
        <w:rPr>
          <w:rStyle w:val="Нет"/>
          <w:rFonts w:ascii="Times New Roman" w:hAnsi="Times New Roman" w:hint="default"/>
          <w:sz w:val="20"/>
          <w:szCs w:val="20"/>
          <w:rtl w:val="0"/>
          <w:lang w:val="ru-RU"/>
        </w:rPr>
        <w:t xml:space="preserve">  Естетична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реконструктивна та функціональна            </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риносептопластика</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w:t>
      </w:r>
      <w:r>
        <w:rPr>
          <w:rStyle w:val="Нет"/>
          <w:rFonts w:ascii="Times New Roman" w:hAnsi="Times New Roman"/>
          <w:b w:val="1"/>
          <w:bCs w:val="1"/>
          <w:sz w:val="20"/>
          <w:szCs w:val="20"/>
          <w:rtl w:val="0"/>
          <w:lang w:val="ru-RU"/>
        </w:rPr>
        <w:t>:</w:t>
      </w:r>
    </w:p>
    <w:p>
      <w:pPr>
        <w:pStyle w:val="По умолчанию A"/>
        <w:numPr>
          <w:ilvl w:val="0"/>
          <w:numId w:val="35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функція носу</w:t>
      </w:r>
      <w:r>
        <w:rPr>
          <w:rStyle w:val="Нет"/>
          <w:rFonts w:ascii="Times New Roman" w:hAnsi="Times New Roman"/>
          <w:sz w:val="20"/>
          <w:szCs w:val="20"/>
          <w:rtl w:val="0"/>
          <w:lang w:val="ru-RU"/>
        </w:rPr>
        <w:t>?</w:t>
      </w:r>
    </w:p>
    <w:p>
      <w:pPr>
        <w:pStyle w:val="По умолчанию A"/>
        <w:numPr>
          <w:ilvl w:val="0"/>
          <w:numId w:val="35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Розкажіть анатомію зовнішнього носа</w:t>
      </w:r>
      <w:r>
        <w:rPr>
          <w:rStyle w:val="Нет"/>
          <w:rFonts w:ascii="Times New Roman" w:hAnsi="Times New Roman"/>
          <w:sz w:val="20"/>
          <w:szCs w:val="20"/>
          <w:rtl w:val="0"/>
          <w:lang w:val="ru-RU"/>
        </w:rPr>
        <w:t>.</w:t>
      </w:r>
    </w:p>
    <w:p>
      <w:pPr>
        <w:pStyle w:val="По умолчанию A"/>
        <w:numPr>
          <w:ilvl w:val="0"/>
          <w:numId w:val="35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Розкажіть анатомію внутрішнього носа</w:t>
      </w:r>
      <w:r>
        <w:rPr>
          <w:rStyle w:val="Нет"/>
          <w:rFonts w:ascii="Times New Roman" w:hAnsi="Times New Roman"/>
          <w:sz w:val="20"/>
          <w:szCs w:val="20"/>
          <w:rtl w:val="0"/>
          <w:lang w:val="ru-RU"/>
        </w:rPr>
        <w:t>.</w:t>
      </w:r>
    </w:p>
    <w:p>
      <w:pPr>
        <w:pStyle w:val="По умолчанию A"/>
        <w:numPr>
          <w:ilvl w:val="0"/>
          <w:numId w:val="35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 проводити аналіз деформації зовнішнього носу</w:t>
      </w:r>
      <w:r>
        <w:rPr>
          <w:rStyle w:val="Нет"/>
          <w:rFonts w:ascii="Times New Roman" w:hAnsi="Times New Roman"/>
          <w:sz w:val="20"/>
          <w:szCs w:val="20"/>
          <w:rtl w:val="0"/>
          <w:lang w:val="ru-RU"/>
        </w:rPr>
        <w:t>?</w:t>
      </w:r>
    </w:p>
    <w:p>
      <w:pPr>
        <w:pStyle w:val="По умолчанию A"/>
        <w:numPr>
          <w:ilvl w:val="0"/>
          <w:numId w:val="35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 проводити комплексне обстеження внутрішнього носа</w:t>
      </w:r>
      <w:r>
        <w:rPr>
          <w:rStyle w:val="Нет"/>
          <w:rFonts w:ascii="Times New Roman" w:hAnsi="Times New Roman"/>
          <w:sz w:val="20"/>
          <w:szCs w:val="20"/>
          <w:rtl w:val="0"/>
          <w:lang w:val="ru-RU"/>
        </w:rPr>
        <w:t>?</w:t>
      </w:r>
    </w:p>
    <w:p>
      <w:pPr>
        <w:pStyle w:val="Body Text"/>
        <w:spacing w:before="100" w:after="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вивчити основні етапи риносептопластики направлені на естетичний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реконструктивний та функціональний ефект</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35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Визначення терміну естетична ринопластика</w:t>
      </w:r>
      <w:r>
        <w:rPr>
          <w:rStyle w:val="Нет"/>
          <w:rFonts w:ascii="Times New Roman" w:hAnsi="Times New Roman"/>
          <w:sz w:val="20"/>
          <w:szCs w:val="20"/>
          <w:rtl w:val="0"/>
          <w:lang w:val="ru-RU"/>
        </w:rPr>
        <w:t>.</w:t>
      </w:r>
    </w:p>
    <w:p>
      <w:pPr>
        <w:pStyle w:val="Body Text"/>
        <w:numPr>
          <w:ilvl w:val="0"/>
          <w:numId w:val="35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Принципи виконання естетичної ринопластики</w:t>
      </w:r>
      <w:r>
        <w:rPr>
          <w:rStyle w:val="Нет"/>
          <w:rFonts w:ascii="Times New Roman" w:hAnsi="Times New Roman"/>
          <w:sz w:val="20"/>
          <w:szCs w:val="20"/>
          <w:rtl w:val="0"/>
          <w:lang w:val="ru-RU"/>
        </w:rPr>
        <w:t>.</w:t>
      </w:r>
    </w:p>
    <w:p>
      <w:pPr>
        <w:pStyle w:val="Body Text"/>
        <w:numPr>
          <w:ilvl w:val="0"/>
          <w:numId w:val="35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shd w:val="clear" w:color="auto" w:fill="fefffe"/>
          <w:rtl w:val="0"/>
          <w:lang w:val="ru-RU"/>
        </w:rPr>
        <w:t>Особливості оперативної анатомії та кровопостачання носу</w:t>
      </w:r>
      <w:r>
        <w:rPr>
          <w:rStyle w:val="Нет"/>
          <w:rFonts w:ascii="Times New Roman" w:hAnsi="Times New Roman"/>
          <w:sz w:val="20"/>
          <w:szCs w:val="20"/>
          <w:shd w:val="clear" w:color="auto" w:fill="fefffe"/>
          <w:rtl w:val="0"/>
          <w:lang w:val="ru-RU"/>
        </w:rPr>
        <w:t>.</w:t>
      </w:r>
    </w:p>
    <w:p>
      <w:pPr>
        <w:pStyle w:val="Body Text"/>
        <w:numPr>
          <w:ilvl w:val="0"/>
          <w:numId w:val="35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Яке знеболення використовувати</w:t>
      </w:r>
      <w:r>
        <w:rPr>
          <w:rStyle w:val="Нет"/>
          <w:rFonts w:ascii="Times New Roman" w:hAnsi="Times New Roman"/>
          <w:sz w:val="20"/>
          <w:szCs w:val="20"/>
          <w:rtl w:val="0"/>
          <w:lang w:val="ru-RU"/>
        </w:rPr>
        <w:t>.</w:t>
      </w:r>
    </w:p>
    <w:p>
      <w:pPr>
        <w:pStyle w:val="Body Text"/>
        <w:numPr>
          <w:ilvl w:val="0"/>
          <w:numId w:val="35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Етапи ринопластики за первинними показами</w:t>
      </w:r>
      <w:r>
        <w:rPr>
          <w:rStyle w:val="Нет"/>
          <w:rFonts w:ascii="Times New Roman" w:hAnsi="Times New Roman"/>
          <w:sz w:val="20"/>
          <w:szCs w:val="20"/>
          <w:rtl w:val="0"/>
          <w:lang w:val="ru-RU"/>
        </w:rPr>
        <w:t>.</w:t>
      </w:r>
    </w:p>
    <w:p>
      <w:pPr>
        <w:pStyle w:val="Body Text"/>
        <w:numPr>
          <w:ilvl w:val="0"/>
          <w:numId w:val="35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Особливості сучасних видів ринопластики</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36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технікою закритої ринопластики</w:t>
      </w:r>
      <w:r>
        <w:rPr>
          <w:rStyle w:val="Нет"/>
          <w:rFonts w:ascii="Times New Roman" w:hAnsi="Times New Roman"/>
          <w:sz w:val="20"/>
          <w:szCs w:val="20"/>
          <w:rtl w:val="0"/>
          <w:lang w:val="ru-RU"/>
        </w:rPr>
        <w:t>.</w:t>
      </w:r>
    </w:p>
    <w:p>
      <w:pPr>
        <w:pStyle w:val="Body Text"/>
        <w:numPr>
          <w:ilvl w:val="0"/>
          <w:numId w:val="36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технікою відкритої ринопластики</w:t>
      </w:r>
      <w:r>
        <w:rPr>
          <w:rStyle w:val="Нет"/>
          <w:rFonts w:ascii="Times New Roman" w:hAnsi="Times New Roman"/>
          <w:sz w:val="20"/>
          <w:szCs w:val="20"/>
          <w:rtl w:val="0"/>
          <w:lang w:val="ru-RU"/>
        </w:rPr>
        <w:t>.</w:t>
      </w:r>
    </w:p>
    <w:p>
      <w:pPr>
        <w:pStyle w:val="Body Text"/>
        <w:numPr>
          <w:ilvl w:val="0"/>
          <w:numId w:val="36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Вибирати тип знеболення</w:t>
      </w:r>
      <w:r>
        <w:rPr>
          <w:rStyle w:val="Нет"/>
          <w:rFonts w:ascii="Times New Roman" w:hAnsi="Times New Roman"/>
          <w:sz w:val="20"/>
          <w:szCs w:val="20"/>
          <w:rtl w:val="0"/>
          <w:lang w:val="ru-RU"/>
        </w:rPr>
        <w:t>.</w:t>
      </w:r>
    </w:p>
    <w:p>
      <w:pPr>
        <w:pStyle w:val="Body Text"/>
        <w:numPr>
          <w:ilvl w:val="0"/>
          <w:numId w:val="361"/>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Виконати ринопластику за первинними показами</w:t>
      </w:r>
      <w:r>
        <w:rPr>
          <w:rStyle w:val="Нет"/>
          <w:rFonts w:ascii="Times New Roman" w:hAnsi="Times New Roman"/>
          <w:sz w:val="20"/>
          <w:szCs w:val="20"/>
          <w:rtl w:val="0"/>
          <w:lang w:val="ru-RU"/>
        </w:rPr>
        <w:t xml:space="preserve">. </w:t>
      </w:r>
    </w:p>
    <w:p>
      <w:pPr>
        <w:pStyle w:val="По умолчанию A"/>
        <w:spacing w:before="0"/>
        <w:ind w:firstLine="284"/>
        <w:rPr>
          <w:rStyle w:val="Нет"/>
          <w:rFonts w:ascii="Times New Roman" w:cs="Times New Roman" w:hAnsi="Times New Roman" w:eastAsia="Times New Roman"/>
          <w:sz w:val="20"/>
          <w:szCs w:val="20"/>
        </w:rPr>
      </w:pPr>
      <w:r>
        <w:rPr>
          <w:rStyle w:val="Нет"/>
          <w:rFonts w:ascii="Times New Roman" w:hAnsi="Times New Roman" w:hint="default"/>
          <w:sz w:val="20"/>
          <w:szCs w:val="20"/>
          <w:shd w:val="clear" w:color="auto" w:fill="fefffe"/>
          <w:rtl w:val="0"/>
          <w:lang w:val="ru-RU"/>
        </w:rPr>
        <w:t xml:space="preserve">Ринопластика як операція має більш ніж </w:t>
      </w:r>
      <w:r>
        <w:rPr>
          <w:rStyle w:val="Нет"/>
          <w:rFonts w:ascii="Times New Roman" w:hAnsi="Times New Roman"/>
          <w:sz w:val="20"/>
          <w:szCs w:val="20"/>
          <w:shd w:val="clear" w:color="auto" w:fill="fefffe"/>
          <w:rtl w:val="0"/>
          <w:lang w:val="ru-RU"/>
        </w:rPr>
        <w:t>3000-</w:t>
      </w:r>
      <w:r>
        <w:rPr>
          <w:rStyle w:val="Нет"/>
          <w:rFonts w:ascii="Times New Roman" w:hAnsi="Times New Roman" w:hint="default"/>
          <w:sz w:val="20"/>
          <w:szCs w:val="20"/>
          <w:shd w:val="clear" w:color="auto" w:fill="fefffe"/>
          <w:rtl w:val="0"/>
          <w:lang w:val="ru-RU"/>
        </w:rPr>
        <w:t>річну історію</w:t>
      </w:r>
      <w:r>
        <w:rPr>
          <w:rStyle w:val="Нет"/>
          <w:rFonts w:ascii="Times New Roman" w:hAnsi="Times New Roman"/>
          <w:sz w:val="20"/>
          <w:szCs w:val="20"/>
          <w:shd w:val="clear" w:color="auto" w:fill="fefffe"/>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естетична ринопластика — це хірургічне формування носа для забезпечення відповідності його пропорцій рисам обличчя за нормальних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незмінених тканин</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Принцип виконання ринопластики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зокрема естетичної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полягає у зміні форми та розміру носа за рахунок мобілізації та корекції його хрящових та</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або кісткових елементів</w:t>
      </w:r>
    </w:p>
    <w:p>
      <w:pPr>
        <w:pStyle w:val="Body Text"/>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rtl w:val="0"/>
          <w:lang w:val="ru-RU"/>
        </w:rPr>
        <w:t xml:space="preserve">     </w:t>
      </w:r>
      <w:r>
        <w:rPr>
          <w:rStyle w:val="Нет"/>
          <w:rFonts w:ascii="Times New Roman" w:hAnsi="Times New Roman" w:hint="default"/>
          <w:sz w:val="20"/>
          <w:szCs w:val="20"/>
          <w:shd w:val="clear" w:color="auto" w:fill="fefffe"/>
          <w:rtl w:val="0"/>
          <w:lang w:val="ru-RU"/>
        </w:rPr>
        <w:t> Ніс має дихальну та естетичну функції</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складається з різних тканин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зокрема кісток</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хрящів</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шкіри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зв‘язок</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м‘язів</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жирової тканини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фасції тощо</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має національні особливості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вплив моди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є безперечно певною анатомічною</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технічною та візуальною складністю при плануванні та виконанні ринопластики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Форму носу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головним чином</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обумовлюють кісткові та хрящові елементи</w:t>
      </w:r>
      <w:r>
        <w:rPr>
          <w:rStyle w:val="Нет"/>
          <w:rFonts w:ascii="Times New Roman" w:hAnsi="Times New Roman"/>
          <w:sz w:val="20"/>
          <w:szCs w:val="20"/>
          <w:shd w:val="clear" w:color="auto" w:fill="fefffe"/>
          <w:rtl w:val="0"/>
          <w:lang w:val="ru-RU"/>
        </w:rPr>
        <w:t xml:space="preserve">. </w:t>
      </w:r>
    </w:p>
    <w:p>
      <w:pPr>
        <w:pStyle w:val="Body Text"/>
        <w:ind w:firstLine="284"/>
        <w:rPr>
          <w:rStyle w:val="Нет"/>
          <w:rFonts w:ascii="Times New Roman" w:cs="Times New Roman" w:hAnsi="Times New Roman" w:eastAsia="Times New Roman"/>
          <w:sz w:val="20"/>
          <w:szCs w:val="20"/>
        </w:rPr>
      </w:pPr>
      <w:r>
        <w:rPr>
          <w:rStyle w:val="Нет"/>
          <w:rFonts w:ascii="Times New Roman" w:hAnsi="Times New Roman" w:hint="default"/>
          <w:sz w:val="20"/>
          <w:szCs w:val="20"/>
          <w:shd w:val="clear" w:color="auto" w:fill="fefffe"/>
          <w:rtl w:val="0"/>
          <w:lang w:val="ru-RU"/>
        </w:rPr>
        <w:t>Особливості оперативної анатомії носу</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bookmarkStart w:name="_Hlk79650470" w:id="103"/>
      <w:r>
        <w:rPr>
          <w:rStyle w:val="Нет"/>
          <w:rFonts w:ascii="Times New Roman" w:hAnsi="Times New Roman" w:hint="default"/>
          <w:sz w:val="20"/>
          <w:szCs w:val="20"/>
          <w:shd w:val="clear" w:color="auto" w:fill="fefffe"/>
          <w:rtl w:val="0"/>
          <w:lang w:val="ru-RU"/>
        </w:rPr>
        <w:t xml:space="preserve">Основу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каркасу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носу складають носові кістки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трикутні та крильні  хрящі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котрі мають медіальну та латеральні ніжки</w:t>
      </w:r>
      <w:r>
        <w:rPr>
          <w:rStyle w:val="Нет"/>
          <w:rFonts w:ascii="Times New Roman" w:hAnsi="Times New Roman"/>
          <w:sz w:val="20"/>
          <w:szCs w:val="20"/>
          <w:shd w:val="clear" w:color="auto" w:fill="fefffe"/>
          <w:rtl w:val="0"/>
          <w:lang w:val="ru-RU"/>
        </w:rPr>
        <w:t xml:space="preserve">. </w:t>
      </w:r>
      <w:bookmarkEnd w:id="103"/>
      <w:r>
        <w:rPr>
          <w:rStyle w:val="Нет"/>
          <w:rFonts w:ascii="Times New Roman" w:hAnsi="Times New Roman" w:hint="default"/>
          <w:sz w:val="20"/>
          <w:szCs w:val="20"/>
          <w:shd w:val="clear" w:color="auto" w:fill="fefffe"/>
          <w:rtl w:val="0"/>
          <w:lang w:val="ru-RU"/>
        </w:rPr>
        <w:t>Порожнина носа поділена хрящем перетинки</w:t>
      </w:r>
      <w:r>
        <w:rPr>
          <w:rStyle w:val="Нет"/>
          <w:rFonts w:ascii="Times New Roman" w:hAnsi="Times New Roman"/>
          <w:sz w:val="20"/>
          <w:szCs w:val="20"/>
          <w:shd w:val="clear" w:color="auto" w:fill="fefffe"/>
          <w:rtl w:val="0"/>
          <w:lang w:val="ru-RU"/>
        </w:rPr>
        <w:t xml:space="preserve">. </w:t>
      </w:r>
      <w:bookmarkStart w:name="_Hlk79650980" w:id="104"/>
      <w:r>
        <w:rPr>
          <w:rStyle w:val="Нет"/>
          <w:rFonts w:ascii="Times New Roman" w:hAnsi="Times New Roman" w:hint="default"/>
          <w:sz w:val="20"/>
          <w:szCs w:val="20"/>
          <w:shd w:val="clear" w:color="auto" w:fill="fefffe"/>
          <w:rtl w:val="0"/>
          <w:lang w:val="ru-RU"/>
        </w:rPr>
        <w:t xml:space="preserve">Кровопостачання зовнішнього носу забезпечує </w:t>
      </w:r>
      <w:r>
        <w:rPr>
          <w:rStyle w:val="Нет"/>
          <w:rFonts w:ascii="Times New Roman" w:hAnsi="Times New Roman"/>
          <w:sz w:val="20"/>
          <w:szCs w:val="20"/>
          <w:rtl w:val="0"/>
          <w:lang w:val="ru-RU"/>
        </w:rPr>
        <w:t>(a. ophtalmi</w:t>
      </w:r>
      <w:r>
        <w:rPr>
          <w:rStyle w:val="Нет"/>
          <w:rFonts w:ascii="Times New Roman" w:hAnsi="Times New Roman" w:hint="default"/>
          <w:sz w:val="20"/>
          <w:szCs w:val="20"/>
          <w:rtl w:val="0"/>
          <w:lang w:val="ru-RU"/>
        </w:rPr>
        <w:t>са</w:t>
      </w:r>
      <w:r>
        <w:rPr>
          <w:rStyle w:val="Нет"/>
          <w:rFonts w:ascii="Times New Roman" w:hAnsi="Times New Roman"/>
          <w:sz w:val="20"/>
          <w:szCs w:val="20"/>
          <w:rtl w:val="0"/>
          <w:lang w:val="ru-RU"/>
        </w:rPr>
        <w:t xml:space="preserve">, a. dorsalis nasi, </w:t>
      </w:r>
      <w:r>
        <w:rPr>
          <w:rStyle w:val="Нет"/>
          <w:rFonts w:ascii="Times New Roman" w:hAnsi="Times New Roman"/>
          <w:sz w:val="20"/>
          <w:szCs w:val="20"/>
          <w:rtl w:val="0"/>
          <w:lang w:val="es-ES_tradnl"/>
        </w:rPr>
        <w:t xml:space="preserve">a. </w:t>
      </w:r>
      <w:r>
        <w:rPr>
          <w:rStyle w:val="Нет"/>
          <w:rFonts w:ascii="Times New Roman" w:hAnsi="Times New Roman"/>
          <w:sz w:val="20"/>
          <w:szCs w:val="20"/>
          <w:rtl w:val="0"/>
          <w:lang w:val="en-US"/>
        </w:rPr>
        <w:t>f</w:t>
      </w:r>
      <w:r>
        <w:rPr>
          <w:rStyle w:val="Нет"/>
          <w:rFonts w:ascii="Times New Roman" w:hAnsi="Times New Roman"/>
          <w:sz w:val="20"/>
          <w:szCs w:val="20"/>
          <w:rtl w:val="0"/>
          <w:lang w:val="es-ES_tradnl"/>
        </w:rPr>
        <w:t>acialis</w:t>
      </w:r>
      <w:r>
        <w:rPr>
          <w:rStyle w:val="Нет"/>
          <w:rFonts w:ascii="Times New Roman" w:hAnsi="Times New Roman"/>
          <w:sz w:val="20"/>
          <w:szCs w:val="20"/>
          <w:rtl w:val="0"/>
          <w:lang w:val="ru-RU"/>
        </w:rPr>
        <w:t xml:space="preserve">) </w:t>
      </w:r>
      <w:bookmarkEnd w:id="104"/>
      <w:r>
        <w:rPr>
          <w:rStyle w:val="Нет"/>
          <w:rFonts w:ascii="Times New Roman" w:hAnsi="Times New Roman" w:hint="default"/>
          <w:sz w:val="20"/>
          <w:szCs w:val="20"/>
          <w:rtl w:val="0"/>
          <w:lang w:val="ru-RU"/>
        </w:rPr>
        <w:t>з відповідним венозним супроводом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Лімфатичний відтік проходить в підщелепні та верхні коло вушні лімфатичні вузли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Інервацію забезпечують лицьовий та трійчастий нерви </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I</w:t>
      </w:r>
      <w:r>
        <w:rPr>
          <w:rStyle w:val="Нет"/>
          <w:rFonts w:ascii="Times New Roman" w:hAnsi="Times New Roman" w:hint="default"/>
          <w:sz w:val="20"/>
          <w:szCs w:val="20"/>
          <w:rtl w:val="0"/>
          <w:lang w:val="ru-RU"/>
        </w:rPr>
        <w:t xml:space="preserve"> та </w:t>
      </w:r>
      <w:r>
        <w:rPr>
          <w:rStyle w:val="Нет"/>
          <w:rFonts w:ascii="Times New Roman" w:hAnsi="Times New Roman"/>
          <w:sz w:val="20"/>
          <w:szCs w:val="20"/>
          <w:rtl w:val="0"/>
          <w:lang w:val="en-US"/>
        </w:rPr>
        <w:t>II</w:t>
      </w:r>
      <w:r>
        <w:rPr>
          <w:rStyle w:val="Нет"/>
          <w:rFonts w:ascii="Times New Roman" w:hAnsi="Times New Roman" w:hint="default"/>
          <w:sz w:val="20"/>
          <w:szCs w:val="20"/>
          <w:rtl w:val="0"/>
          <w:lang w:val="ru-RU"/>
        </w:rPr>
        <w:t xml:space="preserve"> гілки</w:t>
      </w:r>
      <w:r>
        <w:rPr>
          <w:rStyle w:val="Нет"/>
          <w:rFonts w:ascii="Times New Roman" w:hAnsi="Times New Roman"/>
          <w:sz w:val="20"/>
          <w:szCs w:val="20"/>
          <w:rtl w:val="0"/>
          <w:lang w:val="ru-RU"/>
        </w:rPr>
        <w:t>).</w:t>
      </w:r>
    </w:p>
    <w:p>
      <w:pPr>
        <w:pStyle w:val="Body Text"/>
        <w:ind w:firstLine="284"/>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У разі природженого або набутого внаслідок травм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операцій порушення нормального у фізіологічному й анатомічному відношенні розміру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форми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співвідношення елементів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їх геометричних пропорцій діагностують косметичну деформацію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таку як горб</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несправжній горб</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птозований кінчик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сідлоподібна деформація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викривлення у кістковій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хрящовій частинах тощо</w:t>
      </w:r>
      <w:r>
        <w:rPr>
          <w:rStyle w:val="Нет"/>
          <w:rFonts w:ascii="Times New Roman" w:hAnsi="Times New Roman"/>
          <w:sz w:val="20"/>
          <w:szCs w:val="20"/>
          <w:rtl w:val="0"/>
          <w:lang w:val="ru-RU"/>
        </w:rPr>
        <w:t>.</w:t>
      </w:r>
    </w:p>
    <w:p>
      <w:pPr>
        <w:pStyle w:val="Body Text"/>
        <w:ind w:firstLine="284"/>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Знеболювання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правилом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загальний комбінований наркоз</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rtl w:val="0"/>
          <w:lang w:val="ru-RU"/>
        </w:rPr>
        <w:t xml:space="preserve">Показом до операції є косметичний дефект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деформація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зовнішнього носу та можливе супутнє порушення зовнішнього дихання</w:t>
      </w:r>
      <w:r>
        <w:rPr>
          <w:rStyle w:val="Нет"/>
          <w:rFonts w:ascii="Times New Roman" w:hAnsi="Times New Roman" w:hint="default"/>
          <w:sz w:val="20"/>
          <w:szCs w:val="20"/>
          <w:shd w:val="clear" w:color="auto" w:fill="fefffe"/>
          <w:rtl w:val="0"/>
          <w:lang w:val="ru-RU"/>
        </w:rPr>
        <w:t xml:space="preserve"> та побажання пацієнта щодо зміни форми носа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Додаткове обстеження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КТ носу та лицьового черепа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функція зовнішнього дихання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за показами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консультація лікаря отоларинголога</w:t>
      </w:r>
      <w:r>
        <w:rPr>
          <w:rStyle w:val="Нет"/>
          <w:rFonts w:ascii="Times New Roman" w:hAnsi="Times New Roman"/>
          <w:sz w:val="20"/>
          <w:szCs w:val="20"/>
          <w:shd w:val="clear" w:color="auto" w:fill="fefffe"/>
          <w:rtl w:val="0"/>
          <w:lang w:val="ru-RU"/>
        </w:rPr>
        <w:t>.</w:t>
      </w:r>
    </w:p>
    <w:p>
      <w:pPr>
        <w:pStyle w:val="Body Text"/>
        <w:spacing w:before="10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Під час більшості операцій ринопластики за первинними показами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етапи втручання виконують у такій послідовності</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cs="Times New Roman" w:hAnsi="Times New Roman" w:eastAsia="Times New Roman"/>
          <w:sz w:val="20"/>
          <w:szCs w:val="20"/>
          <w:rtl w:val="0"/>
        </w:rPr>
      </w:pPr>
      <w:bookmarkStart w:name="_Hlk79652181" w:id="105"/>
      <w:r>
        <w:rPr>
          <w:rStyle w:val="Нет"/>
          <w:rFonts w:ascii="Times New Roman" w:hAnsi="Times New Roman" w:hint="default"/>
          <w:sz w:val="20"/>
          <w:szCs w:val="20"/>
          <w:rtl w:val="0"/>
          <w:lang w:val="ru-RU"/>
        </w:rPr>
        <w:t>Інфільтрація</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Міжхрящовий і трансфікційний розрізи</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Мобілізація м’яких тканин та необхідних елементів носа</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Мобілізація кінчика носа</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Підготовка спинки носа</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Розкриття спинки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необхідності — редукція</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Латеральні остеотомії</w:t>
      </w:r>
      <w:r>
        <w:rPr>
          <w:rStyle w:val="Нет"/>
          <w:rFonts w:ascii="Times New Roman" w:hAnsi="Times New Roman"/>
          <w:sz w:val="20"/>
          <w:szCs w:val="20"/>
          <w:rtl w:val="0"/>
          <w:lang w:val="ru-RU"/>
        </w:rPr>
        <w:t>.</w:t>
      </w:r>
      <w:bookmarkEnd w:id="105"/>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Формування спинки носа</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Пластика кінчика носа</w:t>
      </w:r>
      <w:r>
        <w:rPr>
          <w:rStyle w:val="Нет"/>
          <w:rFonts w:ascii="Times New Roman" w:hAnsi="Times New Roman"/>
          <w:sz w:val="20"/>
          <w:szCs w:val="20"/>
          <w:rtl w:val="0"/>
          <w:lang w:val="ru-RU"/>
        </w:rPr>
        <w:t xml:space="preserve">. </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Пластика носової перетинки у хрящовій та кістковій частинах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конхотомія</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Мобілізація верхньої губи</w:t>
      </w:r>
      <w:r>
        <w:rPr>
          <w:rStyle w:val="Нет"/>
          <w:rFonts w:ascii="Times New Roman" w:hAnsi="Times New Roman"/>
          <w:sz w:val="20"/>
          <w:szCs w:val="20"/>
          <w:rtl w:val="0"/>
          <w:lang w:val="ru-RU"/>
        </w:rPr>
        <w:t>.</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Лігатурна фіксація хрящових елементів носа</w:t>
      </w:r>
      <w:r>
        <w:rPr>
          <w:rStyle w:val="Нет"/>
          <w:rFonts w:ascii="Times New Roman" w:hAnsi="Times New Roman"/>
          <w:sz w:val="20"/>
          <w:szCs w:val="20"/>
          <w:rtl w:val="0"/>
          <w:lang w:val="ru-RU"/>
        </w:rPr>
        <w:t xml:space="preserve">. </w:t>
      </w:r>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Закриття розрізів</w:t>
      </w:r>
      <w:r>
        <w:rPr>
          <w:rStyle w:val="Нет"/>
          <w:rFonts w:ascii="Times New Roman" w:hAnsi="Times New Roman"/>
          <w:sz w:val="20"/>
          <w:szCs w:val="20"/>
          <w:rtl w:val="0"/>
          <w:lang w:val="ru-RU"/>
        </w:rPr>
        <w:t>.</w:t>
      </w:r>
      <w:bookmarkStart w:name="_Hlk79652317" w:id="106"/>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Передня тампонада носа </w:t>
      </w:r>
      <w:r>
        <w:rPr>
          <w:rStyle w:val="Нет"/>
          <w:rFonts w:ascii="Times New Roman" w:hAnsi="Times New Roman"/>
          <w:sz w:val="20"/>
          <w:szCs w:val="20"/>
          <w:rtl w:val="0"/>
          <w:lang w:val="ru-RU"/>
        </w:rPr>
        <w:t xml:space="preserve">(1-3 </w:t>
      </w:r>
      <w:r>
        <w:rPr>
          <w:rStyle w:val="Нет"/>
          <w:rFonts w:ascii="Times New Roman" w:hAnsi="Times New Roman" w:hint="default"/>
          <w:sz w:val="20"/>
          <w:szCs w:val="20"/>
          <w:rtl w:val="0"/>
          <w:lang w:val="ru-RU"/>
        </w:rPr>
        <w:t>діб</w:t>
      </w:r>
      <w:r>
        <w:rPr>
          <w:rStyle w:val="Нет"/>
          <w:rFonts w:ascii="Times New Roman" w:hAnsi="Times New Roman"/>
          <w:sz w:val="20"/>
          <w:szCs w:val="20"/>
          <w:rtl w:val="0"/>
          <w:lang w:val="ru-RU"/>
        </w:rPr>
        <w:t>).</w:t>
      </w:r>
      <w:bookmarkEnd w:id="106"/>
      <w:bookmarkStart w:name="_Hlk79652534" w:id="107"/>
    </w:p>
    <w:p>
      <w:pPr>
        <w:pStyle w:val="Body Text"/>
        <w:numPr>
          <w:ilvl w:val="3"/>
          <w:numId w:val="36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Лейкопластирна та гіпсова іммобілізація носа </w:t>
      </w:r>
      <w:r>
        <w:rPr>
          <w:rStyle w:val="Нет"/>
          <w:rFonts w:ascii="Times New Roman" w:hAnsi="Times New Roman"/>
          <w:sz w:val="20"/>
          <w:szCs w:val="20"/>
          <w:rtl w:val="0"/>
          <w:lang w:val="ru-RU"/>
        </w:rPr>
        <w:t xml:space="preserve">(7-10 </w:t>
      </w:r>
      <w:r>
        <w:rPr>
          <w:rStyle w:val="Нет"/>
          <w:rFonts w:ascii="Times New Roman" w:hAnsi="Times New Roman" w:hint="default"/>
          <w:sz w:val="20"/>
          <w:szCs w:val="20"/>
          <w:rtl w:val="0"/>
          <w:lang w:val="ru-RU"/>
        </w:rPr>
        <w:t>діб</w:t>
      </w:r>
      <w:r>
        <w:rPr>
          <w:rStyle w:val="Нет"/>
          <w:rFonts w:ascii="Times New Roman" w:hAnsi="Times New Roman"/>
          <w:sz w:val="20"/>
          <w:szCs w:val="20"/>
          <w:rtl w:val="0"/>
          <w:lang w:val="ru-RU"/>
        </w:rPr>
        <w:t>).</w:t>
      </w:r>
      <w:bookmarkEnd w:id="107"/>
    </w:p>
    <w:p>
      <w:pPr>
        <w:pStyle w:val="Body Text"/>
        <w:ind w:firstLine="284"/>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Пластику носової перетинки у хрящовій та кістковій частинах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конхотомію виконують для відновлення фізіологічного процесу дихання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з естетичної точки зору</w:t>
      </w:r>
      <w:r>
        <w:rPr>
          <w:rStyle w:val="Нет"/>
          <w:rFonts w:ascii="Times New Roman" w:hAnsi="Times New Roman"/>
          <w:sz w:val="20"/>
          <w:szCs w:val="20"/>
          <w:rtl w:val="0"/>
          <w:lang w:val="ru-RU"/>
        </w:rPr>
        <w:t>).</w:t>
      </w:r>
    </w:p>
    <w:p>
      <w:pPr>
        <w:pStyle w:val="Body Text"/>
        <w:ind w:firstLine="284"/>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Лігатурна фіксація хрящових елементів носа вузловими швами під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черезслизово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Метою заданих маніпуляцій є кріплення після корекції та переносу хрящів носа між собою та до стабільної структури — перетинки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трикутового хряща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Фіксація хрящів кінчика носа відновлює первинну сполучнотканинну зв’язку між трикутовим та алярними хрящами</w:t>
      </w:r>
      <w:r>
        <w:rPr>
          <w:rStyle w:val="Нет"/>
          <w:rFonts w:ascii="Times New Roman" w:hAnsi="Times New Roman"/>
          <w:sz w:val="20"/>
          <w:szCs w:val="20"/>
          <w:rtl w:val="0"/>
          <w:lang w:val="ru-RU"/>
        </w:rPr>
        <w:t xml:space="preserve">.  </w:t>
      </w:r>
    </w:p>
    <w:p>
      <w:pPr>
        <w:pStyle w:val="По умолчанию A"/>
        <w:spacing w:before="0"/>
        <w:ind w:firstLine="284"/>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Сучасна ринопластика розподіляється на т</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з</w:t>
      </w:r>
      <w:r>
        <w:rPr>
          <w:rStyle w:val="Нет"/>
          <w:rFonts w:ascii="Times New Roman" w:hAnsi="Times New Roman"/>
          <w:sz w:val="20"/>
          <w:szCs w:val="20"/>
          <w:shd w:val="clear" w:color="auto" w:fill="fefffe"/>
          <w:rtl w:val="0"/>
          <w:lang w:val="ru-RU"/>
        </w:rPr>
        <w:t>. "</w:t>
      </w:r>
      <w:r>
        <w:rPr>
          <w:rStyle w:val="Нет"/>
          <w:rFonts w:ascii="Times New Roman" w:hAnsi="Times New Roman" w:hint="default"/>
          <w:sz w:val="20"/>
          <w:szCs w:val="20"/>
          <w:shd w:val="clear" w:color="auto" w:fill="fefffe"/>
          <w:rtl w:val="0"/>
          <w:lang w:val="ru-RU"/>
        </w:rPr>
        <w:t>Закриту</w:t>
      </w:r>
      <w:r>
        <w:rPr>
          <w:rStyle w:val="Нет"/>
          <w:rFonts w:ascii="Times New Roman" w:hAnsi="Times New Roman"/>
          <w:sz w:val="20"/>
          <w:szCs w:val="20"/>
          <w:shd w:val="clear" w:color="auto" w:fill="fefffe"/>
          <w:rtl w:val="0"/>
          <w:lang w:val="ru-RU"/>
        </w:rPr>
        <w:t>" (</w:t>
      </w:r>
      <w:r>
        <w:rPr>
          <w:rStyle w:val="Нет"/>
          <w:rFonts w:ascii="Times New Roman" w:hAnsi="Times New Roman" w:hint="default"/>
          <w:sz w:val="20"/>
          <w:szCs w:val="20"/>
          <w:shd w:val="clear" w:color="auto" w:fill="fefffe"/>
          <w:rtl w:val="0"/>
          <w:lang w:val="ru-RU"/>
        </w:rPr>
        <w:t xml:space="preserve">з розтинами тільки у порожнині носу та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Відкриту</w:t>
      </w:r>
      <w:r>
        <w:rPr>
          <w:rStyle w:val="Нет"/>
          <w:rFonts w:ascii="Times New Roman" w:hAnsi="Times New Roman"/>
          <w:sz w:val="20"/>
          <w:szCs w:val="20"/>
          <w:shd w:val="clear" w:color="auto" w:fill="fefffe"/>
          <w:rtl w:val="0"/>
          <w:lang w:val="ru-RU"/>
        </w:rPr>
        <w:t>" (</w:t>
      </w:r>
      <w:r>
        <w:rPr>
          <w:rStyle w:val="Нет"/>
          <w:rFonts w:ascii="Times New Roman" w:hAnsi="Times New Roman" w:hint="default"/>
          <w:sz w:val="20"/>
          <w:szCs w:val="20"/>
          <w:shd w:val="clear" w:color="auto" w:fill="fefffe"/>
          <w:rtl w:val="0"/>
          <w:lang w:val="ru-RU"/>
        </w:rPr>
        <w:t>з додатковим розтином на колллюмелі</w:t>
      </w:r>
      <w:r>
        <w:rPr>
          <w:rStyle w:val="Нет"/>
          <w:rFonts w:ascii="Times New Roman" w:hAnsi="Times New Roman"/>
          <w:sz w:val="20"/>
          <w:szCs w:val="20"/>
          <w:shd w:val="clear" w:color="auto" w:fill="fefffe"/>
          <w:rtl w:val="0"/>
          <w:lang w:val="ru-RU"/>
        </w:rPr>
        <w:t>), "</w:t>
      </w:r>
      <w:r>
        <w:rPr>
          <w:rStyle w:val="Нет"/>
          <w:rFonts w:ascii="Times New Roman" w:hAnsi="Times New Roman" w:hint="default"/>
          <w:sz w:val="20"/>
          <w:szCs w:val="20"/>
          <w:shd w:val="clear" w:color="auto" w:fill="fefffe"/>
          <w:rtl w:val="0"/>
          <w:lang w:val="ru-RU"/>
        </w:rPr>
        <w:t>зберігаючу спинку</w:t>
      </w:r>
      <w:r>
        <w:rPr>
          <w:rStyle w:val="Нет"/>
          <w:rFonts w:ascii="Times New Roman" w:hAnsi="Times New Roman"/>
          <w:sz w:val="20"/>
          <w:szCs w:val="20"/>
          <w:shd w:val="clear" w:color="auto" w:fill="fefffe"/>
          <w:rtl w:val="0"/>
          <w:lang w:val="ru-RU"/>
        </w:rPr>
        <w:t xml:space="preserve">" (dorsum preservation) </w:t>
      </w:r>
      <w:r>
        <w:rPr>
          <w:rStyle w:val="Нет"/>
          <w:rFonts w:ascii="Times New Roman" w:hAnsi="Times New Roman" w:hint="default"/>
          <w:sz w:val="20"/>
          <w:szCs w:val="20"/>
          <w:shd w:val="clear" w:color="auto" w:fill="fefffe"/>
          <w:rtl w:val="0"/>
          <w:lang w:val="ru-RU"/>
        </w:rPr>
        <w:t xml:space="preserve">та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структурну</w:t>
      </w:r>
      <w:r>
        <w:rPr>
          <w:rStyle w:val="Нет"/>
          <w:rFonts w:ascii="Times New Roman" w:hAnsi="Times New Roman"/>
          <w:sz w:val="20"/>
          <w:szCs w:val="20"/>
          <w:shd w:val="clear" w:color="auto" w:fill="fefffe"/>
          <w:rtl w:val="0"/>
          <w:lang w:val="ru-RU"/>
        </w:rPr>
        <w:t>"</w:t>
      </w:r>
      <w:r>
        <w:rPr>
          <w:rStyle w:val="Нет"/>
          <w:rFonts w:ascii="Times New Roman" w:hAnsi="Times New Roman"/>
          <w:sz w:val="20"/>
          <w:szCs w:val="20"/>
          <w:shd w:val="clear" w:color="auto" w:fill="fefffe"/>
          <w:rtl w:val="0"/>
          <w:lang w:val="fr-FR"/>
        </w:rPr>
        <w:t xml:space="preserve">(structural), </w:t>
      </w:r>
      <w:r>
        <w:rPr>
          <w:rStyle w:val="Нет"/>
          <w:rFonts w:ascii="Times New Roman" w:hAnsi="Times New Roman" w:hint="default"/>
          <w:sz w:val="20"/>
          <w:szCs w:val="20"/>
          <w:shd w:val="clear" w:color="auto" w:fill="fefffe"/>
          <w:rtl w:val="0"/>
          <w:lang w:val="ru-RU"/>
        </w:rPr>
        <w:t>при котрій всі елементи носу мобілізуються під час втручання та знову з’єднуються наприкінці в необхідну анатомічну форму</w:t>
      </w:r>
      <w:r>
        <w:rPr>
          <w:rStyle w:val="Нет"/>
          <w:rFonts w:ascii="Times New Roman" w:hAnsi="Times New Roman"/>
          <w:sz w:val="20"/>
          <w:szCs w:val="20"/>
          <w:shd w:val="clear" w:color="auto" w:fill="fefffe"/>
          <w:rtl w:val="0"/>
          <w:lang w:val="ru-RU"/>
        </w:rPr>
        <w:t>.</w:t>
      </w:r>
    </w:p>
    <w:p>
      <w:pPr>
        <w:pStyle w:val="По умолчанию A"/>
        <w:spacing w:before="40" w:after="4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Опис принципових етапів вказаних видів  ринопластики</w:t>
      </w:r>
      <w:r>
        <w:rPr>
          <w:rStyle w:val="Нет"/>
          <w:rFonts w:ascii="Times New Roman" w:hAnsi="Times New Roman"/>
          <w:sz w:val="20"/>
          <w:szCs w:val="20"/>
          <w:shd w:val="clear" w:color="auto" w:fill="fefffe"/>
          <w:rtl w:val="0"/>
          <w:lang w:val="ru-RU"/>
        </w:rPr>
        <w:t>:</w:t>
      </w:r>
    </w:p>
    <w:p>
      <w:pPr>
        <w:pStyle w:val="По умолчанию A"/>
        <w:numPr>
          <w:ilvl w:val="0"/>
          <w:numId w:val="365"/>
        </w:numPr>
        <w:bidi w:val="0"/>
        <w:spacing w:before="0"/>
        <w:ind w:right="0"/>
        <w:jc w:val="left"/>
        <w:rPr>
          <w:rFonts w:ascii="Times New Roman" w:hAnsi="Times New Roman"/>
          <w:sz w:val="20"/>
          <w:szCs w:val="20"/>
          <w:rtl w:val="0"/>
          <w:lang w:val="ru-RU"/>
        </w:rPr>
      </w:pP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Відкрита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ринопластика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fr-FR"/>
        </w:rPr>
        <w:t>«</w:t>
      </w:r>
      <w:r>
        <w:rPr>
          <w:rStyle w:val="Нет"/>
          <w:rFonts w:ascii="Times New Roman" w:hAnsi="Times New Roman"/>
          <w:sz w:val="20"/>
          <w:szCs w:val="20"/>
          <w:shd w:val="clear" w:color="auto" w:fill="fefffe"/>
          <w:rtl w:val="0"/>
          <w:lang w:val="ru-RU"/>
        </w:rPr>
        <w:t>W</w:t>
      </w:r>
      <w:r>
        <w:rPr>
          <w:rStyle w:val="Нет"/>
          <w:rFonts w:ascii="Times New Roman" w:hAnsi="Times New Roman" w:hint="default"/>
          <w:sz w:val="20"/>
          <w:szCs w:val="20"/>
          <w:shd w:val="clear" w:color="auto" w:fill="fefffe"/>
          <w:rtl w:val="0"/>
          <w:lang w:val="it-IT"/>
        </w:rPr>
        <w:t xml:space="preserve">»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подібний розтин або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сходинко подібний</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розтин шкіри найвужчої ділянки  колумели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Потім виконується дисекція тканин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між шкірою та хрящами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кісткою</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Робота з алярними хрящами включає  їх часткову резекцію з залишком цефалічної частини шириною  не менш ніж </w:t>
      </w:r>
      <w:r>
        <w:rPr>
          <w:rStyle w:val="Нет"/>
          <w:rFonts w:ascii="Times New Roman" w:hAnsi="Times New Roman"/>
          <w:sz w:val="20"/>
          <w:szCs w:val="20"/>
          <w:shd w:val="clear" w:color="auto" w:fill="fefffe"/>
          <w:rtl w:val="0"/>
          <w:lang w:val="ru-RU"/>
        </w:rPr>
        <w:t xml:space="preserve">7 </w:t>
      </w:r>
      <w:r>
        <w:rPr>
          <w:rStyle w:val="Нет"/>
          <w:rFonts w:ascii="Times New Roman" w:hAnsi="Times New Roman" w:hint="default"/>
          <w:sz w:val="20"/>
          <w:szCs w:val="20"/>
          <w:shd w:val="clear" w:color="auto" w:fill="fefffe"/>
          <w:rtl w:val="0"/>
          <w:lang w:val="ru-RU"/>
        </w:rPr>
        <w:t>мм</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ротацію  та фіксацію</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A"/>
        <w:numPr>
          <w:ilvl w:val="0"/>
          <w:numId w:val="366"/>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shd w:val="clear" w:color="auto" w:fill="fefffe"/>
          <w:rtl w:val="0"/>
          <w:lang w:val="ru-RU"/>
        </w:rPr>
        <w:t>Закрита ринопластика</w:t>
      </w:r>
      <w:r>
        <w:rPr>
          <w:rStyle w:val="Нет"/>
          <w:rFonts w:ascii="Times New Roman" w:hAnsi="Times New Roman"/>
          <w:sz w:val="20"/>
          <w:szCs w:val="20"/>
          <w:shd w:val="clear" w:color="auto" w:fill="fefffe"/>
          <w:rtl w:val="0"/>
          <w:lang w:val="ru-RU"/>
        </w:rPr>
        <w:t>.</w:t>
      </w:r>
    </w:p>
    <w:p>
      <w:pPr>
        <w:pStyle w:val="По умолчанию A"/>
        <w:spacing w:before="0"/>
        <w:ind w:firstLine="284"/>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xml:space="preserve">Це менш травматичний  метод пластики носу з використанням ендоназального доступу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підкрильного</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транс</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хрящовий</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міжхрящевий</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Подальше препарковкою відокремлюють м’які тканини від хрящових та кісткових структур носу та маніпулюють на них</w:t>
      </w:r>
      <w:r>
        <w:rPr>
          <w:rStyle w:val="Нет"/>
          <w:rFonts w:ascii="Times New Roman" w:hAnsi="Times New Roman"/>
          <w:sz w:val="20"/>
          <w:szCs w:val="20"/>
          <w:shd w:val="clear" w:color="auto" w:fill="fefffe"/>
          <w:rtl w:val="0"/>
          <w:lang w:val="ru-RU"/>
        </w:rPr>
        <w:t>.</w:t>
      </w:r>
    </w:p>
    <w:p>
      <w:pPr>
        <w:pStyle w:val="По умолчанию A"/>
        <w:tabs>
          <w:tab w:val="left" w:pos="6029"/>
        </w:tabs>
        <w:spacing w:before="0"/>
        <w:ind w:firstLine="284"/>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При закритій ринопластиці також використовують</w:t>
      </w:r>
      <w:bookmarkStart w:name="_Hlk79652913" w:id="108"/>
      <w:r>
        <w:rPr>
          <w:rStyle w:val="Нет"/>
          <w:rFonts w:ascii="Times New Roman" w:hAnsi="Times New Roman" w:hint="default"/>
          <w:sz w:val="20"/>
          <w:szCs w:val="20"/>
          <w:shd w:val="clear" w:color="auto" w:fill="fefffe"/>
          <w:rtl w:val="0"/>
          <w:lang w:val="ru-RU"/>
        </w:rPr>
        <w:t xml:space="preserve"> техніки  </w:t>
      </w:r>
      <w:r>
        <w:rPr>
          <w:rStyle w:val="Нет"/>
          <w:rFonts w:ascii="Times New Roman" w:hAnsi="Times New Roman"/>
          <w:sz w:val="20"/>
          <w:szCs w:val="20"/>
          <w:shd w:val="clear" w:color="auto" w:fill="fefffe"/>
          <w:rtl w:val="0"/>
          <w:lang w:val="en-US"/>
        </w:rPr>
        <w:t>Let</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горбинку більш ніж </w:t>
      </w: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мм</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та </w:t>
      </w:r>
      <w:r>
        <w:rPr>
          <w:rStyle w:val="Нет"/>
          <w:rFonts w:ascii="Times New Roman" w:hAnsi="Times New Roman"/>
          <w:sz w:val="20"/>
          <w:szCs w:val="20"/>
          <w:shd w:val="clear" w:color="auto" w:fill="fefffe"/>
          <w:rtl w:val="0"/>
          <w:lang w:val="en-US"/>
        </w:rPr>
        <w:t>Push</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sz w:val="20"/>
          <w:szCs w:val="20"/>
          <w:shd w:val="clear" w:color="auto" w:fill="fefffe"/>
          <w:rtl w:val="0"/>
          <w:lang w:val="ru-RU"/>
        </w:rPr>
        <w:t xml:space="preserve"> </w:t>
      </w:r>
      <w:bookmarkEnd w:id="108"/>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xml:space="preserve">горбинка менш ніж </w:t>
      </w:r>
      <w:r>
        <w:rPr>
          <w:rStyle w:val="Нет"/>
          <w:rFonts w:ascii="Times New Roman" w:hAnsi="Times New Roman"/>
          <w:sz w:val="20"/>
          <w:szCs w:val="20"/>
          <w:shd w:val="clear" w:color="auto" w:fill="fefffe"/>
          <w:rtl w:val="0"/>
          <w:lang w:val="ru-RU"/>
        </w:rPr>
        <w:t>4</w:t>
      </w:r>
      <w:r>
        <w:rPr>
          <w:rStyle w:val="Нет"/>
          <w:rFonts w:ascii="Times New Roman" w:hAnsi="Times New Roman" w:hint="default"/>
          <w:sz w:val="20"/>
          <w:szCs w:val="20"/>
          <w:shd w:val="clear" w:color="auto" w:fill="fefffe"/>
          <w:rtl w:val="0"/>
          <w:lang w:val="ru-RU"/>
        </w:rPr>
        <w:t>мм</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 При використанні  </w:t>
      </w:r>
      <w:r>
        <w:rPr>
          <w:rStyle w:val="Нет"/>
          <w:rFonts w:ascii="Times New Roman" w:hAnsi="Times New Roman"/>
          <w:sz w:val="20"/>
          <w:szCs w:val="20"/>
          <w:shd w:val="clear" w:color="auto" w:fill="fefffe"/>
          <w:rtl w:val="0"/>
          <w:lang w:val="en-US"/>
        </w:rPr>
        <w:t>Push</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hint="default"/>
          <w:sz w:val="20"/>
          <w:szCs w:val="20"/>
          <w:shd w:val="clear" w:color="auto" w:fill="fefffe"/>
          <w:rtl w:val="0"/>
          <w:lang w:val="ru-RU"/>
        </w:rPr>
        <w:t xml:space="preserve"> зменшення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горбинки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відбувається за рахунок того</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піраміда носу вставляється у грушоподібний отвір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При використанні техніки  </w:t>
      </w:r>
      <w:r>
        <w:rPr>
          <w:rStyle w:val="Нет"/>
          <w:rFonts w:ascii="Times New Roman" w:hAnsi="Times New Roman"/>
          <w:sz w:val="20"/>
          <w:szCs w:val="20"/>
          <w:shd w:val="clear" w:color="auto" w:fill="fefffe"/>
          <w:rtl w:val="0"/>
          <w:lang w:val="en-US"/>
        </w:rPr>
        <w:t>Let</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hint="default"/>
          <w:sz w:val="20"/>
          <w:szCs w:val="20"/>
          <w:shd w:val="clear" w:color="auto" w:fill="fefffe"/>
          <w:rtl w:val="0"/>
          <w:lang w:val="ru-RU"/>
        </w:rPr>
        <w:t xml:space="preserve"> проекція піраміди носу змінюється за рахунок видалення смужок хрящу та кістки  перетинки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дворівневої латеральної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з резекцією клиноподібної кісткової смужки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та поперекової остеотоміями</w:t>
      </w:r>
      <w:r>
        <w:rPr>
          <w:rStyle w:val="Нет"/>
          <w:rFonts w:ascii="Times New Roman" w:hAnsi="Times New Roman"/>
          <w:sz w:val="20"/>
          <w:szCs w:val="20"/>
          <w:shd w:val="clear" w:color="auto" w:fill="fefffe"/>
          <w:rtl w:val="0"/>
          <w:lang w:val="ru-RU"/>
        </w:rPr>
        <w:t>.</w:t>
      </w:r>
    </w:p>
    <w:p>
      <w:pPr>
        <w:pStyle w:val="По умолчанию A"/>
        <w:spacing w:before="0"/>
        <w:ind w:firstLine="284"/>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xml:space="preserve"> При потребі збільшити об‘єм тканин при ринопластиці досить часто використовують трансплантанти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хрящові з перетинки носу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вушної мушлі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ребра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а також кісткові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фасціальні   та алогенні</w:t>
      </w:r>
      <w:r>
        <w:rPr>
          <w:rStyle w:val="Нет"/>
          <w:rFonts w:ascii="Times New Roman" w:hAnsi="Times New Roman"/>
          <w:sz w:val="20"/>
          <w:szCs w:val="20"/>
          <w:shd w:val="clear" w:color="auto" w:fill="fefffe"/>
          <w:rtl w:val="0"/>
          <w:lang w:val="ru-RU"/>
        </w:rPr>
        <w:t>.</w:t>
      </w:r>
    </w:p>
    <w:p>
      <w:pPr>
        <w:pStyle w:val="По умолчанию A"/>
        <w:spacing w:before="100" w:after="40"/>
        <w:rPr>
          <w:rStyle w:val="Нет"/>
          <w:rFonts w:ascii="Times New Roman" w:cs="Times New Roman" w:hAnsi="Times New Roman" w:eastAsia="Times New Roman"/>
          <w:b w:val="1"/>
          <w:bCs w:val="1"/>
          <w:sz w:val="20"/>
          <w:szCs w:val="20"/>
          <w:shd w:val="clear" w:color="auto" w:fill="fefffe"/>
        </w:rPr>
      </w:pP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Контрольні питання</w:t>
      </w:r>
      <w:r>
        <w:rPr>
          <w:rStyle w:val="Нет"/>
          <w:rFonts w:ascii="Times New Roman" w:hAnsi="Times New Roman"/>
          <w:b w:val="1"/>
          <w:bCs w:val="1"/>
          <w:sz w:val="20"/>
          <w:szCs w:val="20"/>
          <w:shd w:val="clear" w:color="auto" w:fill="fefffe"/>
          <w:rtl w:val="0"/>
          <w:lang w:val="ru-RU"/>
        </w:rPr>
        <w:t>:</w:t>
      </w:r>
    </w:p>
    <w:p>
      <w:pPr>
        <w:pStyle w:val="По умолчанию A"/>
        <w:numPr>
          <w:ilvl w:val="0"/>
          <w:numId w:val="36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shd w:val="clear" w:color="auto" w:fill="fefffe"/>
          <w:rtl w:val="0"/>
          <w:lang w:val="ru-RU"/>
        </w:rPr>
        <w:t>З яких тканин складається ніс</w:t>
      </w:r>
      <w:r>
        <w:rPr>
          <w:rStyle w:val="Нет"/>
          <w:rFonts w:ascii="Times New Roman" w:hAnsi="Times New Roman"/>
          <w:sz w:val="20"/>
          <w:szCs w:val="20"/>
          <w:shd w:val="clear" w:color="auto" w:fill="fefffe"/>
          <w:rtl w:val="0"/>
          <w:lang w:val="ru-RU"/>
        </w:rPr>
        <w:t>?</w:t>
      </w:r>
    </w:p>
    <w:p>
      <w:pPr>
        <w:pStyle w:val="По умолчанию A"/>
        <w:numPr>
          <w:ilvl w:val="0"/>
          <w:numId w:val="36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shd w:val="clear" w:color="auto" w:fill="fefffe"/>
          <w:rtl w:val="0"/>
          <w:lang w:val="ru-RU"/>
        </w:rPr>
        <w:t>Що таке колуммела носа</w:t>
      </w:r>
      <w:r>
        <w:rPr>
          <w:rStyle w:val="Нет"/>
          <w:rFonts w:ascii="Times New Roman" w:hAnsi="Times New Roman"/>
          <w:sz w:val="20"/>
          <w:szCs w:val="20"/>
          <w:shd w:val="clear" w:color="auto" w:fill="fefffe"/>
          <w:rtl w:val="0"/>
          <w:lang w:val="ru-RU"/>
        </w:rPr>
        <w:t>?</w:t>
      </w:r>
    </w:p>
    <w:p>
      <w:pPr>
        <w:pStyle w:val="По умолчанию A"/>
        <w:numPr>
          <w:ilvl w:val="0"/>
          <w:numId w:val="36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shd w:val="clear" w:color="auto" w:fill="fefffe"/>
          <w:rtl w:val="0"/>
          <w:lang w:val="ru-RU"/>
        </w:rPr>
        <w:t>Який розтин виконується при відкритій ринопластиці</w:t>
      </w:r>
      <w:r>
        <w:rPr>
          <w:rStyle w:val="Нет"/>
          <w:rFonts w:ascii="Times New Roman" w:hAnsi="Times New Roman"/>
          <w:sz w:val="20"/>
          <w:szCs w:val="20"/>
          <w:shd w:val="clear" w:color="auto" w:fill="fefffe"/>
          <w:rtl w:val="0"/>
          <w:lang w:val="ru-RU"/>
        </w:rPr>
        <w:t>?</w:t>
      </w:r>
    </w:p>
    <w:p>
      <w:pPr>
        <w:pStyle w:val="По умолчанию A"/>
        <w:numPr>
          <w:ilvl w:val="0"/>
          <w:numId w:val="36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shd w:val="clear" w:color="auto" w:fill="fefffe"/>
          <w:rtl w:val="0"/>
          <w:lang w:val="ru-RU"/>
        </w:rPr>
        <w:t xml:space="preserve">За рахунок чого змінюється проекція піраміди носу при ринопластиці </w:t>
      </w:r>
      <w:r>
        <w:rPr>
          <w:rStyle w:val="Нет"/>
          <w:rFonts w:ascii="Times New Roman" w:hAnsi="Times New Roman"/>
          <w:sz w:val="20"/>
          <w:szCs w:val="20"/>
          <w:shd w:val="clear" w:color="auto" w:fill="fefffe"/>
          <w:rtl w:val="0"/>
          <w:lang w:val="en-US"/>
        </w:rPr>
        <w:t>Let</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sz w:val="20"/>
          <w:szCs w:val="20"/>
          <w:shd w:val="clear" w:color="auto" w:fill="fefffe"/>
          <w:rtl w:val="0"/>
          <w:lang w:val="ru-RU"/>
        </w:rPr>
        <w:t>?</w:t>
      </w:r>
    </w:p>
    <w:p>
      <w:pPr>
        <w:pStyle w:val="По умолчанию A"/>
        <w:spacing w:before="0"/>
        <w:rPr>
          <w:rStyle w:val="Нет"/>
          <w:rFonts w:ascii="Times New Roman" w:cs="Times New Roman" w:hAnsi="Times New Roman" w:eastAsia="Times New Roman"/>
          <w:b w:val="1"/>
          <w:bCs w:val="1"/>
          <w:sz w:val="20"/>
          <w:szCs w:val="20"/>
        </w:rPr>
      </w:pPr>
    </w:p>
    <w:p>
      <w:pPr>
        <w:pStyle w:val="По умолчанию A"/>
        <w:spacing w:before="0"/>
        <w:rPr>
          <w:rStyle w:val="Нет"/>
          <w:rFonts w:ascii="Times New Roman" w:cs="Times New Roman" w:hAnsi="Times New Roman" w:eastAsia="Times New Roman"/>
          <w:b w:val="1"/>
          <w:bCs w:val="1"/>
          <w:sz w:val="20"/>
          <w:szCs w:val="20"/>
        </w:rPr>
      </w:pPr>
    </w:p>
    <w:p>
      <w:pPr>
        <w:pStyle w:val="По умолчанию A"/>
        <w:spacing w:before="0"/>
        <w:rPr>
          <w:rStyle w:val="Нет"/>
          <w:rFonts w:ascii="Times New Roman" w:cs="Times New Roman" w:hAnsi="Times New Roman" w:eastAsia="Times New Roman"/>
        </w:rPr>
        <w:sectPr>
          <w:type w:val="continuous"/>
          <w:pgSz w:w="8400" w:h="11900" w:orient="portrait"/>
          <w:pgMar w:top="0" w:right="1134" w:bottom="0" w:left="851" w:header="284" w:footer="284"/>
          <w:pgNumType w:start="0"/>
          <w:bidi w:val="0"/>
        </w:sectPr>
      </w:pPr>
      <w:r>
        <w:rPr>
          <w:rStyle w:val="Нет"/>
          <w:rFonts w:ascii="Times New Roman" w:cs="Times New Roman" w:hAnsi="Times New Roman" w:eastAsia="Times New Roman"/>
        </w:rPr>
      </w:r>
    </w:p>
    <w:p>
      <w:pPr>
        <w:pStyle w:val="По умолчанию A"/>
        <w:spacing w:before="0"/>
        <w:rPr>
          <w:rStyle w:val="Нет"/>
          <w:rFonts w:ascii="Times New Roman" w:cs="Times New Roman" w:hAnsi="Times New Roman" w:eastAsia="Times New Roman"/>
        </w:rPr>
        <w:sectPr>
          <w:type w:val="continuous"/>
          <w:pgSz w:w="8400" w:h="11900" w:orient="portrait"/>
          <w:pgMar w:top="0" w:right="1020" w:bottom="0" w:left="851" w:header="284" w:footer="284"/>
          <w:pgNumType w:start="0"/>
          <w:cols w:space="568" w:num="2" w:equalWidth="1"/>
          <w:bidi w:val="0"/>
        </w:sectPr>
      </w:pPr>
      <w:r>
        <w:rPr>
          <w:rStyle w:val="Нет"/>
          <w:rFonts w:ascii="Times New Roman" w:cs="Times New Roman" w:hAnsi="Times New Roman" w:eastAsia="Times New Roman"/>
        </w:rPr>
      </w:r>
    </w:p>
    <w:p>
      <w:pPr>
        <w:pStyle w:val="По умолчанию A"/>
        <w:spacing w:before="100" w:after="40"/>
        <w:rPr>
          <w:rStyle w:val="Нет"/>
          <w:rFonts w:ascii="Times New Roman" w:cs="Times New Roman" w:hAnsi="Times New Roman" w:eastAsia="Times New Roman"/>
          <w:b w:val="1"/>
          <w:bCs w:val="1"/>
          <w:sz w:val="20"/>
          <w:szCs w:val="20"/>
          <w:shd w:val="clear" w:color="auto" w:fill="fefffe"/>
        </w:rPr>
      </w:pPr>
      <w:bookmarkStart w:name="_Hlk79653075" w:id="109"/>
      <w:r>
        <w:rPr>
          <w:rStyle w:val="Нет"/>
          <w:rFonts w:ascii="Times New Roman" w:hAnsi="Times New Roman" w:hint="default"/>
          <w:b w:val="1"/>
          <w:bCs w:val="1"/>
          <w:sz w:val="20"/>
          <w:szCs w:val="20"/>
          <w:shd w:val="clear" w:color="auto" w:fill="fefffe"/>
          <w:rtl w:val="0"/>
          <w:lang w:val="ru-RU"/>
        </w:rPr>
        <w:t>Ситуаційна задача</w:t>
      </w:r>
      <w:r>
        <w:rPr>
          <w:rStyle w:val="Нет"/>
          <w:rFonts w:ascii="Times New Roman" w:hAnsi="Times New Roman"/>
          <w:b w:val="1"/>
          <w:bCs w:val="1"/>
          <w:sz w:val="20"/>
          <w:szCs w:val="20"/>
          <w:shd w:val="clear" w:color="auto" w:fill="fefffe"/>
          <w:rtl w:val="0"/>
          <w:lang w:val="ru-RU"/>
        </w:rPr>
        <w:t>:</w:t>
      </w:r>
    </w:p>
    <w:p>
      <w:pPr>
        <w:pStyle w:val="По умолчанию A"/>
        <w:spacing w:before="0"/>
        <w:rPr>
          <w:rStyle w:val="Нет"/>
          <w:rFonts w:ascii="Times New Roman" w:cs="Times New Roman" w:hAnsi="Times New Roman" w:eastAsia="Times New Roman"/>
          <w:b w:val="1"/>
          <w:bCs w:val="1"/>
          <w:sz w:val="20"/>
          <w:szCs w:val="20"/>
          <w:shd w:val="clear" w:color="auto" w:fill="fefffe"/>
        </w:rPr>
      </w:pPr>
      <w:r>
        <w:rPr>
          <w:rStyle w:val="Нет"/>
          <w:rFonts w:ascii="Times New Roman" w:hAnsi="Times New Roman" w:hint="default"/>
          <w:sz w:val="20"/>
          <w:szCs w:val="20"/>
          <w:rtl w:val="0"/>
          <w:lang w:val="ru-RU"/>
        </w:rPr>
        <w:t>Пацієнтка на прийомі з приводу зміни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Її не влаштовує його птозований кінчик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Проконсультуйте пацієнтку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назвіть варіанти та ступінь можливого оперативного втручання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вид операції</w:t>
      </w:r>
      <w:r>
        <w:rPr>
          <w:rStyle w:val="Нет"/>
          <w:rFonts w:ascii="Times New Roman" w:hAnsi="Times New Roman"/>
          <w:sz w:val="20"/>
          <w:szCs w:val="20"/>
          <w:rtl w:val="0"/>
          <w:lang w:val="ru-RU"/>
        </w:rPr>
        <w:t>.</w:t>
      </w:r>
      <w:bookmarkEnd w:id="109"/>
    </w:p>
    <w:p>
      <w:pPr>
        <w:pStyle w:val="Body Text"/>
        <w:spacing w:before="200" w:after="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21.</w:t>
      </w:r>
      <w:r>
        <w:rPr>
          <w:rStyle w:val="Нет"/>
          <w:rFonts w:ascii="Times New Roman" w:hAnsi="Times New Roman" w:hint="default"/>
          <w:sz w:val="20"/>
          <w:szCs w:val="20"/>
          <w:rtl w:val="0"/>
          <w:lang w:val="ru-RU"/>
        </w:rPr>
        <w:t xml:space="preserve"> Ввроджені та набуті вади і деформації молочних і грудних залоз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методи їх реконструкції та естетичної корекції</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Контроль вихідного рівня знань</w:t>
      </w:r>
    </w:p>
    <w:p>
      <w:pPr>
        <w:pStyle w:val="По умолчанию A"/>
        <w:numPr>
          <w:ilvl w:val="3"/>
          <w:numId w:val="37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Опишіть  іннервацію молочних залоз</w:t>
      </w:r>
      <w:r>
        <w:rPr>
          <w:rStyle w:val="Нет"/>
          <w:rFonts w:ascii="Times New Roman" w:hAnsi="Times New Roman"/>
          <w:sz w:val="20"/>
          <w:szCs w:val="20"/>
          <w:rtl w:val="0"/>
          <w:lang w:val="ru-RU"/>
        </w:rPr>
        <w:t>.</w:t>
      </w:r>
    </w:p>
    <w:p>
      <w:pPr>
        <w:pStyle w:val="По умолчанию A"/>
        <w:numPr>
          <w:ilvl w:val="3"/>
          <w:numId w:val="37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Опишіть  кровопостачання молочних залоз</w:t>
      </w:r>
      <w:r>
        <w:rPr>
          <w:rStyle w:val="Нет"/>
          <w:rFonts w:ascii="Times New Roman" w:hAnsi="Times New Roman"/>
          <w:sz w:val="20"/>
          <w:szCs w:val="20"/>
          <w:rtl w:val="0"/>
          <w:lang w:val="ru-RU"/>
        </w:rPr>
        <w:t>.</w:t>
      </w:r>
    </w:p>
    <w:p>
      <w:pPr>
        <w:pStyle w:val="По умолчанию A"/>
        <w:numPr>
          <w:ilvl w:val="3"/>
          <w:numId w:val="37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підтримуючі звязкові структури молочної залози ви знаєте</w:t>
      </w:r>
      <w:r>
        <w:rPr>
          <w:rStyle w:val="Нет"/>
          <w:rFonts w:ascii="Times New Roman" w:hAnsi="Times New Roman"/>
          <w:sz w:val="20"/>
          <w:szCs w:val="20"/>
          <w:rtl w:val="0"/>
          <w:lang w:val="zh-TW" w:eastAsia="zh-TW"/>
        </w:rPr>
        <w:t>?</w:t>
      </w:r>
    </w:p>
    <w:p>
      <w:pPr>
        <w:pStyle w:val="По умолчанию A"/>
        <w:numPr>
          <w:ilvl w:val="3"/>
          <w:numId w:val="37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Опишіть форму та параметри молочної залози в нормі</w:t>
      </w:r>
      <w:r>
        <w:rPr>
          <w:rStyle w:val="Нет"/>
          <w:rFonts w:ascii="Times New Roman" w:hAnsi="Times New Roman"/>
          <w:sz w:val="20"/>
          <w:szCs w:val="20"/>
          <w:rtl w:val="0"/>
          <w:lang w:val="ru-RU"/>
        </w:rPr>
        <w:t>.</w:t>
      </w:r>
    </w:p>
    <w:p>
      <w:pPr>
        <w:pStyle w:val="По умолчанию A"/>
        <w:numPr>
          <w:ilvl w:val="3"/>
          <w:numId w:val="37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Опишіть ембріональний розвиток молочних залоз</w:t>
      </w:r>
      <w:r>
        <w:rPr>
          <w:rStyle w:val="Нет"/>
          <w:rFonts w:ascii="Times New Roman" w:hAnsi="Times New Roman"/>
          <w:sz w:val="20"/>
          <w:szCs w:val="20"/>
          <w:rtl w:val="0"/>
          <w:lang w:val="ru-RU"/>
        </w:rPr>
        <w:t>.</w:t>
      </w:r>
    </w:p>
    <w:p>
      <w:pPr>
        <w:pStyle w:val="По умолчанию A"/>
        <w:numPr>
          <w:ilvl w:val="3"/>
          <w:numId w:val="370"/>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фактори впливають на птоз молочної залози</w:t>
      </w:r>
      <w:r>
        <w:rPr>
          <w:rStyle w:val="Нет"/>
          <w:rFonts w:ascii="Times New Roman" w:hAnsi="Times New Roman"/>
          <w:sz w:val="20"/>
          <w:szCs w:val="20"/>
          <w:rtl w:val="0"/>
          <w:lang w:val="zh-TW" w:eastAsia="zh-TW"/>
        </w:rPr>
        <w:t>?</w:t>
      </w:r>
    </w:p>
    <w:p>
      <w:pPr>
        <w:pStyle w:val="По умолчанию A"/>
        <w:spacing w:before="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ознайомитись з принципами хірургічного лікування вроджених та набутих вад і деформацій молочних і грудних залоз</w:t>
      </w:r>
      <w:r>
        <w:rPr>
          <w:rStyle w:val="Нет"/>
          <w:rFonts w:ascii="Times New Roman" w:hAnsi="Times New Roman"/>
          <w:sz w:val="20"/>
          <w:szCs w:val="20"/>
          <w:rtl w:val="0"/>
          <w:lang w:val="ru-RU"/>
        </w:rPr>
        <w:t>.</w:t>
      </w:r>
    </w:p>
    <w:p>
      <w:pPr>
        <w:pStyle w:val="По умолчанию A"/>
        <w:spacing w:befor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w:t>
      </w:r>
    </w:p>
    <w:p>
      <w:pPr>
        <w:pStyle w:val="По умолчанию A"/>
        <w:spacing w:before="100" w:after="4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r>
        <w:rPr>
          <w:rStyle w:val="Нет"/>
          <w:rFonts w:ascii="Times New Roman" w:hAnsi="Times New Roman" w:hint="default"/>
          <w:sz w:val="20"/>
          <w:szCs w:val="20"/>
          <w:rtl w:val="0"/>
          <w:lang w:val="ru-RU"/>
        </w:rPr>
        <w:t> </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Причини виникнення вроджених та набутих вад молочних залоз</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Флгоритм обстеження пацієнтів з вродженими та набутими вадами і деформаціями молочних і грудних залоз</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Принципи підбору імплантів молочних залоз при різних типах грудної клітки та ступенях птозу</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Принципи заміщення вроджених та набутих дефектів молочних залоз за допомогою ауто та алотрансплантатів</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Функціональну та естетичну  відмінність між </w:t>
      </w:r>
      <w:r>
        <w:rPr>
          <w:rStyle w:val="Нет"/>
          <w:rFonts w:ascii="Times New Roman" w:hAnsi="Times New Roman"/>
          <w:sz w:val="20"/>
          <w:szCs w:val="20"/>
          <w:rtl w:val="0"/>
          <w:lang w:val="de-DE"/>
        </w:rPr>
        <w:t xml:space="preserve">TRAM </w:t>
      </w:r>
      <w:r>
        <w:rPr>
          <w:rStyle w:val="Нет"/>
          <w:rFonts w:ascii="Times New Roman" w:hAnsi="Times New Roman" w:hint="default"/>
          <w:sz w:val="20"/>
          <w:szCs w:val="20"/>
          <w:rtl w:val="0"/>
          <w:lang w:val="ru-RU"/>
        </w:rPr>
        <w:t xml:space="preserve">та </w:t>
      </w:r>
      <w:r>
        <w:rPr>
          <w:rStyle w:val="Нет"/>
          <w:rFonts w:ascii="Times New Roman" w:hAnsi="Times New Roman"/>
          <w:sz w:val="20"/>
          <w:szCs w:val="20"/>
          <w:rtl w:val="0"/>
          <w:lang w:val="ru-RU"/>
        </w:rPr>
        <w:t xml:space="preserve">DIEP </w:t>
      </w:r>
      <w:r>
        <w:rPr>
          <w:rStyle w:val="Нет"/>
          <w:rFonts w:ascii="Times New Roman" w:hAnsi="Times New Roman" w:hint="default"/>
          <w:sz w:val="20"/>
          <w:szCs w:val="20"/>
          <w:rtl w:val="0"/>
          <w:lang w:val="ru-RU"/>
        </w:rPr>
        <w:t>лоскутами</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Оцінити анатомо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функціональні особливості наявного дефекту ділянки молочної залози</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Обрати адекватний розмір та тип імпланта для підтяжки та збільшення молочної залози</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Обирати проекцію та проводити хірургічне лікування гіпотрофії молочних залоз</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Оцінювати ступінь капсулярної контрактури  в залежності від наявної клінічної ситуації</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сучасними методами планування та проведення реконструктивно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відновних операцій з використанням </w:t>
      </w:r>
      <w:r>
        <w:rPr>
          <w:rStyle w:val="Нет"/>
          <w:rFonts w:ascii="Times New Roman" w:hAnsi="Times New Roman"/>
          <w:sz w:val="20"/>
          <w:szCs w:val="20"/>
          <w:rtl w:val="0"/>
          <w:lang w:val="de-DE"/>
        </w:rPr>
        <w:t xml:space="preserve">TRAM </w:t>
      </w:r>
      <w:r>
        <w:rPr>
          <w:rStyle w:val="Нет"/>
          <w:rFonts w:ascii="Times New Roman" w:hAnsi="Times New Roman" w:hint="default"/>
          <w:sz w:val="20"/>
          <w:szCs w:val="20"/>
          <w:rtl w:val="0"/>
          <w:lang w:val="ru-RU"/>
        </w:rPr>
        <w:t xml:space="preserve">та </w:t>
      </w:r>
      <w:r>
        <w:rPr>
          <w:rStyle w:val="Нет"/>
          <w:rFonts w:ascii="Times New Roman" w:hAnsi="Times New Roman"/>
          <w:sz w:val="20"/>
          <w:szCs w:val="20"/>
          <w:rtl w:val="0"/>
          <w:lang w:val="ru-RU"/>
        </w:rPr>
        <w:t xml:space="preserve">DIEP </w:t>
      </w:r>
      <w:r>
        <w:rPr>
          <w:rStyle w:val="Нет"/>
          <w:rFonts w:ascii="Times New Roman" w:hAnsi="Times New Roman" w:hint="default"/>
          <w:sz w:val="20"/>
          <w:szCs w:val="20"/>
          <w:rtl w:val="0"/>
          <w:lang w:val="ru-RU"/>
        </w:rPr>
        <w:t>лоскутів</w:t>
      </w:r>
      <w:r>
        <w:rPr>
          <w:rStyle w:val="Нет"/>
          <w:rFonts w:ascii="Times New Roman" w:hAnsi="Times New Roman"/>
          <w:sz w:val="20"/>
          <w:szCs w:val="20"/>
          <w:rtl w:val="0"/>
          <w:lang w:val="ru-RU"/>
        </w:rPr>
        <w:t>.</w:t>
      </w:r>
    </w:p>
    <w:p>
      <w:pPr>
        <w:pStyle w:val="По умолчанию A"/>
        <w:numPr>
          <w:ilvl w:val="0"/>
          <w:numId w:val="237"/>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Вміти проводити реконструктивно відновні операції в ділянці сосково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ареолярного комплексу молочних залоз</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Мамопластика</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Основним завданням під час виконання мамопластики є зміна форми та</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або розміру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передбачає надійну фіксацію досягнутих змін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Однією з найпопулярніших і спрощених методик є мастопексія за </w:t>
      </w:r>
      <w:r>
        <w:rPr>
          <w:rStyle w:val="Нет"/>
          <w:rFonts w:ascii="Times New Roman" w:hAnsi="Times New Roman"/>
          <w:sz w:val="20"/>
          <w:szCs w:val="20"/>
          <w:rtl w:val="0"/>
          <w:lang w:val="en-US"/>
        </w:rPr>
        <w:t>Arie</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Операція полягає у вирізанні шкіри в нижній половині грудей для підняття ареоли із соском догори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Розріз шкіри з її вирізанням виконують периареолярно до рівня підняття сосково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ареолярного комплексу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вертикально до інфрамамарної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Ділянка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яку видаляють вертикально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має форму веретена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 недоліків операції належать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недостатність фіксації тканин вздовж лінії шкірного розрізу для утримання молочної залози значної маси</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Мамопластика за </w:t>
      </w:r>
      <w:r>
        <w:rPr>
          <w:rStyle w:val="Нет"/>
          <w:rFonts w:ascii="Times New Roman" w:hAnsi="Times New Roman"/>
          <w:sz w:val="20"/>
          <w:szCs w:val="20"/>
          <w:rtl w:val="0"/>
          <w:lang w:val="en-US"/>
        </w:rPr>
        <w:t>Strombeck</w:t>
      </w:r>
      <w:r>
        <w:rPr>
          <w:rStyle w:val="Нет"/>
          <w:rFonts w:ascii="Times New Roman" w:hAnsi="Times New Roman" w:hint="default"/>
          <w:sz w:val="20"/>
          <w:szCs w:val="20"/>
          <w:rtl w:val="0"/>
          <w:lang w:val="ru-RU"/>
        </w:rPr>
        <w:t xml:space="preserve"> ґрунтується на використанні горизонтальної подвійної живлячої ніжки САК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гарантує достатнє його кровопостачання після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Застосовуючи спеціальний шаблон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вирізають та деепідермізують шкіру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вирізають простір для САК та резектують надлишок залозистої тканини у нижніх відділах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Однак через те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цією методикою не передбачено заходів з профілактики післяопераційного птозу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пацієнток зі значною масою залози у післяопераційний період спостерігають рептоз</w:t>
      </w:r>
      <w:r>
        <w:rPr>
          <w:rStyle w:val="Нет"/>
          <w:rFonts w:ascii="Times New Roman" w:hAnsi="Times New Roman"/>
          <w:sz w:val="20"/>
          <w:szCs w:val="20"/>
          <w:rtl w:val="0"/>
          <w:lang w:val="ru-RU"/>
        </w:rPr>
        <w:t xml:space="preserve">. </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Зазначених недоліків деякою мірою позбавлена техніка </w:t>
      </w:r>
      <w:r>
        <w:rPr>
          <w:rStyle w:val="Нет"/>
          <w:rFonts w:ascii="Times New Roman" w:hAnsi="Times New Roman"/>
          <w:sz w:val="20"/>
          <w:szCs w:val="20"/>
          <w:rtl w:val="0"/>
          <w:lang w:val="pt-PT"/>
        </w:rPr>
        <w:t xml:space="preserve">McKissock. </w:t>
      </w:r>
      <w:r>
        <w:rPr>
          <w:rStyle w:val="Нет"/>
          <w:rFonts w:ascii="Times New Roman" w:hAnsi="Times New Roman" w:hint="default"/>
          <w:sz w:val="20"/>
          <w:szCs w:val="20"/>
          <w:rtl w:val="0"/>
          <w:lang w:val="ru-RU"/>
        </w:rPr>
        <w:t>Основою</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методу</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є</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використання</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вертикальної</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подвійної</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живлячої</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ніжки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Нижня</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частина</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ніжки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розташована</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на</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субмамарній</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складці</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де</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тканини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мають</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достатнє</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кровопостачання</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за</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рахунок</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прориваючих</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гілок</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міжреберних</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артерій</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Недоліками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техніки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є</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неанатомічне</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розташування</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соска</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щодо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молочної</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залози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занадто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краніально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через</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недостатню</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фіксацію</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залозистої</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тканини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що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призводить</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до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її</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гравітаційного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птозу</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вже</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через</w:t>
      </w:r>
      <w:r>
        <w:rPr>
          <w:rStyle w:val="Нет"/>
          <w:rFonts w:ascii="Times New Roman" w:hAnsi="Times New Roman"/>
          <w:sz w:val="20"/>
          <w:szCs w:val="20"/>
          <w:rtl w:val="0"/>
          <w:lang w:val="pt-PT"/>
        </w:rPr>
        <w:t xml:space="preserve"> 3</w:t>
      </w:r>
      <w:r>
        <w:rPr>
          <w:rStyle w:val="Нет"/>
          <w:rFonts w:ascii="Times New Roman" w:hAnsi="Times New Roman" w:hint="default"/>
          <w:sz w:val="20"/>
          <w:szCs w:val="20"/>
          <w:rtl w:val="0"/>
          <w:lang w:val="pt-PT"/>
        </w:rPr>
        <w:t>–</w:t>
      </w:r>
      <w:r>
        <w:rPr>
          <w:rStyle w:val="Нет"/>
          <w:rFonts w:ascii="Times New Roman" w:hAnsi="Times New Roman"/>
          <w:sz w:val="20"/>
          <w:szCs w:val="20"/>
          <w:rtl w:val="0"/>
          <w:lang w:val="pt-PT"/>
        </w:rPr>
        <w:t xml:space="preserve">6 </w:t>
      </w:r>
      <w:r>
        <w:rPr>
          <w:rStyle w:val="Нет"/>
          <w:rFonts w:ascii="Times New Roman" w:hAnsi="Times New Roman" w:hint="default"/>
          <w:sz w:val="20"/>
          <w:szCs w:val="20"/>
          <w:rtl w:val="0"/>
          <w:lang w:val="ru-RU"/>
        </w:rPr>
        <w:t>міс</w:t>
      </w:r>
      <w:r>
        <w:rPr>
          <w:rStyle w:val="Нет"/>
          <w:rFonts w:ascii="Times New Roman" w:hAnsi="Times New Roman"/>
          <w:sz w:val="20"/>
          <w:szCs w:val="20"/>
          <w:rtl w:val="0"/>
          <w:lang w:val="pt-PT"/>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Останніми роками набула популярності мамопластика за </w:t>
      </w:r>
      <w:r>
        <w:rPr>
          <w:rStyle w:val="Нет"/>
          <w:rFonts w:ascii="Times New Roman" w:hAnsi="Times New Roman"/>
          <w:sz w:val="20"/>
          <w:szCs w:val="20"/>
          <w:rtl w:val="0"/>
          <w:lang w:val="ru-RU"/>
        </w:rPr>
        <w:t xml:space="preserve">M. Lejour. </w:t>
      </w:r>
      <w:r>
        <w:rPr>
          <w:rStyle w:val="Нет"/>
          <w:rFonts w:ascii="Times New Roman" w:hAnsi="Times New Roman" w:hint="default"/>
          <w:sz w:val="20"/>
          <w:szCs w:val="20"/>
          <w:rtl w:val="0"/>
          <w:lang w:val="ru-RU"/>
        </w:rPr>
        <w:t>В її основі лежить використання косого розрізу для уникнення розрізу за типом перевернутої «Т»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 недоліків методу належить формування в деяких випадках неприродної пірамідальної форми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значний натяг тканин з максимальним навантаженням шкірної рани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неестетичний вигляд післяопераційного рубця у перші </w:t>
      </w:r>
      <w:r>
        <w:rPr>
          <w:rStyle w:val="Нет"/>
          <w:rFonts w:ascii="Times New Roman" w:hAnsi="Times New Roman"/>
          <w:sz w:val="20"/>
          <w:szCs w:val="20"/>
          <w:rtl w:val="0"/>
          <w:lang w:val="ru-RU"/>
        </w:rPr>
        <w:t>3</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4 </w:t>
      </w:r>
      <w:r>
        <w:rPr>
          <w:rStyle w:val="Нет"/>
          <w:rFonts w:ascii="Times New Roman" w:hAnsi="Times New Roman" w:hint="default"/>
          <w:sz w:val="20"/>
          <w:szCs w:val="20"/>
          <w:rtl w:val="0"/>
          <w:lang w:val="ru-RU"/>
        </w:rPr>
        <w:t>міс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ймовірність повторного втручання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 умовах роботи з вітчизняними пацієнтами інколи проблематично</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Мамопластика за </w:t>
      </w:r>
      <w:r>
        <w:rPr>
          <w:rStyle w:val="Нет"/>
          <w:rFonts w:ascii="Times New Roman" w:hAnsi="Times New Roman"/>
          <w:sz w:val="20"/>
          <w:szCs w:val="20"/>
          <w:rtl w:val="0"/>
          <w:lang w:val="ru-RU"/>
        </w:rPr>
        <w:t xml:space="preserve">Pitanguy </w:t>
      </w:r>
      <w:r>
        <w:rPr>
          <w:rStyle w:val="Нет"/>
          <w:rFonts w:ascii="Times New Roman" w:hAnsi="Times New Roman" w:hint="default"/>
          <w:sz w:val="20"/>
          <w:szCs w:val="20"/>
          <w:rtl w:val="0"/>
          <w:lang w:val="ru-RU"/>
        </w:rPr>
        <w:t xml:space="preserve">ґрунтується на використанні принципу деепідермізації шкіри у формі трикутника із зосередженням посередині САК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тобто з використанням верхнього кровопостачання САК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Резекцією залозистої тканини та шкіри нижче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 субмамарної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зменшують розміри та форму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Перевагами операції є гарантоване кровопостачання САК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естетична форма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недоліками — незаповненість її верхнього контуру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Для уникнення цього </w:t>
      </w:r>
      <w:r>
        <w:rPr>
          <w:rStyle w:val="Нет"/>
          <w:rFonts w:ascii="Times New Roman" w:hAnsi="Times New Roman"/>
          <w:sz w:val="20"/>
          <w:szCs w:val="20"/>
          <w:rtl w:val="0"/>
          <w:lang w:val="pt-PT"/>
        </w:rPr>
        <w:t xml:space="preserve">L. Ribeiro (1975) </w:t>
      </w:r>
      <w:r>
        <w:rPr>
          <w:rStyle w:val="Нет"/>
          <w:rFonts w:ascii="Times New Roman" w:hAnsi="Times New Roman" w:hint="default"/>
          <w:sz w:val="20"/>
          <w:szCs w:val="20"/>
          <w:rtl w:val="0"/>
          <w:lang w:val="ru-RU"/>
        </w:rPr>
        <w:t>запропонував методику використання нижнього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залозистого клаптя для формування верхнього контуру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Зазначений клапоть каудальною частиною фіксували до фасції великого грудного м’яза лігатурами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Використання методу </w:t>
      </w:r>
      <w:r>
        <w:rPr>
          <w:rStyle w:val="Нет"/>
          <w:rFonts w:ascii="Times New Roman" w:hAnsi="Times New Roman"/>
          <w:sz w:val="20"/>
          <w:szCs w:val="20"/>
          <w:rtl w:val="0"/>
          <w:lang w:val="ru-RU"/>
        </w:rPr>
        <w:t xml:space="preserve">Pitanguy </w:t>
      </w:r>
      <w:r>
        <w:rPr>
          <w:rStyle w:val="Нет"/>
          <w:rFonts w:ascii="Times New Roman" w:hAnsi="Times New Roman" w:hint="default"/>
          <w:sz w:val="20"/>
          <w:szCs w:val="20"/>
          <w:rtl w:val="0"/>
          <w:lang w:val="ru-RU"/>
        </w:rPr>
        <w:t xml:space="preserve">— </w:t>
      </w:r>
      <w:r>
        <w:rPr>
          <w:rStyle w:val="Нет"/>
          <w:rFonts w:ascii="Times New Roman" w:hAnsi="Times New Roman"/>
          <w:sz w:val="20"/>
          <w:szCs w:val="20"/>
          <w:rtl w:val="0"/>
          <w:lang w:val="pt-PT"/>
        </w:rPr>
        <w:t xml:space="preserve">Ribeiro </w:t>
      </w:r>
      <w:r>
        <w:rPr>
          <w:rStyle w:val="Нет"/>
          <w:rFonts w:ascii="Times New Roman" w:hAnsi="Times New Roman" w:hint="default"/>
          <w:sz w:val="20"/>
          <w:szCs w:val="20"/>
          <w:rtl w:val="0"/>
          <w:lang w:val="ru-RU"/>
        </w:rPr>
        <w:t>дає змогу створити майже ідеальну молочну залозу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Нижню паренхіматозну масу можна перемістити в центральну зону молочної залози і фіксувати до глибокої фасції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створюючи виступаючий наперед надлишок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Недолік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недостатньо заповнений верхній полюс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можна компенсувати встановленням ендопротезу</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Недоліками периареолярної мамопластики є сплощення конуса молочної залози та підвищений ризик ішемії ареол</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Популярним  методом збільшення молочної залози є ендопротезування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Ще на зорі розробки та впровадження силіконових ендопротезів молочних залоз командою </w:t>
      </w:r>
      <w:r>
        <w:rPr>
          <w:rStyle w:val="Нет"/>
          <w:rFonts w:ascii="Times New Roman" w:hAnsi="Times New Roman"/>
          <w:sz w:val="20"/>
          <w:szCs w:val="20"/>
          <w:rtl w:val="0"/>
          <w:lang w:val="ru-RU"/>
        </w:rPr>
        <w:t>E. D. Cronin (</w:t>
      </w:r>
      <w:r>
        <w:rPr>
          <w:rStyle w:val="Нет"/>
          <w:rFonts w:ascii="Times New Roman" w:hAnsi="Times New Roman" w:hint="default"/>
          <w:sz w:val="20"/>
          <w:szCs w:val="20"/>
          <w:rtl w:val="0"/>
          <w:lang w:val="ru-RU"/>
        </w:rPr>
        <w:t>США</w:t>
      </w:r>
      <w:r>
        <w:rPr>
          <w:rStyle w:val="Нет"/>
          <w:rFonts w:ascii="Times New Roman" w:hAnsi="Times New Roman"/>
          <w:sz w:val="20"/>
          <w:szCs w:val="20"/>
          <w:rtl w:val="0"/>
          <w:lang w:val="ru-RU"/>
        </w:rPr>
        <w:t>).</w:t>
      </w:r>
    </w:p>
    <w:p>
      <w:pPr>
        <w:pStyle w:val="Body Text"/>
        <w:numPr>
          <w:ilvl w:val="0"/>
          <w:numId w:val="372"/>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Методика ендопротезування з використанням підтримуючого клаптя  з метою заповнення верхнього полюсу та надання пружності залозі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Перед операцією в положенні стоячи проводять розмітку анатомічних утворень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формують межі ложа ендопротеза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Після оброблення операційного поля виконують маркування шкіри за типом «замкової шпарини»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розріз — по контуру розмітки та деепідермізацію шкіри у формі трикутника з розташованим в його середині сосково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ареолярним комплексом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Із залозистої тканини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деепідермізованої шкіри та підшкірної жирової клітковини викроюють нижній центральний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залозистий клапоть для формування верхнього контуру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Виконують  вирізання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залозистого клаптя на живлячій ніжці за </w:t>
      </w:r>
      <w:r>
        <w:rPr>
          <w:rStyle w:val="Нет"/>
          <w:rFonts w:ascii="Times New Roman" w:hAnsi="Times New Roman"/>
          <w:sz w:val="20"/>
          <w:szCs w:val="20"/>
          <w:rtl w:val="0"/>
          <w:lang w:val="pt-PT"/>
        </w:rPr>
        <w:t xml:space="preserve">Ribeiro </w:t>
      </w:r>
      <w:r>
        <w:rPr>
          <w:rStyle w:val="Нет"/>
          <w:rFonts w:ascii="Times New Roman" w:hAnsi="Times New Roman" w:hint="default"/>
          <w:sz w:val="20"/>
          <w:szCs w:val="20"/>
          <w:rtl w:val="0"/>
          <w:lang w:val="ru-RU"/>
        </w:rPr>
        <w:t xml:space="preserve">розмірами </w:t>
      </w:r>
      <w:r>
        <w:rPr>
          <w:rStyle w:val="Нет"/>
          <w:rFonts w:ascii="Times New Roman" w:hAnsi="Times New Roman"/>
          <w:sz w:val="20"/>
          <w:szCs w:val="20"/>
          <w:rtl w:val="0"/>
          <w:lang w:val="ru-RU"/>
        </w:rPr>
        <w:t>80</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100 </w:t>
      </w:r>
      <w:r>
        <w:rPr>
          <w:rStyle w:val="Нет"/>
          <w:rFonts w:ascii="Times New Roman" w:hAnsi="Times New Roman" w:hint="default"/>
          <w:sz w:val="20"/>
          <w:szCs w:val="20"/>
          <w:rtl w:val="0"/>
          <w:lang w:val="ru-RU"/>
        </w:rPr>
        <w:t>мм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Гострим і тупим способом проводять препарування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починаючи від місця прикріплення великого грудного м’яза до ребер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 формуванням у ретромаскулярному просторі ложа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під великим грудним м’язом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Виконують ретельний гемостаз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сформовану ретромаскулярну кишеню встановлюють силіконовий ендопротез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який вкриваємо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залозистим клаптем </w:t>
      </w:r>
      <w:r>
        <w:rPr>
          <w:rStyle w:val="Нет"/>
          <w:rFonts w:ascii="Times New Roman" w:hAnsi="Times New Roman"/>
          <w:sz w:val="20"/>
          <w:szCs w:val="20"/>
          <w:rtl w:val="0"/>
          <w:lang w:val="de-DE"/>
        </w:rPr>
        <w:t xml:space="preserve">( </w:t>
      </w:r>
      <w:r>
        <w:rPr>
          <w:rStyle w:val="Нет"/>
          <w:rFonts w:ascii="Times New Roman" w:hAnsi="Times New Roman" w:hint="default"/>
          <w:sz w:val="20"/>
          <w:szCs w:val="20"/>
          <w:rtl w:val="0"/>
          <w:lang w:val="ru-RU"/>
        </w:rPr>
        <w:t xml:space="preserve">з подальшою фіксацією до великого грудного м’яза </w:t>
      </w:r>
      <w:r>
        <w:rPr>
          <w:rStyle w:val="Нет"/>
          <w:rFonts w:ascii="Times New Roman" w:hAnsi="Times New Roman"/>
          <w:sz w:val="20"/>
          <w:szCs w:val="20"/>
          <w:rtl w:val="0"/>
          <w:lang w:val="de-DE"/>
        </w:rPr>
        <w:t xml:space="preserve">( </w:t>
      </w:r>
      <w:r>
        <w:rPr>
          <w:rStyle w:val="Нет"/>
          <w:rFonts w:ascii="Times New Roman" w:hAnsi="Times New Roman" w:hint="default"/>
          <w:sz w:val="20"/>
          <w:szCs w:val="20"/>
          <w:rtl w:val="0"/>
          <w:lang w:val="ru-RU"/>
        </w:rPr>
        <w:t>та його фасції лігатурами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розсмоктуються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Тобто формуємо замок за типом «деепідермізована шкіра — великий грудний м’яз — фасція великого грудного м’яза»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Нове місце ареоли визначаємо вже під час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Проводимо фіксацію сосково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ареолярного комплексу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пошарово накладаємо шви на рану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останній з яких виконуємо інтрадермально атравматичною голкою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ретромаскулярний простір встановлюємо силіконові трубчаті активні дренажі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Накладаємо асептичну пов’язку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Призначаємо компресійну білизну в післяопераційному періоді протягом </w:t>
      </w:r>
      <w:r>
        <w:rPr>
          <w:rStyle w:val="Нет"/>
          <w:rFonts w:ascii="Times New Roman" w:hAnsi="Times New Roman"/>
          <w:sz w:val="20"/>
          <w:szCs w:val="20"/>
          <w:rtl w:val="0"/>
          <w:lang w:val="ru-RU"/>
        </w:rPr>
        <w:t xml:space="preserve">4 </w:t>
      </w:r>
      <w:r>
        <w:rPr>
          <w:rStyle w:val="Нет"/>
          <w:rFonts w:ascii="Times New Roman" w:hAnsi="Times New Roman" w:hint="default"/>
          <w:sz w:val="20"/>
          <w:szCs w:val="20"/>
          <w:rtl w:val="0"/>
          <w:lang w:val="ru-RU"/>
        </w:rPr>
        <w:t>міс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післяопераційному періоді для знеболювання застосовуємо ненаркотичні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за потреби наркотичні аналгетики</w:t>
      </w:r>
      <w:r>
        <w:rPr>
          <w:rStyle w:val="Нет"/>
          <w:rFonts w:ascii="Times New Roman" w:hAnsi="Times New Roman"/>
          <w:sz w:val="20"/>
          <w:szCs w:val="20"/>
          <w:rtl w:val="0"/>
          <w:lang w:val="ru-RU"/>
        </w:rPr>
        <w:t xml:space="preserve">. </w:t>
      </w:r>
    </w:p>
    <w:p>
      <w:pPr>
        <w:pStyle w:val="Body Text"/>
        <w:numPr>
          <w:ilvl w:val="0"/>
          <w:numId w:val="372"/>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Мамопластика за </w:t>
      </w:r>
      <w:r>
        <w:rPr>
          <w:rStyle w:val="Нет"/>
          <w:rFonts w:ascii="Times New Roman" w:hAnsi="Times New Roman"/>
          <w:sz w:val="20"/>
          <w:szCs w:val="20"/>
          <w:rtl w:val="0"/>
          <w:lang w:val="nl-NL"/>
        </w:rPr>
        <w:t xml:space="preserve">Skoog. </w:t>
      </w:r>
      <w:r>
        <w:rPr>
          <w:rStyle w:val="Нет"/>
          <w:rFonts w:ascii="Times New Roman" w:hAnsi="Times New Roman" w:hint="default"/>
          <w:sz w:val="20"/>
          <w:szCs w:val="20"/>
          <w:rtl w:val="0"/>
          <w:lang w:val="ru-RU"/>
        </w:rPr>
        <w:t xml:space="preserve">Маркування — традиційне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у вигляді перевернутої літери «Т»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Формування живлячої ніжки завдовжки </w:t>
      </w:r>
      <w:r>
        <w:rPr>
          <w:rStyle w:val="Нет"/>
          <w:rFonts w:ascii="Times New Roman" w:hAnsi="Times New Roman"/>
          <w:sz w:val="20"/>
          <w:szCs w:val="20"/>
          <w:rtl w:val="0"/>
          <w:lang w:val="ru-RU"/>
        </w:rPr>
        <w:t>10</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12 </w:t>
      </w:r>
      <w:r>
        <w:rPr>
          <w:rStyle w:val="Нет"/>
          <w:rFonts w:ascii="Times New Roman" w:hAnsi="Times New Roman" w:hint="default"/>
          <w:sz w:val="20"/>
          <w:szCs w:val="20"/>
          <w:rtl w:val="0"/>
          <w:lang w:val="ru-RU"/>
        </w:rPr>
        <w:t>см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йде від латерального краю бокового клаптя заввишки </w:t>
      </w:r>
      <w:r>
        <w:rPr>
          <w:rStyle w:val="Нет"/>
          <w:rFonts w:ascii="Times New Roman" w:hAnsi="Times New Roman"/>
          <w:sz w:val="20"/>
          <w:szCs w:val="20"/>
          <w:rtl w:val="0"/>
          <w:lang w:val="ru-RU"/>
        </w:rPr>
        <w:t xml:space="preserve">5 </w:t>
      </w:r>
      <w:r>
        <w:rPr>
          <w:rStyle w:val="Нет"/>
          <w:rFonts w:ascii="Times New Roman" w:hAnsi="Times New Roman" w:hint="default"/>
          <w:sz w:val="20"/>
          <w:szCs w:val="20"/>
          <w:rtl w:val="0"/>
          <w:lang w:val="ru-RU"/>
        </w:rPr>
        <w:t>см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Кут відродження бокових клаптів — близько </w:t>
      </w:r>
      <w:r>
        <w:rPr>
          <w:rStyle w:val="Нет"/>
          <w:rFonts w:ascii="Times New Roman" w:hAnsi="Times New Roman"/>
          <w:sz w:val="20"/>
          <w:szCs w:val="20"/>
          <w:rtl w:val="0"/>
          <w:lang w:val="ru-RU"/>
        </w:rPr>
        <w:t>110</w:t>
      </w:r>
      <w:r>
        <w:rPr>
          <w:rStyle w:val="Нет"/>
          <w:rFonts w:ascii="Times New Roman" w:hAnsi="Times New Roman" w:hint="default"/>
          <w:sz w:val="20"/>
          <w:szCs w:val="20"/>
          <w:rtl w:val="0"/>
          <w:lang w:val="it-IT"/>
        </w:rPr>
        <w:t>°</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він не змінюється і не залежить від розміру таформи груді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Форма отвору для нового місця ареоли — овальна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Залозисту тканину видаляють в межах малюнка разом зі шкірою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Шви на рану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Асептична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еластична пов’язки</w:t>
      </w:r>
      <w:r>
        <w:rPr>
          <w:rStyle w:val="Нет"/>
          <w:rFonts w:ascii="Times New Roman" w:hAnsi="Times New Roman"/>
          <w:sz w:val="20"/>
          <w:szCs w:val="20"/>
          <w:rtl w:val="0"/>
          <w:lang w:val="ru-RU"/>
        </w:rPr>
        <w:t>.</w:t>
      </w:r>
    </w:p>
    <w:p>
      <w:pPr>
        <w:pStyle w:val="Body Text"/>
        <w:numPr>
          <w:ilvl w:val="0"/>
          <w:numId w:val="372"/>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Мамопластика за </w:t>
      </w:r>
      <w:r>
        <w:rPr>
          <w:rStyle w:val="Нет"/>
          <w:rFonts w:ascii="Times New Roman" w:hAnsi="Times New Roman"/>
          <w:sz w:val="20"/>
          <w:szCs w:val="20"/>
          <w:rtl w:val="0"/>
          <w:lang w:val="fr-FR"/>
        </w:rPr>
        <w:t xml:space="preserve">Lejour]. </w:t>
      </w:r>
      <w:r>
        <w:rPr>
          <w:rStyle w:val="Нет"/>
          <w:rFonts w:ascii="Times New Roman" w:hAnsi="Times New Roman" w:hint="default"/>
          <w:sz w:val="20"/>
          <w:szCs w:val="20"/>
          <w:rtl w:val="0"/>
          <w:lang w:val="ru-RU"/>
        </w:rPr>
        <w:t>Розріз шкіри молочної залози згідно з авторським орієнтиром — вертикальний або косий латеральний до інфрамамарної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Резекція надлишку шкіри та залозистої тканини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Задня фіксація капсули молочної залози до фасції великого грудного м’яза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Гемостаз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Пошарово шви на краї операційної рани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Силіконові дренажі</w:t>
      </w:r>
      <w:r>
        <w:rPr>
          <w:rStyle w:val="Нет"/>
          <w:rFonts w:ascii="Times New Roman" w:hAnsi="Times New Roman"/>
          <w:sz w:val="20"/>
          <w:szCs w:val="20"/>
          <w:rtl w:val="0"/>
          <w:lang w:val="ru-RU"/>
        </w:rPr>
        <w:t xml:space="preserve">. </w:t>
      </w:r>
    </w:p>
    <w:p>
      <w:pPr>
        <w:pStyle w:val="Body Text"/>
        <w:numPr>
          <w:ilvl w:val="0"/>
          <w:numId w:val="372"/>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Мамопластика за </w:t>
      </w:r>
      <w:r>
        <w:rPr>
          <w:rStyle w:val="Нет"/>
          <w:rFonts w:ascii="Times New Roman" w:hAnsi="Times New Roman"/>
          <w:sz w:val="20"/>
          <w:szCs w:val="20"/>
          <w:rtl w:val="0"/>
          <w:lang w:val="ru-RU"/>
        </w:rPr>
        <w:t xml:space="preserve">Pitanguy </w:t>
      </w:r>
      <w:r>
        <w:rPr>
          <w:rStyle w:val="Нет"/>
          <w:rFonts w:ascii="Times New Roman" w:hAnsi="Times New Roman" w:hint="default"/>
          <w:sz w:val="20"/>
          <w:szCs w:val="20"/>
          <w:rtl w:val="0"/>
          <w:lang w:val="ru-RU"/>
        </w:rPr>
        <w:t xml:space="preserve">— </w:t>
      </w:r>
      <w:r>
        <w:rPr>
          <w:rStyle w:val="Нет"/>
          <w:rFonts w:ascii="Times New Roman" w:hAnsi="Times New Roman"/>
          <w:sz w:val="20"/>
          <w:szCs w:val="20"/>
          <w:rtl w:val="0"/>
          <w:lang w:val="pt-PT"/>
        </w:rPr>
        <w:t xml:space="preserve">Ribeiro. </w:t>
      </w:r>
      <w:r>
        <w:rPr>
          <w:rStyle w:val="Нет"/>
          <w:rFonts w:ascii="Times New Roman" w:hAnsi="Times New Roman" w:hint="default"/>
          <w:sz w:val="20"/>
          <w:szCs w:val="20"/>
          <w:rtl w:val="0"/>
          <w:lang w:val="ru-RU"/>
        </w:rPr>
        <w:t>Маркування</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шкіри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за</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типом</w:t>
      </w:r>
      <w:r>
        <w:rPr>
          <w:rStyle w:val="Нет"/>
          <w:rFonts w:ascii="Times New Roman" w:hAnsi="Times New Roman" w:hint="default"/>
          <w:sz w:val="20"/>
          <w:szCs w:val="20"/>
          <w:rtl w:val="0"/>
          <w:lang w:val="pt-PT"/>
        </w:rPr>
        <w:t xml:space="preserve"> «</w:t>
      </w:r>
      <w:r>
        <w:rPr>
          <w:rStyle w:val="Нет"/>
          <w:rFonts w:ascii="Times New Roman" w:hAnsi="Times New Roman" w:hint="default"/>
          <w:sz w:val="20"/>
          <w:szCs w:val="20"/>
          <w:rtl w:val="0"/>
          <w:lang w:val="ru-RU"/>
        </w:rPr>
        <w:t>замкової</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шпарини</w:t>
      </w:r>
      <w:r>
        <w:rPr>
          <w:rStyle w:val="Нет"/>
          <w:rFonts w:ascii="Times New Roman" w:hAnsi="Times New Roman" w:hint="default"/>
          <w:sz w:val="20"/>
          <w:szCs w:val="20"/>
          <w:rtl w:val="0"/>
          <w:lang w:val="pt-PT"/>
        </w:rPr>
        <w:t>»</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розріз</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по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контуру</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розмітки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деепідермізація</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шкіри</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у</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формі</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трикутника</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розташуванням</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посередині</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сосково</w:t>
      </w:r>
      <w:r>
        <w:rPr>
          <w:rStyle w:val="Нет"/>
          <w:rFonts w:ascii="Times New Roman" w:hAnsi="Times New Roman"/>
          <w:sz w:val="20"/>
          <w:szCs w:val="20"/>
          <w:rtl w:val="0"/>
          <w:lang w:val="pt-PT"/>
        </w:rPr>
        <w:t>-</w:t>
      </w:r>
      <w:r>
        <w:rPr>
          <w:rStyle w:val="Нет"/>
          <w:rFonts w:ascii="Times New Roman" w:hAnsi="Times New Roman" w:hint="default"/>
          <w:sz w:val="20"/>
          <w:szCs w:val="20"/>
          <w:rtl w:val="0"/>
          <w:lang w:val="ru-RU"/>
        </w:rPr>
        <w:t>ареолярного</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комплексу</w:t>
      </w:r>
      <w:r>
        <w:rPr>
          <w:rStyle w:val="Нет"/>
          <w:rFonts w:ascii="Times New Roman" w:hAnsi="Times New Roman"/>
          <w:sz w:val="20"/>
          <w:szCs w:val="20"/>
          <w:rtl w:val="0"/>
          <w:lang w:val="pt-PT"/>
        </w:rPr>
        <w:t xml:space="preserve">. </w:t>
      </w:r>
      <w:r>
        <w:rPr>
          <w:rStyle w:val="Нет"/>
          <w:rFonts w:ascii="Times New Roman" w:hAnsi="Times New Roman" w:hint="default"/>
          <w:sz w:val="20"/>
          <w:szCs w:val="20"/>
          <w:rtl w:val="0"/>
          <w:lang w:val="ru-RU"/>
        </w:rPr>
        <w:t>Резекція залозистої тканини та шкіри до субмамарної складки у необхідному об’ємі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Нове місце ареоли визначають вже під час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Фіксація сосково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ареолярного комплексу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пошарово шви на рану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Силіконові трубчаті активні дренажі у субмамарний простір</w:t>
      </w:r>
      <w:r>
        <w:rPr>
          <w:rStyle w:val="Нет"/>
          <w:rFonts w:ascii="Times New Roman" w:hAnsi="Times New Roman"/>
          <w:sz w:val="20"/>
          <w:szCs w:val="20"/>
          <w:rtl w:val="0"/>
          <w:lang w:val="ru-RU"/>
        </w:rPr>
        <w:t>.</w:t>
      </w:r>
    </w:p>
    <w:p>
      <w:pPr>
        <w:pStyle w:val="Body Text"/>
        <w:numPr>
          <w:ilvl w:val="0"/>
          <w:numId w:val="372"/>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Циркулярна периареолярна передня мамопластика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Циркулярний периареолярній розріз шкіри з її деепідермізацією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Препарування по передній капсулі молочної залози до м’язів грудної стінки у шарі під підшкірною жировою клітковиною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Формування кишені вище верхнього контуру молочної залози в надфасціальному шарі великого грудного м’яза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Переніс краніально молочної залози з фіксацією </w:t>
      </w:r>
      <w:r>
        <w:rPr>
          <w:rStyle w:val="Нет"/>
          <w:rFonts w:ascii="Times New Roman" w:hAnsi="Times New Roman"/>
          <w:sz w:val="20"/>
          <w:szCs w:val="20"/>
          <w:rtl w:val="0"/>
          <w:lang w:val="ru-RU"/>
        </w:rPr>
        <w:t>3</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5 </w:t>
      </w:r>
      <w:r>
        <w:rPr>
          <w:rStyle w:val="Нет"/>
          <w:rFonts w:ascii="Times New Roman" w:hAnsi="Times New Roman" w:hint="default"/>
          <w:sz w:val="20"/>
          <w:szCs w:val="20"/>
          <w:rtl w:val="0"/>
          <w:lang w:val="ru-RU"/>
        </w:rPr>
        <w:t>перманентними лігатурами до фасції великого грудного м’яза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Радіальні дублікатури передньої капсули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Гемостаз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Пошарово шви на рану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Периареолярний шов </w:t>
      </w:r>
      <w:r>
        <w:rPr>
          <w:rStyle w:val="Нет"/>
          <w:rFonts w:ascii="Times New Roman" w:hAnsi="Times New Roman"/>
          <w:sz w:val="20"/>
          <w:szCs w:val="20"/>
          <w:rtl w:val="0"/>
          <w:lang w:val="ru-RU"/>
        </w:rPr>
        <w:t xml:space="preserve">Basoli. </w:t>
      </w:r>
      <w:r>
        <w:rPr>
          <w:rStyle w:val="Нет"/>
          <w:rFonts w:ascii="Times New Roman" w:hAnsi="Times New Roman" w:hint="default"/>
          <w:sz w:val="20"/>
          <w:szCs w:val="20"/>
          <w:rtl w:val="0"/>
          <w:lang w:val="ru-RU"/>
        </w:rPr>
        <w:t>Силіконові дренажі по контуру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Асептична пов’язка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Туге еластичне бинтування</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Онкопластична хірургія та ренструкція молочних залоз</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Якщо метою естетичних операцій на молочній залозі є покращення  її форми та розміру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то в контексті пухлинних захворювань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пріоритетним є радикальна операція</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З покращенням діагностики і алгоритмів лікування раку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початку ХХІ сторіччя спостерігається де</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ескалація оперативних втручань з домінуванням органозберігаючої хірургії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Лампектомія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часткова мастектомія або квадрантектомія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Цей метод у сочетанні з післяопераційною радіотерапією показав онкологічну надійність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високу естетичну та функціональну привабливість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Останнє стало можливим завдяки широкому використанню методик пластичної хірургії в онкохірургі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дав початок т</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онкопластичній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Одним з прикладів є терапевтична редукційнв Мамопластика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сочетання видалення пухлини з класичною мастопексією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залежності від розміру пухлини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об‘єму та розташування резектата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планується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будо запропоновано алгоритми Онко пластичного втручання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котрі були створені для планування симульованої резекції з реконструкцією </w:t>
      </w:r>
      <w:r>
        <w:rPr>
          <w:rStyle w:val="Нет"/>
          <w:rFonts w:ascii="Times New Roman" w:hAnsi="Times New Roman"/>
          <w:sz w:val="20"/>
          <w:szCs w:val="20"/>
          <w:rtl w:val="0"/>
          <w:lang w:val="en-US"/>
        </w:rPr>
        <w:t>(Clough, Krishna B., et al. "Improving breast cancer surgery: a classification and quadrant per quadrant atlas for oncoplastic surgery."</w:t>
      </w:r>
      <w:r>
        <w:rPr>
          <w:rStyle w:val="Нет"/>
          <w:rFonts w:ascii="Times New Roman" w:hAnsi="Times New Roman" w:hint="default"/>
          <w:sz w:val="20"/>
          <w:szCs w:val="20"/>
          <w:rtl w:val="0"/>
          <w:lang w:val="en-US"/>
        </w:rPr>
        <w:t> </w:t>
      </w:r>
      <w:r>
        <w:rPr>
          <w:rStyle w:val="Нет"/>
          <w:rFonts w:ascii="Times New Roman" w:hAnsi="Times New Roman"/>
          <w:i w:val="1"/>
          <w:iCs w:val="1"/>
          <w:sz w:val="20"/>
          <w:szCs w:val="20"/>
          <w:rtl w:val="0"/>
          <w:lang w:val="en-US"/>
        </w:rPr>
        <w:t>Annals of surgical oncology</w:t>
      </w:r>
      <w:r>
        <w:rPr>
          <w:rStyle w:val="Нет"/>
          <w:rFonts w:ascii="Times New Roman" w:hAnsi="Times New Roman" w:hint="default"/>
          <w:sz w:val="20"/>
          <w:szCs w:val="20"/>
          <w:rtl w:val="0"/>
          <w:lang w:val="en-US"/>
        </w:rPr>
        <w:t> </w:t>
      </w:r>
      <w:r>
        <w:rPr>
          <w:rStyle w:val="Нет"/>
          <w:rFonts w:ascii="Times New Roman" w:hAnsi="Times New Roman"/>
          <w:sz w:val="20"/>
          <w:szCs w:val="20"/>
          <w:rtl w:val="0"/>
          <w:lang w:val="en-US"/>
        </w:rPr>
        <w:t xml:space="preserve">17.5 (2010): 1375-1391)". </w:t>
      </w:r>
      <w:r>
        <w:rPr>
          <w:rStyle w:val="Нет"/>
          <w:rFonts w:ascii="Times New Roman" w:hAnsi="Times New Roman" w:hint="default"/>
          <w:sz w:val="20"/>
          <w:szCs w:val="20"/>
          <w:rtl w:val="0"/>
          <w:lang w:val="ru-RU"/>
        </w:rPr>
        <w:t>Альтернативною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органозберігаючою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операцією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є</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мастектомія</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показанням</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до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котрої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є</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мультифокальні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пухлини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невеликий</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об</w:t>
      </w:r>
      <w:r>
        <w:rPr>
          <w:rStyle w:val="Нет"/>
          <w:rFonts w:ascii="Times New Roman" w:hAnsi="Times New Roman" w:hint="default"/>
          <w:sz w:val="20"/>
          <w:szCs w:val="20"/>
          <w:rtl w:val="0"/>
          <w:lang w:val="en-US"/>
        </w:rPr>
        <w:t>‘</w:t>
      </w:r>
      <w:r>
        <w:rPr>
          <w:rStyle w:val="Нет"/>
          <w:rFonts w:ascii="Times New Roman" w:hAnsi="Times New Roman" w:hint="default"/>
          <w:sz w:val="20"/>
          <w:szCs w:val="20"/>
          <w:rtl w:val="0"/>
          <w:lang w:val="ru-RU"/>
        </w:rPr>
        <w:t>єм</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тканин</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молочної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залози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значний</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високий</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ризик</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рецидива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також</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спадковість</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або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бажанням</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самої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пацієнтки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Вже</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на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етапі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планування</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мастектомії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при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відсутності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медичних</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онкологічних</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протипоказів</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слід</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розглядати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обговорювати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пацієнткою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можливу</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реконструкцію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молочної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залози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Реконструкції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можна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умовно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розділити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на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декілька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груп</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часом</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виконання</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одномоментні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відстрочені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типом</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матеріалу</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що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використовується</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імплантантів</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власні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тканини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їх</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крмбініція</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боку</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операції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однобічні</w:t>
      </w:r>
      <w:r>
        <w:rPr>
          <w:rStyle w:val="Нет"/>
          <w:rFonts w:ascii="Times New Roman" w:hAnsi="Times New Roman"/>
          <w:sz w:val="20"/>
          <w:szCs w:val="20"/>
          <w:rtl w:val="0"/>
          <w:lang w:val="en-US"/>
        </w:rPr>
        <w:t>,</w:t>
      </w:r>
      <w:r>
        <w:rPr>
          <w:rStyle w:val="Нет"/>
          <w:rFonts w:ascii="Times New Roman" w:hAnsi="Times New Roman" w:hint="default"/>
          <w:sz w:val="20"/>
          <w:szCs w:val="20"/>
          <w:rtl w:val="0"/>
          <w:lang w:val="ru-RU"/>
        </w:rPr>
        <w:t>двобічні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однобічні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симетризуючою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операцією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контрлатерального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боку</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микористанням</w:t>
      </w:r>
      <w:r>
        <w:rPr>
          <w:rStyle w:val="Нет"/>
          <w:rFonts w:ascii="Times New Roman" w:hAnsi="Times New Roman"/>
          <w:sz w:val="20"/>
          <w:szCs w:val="20"/>
          <w:rtl w:val="0"/>
          <w:lang w:val="en-US"/>
        </w:rPr>
        <w:t xml:space="preserve"> ADM DIEP - </w:t>
      </w:r>
      <w:r>
        <w:rPr>
          <w:rStyle w:val="Нет"/>
          <w:rFonts w:ascii="Times New Roman" w:hAnsi="Times New Roman" w:hint="default"/>
          <w:sz w:val="20"/>
          <w:szCs w:val="20"/>
          <w:rtl w:val="0"/>
          <w:lang w:val="ru-RU"/>
        </w:rPr>
        <w:t>експандерів</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під</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w:t>
      </w:r>
      <w:r>
        <w:rPr>
          <w:rStyle w:val="Нет"/>
          <w:rFonts w:ascii="Times New Roman" w:hAnsi="Times New Roman" w:hint="default"/>
          <w:sz w:val="20"/>
          <w:szCs w:val="20"/>
          <w:rtl w:val="0"/>
          <w:lang w:val="en-US"/>
        </w:rPr>
        <w:t>’</w:t>
      </w:r>
      <w:r>
        <w:rPr>
          <w:rStyle w:val="Нет"/>
          <w:rFonts w:ascii="Times New Roman" w:hAnsi="Times New Roman" w:hint="default"/>
          <w:sz w:val="20"/>
          <w:szCs w:val="20"/>
          <w:rtl w:val="0"/>
          <w:lang w:val="ru-RU"/>
        </w:rPr>
        <w:t>язового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або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препекторального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встановлення</w:t>
      </w:r>
      <w:r>
        <w:rPr>
          <w:rStyle w:val="Нет"/>
          <w:rFonts w:ascii="Times New Roman" w:hAnsi="Times New Roman"/>
          <w:sz w:val="20"/>
          <w:szCs w:val="20"/>
          <w:rtl w:val="0"/>
          <w:lang w:val="en-US"/>
        </w:rPr>
        <w:t xml:space="preserve">. </w:t>
      </w:r>
    </w:p>
    <w:p>
      <w:pPr>
        <w:pStyle w:val="По умолчанию A"/>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r>
        <w:rPr>
          <w:rStyle w:val="Нет"/>
          <w:rFonts w:ascii="Times New Roman" w:hAnsi="Times New Roman"/>
          <w:b w:val="1"/>
          <w:bCs w:val="1"/>
          <w:sz w:val="20"/>
          <w:szCs w:val="20"/>
          <w:rtl w:val="0"/>
          <w:lang w:val="ru-RU"/>
        </w:rPr>
        <w:t>:</w:t>
      </w:r>
    </w:p>
    <w:p>
      <w:pPr>
        <w:pStyle w:val="По умолчанию A"/>
        <w:numPr>
          <w:ilvl w:val="0"/>
          <w:numId w:val="374"/>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Медичні та онкологічні протипокази щодо проведення одномоментно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реконструкції молочної залози</w:t>
      </w:r>
    </w:p>
    <w:p>
      <w:pPr>
        <w:pStyle w:val="По умолчанию A"/>
        <w:numPr>
          <w:ilvl w:val="0"/>
          <w:numId w:val="374"/>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Розкрийте принцип методу реконструкції молочної залози за допомогою </w:t>
      </w:r>
      <w:r>
        <w:rPr>
          <w:rStyle w:val="Нет"/>
          <w:rFonts w:ascii="Times New Roman" w:hAnsi="Times New Roman"/>
          <w:sz w:val="20"/>
          <w:szCs w:val="20"/>
          <w:rtl w:val="0"/>
          <w:lang w:val="en-US"/>
        </w:rPr>
        <w:t>DIEP</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клаптя</w:t>
      </w:r>
      <w:r>
        <w:rPr>
          <w:rStyle w:val="Нет"/>
          <w:rFonts w:ascii="Times New Roman" w:hAnsi="Times New Roman"/>
          <w:sz w:val="20"/>
          <w:szCs w:val="20"/>
          <w:rtl w:val="0"/>
          <w:lang w:val="ru-RU"/>
        </w:rPr>
        <w:t>.</w:t>
      </w:r>
    </w:p>
    <w:p>
      <w:pPr>
        <w:pStyle w:val="По умолчанию A"/>
        <w:numPr>
          <w:ilvl w:val="0"/>
          <w:numId w:val="374"/>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фактори треба враховувати при виборі між імплантантом і наповнюваним експандером при одномоментній реконструкції</w:t>
      </w:r>
      <w:r>
        <w:rPr>
          <w:rStyle w:val="Нет"/>
          <w:rFonts w:ascii="Times New Roman" w:hAnsi="Times New Roman"/>
          <w:sz w:val="20"/>
          <w:szCs w:val="20"/>
          <w:rtl w:val="0"/>
          <w:lang w:val="ru-RU"/>
        </w:rPr>
        <w:t xml:space="preserve">?  </w:t>
      </w:r>
    </w:p>
    <w:p>
      <w:pPr>
        <w:pStyle w:val="По умолчанию A"/>
        <w:numPr>
          <w:ilvl w:val="0"/>
          <w:numId w:val="374"/>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Яке передопераційне обстеження проводити та які характеристики місцевих тканин треба враховувати при плануванні відстроченої реконструкції молочних залоз</w:t>
      </w:r>
      <w:r>
        <w:rPr>
          <w:rStyle w:val="Нет"/>
          <w:rFonts w:ascii="Times New Roman" w:hAnsi="Times New Roman"/>
          <w:sz w:val="20"/>
          <w:szCs w:val="20"/>
          <w:rtl w:val="0"/>
          <w:lang w:val="ru-RU"/>
        </w:rPr>
        <w:t xml:space="preserve">? </w:t>
      </w:r>
    </w:p>
    <w:p>
      <w:pPr>
        <w:pStyle w:val="По умолчанию A"/>
        <w:numPr>
          <w:ilvl w:val="0"/>
          <w:numId w:val="37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Перерахуйте основні ускладнення при аугментації молочних залоз</w:t>
      </w:r>
      <w:r>
        <w:rPr>
          <w:rStyle w:val="Нет"/>
          <w:rFonts w:ascii="Times New Roman" w:hAnsi="Times New Roman"/>
          <w:sz w:val="20"/>
          <w:szCs w:val="20"/>
          <w:rtl w:val="0"/>
          <w:lang w:val="zh-TW" w:eastAsia="zh-TW"/>
        </w:rPr>
        <w:t>?</w:t>
      </w:r>
    </w:p>
    <w:p>
      <w:pPr>
        <w:pStyle w:val="По умолчанию A"/>
        <w:numPr>
          <w:ilvl w:val="0"/>
          <w:numId w:val="37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Наведіть алгоритм надання допомоги пацієнту при різних ступенях капсульної контрактури</w:t>
      </w:r>
    </w:p>
    <w:p>
      <w:pPr>
        <w:pStyle w:val="По умолчанию A"/>
        <w:numPr>
          <w:ilvl w:val="0"/>
          <w:numId w:val="37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Перерахуйте недоліки та переваги  різних методів редукції молочних залоз</w:t>
      </w:r>
      <w:r>
        <w:rPr>
          <w:rStyle w:val="Нет"/>
          <w:rFonts w:ascii="Times New Roman" w:hAnsi="Times New Roman"/>
          <w:sz w:val="20"/>
          <w:szCs w:val="20"/>
          <w:rtl w:val="0"/>
          <w:lang w:val="zh-TW" w:eastAsia="zh-TW"/>
        </w:rPr>
        <w:t>?</w:t>
      </w:r>
    </w:p>
    <w:p>
      <w:pPr>
        <w:pStyle w:val="По умолчанию A"/>
        <w:numPr>
          <w:ilvl w:val="0"/>
          <w:numId w:val="37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методи хірургічного лікування птозу молочних залоз ви знаєте</w:t>
      </w:r>
      <w:r>
        <w:rPr>
          <w:rStyle w:val="Нет"/>
          <w:rFonts w:ascii="Times New Roman" w:hAnsi="Times New Roman"/>
          <w:sz w:val="20"/>
          <w:szCs w:val="20"/>
          <w:rtl w:val="0"/>
          <w:lang w:val="zh-TW" w:eastAsia="zh-TW"/>
        </w:rPr>
        <w:t>?</w:t>
      </w:r>
    </w:p>
    <w:p>
      <w:pPr>
        <w:pStyle w:val="По умолчанию A"/>
        <w:numPr>
          <w:ilvl w:val="0"/>
          <w:numId w:val="37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переваги та недоліки установки імплантів під час мастопексії</w:t>
      </w:r>
      <w:r>
        <w:rPr>
          <w:rStyle w:val="Нет"/>
          <w:rFonts w:ascii="Times New Roman" w:hAnsi="Times New Roman"/>
          <w:sz w:val="20"/>
          <w:szCs w:val="20"/>
          <w:rtl w:val="0"/>
          <w:lang w:val="zh-TW" w:eastAsia="zh-TW"/>
        </w:rPr>
        <w:t>?</w:t>
      </w:r>
    </w:p>
    <w:p>
      <w:pPr>
        <w:pStyle w:val="По умолчанию A"/>
        <w:tabs>
          <w:tab w:val="left" w:pos="142"/>
          <w:tab w:val="left" w:pos="1416"/>
          <w:tab w:val="left" w:pos="2124"/>
          <w:tab w:val="left" w:pos="2268"/>
          <w:tab w:val="left" w:pos="3540"/>
          <w:tab w:val="left" w:pos="4248"/>
          <w:tab w:val="left" w:pos="4956"/>
          <w:tab w:val="left" w:pos="5664"/>
          <w:tab w:val="left" w:pos="6029"/>
        </w:tabs>
        <w:spacing w:before="0"/>
        <w:rPr>
          <w:rStyle w:val="Нет"/>
        </w:rPr>
        <w:sectPr>
          <w:type w:val="continuous"/>
          <w:pgSz w:w="8400" w:h="11900" w:orient="portrait"/>
          <w:pgMar w:top="0" w:right="1134" w:bottom="0" w:left="851" w:header="284" w:footer="284"/>
          <w:pgNumType w:start="0"/>
          <w:bidi w:val="0"/>
        </w:sectPr>
      </w:pPr>
      <w:r>
        <w:rPr>
          <w:rStyle w:val="Нет"/>
        </w:rPr>
      </w:r>
    </w:p>
    <w:p>
      <w:pPr>
        <w:pStyle w:val="По умолчанию A"/>
        <w:spacing w:before="0"/>
        <w:rPr>
          <w:rStyle w:val="Нет"/>
          <w:rFonts w:ascii="Times New Roman" w:cs="Times New Roman" w:hAnsi="Times New Roman" w:eastAsia="Times New Roman"/>
          <w:sz w:val="20"/>
          <w:szCs w:val="20"/>
        </w:rPr>
      </w:pPr>
    </w:p>
    <w:p>
      <w:pPr>
        <w:pStyle w:val="По умолчанию A"/>
        <w:spacing w:before="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По умолчанию A"/>
        <w:spacing w:befor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На консультацію звернулась пацієнтка </w:t>
      </w:r>
      <w:r>
        <w:rPr>
          <w:rStyle w:val="Нет"/>
          <w:rFonts w:ascii="Times New Roman" w:hAnsi="Times New Roman"/>
          <w:sz w:val="20"/>
          <w:szCs w:val="20"/>
          <w:rtl w:val="0"/>
          <w:lang w:val="ru-RU"/>
        </w:rPr>
        <w:t xml:space="preserve">36 </w:t>
      </w:r>
      <w:r>
        <w:rPr>
          <w:rStyle w:val="Нет"/>
          <w:rFonts w:ascii="Times New Roman" w:hAnsi="Times New Roman" w:hint="default"/>
          <w:sz w:val="20"/>
          <w:szCs w:val="20"/>
          <w:rtl w:val="0"/>
          <w:lang w:val="ru-RU"/>
        </w:rPr>
        <w:t xml:space="preserve">років в якої </w:t>
      </w:r>
      <w:r>
        <w:rPr>
          <w:rStyle w:val="Нет"/>
          <w:rFonts w:ascii="Times New Roman" w:hAnsi="Times New Roman"/>
          <w:sz w:val="20"/>
          <w:szCs w:val="20"/>
          <w:rtl w:val="0"/>
          <w:lang w:val="ru-RU"/>
        </w:rPr>
        <w:t xml:space="preserve">6 </w:t>
      </w:r>
      <w:r>
        <w:rPr>
          <w:rStyle w:val="Нет"/>
          <w:rFonts w:ascii="Times New Roman" w:hAnsi="Times New Roman" w:hint="default"/>
          <w:sz w:val="20"/>
          <w:szCs w:val="20"/>
          <w:rtl w:val="0"/>
          <w:lang w:val="ru-RU"/>
        </w:rPr>
        <w:t>років тому була проведена аугментація молочних залоз зі скаргами на біль та неприємні відчуття в ділянці лівої молочної залози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Обєктивно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шкіра в області молочної залози звичайного кольору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візуалізується контуровання імпланту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пальпаторно незначно болісний в ділянці контурування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Яке ускладнення виникло у пацієнтки</w:t>
      </w:r>
      <w:r>
        <w:rPr>
          <w:rStyle w:val="Нет"/>
          <w:rFonts w:ascii="Times New Roman" w:hAnsi="Times New Roman"/>
          <w:sz w:val="20"/>
          <w:szCs w:val="20"/>
          <w:rtl w:val="0"/>
          <w:lang w:val="ru-RU"/>
        </w:rPr>
        <w:t>?</w:t>
      </w:r>
    </w:p>
    <w:p>
      <w:pPr>
        <w:pStyle w:val="Body Text"/>
        <w:spacing w:before="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22.</w:t>
      </w:r>
      <w:r>
        <w:rPr>
          <w:rStyle w:val="Нет"/>
          <w:rFonts w:ascii="Times New Roman" w:hAnsi="Times New Roman" w:hint="default"/>
          <w:sz w:val="20"/>
          <w:szCs w:val="20"/>
          <w:rtl w:val="0"/>
          <w:lang w:val="ru-RU"/>
        </w:rPr>
        <w:t xml:space="preserve"> Вроджені та набуті вади і деформації тулубу та передньої частини черевної стінки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методі їх реконструкції та естетичної корекції</w:t>
      </w:r>
    </w:p>
    <w:p>
      <w:pPr>
        <w:pStyle w:val="По умолчанию A"/>
        <w:spacing w:before="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Контроль вихідного рівня знань</w:t>
      </w:r>
    </w:p>
    <w:p>
      <w:pPr>
        <w:pStyle w:val="Body Text"/>
        <w:numPr>
          <w:ilvl w:val="0"/>
          <w:numId w:val="37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Назвіть межі передньої черевної стінки</w:t>
      </w:r>
      <w:r>
        <w:rPr>
          <w:rStyle w:val="Нет"/>
          <w:rFonts w:ascii="Times New Roman" w:hAnsi="Times New Roman"/>
          <w:sz w:val="20"/>
          <w:szCs w:val="20"/>
          <w:rtl w:val="0"/>
          <w:lang w:val="ru-RU"/>
        </w:rPr>
        <w:t>.</w:t>
      </w:r>
    </w:p>
    <w:p>
      <w:pPr>
        <w:pStyle w:val="Body Text"/>
        <w:numPr>
          <w:ilvl w:val="0"/>
          <w:numId w:val="37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Перерахуйте лінії та ділянки черевної стінки</w:t>
      </w:r>
      <w:r>
        <w:rPr>
          <w:rStyle w:val="Нет"/>
          <w:rFonts w:ascii="Times New Roman" w:hAnsi="Times New Roman"/>
          <w:sz w:val="20"/>
          <w:szCs w:val="20"/>
          <w:rtl w:val="0"/>
          <w:lang w:val="ru-RU"/>
        </w:rPr>
        <w:t>.</w:t>
      </w:r>
    </w:p>
    <w:p>
      <w:pPr>
        <w:pStyle w:val="Body Text"/>
        <w:numPr>
          <w:ilvl w:val="0"/>
          <w:numId w:val="37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послідовність шарів передньої черевної стінки нижче пупка</w:t>
      </w:r>
      <w:r>
        <w:rPr>
          <w:rStyle w:val="Нет"/>
          <w:rFonts w:ascii="Times New Roman" w:hAnsi="Times New Roman"/>
          <w:sz w:val="20"/>
          <w:szCs w:val="20"/>
          <w:rtl w:val="0"/>
          <w:lang w:val="ru-RU"/>
        </w:rPr>
        <w:t>?</w:t>
      </w:r>
    </w:p>
    <w:p>
      <w:pPr>
        <w:pStyle w:val="Body Text"/>
        <w:numPr>
          <w:ilvl w:val="0"/>
          <w:numId w:val="37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послідовність шарів передньої черевної стінки вище пупка</w:t>
      </w:r>
      <w:r>
        <w:rPr>
          <w:rStyle w:val="Нет"/>
          <w:rFonts w:ascii="Times New Roman" w:hAnsi="Times New Roman"/>
          <w:sz w:val="20"/>
          <w:szCs w:val="20"/>
          <w:rtl w:val="0"/>
          <w:lang w:val="ru-RU"/>
        </w:rPr>
        <w:t>?</w:t>
      </w:r>
    </w:p>
    <w:p>
      <w:pPr>
        <w:pStyle w:val="Body Text"/>
        <w:numPr>
          <w:ilvl w:val="0"/>
          <w:numId w:val="37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таке піхва прямого м’яза живота та її особливості нижче та вище пупка</w:t>
      </w:r>
      <w:r>
        <w:rPr>
          <w:rStyle w:val="Нет"/>
          <w:rFonts w:ascii="Times New Roman" w:hAnsi="Times New Roman"/>
          <w:sz w:val="20"/>
          <w:szCs w:val="20"/>
          <w:rtl w:val="0"/>
          <w:lang w:val="ru-RU"/>
        </w:rPr>
        <w:t>?</w:t>
      </w:r>
    </w:p>
    <w:p>
      <w:pPr>
        <w:pStyle w:val="Body Text"/>
        <w:numPr>
          <w:ilvl w:val="0"/>
          <w:numId w:val="37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Дайте визначення поняттям «біла лінія»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«пупкове кільце»</w:t>
      </w:r>
      <w:r>
        <w:rPr>
          <w:rStyle w:val="Нет"/>
          <w:rFonts w:ascii="Times New Roman" w:hAnsi="Times New Roman"/>
          <w:sz w:val="20"/>
          <w:szCs w:val="20"/>
          <w:rtl w:val="0"/>
          <w:lang w:val="ru-RU"/>
        </w:rPr>
        <w:t>.</w:t>
      </w:r>
    </w:p>
    <w:p>
      <w:pPr>
        <w:pStyle w:val="Body Text"/>
        <w:numPr>
          <w:ilvl w:val="0"/>
          <w:numId w:val="37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Розкажіть пошарову будову бічної  частини передньої черевної стінки</w:t>
      </w:r>
      <w:r>
        <w:rPr>
          <w:rStyle w:val="Нет"/>
          <w:rFonts w:ascii="Times New Roman" w:hAnsi="Times New Roman"/>
          <w:sz w:val="20"/>
          <w:szCs w:val="20"/>
          <w:rtl w:val="0"/>
          <w:lang w:val="ru-RU"/>
        </w:rPr>
        <w:t>.</w:t>
      </w:r>
    </w:p>
    <w:p>
      <w:pPr>
        <w:pStyle w:val="Body Text"/>
        <w:numPr>
          <w:ilvl w:val="0"/>
          <w:numId w:val="377"/>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Перерахуйте кровопостачання передньої черевної стінки</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володіти хірургічною технікою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яка направлена на виправлення вроджених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набутих деформацій тулуба та передньої частини черевної стінки</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37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Історію абдомінопластики та етапи розвитку</w:t>
      </w:r>
      <w:r>
        <w:rPr>
          <w:rStyle w:val="Нет"/>
          <w:rFonts w:ascii="Times New Roman" w:hAnsi="Times New Roman"/>
          <w:sz w:val="20"/>
          <w:szCs w:val="20"/>
          <w:rtl w:val="0"/>
          <w:lang w:val="ru-RU"/>
        </w:rPr>
        <w:t>.</w:t>
      </w:r>
    </w:p>
    <w:p>
      <w:pPr>
        <w:pStyle w:val="Body Text"/>
        <w:numPr>
          <w:ilvl w:val="0"/>
          <w:numId w:val="37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Основи техніки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бічна» абдомінопластики</w:t>
      </w:r>
      <w:r>
        <w:rPr>
          <w:rStyle w:val="Нет"/>
          <w:rFonts w:ascii="Times New Roman" w:hAnsi="Times New Roman"/>
          <w:sz w:val="20"/>
          <w:szCs w:val="20"/>
          <w:rtl w:val="0"/>
          <w:lang w:val="ru-RU"/>
        </w:rPr>
        <w:t>.</w:t>
      </w:r>
    </w:p>
    <w:p>
      <w:pPr>
        <w:pStyle w:val="Body Text"/>
        <w:numPr>
          <w:ilvl w:val="0"/>
          <w:numId w:val="37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Покази та ключові елемнти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бічної» абдомінопластики</w:t>
      </w:r>
      <w:r>
        <w:rPr>
          <w:rStyle w:val="Нет"/>
          <w:rFonts w:ascii="Times New Roman" w:hAnsi="Times New Roman"/>
          <w:sz w:val="20"/>
          <w:szCs w:val="20"/>
          <w:rtl w:val="0"/>
          <w:lang w:val="ru-RU"/>
        </w:rPr>
        <w:t>.</w:t>
      </w:r>
    </w:p>
    <w:p>
      <w:pPr>
        <w:pStyle w:val="Body Text"/>
        <w:numPr>
          <w:ilvl w:val="0"/>
          <w:numId w:val="37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Передопераційну розмітку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бічної» абдомінопластики</w:t>
      </w:r>
      <w:r>
        <w:rPr>
          <w:rStyle w:val="Нет"/>
          <w:rFonts w:ascii="Times New Roman" w:hAnsi="Times New Roman"/>
          <w:sz w:val="20"/>
          <w:szCs w:val="20"/>
          <w:rtl w:val="0"/>
          <w:lang w:val="ru-RU"/>
        </w:rPr>
        <w:t>.</w:t>
      </w:r>
    </w:p>
    <w:p>
      <w:pPr>
        <w:pStyle w:val="Body Text"/>
        <w:numPr>
          <w:ilvl w:val="0"/>
          <w:numId w:val="37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Характеристику «задовільного» та «незадовільного» результату при виконаній абдомінопластиці</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38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Аналізувати етапи розвитку абдомінопластики для знаходження ефективних технік та прогнозування результату</w:t>
      </w:r>
      <w:r>
        <w:rPr>
          <w:rStyle w:val="Нет"/>
          <w:rFonts w:ascii="Times New Roman" w:hAnsi="Times New Roman"/>
          <w:sz w:val="20"/>
          <w:szCs w:val="20"/>
          <w:rtl w:val="0"/>
          <w:lang w:val="ru-RU"/>
        </w:rPr>
        <w:t>.</w:t>
      </w:r>
    </w:p>
    <w:p>
      <w:pPr>
        <w:pStyle w:val="Body Text"/>
        <w:numPr>
          <w:ilvl w:val="0"/>
          <w:numId w:val="38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Покроково охарактеризувати техніку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бічної» абдомінопластики</w:t>
      </w:r>
      <w:r>
        <w:rPr>
          <w:rStyle w:val="Нет"/>
          <w:rFonts w:ascii="Times New Roman" w:hAnsi="Times New Roman"/>
          <w:sz w:val="20"/>
          <w:szCs w:val="20"/>
          <w:rtl w:val="0"/>
          <w:lang w:val="ru-RU"/>
        </w:rPr>
        <w:t>.</w:t>
      </w:r>
    </w:p>
    <w:p>
      <w:pPr>
        <w:pStyle w:val="Body Text"/>
        <w:numPr>
          <w:ilvl w:val="0"/>
          <w:numId w:val="38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Відмітити покази та основні моменти для проведення абдомінопластики</w:t>
      </w:r>
      <w:r>
        <w:rPr>
          <w:rStyle w:val="Нет"/>
          <w:rFonts w:ascii="Times New Roman" w:hAnsi="Times New Roman"/>
          <w:sz w:val="20"/>
          <w:szCs w:val="20"/>
          <w:rtl w:val="0"/>
          <w:lang w:val="ru-RU"/>
        </w:rPr>
        <w:t>.</w:t>
      </w:r>
    </w:p>
    <w:p>
      <w:pPr>
        <w:pStyle w:val="Body Text"/>
        <w:numPr>
          <w:ilvl w:val="0"/>
          <w:numId w:val="37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Нанести передопераційну розмітку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бічної» абдомінопластики</w:t>
      </w:r>
      <w:r>
        <w:rPr>
          <w:rStyle w:val="Нет"/>
          <w:rFonts w:ascii="Times New Roman" w:hAnsi="Times New Roman"/>
          <w:sz w:val="20"/>
          <w:szCs w:val="20"/>
          <w:rtl w:val="0"/>
          <w:lang w:val="ru-RU"/>
        </w:rPr>
        <w:t>.</w:t>
      </w:r>
    </w:p>
    <w:p>
      <w:pPr>
        <w:pStyle w:val="Body Text"/>
        <w:numPr>
          <w:ilvl w:val="0"/>
          <w:numId w:val="38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Провести герніопластику</w:t>
      </w:r>
      <w:r>
        <w:rPr>
          <w:rStyle w:val="Нет"/>
          <w:rFonts w:ascii="Times New Roman" w:hAnsi="Times New Roman"/>
          <w:sz w:val="20"/>
          <w:szCs w:val="20"/>
          <w:rtl w:val="0"/>
          <w:lang w:val="ru-RU"/>
        </w:rPr>
        <w:t>.</w:t>
      </w:r>
    </w:p>
    <w:p>
      <w:pPr>
        <w:pStyle w:val="Body Text"/>
        <w:numPr>
          <w:ilvl w:val="0"/>
          <w:numId w:val="38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Оцінити результат виконаної абдомінопластики</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Абдомінопластика</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Історія абдомінопластики бере свій початок з опублікування праць французьких учених </w:t>
      </w:r>
      <w:bookmarkStart w:name="_Hlk79653453" w:id="110"/>
      <w:r>
        <w:rPr>
          <w:rStyle w:val="Нет"/>
          <w:rFonts w:ascii="Times New Roman" w:hAnsi="Times New Roman"/>
          <w:sz w:val="20"/>
          <w:szCs w:val="20"/>
          <w:rtl w:val="0"/>
          <w:lang w:val="fr-FR"/>
        </w:rPr>
        <w:t>DeMars</w:t>
      </w:r>
      <w:bookmarkEnd w:id="110"/>
      <w:r>
        <w:rPr>
          <w:rStyle w:val="Нет"/>
          <w:rFonts w:ascii="Times New Roman" w:hAnsi="Times New Roman"/>
          <w:sz w:val="20"/>
          <w:szCs w:val="20"/>
          <w:rtl w:val="0"/>
          <w:lang w:val="fr-FR"/>
        </w:rPr>
        <w:t xml:space="preserve">, Marx, </w:t>
      </w:r>
      <w:r>
        <w:rPr>
          <w:rStyle w:val="Нет"/>
          <w:rFonts w:ascii="Times New Roman" w:hAnsi="Times New Roman" w:hint="default"/>
          <w:sz w:val="20"/>
          <w:szCs w:val="20"/>
          <w:rtl w:val="0"/>
          <w:lang w:val="ru-RU"/>
        </w:rPr>
        <w:t xml:space="preserve">які </w:t>
      </w:r>
      <w:bookmarkStart w:name="_Hlk79653433" w:id="111"/>
      <w:r>
        <w:rPr>
          <w:rStyle w:val="Нет"/>
          <w:rFonts w:ascii="Times New Roman" w:hAnsi="Times New Roman" w:hint="default"/>
          <w:sz w:val="20"/>
          <w:szCs w:val="20"/>
          <w:rtl w:val="0"/>
          <w:lang w:val="ru-RU"/>
        </w:rPr>
        <w:t xml:space="preserve">вперше здійснили дермоліпектомію </w:t>
      </w:r>
      <w:bookmarkEnd w:id="111"/>
      <w:r>
        <w:rPr>
          <w:rStyle w:val="Нет"/>
          <w:rFonts w:ascii="Times New Roman" w:hAnsi="Times New Roman" w:hint="default"/>
          <w:sz w:val="20"/>
          <w:szCs w:val="20"/>
          <w:rtl w:val="0"/>
          <w:lang w:val="ru-RU"/>
        </w:rPr>
        <w:t xml:space="preserve">ділянки живота в </w:t>
      </w:r>
      <w:r>
        <w:rPr>
          <w:rStyle w:val="Нет"/>
          <w:rFonts w:ascii="Times New Roman" w:hAnsi="Times New Roman"/>
          <w:sz w:val="20"/>
          <w:szCs w:val="20"/>
          <w:rtl w:val="0"/>
          <w:lang w:val="ru-RU"/>
        </w:rPr>
        <w:t xml:space="preserve">1890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bookmarkStart w:name="_Hlk79653493" w:id="112"/>
      <w:r>
        <w:rPr>
          <w:rStyle w:val="Нет"/>
          <w:rFonts w:ascii="Times New Roman" w:hAnsi="Times New Roman"/>
          <w:sz w:val="20"/>
          <w:szCs w:val="20"/>
          <w:rtl w:val="0"/>
          <w:lang w:val="en-US"/>
        </w:rPr>
        <w:t>Kelly</w:t>
      </w:r>
      <w:bookmarkEnd w:id="112"/>
      <w:r>
        <w:rPr>
          <w:rStyle w:val="Нет"/>
          <w:rFonts w:ascii="Times New Roman" w:hAnsi="Times New Roman" w:hint="default"/>
          <w:sz w:val="20"/>
          <w:szCs w:val="20"/>
          <w:rtl w:val="0"/>
          <w:lang w:val="ru-RU"/>
        </w:rPr>
        <w:t xml:space="preserve"> в США використав цей метод у </w:t>
      </w:r>
      <w:r>
        <w:rPr>
          <w:rStyle w:val="Нет"/>
          <w:rFonts w:ascii="Times New Roman" w:hAnsi="Times New Roman"/>
          <w:sz w:val="20"/>
          <w:szCs w:val="20"/>
          <w:rtl w:val="0"/>
          <w:lang w:val="ru-RU"/>
        </w:rPr>
        <w:t xml:space="preserve">1899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Відтоді в клінічну практику було впроваджено багато різних методик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більшість з яких до </w:t>
      </w:r>
      <w:r>
        <w:rPr>
          <w:rStyle w:val="Нет"/>
          <w:rFonts w:ascii="Times New Roman" w:hAnsi="Times New Roman"/>
          <w:sz w:val="20"/>
          <w:szCs w:val="20"/>
          <w:rtl w:val="0"/>
          <w:lang w:val="ru-RU"/>
        </w:rPr>
        <w:t xml:space="preserve">1978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була орієнтована на форму та локалізацію вирізання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Згодом основну увагу стали приділяти способам маніпуляцій на м’язово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апоневротичній системі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пупку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симультанній ліпоаспірації</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У </w:t>
      </w:r>
      <w:r>
        <w:rPr>
          <w:rStyle w:val="Нет"/>
          <w:rFonts w:ascii="Times New Roman" w:hAnsi="Times New Roman"/>
          <w:sz w:val="20"/>
          <w:szCs w:val="20"/>
          <w:rtl w:val="0"/>
          <w:lang w:val="ru-RU"/>
        </w:rPr>
        <w:t xml:space="preserve">1991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було запропоновано </w:t>
      </w:r>
      <w:bookmarkStart w:name="_Hlk79654286" w:id="113"/>
      <w:r>
        <w:rPr>
          <w:rStyle w:val="Нет"/>
          <w:rFonts w:ascii="Times New Roman" w:hAnsi="Times New Roman" w:hint="default"/>
          <w:sz w:val="20"/>
          <w:szCs w:val="20"/>
          <w:rtl w:val="0"/>
          <w:lang w:val="ru-RU"/>
        </w:rPr>
        <w:t>техніку абдомінопластики під назвою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бічна»</w:t>
      </w:r>
      <w:r>
        <w:rPr>
          <w:rStyle w:val="Нет"/>
          <w:rFonts w:ascii="Times New Roman" w:hAnsi="Times New Roman"/>
          <w:sz w:val="20"/>
          <w:szCs w:val="20"/>
          <w:rtl w:val="0"/>
          <w:lang w:val="ru-RU"/>
        </w:rPr>
        <w:t xml:space="preserve">. </w:t>
      </w:r>
      <w:bookmarkEnd w:id="113"/>
      <w:r>
        <w:rPr>
          <w:rStyle w:val="Нет"/>
          <w:rFonts w:ascii="Times New Roman" w:hAnsi="Times New Roman" w:hint="default"/>
          <w:sz w:val="20"/>
          <w:szCs w:val="20"/>
          <w:rtl w:val="0"/>
          <w:lang w:val="ru-RU"/>
        </w:rPr>
        <w:t>Ця техніка показана пацієнткам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у яких основними компонентами деформації передньої черевної стінки є </w:t>
      </w:r>
      <w:bookmarkStart w:name="_Hlk79654739" w:id="114"/>
      <w:r>
        <w:rPr>
          <w:rStyle w:val="Нет"/>
          <w:rFonts w:ascii="Times New Roman" w:hAnsi="Times New Roman" w:hint="default"/>
          <w:sz w:val="20"/>
          <w:szCs w:val="20"/>
          <w:rtl w:val="0"/>
          <w:lang w:val="ru-RU"/>
        </w:rPr>
        <w:t>в</w:t>
      </w:r>
      <w:bookmarkEnd w:id="114"/>
      <w:bookmarkStart w:name="_Hlk79654691" w:id="115"/>
      <w:r>
        <w:rPr>
          <w:rStyle w:val="Нет"/>
          <w:rFonts w:ascii="Times New Roman" w:hAnsi="Times New Roman" w:hint="default"/>
          <w:sz w:val="20"/>
          <w:szCs w:val="20"/>
          <w:rtl w:val="0"/>
          <w:lang w:val="ru-RU"/>
        </w:rPr>
        <w:t>’ялість шкіри та розслаблення м’язово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фасціальної системи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можливо скоригувати під час згаданої операції</w:t>
      </w:r>
      <w:bookmarkEnd w:id="115"/>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Ключовими елементами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бічної абдомінопластики є</w:t>
      </w:r>
      <w:r>
        <w:rPr>
          <w:rStyle w:val="Нет"/>
          <w:rFonts w:ascii="Times New Roman" w:hAnsi="Times New Roman"/>
          <w:sz w:val="20"/>
          <w:szCs w:val="20"/>
          <w:rtl w:val="0"/>
          <w:lang w:val="ru-RU"/>
        </w:rPr>
        <w:t>:</w:t>
      </w:r>
    </w:p>
    <w:p>
      <w:pPr>
        <w:pStyle w:val="Body Text"/>
        <w:numPr>
          <w:ilvl w:val="0"/>
          <w:numId w:val="383"/>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Резекція шкіри переважно в латеральних відділах тулуба</w:t>
      </w:r>
      <w:r>
        <w:rPr>
          <w:rStyle w:val="Нет"/>
          <w:rFonts w:ascii="Times New Roman" w:hAnsi="Times New Roman"/>
          <w:sz w:val="20"/>
          <w:szCs w:val="20"/>
          <w:rtl w:val="0"/>
          <w:lang w:val="ru-RU"/>
        </w:rPr>
        <w:t>.</w:t>
      </w:r>
    </w:p>
    <w:p>
      <w:pPr>
        <w:pStyle w:val="Body Text"/>
        <w:numPr>
          <w:ilvl w:val="0"/>
          <w:numId w:val="383"/>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Фіксація поверхневої фасціальної системи постійними швами вздовж усієї лінії доступу зі значним натягненням у бічних відділах</w:t>
      </w:r>
      <w:r>
        <w:rPr>
          <w:rStyle w:val="Нет"/>
          <w:rFonts w:ascii="Times New Roman" w:hAnsi="Times New Roman"/>
          <w:sz w:val="20"/>
          <w:szCs w:val="20"/>
          <w:rtl w:val="0"/>
          <w:lang w:val="ru-RU"/>
        </w:rPr>
        <w:t>.</w:t>
      </w:r>
    </w:p>
    <w:p>
      <w:pPr>
        <w:pStyle w:val="Body Text"/>
        <w:numPr>
          <w:ilvl w:val="0"/>
          <w:numId w:val="383"/>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Накладання шва на шкіру з незначним натягненням на бічних ділянках рани і практично без натягнення в центральній частині рани</w:t>
      </w:r>
      <w:r>
        <w:rPr>
          <w:rStyle w:val="Нет"/>
          <w:rFonts w:ascii="Times New Roman" w:hAnsi="Times New Roman"/>
          <w:sz w:val="20"/>
          <w:szCs w:val="20"/>
          <w:rtl w:val="0"/>
          <w:lang w:val="ru-RU"/>
        </w:rPr>
        <w:t>.</w:t>
      </w:r>
    </w:p>
    <w:p>
      <w:pPr>
        <w:pStyle w:val="Body Text"/>
        <w:numPr>
          <w:ilvl w:val="0"/>
          <w:numId w:val="383"/>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Виконання за показаннями супутньої ліпосакції у верхніх відділах живота та в ділянці фланків</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жировий клапоть передньої черевної стінки піднімають до рівня</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пупкової ямки над м’язовою фасцією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Потім у більшості пацієнток створюють дуплікатуру апоневрозу прямих м’язів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Після цього клапоть зі значним зусиллям зміщують у дистально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латеральному напрямку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у бічних відділах рани накладають шви між його поверхневою фасціальною системою та фасціями пахової ділянки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глибокою та поверхневою</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Передопераційна розмітка під час проведення напружено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бічної абдомінопластики за відносно мобільного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або відносно фіксованого пупка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Основна ділянка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видаляється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більшості випадків розташована латерально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де з’єднання країв рани відбувається з максимальним натягненням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на рівні поверхневої фасціальної системи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 супроводжується значним підтягненням шкіри пахової ділянки та помірним підтягненням тканин по передньомедіальній поверхні стегна</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Пупок має бути розташований точно по серединній лінії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Розмічають лінію вирізання клаптя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 положення пацієнтки лежачи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видаляють надлишки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згинають операційний стіл до кута </w:t>
      </w:r>
      <w:r>
        <w:rPr>
          <w:rStyle w:val="Нет"/>
          <w:rFonts w:ascii="Times New Roman" w:hAnsi="Times New Roman"/>
          <w:sz w:val="20"/>
          <w:szCs w:val="20"/>
          <w:rtl w:val="0"/>
          <w:lang w:val="ru-RU"/>
        </w:rPr>
        <w:t>25</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30</w:t>
      </w:r>
      <w:r>
        <w:rPr>
          <w:rStyle w:val="Нет"/>
          <w:rFonts w:ascii="Times New Roman" w:hAnsi="Times New Roman" w:hint="default"/>
          <w:sz w:val="20"/>
          <w:szCs w:val="20"/>
          <w:rtl w:val="0"/>
          <w:lang w:val="it-IT"/>
        </w:rPr>
        <w:t>°</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накладають пошарові шви та здійснюють активне дренування рани силіконовими трубками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Асептична пов’язка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Еластичний компресійний бандаж</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«Задовільний» результат характеризується поєднанням таких ознак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помітне втягнення по ходу рубця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рубцеве зміщення пупка від середньої лінії чи його концентричне звуження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невелике відвисання підшкірної жирової тканини в ділянці проекції гребенів здухвинних кісток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над рубцем у пахових ділянках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Такі деформації можна коригувати шляхом нескладної операції</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«Незадовільним» результатом лікування слід вважати наявність у пацієнтки вираженої рубцевої деформації передньої стінки живота після вторинного загоєння післяопераційної рани через її нагноєння або некротичний процес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діастаз прямих м’язів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зміщення ділянок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жирового клаптя з нерівномірними втягуваннями і нависаннями надлишків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такому разі потрібна повторна операція</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При наявності кил передньої та бокових стінок передньої черевної стінки та тулуба використовують операції герніопластики</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p>
    <w:p>
      <w:pPr>
        <w:pStyle w:val="По умолчанию A"/>
        <w:numPr>
          <w:ilvl w:val="0"/>
          <w:numId w:val="385"/>
        </w:numPr>
        <w:bidi w:val="0"/>
        <w:spacing w:before="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Хто вперше здійснив дермоліпектомію та в якому році</w:t>
      </w:r>
      <w:r>
        <w:rPr>
          <w:rStyle w:val="Нет"/>
          <w:rFonts w:ascii="Times New Roman" w:hAnsi="Times New Roman"/>
          <w:b w:val="0"/>
          <w:bCs w:val="0"/>
          <w:sz w:val="20"/>
          <w:szCs w:val="20"/>
          <w:rtl w:val="0"/>
          <w:lang w:val="ru-RU"/>
        </w:rPr>
        <w:t>?</w:t>
      </w:r>
    </w:p>
    <w:p>
      <w:pPr>
        <w:pStyle w:val="По умолчанию A"/>
        <w:numPr>
          <w:ilvl w:val="0"/>
          <w:numId w:val="385"/>
        </w:numPr>
        <w:bidi w:val="0"/>
        <w:spacing w:before="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Що таке</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0"/>
          <w:bCs w:val="0"/>
          <w:sz w:val="20"/>
          <w:szCs w:val="20"/>
          <w:rtl w:val="0"/>
          <w:lang w:val="ru-RU"/>
        </w:rPr>
        <w:t>симультанна ліпоаспірація</w:t>
      </w:r>
      <w:r>
        <w:rPr>
          <w:rStyle w:val="Нет"/>
          <w:rFonts w:ascii="Times New Roman" w:hAnsi="Times New Roman"/>
          <w:b w:val="0"/>
          <w:bCs w:val="0"/>
          <w:sz w:val="20"/>
          <w:szCs w:val="20"/>
          <w:rtl w:val="0"/>
          <w:lang w:val="ru-RU"/>
        </w:rPr>
        <w:t>?</w:t>
      </w:r>
    </w:p>
    <w:p>
      <w:pPr>
        <w:pStyle w:val="По умолчанию A"/>
        <w:numPr>
          <w:ilvl w:val="0"/>
          <w:numId w:val="385"/>
        </w:numPr>
        <w:bidi w:val="0"/>
        <w:spacing w:before="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До якого рівня піднімають</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0"/>
          <w:bCs w:val="0"/>
          <w:sz w:val="20"/>
          <w:szCs w:val="20"/>
          <w:rtl w:val="0"/>
          <w:lang w:val="ru-RU"/>
        </w:rPr>
        <w:t>шкірно</w:t>
      </w:r>
      <w:r>
        <w:rPr>
          <w:rStyle w:val="Нет"/>
          <w:rFonts w:ascii="Times New Roman" w:hAnsi="Times New Roman"/>
          <w:b w:val="0"/>
          <w:bCs w:val="0"/>
          <w:sz w:val="20"/>
          <w:szCs w:val="20"/>
          <w:rtl w:val="0"/>
          <w:lang w:val="ru-RU"/>
        </w:rPr>
        <w:t>-</w:t>
      </w:r>
      <w:r>
        <w:rPr>
          <w:rStyle w:val="Нет"/>
          <w:rFonts w:ascii="Times New Roman" w:hAnsi="Times New Roman" w:hint="default"/>
          <w:b w:val="0"/>
          <w:bCs w:val="0"/>
          <w:sz w:val="20"/>
          <w:szCs w:val="20"/>
          <w:rtl w:val="0"/>
          <w:lang w:val="ru-RU"/>
        </w:rPr>
        <w:t>жировий клапоть передньої черевної стінки</w:t>
      </w:r>
      <w:r>
        <w:rPr>
          <w:rStyle w:val="Нет"/>
          <w:rFonts w:ascii="Times New Roman" w:hAnsi="Times New Roman"/>
          <w:b w:val="0"/>
          <w:bCs w:val="0"/>
          <w:sz w:val="20"/>
          <w:szCs w:val="20"/>
          <w:rtl w:val="0"/>
          <w:lang w:val="ru-RU"/>
        </w:rPr>
        <w:t>?</w:t>
      </w:r>
    </w:p>
    <w:p>
      <w:pPr>
        <w:pStyle w:val="По умолчанию A"/>
        <w:numPr>
          <w:ilvl w:val="0"/>
          <w:numId w:val="385"/>
        </w:numPr>
        <w:bidi w:val="0"/>
        <w:spacing w:before="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Де має бути розташований пупок при</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0"/>
          <w:bCs w:val="0"/>
          <w:sz w:val="20"/>
          <w:szCs w:val="20"/>
          <w:rtl w:val="0"/>
          <w:lang w:val="ru-RU"/>
        </w:rPr>
        <w:t>передопераційній розмітці</w:t>
      </w:r>
      <w:r>
        <w:rPr>
          <w:rStyle w:val="Нет"/>
          <w:rFonts w:ascii="Times New Roman" w:hAnsi="Times New Roman"/>
          <w:b w:val="0"/>
          <w:bCs w:val="0"/>
          <w:sz w:val="20"/>
          <w:szCs w:val="20"/>
          <w:rtl w:val="0"/>
          <w:lang w:val="ru-RU"/>
        </w:rPr>
        <w:t>?</w:t>
      </w:r>
    </w:p>
    <w:p>
      <w:pPr>
        <w:pStyle w:val="По умолчанию A"/>
        <w:numPr>
          <w:ilvl w:val="0"/>
          <w:numId w:val="385"/>
        </w:numPr>
        <w:bidi w:val="0"/>
        <w:spacing w:before="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Що потрібно виконати при наявності кил передньої та бокових стінок передньої черевної стінки та тулуба</w:t>
      </w:r>
      <w:r>
        <w:rPr>
          <w:rStyle w:val="Нет"/>
          <w:rFonts w:ascii="Times New Roman" w:hAnsi="Times New Roman"/>
          <w:b w:val="0"/>
          <w:bCs w:val="0"/>
          <w:sz w:val="20"/>
          <w:szCs w:val="20"/>
          <w:rtl w:val="0"/>
          <w:lang w:val="ru-RU"/>
        </w:rPr>
        <w:t>?</w:t>
      </w:r>
    </w:p>
    <w:p>
      <w:pPr>
        <w:pStyle w:val="Body Text"/>
        <w:rPr>
          <w:rStyle w:val="Нет"/>
        </w:rPr>
        <w:sectPr>
          <w:type w:val="continuous"/>
          <w:pgSz w:w="8400" w:h="11900" w:orient="portrait"/>
          <w:pgMar w:top="0" w:right="1134" w:bottom="0" w:left="851" w:header="284" w:footer="284"/>
          <w:pgNumType w:start="0"/>
          <w:bidi w:val="0"/>
        </w:sectPr>
      </w:pPr>
      <w:r>
        <w:rPr>
          <w:rStyle w:val="Нет"/>
        </w:rPr>
      </w:r>
    </w:p>
    <w:p>
      <w:pPr>
        <w:pStyle w:val="По умолчанию A"/>
        <w:spacing w:before="8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По умолчанию A"/>
        <w:spacing w:befor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Пацієнтка </w:t>
      </w:r>
      <w:r>
        <w:rPr>
          <w:rStyle w:val="Нет"/>
          <w:rFonts w:ascii="Times New Roman" w:hAnsi="Times New Roman"/>
          <w:sz w:val="20"/>
          <w:szCs w:val="20"/>
          <w:rtl w:val="0"/>
          <w:lang w:val="ru-RU"/>
        </w:rPr>
        <w:t xml:space="preserve">37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прийомі з приводу незадовільного результату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Об’єктивно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збільшений живіт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випуклий пупок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біла лінія живота розширена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Пальпаторно – ділянка пом’якшення по серединній лінії під пупком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поміщається три пальці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Який попередній діагноз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можливі причини даної патології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Опишіть тактику лікування</w:t>
      </w:r>
      <w:r>
        <w:rPr>
          <w:rStyle w:val="Нет"/>
          <w:rFonts w:ascii="Times New Roman" w:hAnsi="Times New Roman"/>
          <w:sz w:val="20"/>
          <w:szCs w:val="20"/>
          <w:rtl w:val="0"/>
          <w:lang w:val="ru-RU"/>
        </w:rPr>
        <w:t>.</w:t>
      </w:r>
    </w:p>
    <w:p>
      <w:pPr>
        <w:pStyle w:val="Body Text"/>
        <w:spacing w:before="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23.</w:t>
      </w:r>
      <w:r>
        <w:rPr>
          <w:rStyle w:val="Нет"/>
          <w:rFonts w:ascii="Times New Roman" w:hAnsi="Times New Roman" w:hint="default"/>
          <w:sz w:val="20"/>
          <w:szCs w:val="20"/>
          <w:rtl w:val="0"/>
          <w:lang w:val="ru-RU"/>
        </w:rPr>
        <w:t xml:space="preserve"> Естетична та реконструктивна хірургія статевих органів</w:t>
      </w:r>
      <w:r>
        <w:rPr>
          <w:rStyle w:val="Нет"/>
          <w:rFonts w:ascii="Times New Roman" w:hAnsi="Times New Roman"/>
          <w:sz w:val="20"/>
          <w:szCs w:val="20"/>
          <w:rtl w:val="0"/>
          <w:lang w:val="ru-RU"/>
        </w:rPr>
        <w:t xml:space="preserve">,   </w:t>
      </w:r>
    </w:p>
    <w:p>
      <w:pPr>
        <w:pStyle w:val="Body Text"/>
        <w:spacing w:after="10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хірургічна зміна та корекцію статі</w:t>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w:t>
      </w:r>
      <w:r>
        <w:rPr>
          <w:rStyle w:val="Нет"/>
          <w:rFonts w:ascii="Times New Roman" w:hAnsi="Times New Roman"/>
          <w:b w:val="1"/>
          <w:bCs w:val="1"/>
          <w:sz w:val="20"/>
          <w:szCs w:val="20"/>
          <w:rtl w:val="0"/>
          <w:lang w:val="ru-RU"/>
        </w:rPr>
        <w:t>:</w:t>
      </w:r>
    </w:p>
    <w:p>
      <w:pPr>
        <w:pStyle w:val="Body Text"/>
        <w:numPr>
          <w:ilvl w:val="0"/>
          <w:numId w:val="38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Навести  статеві та сечовивідні органи жінки</w:t>
      </w:r>
      <w:r>
        <w:rPr>
          <w:rStyle w:val="Нет"/>
          <w:rFonts w:ascii="Times New Roman" w:hAnsi="Times New Roman"/>
          <w:sz w:val="20"/>
          <w:szCs w:val="20"/>
          <w:rtl w:val="0"/>
          <w:lang w:val="ru-RU"/>
        </w:rPr>
        <w:t>.</w:t>
      </w:r>
    </w:p>
    <w:p>
      <w:pPr>
        <w:pStyle w:val="Body Text"/>
        <w:numPr>
          <w:ilvl w:val="0"/>
          <w:numId w:val="38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Навести  статеві та сечовивідні  органи чоловіка</w:t>
      </w:r>
      <w:r>
        <w:rPr>
          <w:rStyle w:val="Нет"/>
          <w:rFonts w:ascii="Times New Roman" w:hAnsi="Times New Roman"/>
          <w:sz w:val="20"/>
          <w:szCs w:val="20"/>
          <w:rtl w:val="0"/>
          <w:lang w:val="ru-RU"/>
        </w:rPr>
        <w:t>.</w:t>
      </w:r>
    </w:p>
    <w:p>
      <w:pPr>
        <w:pStyle w:val="Body Text"/>
        <w:spacing w:before="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w:t>
      </w:r>
      <w:r>
        <w:rPr>
          <w:rStyle w:val="Нет"/>
          <w:rFonts w:ascii="Times New Roman" w:hAnsi="Times New Roman" w:hint="default"/>
          <w:sz w:val="20"/>
          <w:szCs w:val="20"/>
          <w:rtl w:val="0"/>
          <w:lang w:val="ru-RU"/>
        </w:rPr>
        <w:t xml:space="preserve"> надання первинних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початкових знань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естетичної та реконструктивної хірургії статевих органів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хірургічної зміни та корекції статі</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38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Анатомію та фізіологію внутрішніх та зовнішніх стевих органів жінки</w:t>
      </w:r>
      <w:r>
        <w:rPr>
          <w:rStyle w:val="Нет"/>
          <w:rFonts w:ascii="Times New Roman" w:hAnsi="Times New Roman"/>
          <w:sz w:val="20"/>
          <w:szCs w:val="20"/>
          <w:rtl w:val="0"/>
          <w:lang w:val="ru-RU"/>
        </w:rPr>
        <w:t>.</w:t>
      </w:r>
    </w:p>
    <w:p>
      <w:pPr>
        <w:pStyle w:val="Body Text"/>
        <w:numPr>
          <w:ilvl w:val="0"/>
          <w:numId w:val="38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Анатомію та фізіологію внутрішніх та зовнішніх стевих органів чоловіка</w:t>
      </w:r>
      <w:r>
        <w:rPr>
          <w:rStyle w:val="Нет"/>
          <w:rFonts w:ascii="Times New Roman" w:hAnsi="Times New Roman"/>
          <w:sz w:val="20"/>
          <w:szCs w:val="20"/>
          <w:rtl w:val="0"/>
          <w:lang w:val="ru-RU"/>
        </w:rPr>
        <w:t xml:space="preserve">. </w:t>
      </w:r>
    </w:p>
    <w:p>
      <w:pPr>
        <w:pStyle w:val="Body Text"/>
        <w:numPr>
          <w:ilvl w:val="0"/>
          <w:numId w:val="38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Юридичне підгрунття можливості зміни статі</w:t>
      </w:r>
      <w:r>
        <w:rPr>
          <w:rStyle w:val="Нет"/>
          <w:rFonts w:ascii="Times New Roman" w:hAnsi="Times New Roman"/>
          <w:sz w:val="20"/>
          <w:szCs w:val="20"/>
          <w:rtl w:val="0"/>
          <w:lang w:val="ru-RU"/>
        </w:rPr>
        <w:t xml:space="preserve">. </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39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Проводити медичний огляд статевих органів жінки</w:t>
      </w:r>
      <w:r>
        <w:rPr>
          <w:rStyle w:val="Нет"/>
          <w:rFonts w:ascii="Times New Roman" w:hAnsi="Times New Roman"/>
          <w:sz w:val="20"/>
          <w:szCs w:val="20"/>
          <w:rtl w:val="0"/>
          <w:lang w:val="ru-RU"/>
        </w:rPr>
        <w:t>.</w:t>
      </w:r>
    </w:p>
    <w:p>
      <w:pPr>
        <w:pStyle w:val="Body Text"/>
        <w:numPr>
          <w:ilvl w:val="0"/>
          <w:numId w:val="392"/>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Проводити медичний огляд статевих органів чоловіка</w:t>
      </w:r>
      <w:r>
        <w:rPr>
          <w:rStyle w:val="Нет"/>
          <w:rFonts w:ascii="Times New Roman" w:hAnsi="Times New Roman"/>
          <w:sz w:val="20"/>
          <w:szCs w:val="20"/>
          <w:rtl w:val="0"/>
          <w:lang w:val="ru-RU"/>
        </w:rPr>
        <w:t xml:space="preserve">. </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Історія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Проблема інверсії статевої самоідентифікації особистості була актуальною протягом всього існування людства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Непряме згадування про статеві трансформації можна зустріти ще в працях Геродота</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Визначення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w:t>
      </w:r>
      <w:bookmarkStart w:name="_Hlk79733471" w:id="116"/>
      <w:r>
        <w:rPr>
          <w:rStyle w:val="Нет"/>
          <w:rFonts w:ascii="Times New Roman" w:hAnsi="Times New Roman" w:hint="default"/>
          <w:sz w:val="20"/>
          <w:szCs w:val="20"/>
          <w:rtl w:val="0"/>
          <w:lang w:val="ru-RU"/>
        </w:rPr>
        <w:t xml:space="preserve">транссексуалізм»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«патологічний стан особистості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полягає в полярній розбіжності біологічної та цивільної статі з одного боку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зі статтю психічною — з іншого</w:t>
      </w:r>
      <w:bookmarkEnd w:id="116"/>
      <w:r>
        <w:rPr>
          <w:rStyle w:val="Нет"/>
          <w:rFonts w:ascii="Times New Roman" w:hAnsi="Times New Roman" w:hint="default"/>
          <w:sz w:val="20"/>
          <w:szCs w:val="20"/>
          <w:rtl w:val="0"/>
          <w:lang w:val="ru-RU"/>
        </w:rPr>
        <w:t xml:space="preserve">» </w:t>
      </w:r>
      <w:r>
        <w:rPr>
          <w:rStyle w:val="Нет"/>
          <w:rFonts w:ascii="Times New Roman" w:hAnsi="Times New Roman"/>
          <w:sz w:val="20"/>
          <w:szCs w:val="20"/>
          <w:rtl w:val="0"/>
          <w:lang w:val="ru-RU"/>
        </w:rPr>
        <w:t>(Benjamin H., 1964, 1966).</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В Україні поширеність транссексуалізму становить </w:t>
      </w:r>
      <w:r>
        <w:rPr>
          <w:rStyle w:val="Нет"/>
          <w:rFonts w:ascii="Times New Roman" w:hAnsi="Times New Roman"/>
          <w:sz w:val="20"/>
          <w:szCs w:val="20"/>
          <w:rtl w:val="0"/>
          <w:lang w:val="ru-RU"/>
        </w:rPr>
        <w:t xml:space="preserve">1 </w:t>
      </w:r>
      <w:r>
        <w:rPr>
          <w:rStyle w:val="Нет"/>
          <w:rFonts w:ascii="Times New Roman" w:hAnsi="Times New Roman" w:hint="default"/>
          <w:sz w:val="20"/>
          <w:szCs w:val="20"/>
          <w:rtl w:val="0"/>
          <w:lang w:val="ru-RU"/>
        </w:rPr>
        <w:t xml:space="preserve">випадок на </w:t>
      </w:r>
      <w:r>
        <w:rPr>
          <w:rStyle w:val="Нет"/>
          <w:rFonts w:ascii="Times New Roman" w:hAnsi="Times New Roman"/>
          <w:sz w:val="20"/>
          <w:szCs w:val="20"/>
          <w:rtl w:val="0"/>
          <w:lang w:val="ru-RU"/>
        </w:rPr>
        <w:t xml:space="preserve">200 </w:t>
      </w:r>
      <w:r>
        <w:rPr>
          <w:rStyle w:val="Нет"/>
          <w:rFonts w:ascii="Times New Roman" w:hAnsi="Times New Roman" w:hint="default"/>
          <w:sz w:val="20"/>
          <w:szCs w:val="20"/>
          <w:rtl w:val="0"/>
          <w:lang w:val="ru-RU"/>
        </w:rPr>
        <w:t>тис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населення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Ворник Б</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w:t>
      </w:r>
      <w:r>
        <w:rPr>
          <w:rStyle w:val="Нет"/>
          <w:rFonts w:ascii="Times New Roman" w:hAnsi="Times New Roman"/>
          <w:sz w:val="20"/>
          <w:szCs w:val="20"/>
          <w:rtl w:val="0"/>
          <w:lang w:val="ru-RU"/>
        </w:rPr>
        <w:t xml:space="preserve">., 1998). </w:t>
      </w:r>
      <w:r>
        <w:rPr>
          <w:rStyle w:val="Нет"/>
          <w:rFonts w:ascii="Times New Roman" w:hAnsi="Times New Roman" w:hint="default"/>
          <w:sz w:val="20"/>
          <w:szCs w:val="20"/>
          <w:rtl w:val="0"/>
          <w:lang w:val="ru-RU"/>
        </w:rPr>
        <w:t xml:space="preserve">чоловічий транссексуалізм значно переважає над жіночим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співвідношення більш ніж </w:t>
      </w:r>
      <w:r>
        <w:rPr>
          <w:rStyle w:val="Нет"/>
          <w:rFonts w:ascii="Times New Roman" w:hAnsi="Times New Roman"/>
          <w:sz w:val="20"/>
          <w:szCs w:val="20"/>
          <w:rtl w:val="0"/>
          <w:lang w:val="ru-RU"/>
        </w:rPr>
        <w:t>3:1).</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Тактика реабілітаційних заходів щодо транссексуалів на сьогодні передбачає</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психіатричну експертизу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проведену стаціонарно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згідно з результатами якої встановлюють діагноз і видають дозвіл на незворотне хірургічне лікування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проведення гормональної терапії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андрогенотерапія при Ж</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Ч трансформації і естрагенотерапія при Ч</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Жтрансформації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хірургічну корекцію анатомічної статі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зміну цивільної статі зі зміною всіх документів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Транссексуал може зупинитися на будь</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якому етапі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 його думку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призвів до змін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достатніх для адаптації</w:t>
      </w:r>
      <w:r>
        <w:rPr>
          <w:rStyle w:val="Нет"/>
          <w:rFonts w:ascii="Times New Roman" w:hAnsi="Times New Roman"/>
          <w:sz w:val="20"/>
          <w:szCs w:val="20"/>
          <w:rtl w:val="0"/>
          <w:lang w:val="ru-RU"/>
        </w:rPr>
        <w:t xml:space="preserve">. </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Для хірургічної корекції статі залежно від виду трансформації використовують такий обсяг оперативних втручань</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При </w:t>
      </w:r>
      <w:bookmarkStart w:name="_Hlk79657472" w:id="117"/>
      <w:r>
        <w:rPr>
          <w:rStyle w:val="Нет"/>
          <w:rFonts w:ascii="Times New Roman" w:hAnsi="Times New Roman" w:hint="default"/>
          <w:sz w:val="20"/>
          <w:szCs w:val="20"/>
          <w:rtl w:val="0"/>
          <w:lang w:val="ru-RU"/>
        </w:rPr>
        <w:t>Ж</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Ч трансформації</w:t>
      </w:r>
      <w:r>
        <w:rPr>
          <w:rStyle w:val="Нет"/>
          <w:rFonts w:ascii="Times New Roman" w:hAnsi="Times New Roman"/>
          <w:sz w:val="20"/>
          <w:szCs w:val="20"/>
          <w:rtl w:val="0"/>
          <w:lang w:val="ru-RU"/>
        </w:rPr>
        <w:t>:</w:t>
      </w:r>
      <w:bookmarkEnd w:id="117"/>
    </w:p>
    <w:p>
      <w:pPr>
        <w:pStyle w:val="Body Text"/>
        <w:numPr>
          <w:ilvl w:val="0"/>
          <w:numId w:val="394"/>
        </w:numPr>
        <w:bidi w:val="0"/>
        <w:ind w:right="0"/>
        <w:jc w:val="left"/>
        <w:rPr>
          <w:rFonts w:ascii="Times New Roman" w:cs="Times New Roman" w:hAnsi="Times New Roman" w:eastAsia="Times New Roman"/>
          <w:sz w:val="20"/>
          <w:szCs w:val="20"/>
          <w:rtl w:val="0"/>
        </w:rPr>
      </w:pPr>
      <w:bookmarkStart w:name="_Hlk79657347" w:id="118"/>
      <w:r>
        <w:rPr>
          <w:rStyle w:val="Нет"/>
          <w:rFonts w:ascii="Times New Roman" w:hAnsi="Times New Roman" w:hint="default"/>
          <w:sz w:val="20"/>
          <w:szCs w:val="20"/>
          <w:rtl w:val="0"/>
          <w:lang w:val="ru-RU"/>
        </w:rPr>
        <w:t>Маскулінізуюча мамопластика</w:t>
      </w:r>
      <w:r>
        <w:rPr>
          <w:rStyle w:val="Нет"/>
          <w:rFonts w:ascii="Times New Roman" w:hAnsi="Times New Roman"/>
          <w:sz w:val="20"/>
          <w:szCs w:val="20"/>
          <w:rtl w:val="0"/>
          <w:lang w:val="ru-RU"/>
        </w:rPr>
        <w:t>.</w:t>
      </w:r>
    </w:p>
    <w:p>
      <w:pPr>
        <w:pStyle w:val="Body Text"/>
        <w:numPr>
          <w:ilvl w:val="0"/>
          <w:numId w:val="39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Гістеректомія</w:t>
      </w:r>
      <w:r>
        <w:rPr>
          <w:rStyle w:val="Нет"/>
          <w:rFonts w:ascii="Times New Roman" w:hAnsi="Times New Roman"/>
          <w:sz w:val="20"/>
          <w:szCs w:val="20"/>
          <w:rtl w:val="0"/>
          <w:lang w:val="ru-RU"/>
        </w:rPr>
        <w:t>.</w:t>
      </w:r>
    </w:p>
    <w:p>
      <w:pPr>
        <w:pStyle w:val="Body Text"/>
        <w:numPr>
          <w:ilvl w:val="0"/>
          <w:numId w:val="39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Тотальна фалопластика</w:t>
      </w:r>
      <w:r>
        <w:rPr>
          <w:rStyle w:val="Нет"/>
          <w:rFonts w:ascii="Times New Roman" w:hAnsi="Times New Roman"/>
          <w:sz w:val="20"/>
          <w:szCs w:val="20"/>
          <w:rtl w:val="0"/>
          <w:lang w:val="ru-RU"/>
        </w:rPr>
        <w:t>.</w:t>
      </w:r>
    </w:p>
    <w:p>
      <w:pPr>
        <w:pStyle w:val="Body Text"/>
        <w:numPr>
          <w:ilvl w:val="0"/>
          <w:numId w:val="39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Тотальна уретропластика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ізольована промежинна уретропластика за бажанням пацієнта</w:t>
      </w:r>
      <w:r>
        <w:rPr>
          <w:rStyle w:val="Нет"/>
          <w:rFonts w:ascii="Times New Roman" w:hAnsi="Times New Roman"/>
          <w:sz w:val="20"/>
          <w:szCs w:val="20"/>
          <w:rtl w:val="0"/>
          <w:lang w:val="ru-RU"/>
        </w:rPr>
        <w:t>).</w:t>
      </w:r>
    </w:p>
    <w:p>
      <w:pPr>
        <w:pStyle w:val="Body Text"/>
        <w:numPr>
          <w:ilvl w:val="0"/>
          <w:numId w:val="39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Скротопластика</w:t>
      </w:r>
      <w:r>
        <w:rPr>
          <w:rStyle w:val="Нет"/>
          <w:rFonts w:ascii="Times New Roman" w:hAnsi="Times New Roman"/>
          <w:sz w:val="20"/>
          <w:szCs w:val="20"/>
          <w:rtl w:val="0"/>
          <w:lang w:val="ru-RU"/>
        </w:rPr>
        <w:t>.</w:t>
      </w:r>
    </w:p>
    <w:p>
      <w:pPr>
        <w:pStyle w:val="Body Text"/>
        <w:numPr>
          <w:ilvl w:val="0"/>
          <w:numId w:val="39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Ендопротезування яєчок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необхідності ендопротезування неофалоса</w:t>
      </w:r>
      <w:r>
        <w:rPr>
          <w:rStyle w:val="Нет"/>
          <w:rFonts w:ascii="Times New Roman" w:hAnsi="Times New Roman"/>
          <w:sz w:val="20"/>
          <w:szCs w:val="20"/>
          <w:rtl w:val="0"/>
          <w:lang w:val="ru-RU"/>
        </w:rPr>
        <w:t>.</w:t>
      </w:r>
      <w:bookmarkEnd w:id="118"/>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При </w:t>
      </w:r>
      <w:bookmarkStart w:name="_Hlk79657496" w:id="119"/>
      <w:r>
        <w:rPr>
          <w:rStyle w:val="Нет"/>
          <w:rFonts w:ascii="Times New Roman" w:hAnsi="Times New Roman" w:hint="default"/>
          <w:sz w:val="20"/>
          <w:szCs w:val="20"/>
          <w:rtl w:val="0"/>
          <w:lang w:val="ru-RU"/>
        </w:rPr>
        <w:t>Ч</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Ж трансформації</w:t>
      </w:r>
      <w:bookmarkEnd w:id="119"/>
      <w:r>
        <w:rPr>
          <w:rStyle w:val="Нет"/>
          <w:rFonts w:ascii="Times New Roman" w:hAnsi="Times New Roman"/>
          <w:sz w:val="20"/>
          <w:szCs w:val="20"/>
          <w:rtl w:val="0"/>
          <w:lang w:val="ru-RU"/>
        </w:rPr>
        <w:t>:</w:t>
      </w:r>
    </w:p>
    <w:p>
      <w:pPr>
        <w:pStyle w:val="Body Text"/>
        <w:numPr>
          <w:ilvl w:val="0"/>
          <w:numId w:val="396"/>
        </w:numPr>
        <w:bidi w:val="0"/>
        <w:ind w:right="0"/>
        <w:jc w:val="left"/>
        <w:rPr>
          <w:rFonts w:ascii="Times New Roman" w:cs="Times New Roman" w:hAnsi="Times New Roman" w:eastAsia="Times New Roman"/>
          <w:sz w:val="20"/>
          <w:szCs w:val="20"/>
          <w:rtl w:val="0"/>
        </w:rPr>
      </w:pPr>
      <w:bookmarkStart w:name="_Hlk79657531" w:id="120"/>
      <w:r>
        <w:rPr>
          <w:rStyle w:val="Нет"/>
          <w:rFonts w:ascii="Times New Roman" w:hAnsi="Times New Roman" w:hint="default"/>
          <w:sz w:val="20"/>
          <w:szCs w:val="20"/>
          <w:rtl w:val="0"/>
          <w:lang w:val="ru-RU"/>
        </w:rPr>
        <w:t>Ампутація статевого члена з яєчками та піхвопластика</w:t>
      </w:r>
      <w:r>
        <w:rPr>
          <w:rStyle w:val="Нет"/>
          <w:rFonts w:ascii="Times New Roman" w:hAnsi="Times New Roman"/>
          <w:sz w:val="20"/>
          <w:szCs w:val="20"/>
          <w:rtl w:val="0"/>
          <w:lang w:val="ru-RU"/>
        </w:rPr>
        <w:t>.</w:t>
      </w:r>
    </w:p>
    <w:p>
      <w:pPr>
        <w:pStyle w:val="Body Text"/>
        <w:numPr>
          <w:ilvl w:val="0"/>
          <w:numId w:val="39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Фемінізуюча мамопластика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ендопротезування молочних залоз</w:t>
      </w:r>
      <w:r>
        <w:rPr>
          <w:rStyle w:val="Нет"/>
          <w:rFonts w:ascii="Times New Roman" w:hAnsi="Times New Roman"/>
          <w:sz w:val="20"/>
          <w:szCs w:val="20"/>
          <w:rtl w:val="0"/>
          <w:lang w:val="ru-RU"/>
        </w:rPr>
        <w:t>).</w:t>
      </w:r>
    </w:p>
    <w:p>
      <w:pPr>
        <w:pStyle w:val="Body Text"/>
        <w:numPr>
          <w:ilvl w:val="0"/>
          <w:numId w:val="396"/>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Естетична корекція неопіхви та зовнішніх статевих органів</w:t>
      </w:r>
      <w:r>
        <w:rPr>
          <w:rStyle w:val="Нет"/>
          <w:rFonts w:ascii="Times New Roman" w:hAnsi="Times New Roman"/>
          <w:sz w:val="20"/>
          <w:szCs w:val="20"/>
          <w:rtl w:val="0"/>
          <w:lang w:val="ru-RU"/>
        </w:rPr>
        <w:t>.</w:t>
      </w:r>
      <w:bookmarkEnd w:id="120"/>
    </w:p>
    <w:p>
      <w:pPr>
        <w:pStyle w:val="Body Text"/>
        <w:ind w:firstLine="284"/>
        <w:jc w:val="both"/>
        <w:rPr>
          <w:rStyle w:val="Нет"/>
          <w:rFonts w:ascii="Times New Roman" w:cs="Times New Roman" w:hAnsi="Times New Roman" w:eastAsia="Times New Roman"/>
          <w:sz w:val="20"/>
          <w:szCs w:val="20"/>
        </w:rPr>
      </w:pPr>
      <w:bookmarkStart w:name="_Hlk79656844" w:id="121"/>
      <w:r>
        <w:rPr>
          <w:rStyle w:val="Нет"/>
          <w:rFonts w:ascii="Times New Roman" w:hAnsi="Times New Roman" w:hint="default"/>
          <w:sz w:val="20"/>
          <w:szCs w:val="20"/>
          <w:rtl w:val="0"/>
          <w:lang w:val="ru-RU"/>
        </w:rPr>
        <w:t xml:space="preserve">Маскулінізуюча мамопластика — це трансформація форми жіночих молочних залоз у чоловічі шляхом </w:t>
      </w:r>
      <w:bookmarkEnd w:id="121"/>
      <w:r>
        <w:rPr>
          <w:rStyle w:val="Нет"/>
          <w:rFonts w:ascii="Times New Roman" w:hAnsi="Times New Roman" w:hint="default"/>
          <w:sz w:val="20"/>
          <w:szCs w:val="20"/>
          <w:rtl w:val="0"/>
          <w:lang w:val="ru-RU"/>
        </w:rPr>
        <w:t>двобічної підшкірної мастектомії зі створенням діаметра та локалізації ареоли і форми за чоловічим типом</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Маскулінізуючу мамопластику виконують традиційно  із застосуванням периареолярних розрізів один або два етапи корекції надлишку шкіри</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Екстирпацію матки виконують з обома придатками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Під час фалопластики у двох випадках використовували вільний реваскуляризований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м’язовий торакодорзальний клапоть із застосуванням мікрохірургічної техніки згідно з методикою 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Міланова і 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Адамяна </w:t>
      </w:r>
      <w:r>
        <w:rPr>
          <w:rStyle w:val="Нет"/>
          <w:rFonts w:ascii="Times New Roman" w:hAnsi="Times New Roman"/>
          <w:sz w:val="20"/>
          <w:szCs w:val="20"/>
          <w:rtl w:val="0"/>
          <w:lang w:val="ru-RU"/>
        </w:rPr>
        <w:t xml:space="preserve">(1994) </w:t>
      </w:r>
      <w:r>
        <w:rPr>
          <w:rStyle w:val="Нет"/>
          <w:rFonts w:ascii="Times New Roman" w:hAnsi="Times New Roman" w:hint="default"/>
          <w:sz w:val="20"/>
          <w:szCs w:val="20"/>
          <w:rtl w:val="0"/>
          <w:lang w:val="ru-RU"/>
        </w:rPr>
        <w:t xml:space="preserve">або за допомогою пахових клаптей на судинній ніжці </w:t>
      </w:r>
      <w:r>
        <w:rPr>
          <w:rStyle w:val="Нет"/>
          <w:rFonts w:ascii="Times New Roman" w:hAnsi="Times New Roman"/>
          <w:sz w:val="20"/>
          <w:szCs w:val="20"/>
          <w:rtl w:val="0"/>
          <w:lang w:val="ru-RU"/>
        </w:rPr>
        <w:t>(I. McGregor, I. Jackson, 1972); Lai C.S., Chou C.K., Yanng C.C. et al., 1990).</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Обсяг оперативних втручань у разі Ч</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Ж трансформації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ампутація статевого члена з яєчками та піхвопластика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фемінізуюча мамопластика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Автори віддають перевагу використанню методів пластики неопіхви з тканин статевого члена і калитки за 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Мілановим та 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Адамяном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Цей спосіб створення вагіни під час Ч</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Ж трансформації полягає у формуванні вільного клаптя на судинно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нервовій ніжці зі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спонгіозного футляра пеніса зі збереженою голівкою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вивертається у попередньо сформований в позаміхуровому клітковинному просторі канал</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який слугує стінкою неовагіни та фіксується до прилеглих тканин шляхом тугої тампонади порожнини неовагіни марлевими серветками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Таким чином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застосовані методи хірургічного лікування транссексуалізму дають змогу досягти основної мети — соціальної адаптації хворих</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sz w:val="20"/>
          <w:szCs w:val="20"/>
          <w:rtl w:val="0"/>
          <w:lang w:val="ru-RU"/>
        </w:rPr>
        <w:t xml:space="preserve"> </w:t>
      </w:r>
      <w:r>
        <w:rPr>
          <w:rStyle w:val="Нет"/>
          <w:rFonts w:ascii="Times New Roman" w:hAnsi="Times New Roman" w:hint="default"/>
          <w:b w:val="1"/>
          <w:bCs w:val="1"/>
          <w:sz w:val="20"/>
          <w:szCs w:val="20"/>
          <w:rtl w:val="0"/>
          <w:lang w:val="ru-RU"/>
        </w:rPr>
        <w:t>Контрольні питання</w:t>
      </w:r>
    </w:p>
    <w:p>
      <w:pPr>
        <w:pStyle w:val="Body Text"/>
        <w:numPr>
          <w:ilvl w:val="0"/>
          <w:numId w:val="39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Перерахувати чоловічі та жіночі статеві органи</w:t>
      </w:r>
      <w:r>
        <w:rPr>
          <w:rStyle w:val="Нет"/>
          <w:rFonts w:ascii="Times New Roman" w:hAnsi="Times New Roman"/>
          <w:sz w:val="20"/>
          <w:szCs w:val="20"/>
          <w:rtl w:val="0"/>
          <w:lang w:val="ru-RU"/>
        </w:rPr>
        <w:t>.</w:t>
      </w:r>
    </w:p>
    <w:p>
      <w:pPr>
        <w:pStyle w:val="Body Text"/>
        <w:numPr>
          <w:ilvl w:val="0"/>
          <w:numId w:val="39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Перерахувати чоловічі та жіночі статеві гормони</w:t>
      </w:r>
      <w:r>
        <w:rPr>
          <w:rStyle w:val="Нет"/>
          <w:rFonts w:ascii="Times New Roman" w:hAnsi="Times New Roman"/>
          <w:sz w:val="20"/>
          <w:szCs w:val="20"/>
          <w:rtl w:val="0"/>
          <w:lang w:val="ru-RU"/>
        </w:rPr>
        <w:t>.</w:t>
      </w:r>
    </w:p>
    <w:p>
      <w:pPr>
        <w:pStyle w:val="Body Text"/>
        <w:numPr>
          <w:ilvl w:val="0"/>
          <w:numId w:val="39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Надати визначення трансексуалізму</w:t>
      </w:r>
      <w:r>
        <w:rPr>
          <w:rStyle w:val="Нет"/>
          <w:rFonts w:ascii="Times New Roman" w:hAnsi="Times New Roman"/>
          <w:sz w:val="20"/>
          <w:szCs w:val="20"/>
          <w:rtl w:val="0"/>
          <w:lang w:val="ru-RU"/>
        </w:rPr>
        <w:t>.</w:t>
      </w:r>
    </w:p>
    <w:p>
      <w:pPr>
        <w:pStyle w:val="Body Text"/>
        <w:numPr>
          <w:ilvl w:val="0"/>
          <w:numId w:val="39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Обсяг хірургічної корекції при Ч</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Ж трансформації</w:t>
      </w:r>
      <w:r>
        <w:rPr>
          <w:rStyle w:val="Нет"/>
          <w:rFonts w:ascii="Times New Roman" w:hAnsi="Times New Roman"/>
          <w:sz w:val="20"/>
          <w:szCs w:val="20"/>
          <w:rtl w:val="0"/>
          <w:lang w:val="ru-RU"/>
        </w:rPr>
        <w:t>.</w:t>
      </w:r>
    </w:p>
    <w:p>
      <w:pPr>
        <w:pStyle w:val="Body Text"/>
        <w:numPr>
          <w:ilvl w:val="0"/>
          <w:numId w:val="398"/>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Обсяг хірургічної корекції при Ж</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Ч трансформації</w:t>
      </w:r>
      <w:r>
        <w:rPr>
          <w:rStyle w:val="Нет"/>
          <w:rFonts w:ascii="Times New Roman" w:hAnsi="Times New Roman"/>
          <w:sz w:val="20"/>
          <w:szCs w:val="20"/>
          <w:rtl w:val="0"/>
          <w:lang w:val="ru-RU"/>
        </w:rPr>
        <w:t>.</w:t>
      </w:r>
    </w:p>
    <w:p>
      <w:pPr>
        <w:pStyle w:val="Body Text"/>
        <w:rPr>
          <w:rStyle w:val="Нет"/>
        </w:rPr>
        <w:sectPr>
          <w:type w:val="continuous"/>
          <w:pgSz w:w="8400" w:h="11900" w:orient="portrait"/>
          <w:pgMar w:top="0" w:right="1134" w:bottom="0" w:left="851" w:header="284" w:footer="284"/>
          <w:pgNumType w:start="0"/>
          <w:bidi w:val="0"/>
        </w:sectPr>
      </w:pPr>
      <w:r>
        <w:rPr>
          <w:rStyle w:val="Нет"/>
        </w:rPr>
      </w:r>
    </w:p>
    <w:p>
      <w:pPr>
        <w:pStyle w:val="Body Text"/>
        <w:rPr>
          <w:rStyle w:val="Нет"/>
        </w:rPr>
        <w:sectPr>
          <w:type w:val="continuous"/>
          <w:pgSz w:w="8400" w:h="11900" w:orient="portrait"/>
          <w:pgMar w:top="0" w:right="1134" w:bottom="0" w:left="851" w:header="284" w:footer="284"/>
          <w:pgNumType w:start="0"/>
          <w:cols w:space="598" w:num="2" w:equalWidth="1"/>
          <w:bidi w:val="0"/>
        </w:sectPr>
      </w:pPr>
      <w:r>
        <w:rPr>
          <w:rStyle w:val="Нет"/>
        </w:rPr>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На первинному прийомі чоловік </w:t>
      </w:r>
      <w:r>
        <w:rPr>
          <w:rStyle w:val="Нет"/>
          <w:rFonts w:ascii="Times New Roman" w:hAnsi="Times New Roman"/>
          <w:sz w:val="20"/>
          <w:szCs w:val="20"/>
          <w:rtl w:val="0"/>
          <w:lang w:val="ru-RU"/>
        </w:rPr>
        <w:t xml:space="preserve">28 </w:t>
      </w:r>
      <w:r>
        <w:rPr>
          <w:rStyle w:val="Нет"/>
          <w:rFonts w:ascii="Times New Roman" w:hAnsi="Times New Roman" w:hint="default"/>
          <w:sz w:val="20"/>
          <w:szCs w:val="20"/>
          <w:rtl w:val="0"/>
          <w:lang w:val="ru-RU"/>
        </w:rPr>
        <w:t>років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Висловлює бажання змінити стать</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Консультований психіатром та ендокринологом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протипоказів не виявлено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Проконсультуйте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описавши обсяг хірургічних втручань поетапно</w:t>
      </w:r>
      <w:r>
        <w:rPr>
          <w:rStyle w:val="Нет"/>
          <w:rFonts w:ascii="Times New Roman" w:hAnsi="Times New Roman"/>
          <w:sz w:val="20"/>
          <w:szCs w:val="20"/>
          <w:rtl w:val="0"/>
          <w:lang w:val="ru-RU"/>
        </w:rPr>
        <w:t>.</w:t>
      </w:r>
    </w:p>
    <w:p>
      <w:pPr>
        <w:pStyle w:val="Body Text"/>
        <w:spacing w:before="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24</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Вроджені та набуті вади і деформації верхніх та нижніх кінцівок</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w:t>
      </w:r>
      <w:r>
        <w:rPr>
          <w:rStyle w:val="Нет"/>
          <w:rFonts w:ascii="Times New Roman" w:hAnsi="Times New Roman"/>
          <w:b w:val="1"/>
          <w:bCs w:val="1"/>
          <w:sz w:val="20"/>
          <w:szCs w:val="20"/>
          <w:rtl w:val="0"/>
          <w:lang w:val="ru-RU"/>
        </w:rPr>
        <w:t>:</w:t>
      </w:r>
    </w:p>
    <w:p>
      <w:pPr>
        <w:pStyle w:val="Body Text"/>
        <w:numPr>
          <w:ilvl w:val="0"/>
          <w:numId w:val="400"/>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Що таке ліпосакція</w:t>
      </w:r>
      <w:r>
        <w:rPr>
          <w:rStyle w:val="Нет"/>
          <w:rFonts w:ascii="Times New Roman" w:hAnsi="Times New Roman"/>
          <w:b w:val="0"/>
          <w:bCs w:val="0"/>
          <w:sz w:val="20"/>
          <w:szCs w:val="20"/>
          <w:rtl w:val="0"/>
          <w:lang w:val="ru-RU"/>
        </w:rPr>
        <w:t>?</w:t>
      </w:r>
    </w:p>
    <w:p>
      <w:pPr>
        <w:pStyle w:val="Body Text"/>
        <w:numPr>
          <w:ilvl w:val="0"/>
          <w:numId w:val="400"/>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Що таке ліпоаспірація</w:t>
      </w:r>
      <w:r>
        <w:rPr>
          <w:rStyle w:val="Нет"/>
          <w:rFonts w:ascii="Times New Roman" w:hAnsi="Times New Roman"/>
          <w:b w:val="0"/>
          <w:bCs w:val="0"/>
          <w:sz w:val="20"/>
          <w:szCs w:val="20"/>
          <w:rtl w:val="0"/>
          <w:lang w:val="ru-RU"/>
        </w:rPr>
        <w:t>?</w:t>
      </w:r>
    </w:p>
    <w:p>
      <w:pPr>
        <w:pStyle w:val="Body Text"/>
        <w:numPr>
          <w:ilvl w:val="0"/>
          <w:numId w:val="400"/>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Що таке ліпофілінг</w:t>
      </w:r>
      <w:r>
        <w:rPr>
          <w:rStyle w:val="Нет"/>
          <w:rFonts w:ascii="Times New Roman" w:hAnsi="Times New Roman"/>
          <w:b w:val="0"/>
          <w:bCs w:val="0"/>
          <w:sz w:val="20"/>
          <w:szCs w:val="20"/>
          <w:rtl w:val="0"/>
          <w:lang w:val="ru-RU"/>
        </w:rPr>
        <w:t>?</w:t>
      </w:r>
    </w:p>
    <w:p>
      <w:pPr>
        <w:pStyle w:val="Body Text"/>
        <w:numPr>
          <w:ilvl w:val="0"/>
          <w:numId w:val="400"/>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Дайте визначення поняттю «Дермоліпектомія»</w:t>
      </w:r>
      <w:r>
        <w:rPr>
          <w:rStyle w:val="Нет"/>
          <w:rFonts w:ascii="Times New Roman" w:hAnsi="Times New Roman"/>
          <w:b w:val="0"/>
          <w:bCs w:val="0"/>
          <w:sz w:val="20"/>
          <w:szCs w:val="20"/>
          <w:rtl w:val="0"/>
          <w:lang w:val="ru-RU"/>
        </w:rPr>
        <w:t>.</w:t>
      </w:r>
    </w:p>
    <w:p>
      <w:pPr>
        <w:pStyle w:val="Body Text"/>
        <w:numPr>
          <w:ilvl w:val="0"/>
          <w:numId w:val="401"/>
        </w:numPr>
        <w:bidi w:val="0"/>
        <w:spacing w:after="10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Дайте визначення поняттю</w:t>
      </w:r>
      <w:r>
        <w:rPr>
          <w:rStyle w:val="Нет"/>
          <w:rFonts w:ascii="Times New Roman" w:hAnsi="Times New Roman" w:hint="default"/>
          <w:b w:val="1"/>
          <w:bCs w:val="1"/>
          <w:sz w:val="20"/>
          <w:szCs w:val="20"/>
          <w:rtl w:val="0"/>
          <w:lang w:val="ru-RU"/>
        </w:rPr>
        <w:t xml:space="preserve"> «</w:t>
      </w:r>
      <w:r>
        <w:rPr>
          <w:rStyle w:val="Нет"/>
          <w:rFonts w:ascii="Times New Roman" w:hAnsi="Times New Roman" w:hint="default"/>
          <w:b w:val="0"/>
          <w:bCs w:val="0"/>
          <w:sz w:val="20"/>
          <w:szCs w:val="20"/>
          <w:rtl w:val="0"/>
          <w:lang w:val="ru-RU"/>
        </w:rPr>
        <w:t>Серома»</w:t>
      </w:r>
      <w:r>
        <w:rPr>
          <w:rStyle w:val="Нет"/>
          <w:rFonts w:ascii="Times New Roman" w:hAnsi="Times New Roman"/>
          <w:b w:val="0"/>
          <w:bCs w:val="0"/>
          <w:sz w:val="20"/>
          <w:szCs w:val="20"/>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ознайомитись з інвазивними та малоінвазивними методами виправлення вроджених та набутих деформацій верхніх та нижніх кінцівок</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40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Покази до вирізання шкіри</w:t>
      </w:r>
      <w:r>
        <w:rPr>
          <w:rStyle w:val="Нет"/>
          <w:rFonts w:ascii="Times New Roman" w:hAnsi="Times New Roman"/>
          <w:sz w:val="20"/>
          <w:szCs w:val="20"/>
          <w:rtl w:val="0"/>
          <w:lang w:val="ru-RU"/>
        </w:rPr>
        <w:t>.</w:t>
      </w:r>
    </w:p>
    <w:p>
      <w:pPr>
        <w:pStyle w:val="Body Text"/>
        <w:numPr>
          <w:ilvl w:val="0"/>
          <w:numId w:val="403"/>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Коли проводити ліпоаспірацію</w:t>
      </w:r>
      <w:r>
        <w:rPr>
          <w:rStyle w:val="Нет"/>
          <w:rFonts w:ascii="Times New Roman" w:hAnsi="Times New Roman"/>
          <w:b w:val="0"/>
          <w:bCs w:val="0"/>
          <w:sz w:val="20"/>
          <w:szCs w:val="20"/>
          <w:rtl w:val="0"/>
          <w:lang w:val="ru-RU"/>
        </w:rPr>
        <w:t>.</w:t>
      </w:r>
    </w:p>
    <w:p>
      <w:pPr>
        <w:pStyle w:val="Body Text"/>
        <w:numPr>
          <w:ilvl w:val="0"/>
          <w:numId w:val="403"/>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Хто потребує</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0"/>
          <w:bCs w:val="0"/>
          <w:sz w:val="20"/>
          <w:szCs w:val="20"/>
          <w:rtl w:val="0"/>
          <w:lang w:val="ru-RU"/>
        </w:rPr>
        <w:t>дермоліпектомії</w:t>
      </w:r>
      <w:r>
        <w:rPr>
          <w:rStyle w:val="Нет"/>
          <w:rFonts w:ascii="Times New Roman" w:hAnsi="Times New Roman"/>
          <w:b w:val="0"/>
          <w:bCs w:val="0"/>
          <w:sz w:val="20"/>
          <w:szCs w:val="20"/>
          <w:rtl w:val="0"/>
          <w:lang w:val="ru-RU"/>
        </w:rPr>
        <w:t>.</w:t>
      </w:r>
    </w:p>
    <w:p>
      <w:pPr>
        <w:pStyle w:val="Body Text"/>
        <w:numPr>
          <w:ilvl w:val="0"/>
          <w:numId w:val="403"/>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Доступи при ліфтингу стегон</w:t>
      </w:r>
      <w:r>
        <w:rPr>
          <w:rStyle w:val="Нет"/>
          <w:rFonts w:ascii="Times New Roman" w:hAnsi="Times New Roman"/>
          <w:b w:val="0"/>
          <w:bCs w:val="0"/>
          <w:sz w:val="20"/>
          <w:szCs w:val="20"/>
          <w:rtl w:val="0"/>
          <w:lang w:val="ru-RU"/>
        </w:rPr>
        <w:t>.</w:t>
      </w:r>
    </w:p>
    <w:p>
      <w:pPr>
        <w:pStyle w:val="Body Text"/>
        <w:numPr>
          <w:ilvl w:val="0"/>
          <w:numId w:val="403"/>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Суть канюлярної ліпоаспірації</w:t>
      </w:r>
      <w:r>
        <w:rPr>
          <w:rStyle w:val="Нет"/>
          <w:rFonts w:ascii="Times New Roman" w:hAnsi="Times New Roman"/>
          <w:b w:val="0"/>
          <w:bCs w:val="0"/>
          <w:sz w:val="20"/>
          <w:szCs w:val="20"/>
          <w:rtl w:val="0"/>
          <w:lang w:val="ru-RU"/>
        </w:rPr>
        <w:t>.</w:t>
      </w:r>
    </w:p>
    <w:p>
      <w:pPr>
        <w:pStyle w:val="Body Text"/>
        <w:numPr>
          <w:ilvl w:val="0"/>
          <w:numId w:val="403"/>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Різницю ультразвукової</w:t>
      </w:r>
      <w:r>
        <w:rPr>
          <w:rStyle w:val="Нет"/>
          <w:rFonts w:ascii="Times New Roman" w:hAnsi="Times New Roman"/>
          <w:b w:val="0"/>
          <w:bCs w:val="0"/>
          <w:sz w:val="20"/>
          <w:szCs w:val="20"/>
          <w:rtl w:val="0"/>
          <w:lang w:val="fr-FR"/>
        </w:rPr>
        <w:t xml:space="preserve"> </w:t>
      </w:r>
      <w:r>
        <w:rPr>
          <w:rStyle w:val="Нет"/>
          <w:rFonts w:ascii="Times New Roman" w:hAnsi="Times New Roman" w:hint="default"/>
          <w:b w:val="0"/>
          <w:bCs w:val="0"/>
          <w:sz w:val="20"/>
          <w:szCs w:val="20"/>
          <w:rtl w:val="0"/>
          <w:lang w:val="ru-RU"/>
        </w:rPr>
        <w:t>ліпосакції</w:t>
      </w:r>
      <w:r>
        <w:rPr>
          <w:rStyle w:val="Нет"/>
          <w:rFonts w:ascii="Times New Roman" w:hAnsi="Times New Roman"/>
          <w:b w:val="0"/>
          <w:bCs w:val="0"/>
          <w:sz w:val="20"/>
          <w:szCs w:val="20"/>
          <w:rtl w:val="0"/>
          <w:lang w:val="ru-RU"/>
        </w:rPr>
        <w:t>.</w:t>
      </w:r>
    </w:p>
    <w:p>
      <w:pPr>
        <w:pStyle w:val="Body Text"/>
        <w:numPr>
          <w:ilvl w:val="0"/>
          <w:numId w:val="403"/>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Особливості встановлення ендопротезів</w:t>
      </w:r>
      <w:r>
        <w:rPr>
          <w:rStyle w:val="Нет"/>
          <w:rFonts w:ascii="Times New Roman" w:hAnsi="Times New Roman"/>
          <w:b w:val="0"/>
          <w:bCs w:val="0"/>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40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З’ясовувати покази до канюлярної ліпоаспірацію</w:t>
      </w:r>
      <w:r>
        <w:rPr>
          <w:rStyle w:val="Нет"/>
          <w:rFonts w:ascii="Times New Roman" w:hAnsi="Times New Roman"/>
          <w:sz w:val="20"/>
          <w:szCs w:val="20"/>
          <w:rtl w:val="0"/>
          <w:lang w:val="ru-RU"/>
        </w:rPr>
        <w:t>.</w:t>
      </w:r>
    </w:p>
    <w:p>
      <w:pPr>
        <w:pStyle w:val="Body Text"/>
        <w:numPr>
          <w:ilvl w:val="0"/>
          <w:numId w:val="40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З’ясовувати покази до ультразвукової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ліпосакції</w:t>
      </w:r>
      <w:r>
        <w:rPr>
          <w:rStyle w:val="Нет"/>
          <w:rFonts w:ascii="Times New Roman" w:hAnsi="Times New Roman"/>
          <w:sz w:val="20"/>
          <w:szCs w:val="20"/>
          <w:rtl w:val="0"/>
          <w:lang w:val="ru-RU"/>
        </w:rPr>
        <w:t>.</w:t>
      </w:r>
    </w:p>
    <w:p>
      <w:pPr>
        <w:pStyle w:val="Body Text"/>
        <w:numPr>
          <w:ilvl w:val="0"/>
          <w:numId w:val="40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Індивідуально підбирати методику</w:t>
      </w:r>
      <w:r>
        <w:rPr>
          <w:rStyle w:val="Нет"/>
          <w:rFonts w:ascii="Times New Roman" w:hAnsi="Times New Roman"/>
          <w:sz w:val="20"/>
          <w:szCs w:val="20"/>
          <w:rtl w:val="0"/>
          <w:lang w:val="ru-RU"/>
        </w:rPr>
        <w:t>.</w:t>
      </w:r>
    </w:p>
    <w:p>
      <w:pPr>
        <w:pStyle w:val="Body Text"/>
        <w:numPr>
          <w:ilvl w:val="0"/>
          <w:numId w:val="40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Підібрати доступи та ендопротез</w:t>
      </w:r>
      <w:r>
        <w:rPr>
          <w:rStyle w:val="Нет"/>
          <w:rFonts w:ascii="Times New Roman" w:hAnsi="Times New Roman"/>
          <w:sz w:val="20"/>
          <w:szCs w:val="20"/>
          <w:rtl w:val="0"/>
          <w:lang w:val="ru-RU"/>
        </w:rPr>
        <w:t>.</w:t>
      </w:r>
    </w:p>
    <w:p>
      <w:pPr>
        <w:pStyle w:val="Body Text"/>
        <w:numPr>
          <w:ilvl w:val="0"/>
          <w:numId w:val="40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Підбирати знеболення</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Пластика кінцівок</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Ідеальним кандидатом для ліподермопластики кінцівок є здорова пацієнтка середнього віку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потребує корекції типових відкладень на стегнах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животі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колінах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Ліпоаспірація помітно зменшила потребу в контурній пластиці та частково її витіснила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Ліпоаспірація в більшості випадків дає змогу здійснити корекцію контурів боків</w:t>
      </w:r>
      <w:r>
        <w:rPr>
          <w:rStyle w:val="Нет"/>
          <w:rFonts w:ascii="Times New Roman" w:hAnsi="Times New Roman"/>
          <w:sz w:val="20"/>
          <w:szCs w:val="20"/>
          <w:rtl w:val="0"/>
          <w:lang w:val="ru-RU"/>
        </w:rPr>
        <w:t xml:space="preserve">. </w:t>
        <w:tab/>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Вирізання шкіри є рідкісним явищем і показано пацієнткам з різким зниженням маси тіла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яких є надлишок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обвисає</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Крім того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розрізи та вирізання в ділянці боків продовжують з абдомінальних доступів у хворих із животом дуже великого розміру для запобігання утворенню «собачих вух» на боках</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Трапляються випадки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потребують комбінації ліпоаспірації та дермоліпектомії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цьому разі ліпоаспірацію рекомендовано проводити в першу чергу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Дермоліпектомія зазвичай не потребує дисекції — проводять клиноподібну резекцію ділянки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Після впровадження ліпоаспірації лише окремі пацієнти потребують дермоліпектомії бічних поверхонь стегон</w:t>
      </w:r>
      <w:r>
        <w:rPr>
          <w:rStyle w:val="Нет"/>
          <w:rFonts w:ascii="Times New Roman" w:hAnsi="Times New Roman"/>
          <w:sz w:val="20"/>
          <w:szCs w:val="20"/>
          <w:rtl w:val="0"/>
          <w:lang w:val="ru-RU"/>
        </w:rPr>
        <w:t xml:space="preserve">. </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Головним чином виконується ліпосакція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при необхідності зміни форми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ліпомоделювання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цьому надлишок підшкірної жирової клітковини не тільки видаляється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 і переміщується в необхідні місця депресії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найчастіше ін‘єкційним методом</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Ліпосакція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Ліпофілінг</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Після впровадження ліпоаспірації лише окремі пацієнти потребують дермоліпектомії бічних поверхонь стегон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 цієї категорії належать особи з ліподистрофією або такі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мають екстремально обвислу шкіру і потребують бічного ліфтингу стегон</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Доступ при латеральному ліфтингу стегон зазвичай починають з нижньої сідничної складки та продовжують уперед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заходячи на передню поверхню стегна до пахової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Він має вигляд півмісяця</w:t>
      </w:r>
      <w:r>
        <w:rPr>
          <w:rStyle w:val="Нет"/>
          <w:rFonts w:ascii="Times New Roman" w:hAnsi="Times New Roman"/>
          <w:sz w:val="20"/>
          <w:szCs w:val="20"/>
          <w:rtl w:val="0"/>
          <w:lang w:val="it-IT"/>
        </w:rPr>
        <w:t xml:space="preserve">. Regnault </w:t>
      </w:r>
      <w:r>
        <w:rPr>
          <w:rStyle w:val="Нет"/>
          <w:rFonts w:ascii="Times New Roman" w:hAnsi="Times New Roman" w:hint="default"/>
          <w:sz w:val="20"/>
          <w:szCs w:val="20"/>
          <w:rtl w:val="0"/>
          <w:lang w:val="ru-RU"/>
        </w:rPr>
        <w:t xml:space="preserve">рекомендує робити розріз на </w:t>
      </w:r>
      <w:r>
        <w:rPr>
          <w:rStyle w:val="Нет"/>
          <w:rFonts w:ascii="Times New Roman" w:hAnsi="Times New Roman"/>
          <w:sz w:val="20"/>
          <w:szCs w:val="20"/>
          <w:rtl w:val="0"/>
          <w:lang w:val="ru-RU"/>
        </w:rPr>
        <w:t xml:space="preserve">2 </w:t>
      </w:r>
      <w:r>
        <w:rPr>
          <w:rStyle w:val="Нет"/>
          <w:rFonts w:ascii="Times New Roman" w:hAnsi="Times New Roman" w:hint="default"/>
          <w:sz w:val="20"/>
          <w:szCs w:val="20"/>
          <w:rtl w:val="0"/>
          <w:lang w:val="ru-RU"/>
        </w:rPr>
        <w:t>см вище майбутнього рубця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оскільки останній опуститься донизу за рахунок натягу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 разі наявності западин цієї ділянки такі місця </w:t>
      </w:r>
      <w:r>
        <w:rPr>
          <w:rStyle w:val="Нет"/>
          <w:rFonts w:ascii="Times New Roman" w:hAnsi="Times New Roman"/>
          <w:sz w:val="20"/>
          <w:szCs w:val="20"/>
          <w:rtl w:val="0"/>
          <w:lang w:val="it-IT"/>
        </w:rPr>
        <w:t xml:space="preserve">Regnault </w:t>
      </w:r>
      <w:r>
        <w:rPr>
          <w:rStyle w:val="Нет"/>
          <w:rFonts w:ascii="Times New Roman" w:hAnsi="Times New Roman" w:hint="default"/>
          <w:sz w:val="20"/>
          <w:szCs w:val="20"/>
          <w:rtl w:val="0"/>
          <w:lang w:val="ru-RU"/>
        </w:rPr>
        <w:t xml:space="preserve">і </w:t>
      </w:r>
      <w:r>
        <w:rPr>
          <w:rStyle w:val="Нет"/>
          <w:rFonts w:ascii="Times New Roman" w:hAnsi="Times New Roman"/>
          <w:sz w:val="20"/>
          <w:szCs w:val="20"/>
          <w:rtl w:val="0"/>
          <w:lang w:val="ru-RU"/>
        </w:rPr>
        <w:t xml:space="preserve">Daniel </w:t>
      </w:r>
      <w:r>
        <w:rPr>
          <w:rStyle w:val="Нет"/>
          <w:rFonts w:ascii="Times New Roman" w:hAnsi="Times New Roman" w:hint="default"/>
          <w:sz w:val="20"/>
          <w:szCs w:val="20"/>
          <w:rtl w:val="0"/>
          <w:lang w:val="ru-RU"/>
        </w:rPr>
        <w:t>рекомендують деепітелізувати та залишати або плікувати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Окремі шви на підшкірні тканини слід накладати з фіксацією до глибокої фасції</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Медіальні поверхні стегон часто потребують ліфтингу з дермоліпектомією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Це обумовлено не лише наявністю надлишкової й обвислої шкіри у цій ділянці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й нагромадженням товстого та глибокого жирового шару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Таким чином відбувається випинання і внаслідок цього тертя медіальних ділянок</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Еліпсоподібні розрізи відмічають у положенні стоячи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Верхній розріз починають безпосередньо вище пахової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продовжують на промежинну та сідничну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потреби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 вирізання проводять ліпоаспірацію ділянки втручання з попередньою інфільтрацією анестетика з адреналіном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Після цього виконують резекцію всіх шарів наміченої ділянки до фасції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Препарування зазвичай не потрібне або мінімальне</w:t>
      </w:r>
      <w:r>
        <w:rPr>
          <w:rStyle w:val="Нет"/>
          <w:rFonts w:ascii="Times New Roman" w:hAnsi="Times New Roman"/>
          <w:sz w:val="20"/>
          <w:szCs w:val="20"/>
          <w:rtl w:val="0"/>
          <w:lang w:val="nl-NL"/>
        </w:rPr>
        <w:t xml:space="preserve">. T. Lockwood </w:t>
      </w:r>
      <w:r>
        <w:rPr>
          <w:rStyle w:val="Нет"/>
          <w:rFonts w:ascii="Times New Roman" w:hAnsi="Times New Roman" w:hint="default"/>
          <w:sz w:val="20"/>
          <w:szCs w:val="20"/>
          <w:rtl w:val="0"/>
          <w:lang w:val="ru-RU"/>
        </w:rPr>
        <w:t>акцентує увагу на зашиванні</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фіксації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нижній клапоть фіксують доверху до </w:t>
      </w:r>
      <w:r>
        <w:rPr>
          <w:rStyle w:val="Нет"/>
          <w:rFonts w:ascii="Times New Roman" w:hAnsi="Times New Roman"/>
          <w:sz w:val="20"/>
          <w:szCs w:val="20"/>
          <w:rtl w:val="0"/>
          <w:lang w:val="it-IT"/>
        </w:rPr>
        <w:t xml:space="preserve">fascia colles </w:t>
      </w:r>
      <w:r>
        <w:rPr>
          <w:rStyle w:val="Нет"/>
          <w:rFonts w:ascii="Times New Roman" w:hAnsi="Times New Roman" w:hint="default"/>
          <w:sz w:val="20"/>
          <w:szCs w:val="20"/>
          <w:rtl w:val="0"/>
          <w:lang w:val="ru-RU"/>
        </w:rPr>
        <w:t>або будь</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якої глибокої фасції промежини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Це забезпечує надійну підтримку та зменшує навантаження на післяопераційний рубець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також запобігає перекошуванню вульви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Фіксацію проводять у двох</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трьох шарах</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Ліпоаспірація може бути застосована у пацієнток з дуже широкими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твердими сідницями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виступають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жінки з широкими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м’якими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обвислими сідницями потребують дермоліпектомії для корекції контурів тіла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Вирізання обвислої надлишкової шкіри з жировим шаром можна проводити з двох доступів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нижньої сідничної складки або міжсідничної ділянки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обох випадках відбувається ліфтинг тканин догори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Роблять розріз усіх тканин до фасції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вкриває сідничні м’язи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деепітелізують дистальну порцію нижнього клаптя і препарують його на відстань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достатню для підтягування догори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Деепітелізовану частину засовують медіально і вгору під верхній клапоть та фіксують за сідничну фасцію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підлягає</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для підтримки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Часом доводиться накладати декілька швів на м’язово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фасціальні структури сідничної ділянки для ліфтингу сідниць з метою комбінації сідничної пластики та пластики стегна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застосовуючи майже кільцевий розріз</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 xml:space="preserve"> </w:t>
      </w:r>
      <w:bookmarkStart w:name="_Hlk79679560" w:id="122"/>
      <w:r>
        <w:rPr>
          <w:rStyle w:val="Нет"/>
          <w:rFonts w:ascii="Times New Roman" w:hAnsi="Times New Roman" w:hint="default"/>
          <w:sz w:val="20"/>
          <w:szCs w:val="20"/>
          <w:rtl w:val="0"/>
          <w:lang w:val="ru-RU"/>
        </w:rPr>
        <w:t xml:space="preserve">Канюлярна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традиційна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ліпоаспірація </w:t>
      </w:r>
      <w:bookmarkEnd w:id="122"/>
      <w:r>
        <w:rPr>
          <w:rStyle w:val="Нет"/>
          <w:rFonts w:ascii="Times New Roman" w:hAnsi="Times New Roman" w:hint="default"/>
          <w:sz w:val="20"/>
          <w:szCs w:val="20"/>
          <w:rtl w:val="0"/>
          <w:lang w:val="ru-RU"/>
        </w:rPr>
        <w:t xml:space="preserve">почала стрімко розвиватися з </w:t>
      </w:r>
      <w:r>
        <w:rPr>
          <w:rStyle w:val="Нет"/>
          <w:rFonts w:ascii="Times New Roman" w:hAnsi="Times New Roman"/>
          <w:sz w:val="20"/>
          <w:szCs w:val="20"/>
          <w:rtl w:val="0"/>
          <w:lang w:val="ru-RU"/>
        </w:rPr>
        <w:t xml:space="preserve">1977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після опублікування праць </w:t>
      </w:r>
      <w:r>
        <w:rPr>
          <w:rStyle w:val="Нет"/>
          <w:rFonts w:ascii="Times New Roman" w:hAnsi="Times New Roman"/>
          <w:sz w:val="20"/>
          <w:szCs w:val="20"/>
          <w:rtl w:val="0"/>
          <w:lang w:val="fr-FR"/>
        </w:rPr>
        <w:t xml:space="preserve">Y. G. Illouz. </w:t>
      </w:r>
      <w:r>
        <w:rPr>
          <w:rStyle w:val="Нет"/>
          <w:rFonts w:ascii="Times New Roman" w:hAnsi="Times New Roman" w:hint="default"/>
          <w:sz w:val="20"/>
          <w:szCs w:val="20"/>
          <w:rtl w:val="0"/>
          <w:lang w:val="ru-RU"/>
        </w:rPr>
        <w:t>Суть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методики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полягає</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тому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що</w:t>
      </w:r>
      <w:r>
        <w:rPr>
          <w:rStyle w:val="Нет"/>
          <w:rFonts w:ascii="Times New Roman" w:hAnsi="Times New Roman"/>
          <w:sz w:val="20"/>
          <w:szCs w:val="20"/>
          <w:rtl w:val="0"/>
          <w:lang w:val="fr-FR"/>
        </w:rPr>
        <w:t xml:space="preserve"> </w:t>
      </w:r>
      <w:bookmarkStart w:name="_Hlk79679660" w:id="123"/>
      <w:r>
        <w:rPr>
          <w:rStyle w:val="Нет"/>
          <w:rFonts w:ascii="Times New Roman" w:hAnsi="Times New Roman" w:hint="default"/>
          <w:sz w:val="20"/>
          <w:szCs w:val="20"/>
          <w:rtl w:val="0"/>
          <w:lang w:val="ru-RU"/>
        </w:rPr>
        <w:t>канюлю</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проводять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крізь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глибокі</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шари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жиру</w:t>
      </w:r>
      <w:r>
        <w:rPr>
          <w:rStyle w:val="Нет"/>
          <w:rFonts w:ascii="Times New Roman" w:hAnsi="Times New Roman"/>
          <w:sz w:val="20"/>
          <w:szCs w:val="20"/>
          <w:rtl w:val="0"/>
          <w:lang w:val="fr-FR"/>
        </w:rPr>
        <w:t xml:space="preserve"> </w:t>
      </w:r>
      <w:bookmarkEnd w:id="123"/>
      <w:r>
        <w:rPr>
          <w:rStyle w:val="Нет"/>
          <w:rFonts w:ascii="Times New Roman" w:hAnsi="Times New Roman" w:hint="default"/>
          <w:sz w:val="20"/>
          <w:szCs w:val="20"/>
          <w:rtl w:val="0"/>
          <w:lang w:val="ru-RU"/>
        </w:rPr>
        <w:t>і</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рахунок</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механічної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аспіраційної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складових</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відокремлюють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частки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жиру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при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цьому</w:t>
      </w:r>
      <w:r>
        <w:rPr>
          <w:rStyle w:val="Нет"/>
          <w:rFonts w:ascii="Times New Roman" w:hAnsi="Times New Roman"/>
          <w:sz w:val="20"/>
          <w:szCs w:val="20"/>
          <w:rtl w:val="0"/>
          <w:lang w:val="fr-FR"/>
        </w:rPr>
        <w:t xml:space="preserve"> </w:t>
      </w:r>
      <w:bookmarkStart w:name="_Hlk79679885" w:id="124"/>
      <w:r>
        <w:rPr>
          <w:rStyle w:val="Нет"/>
          <w:rFonts w:ascii="Times New Roman" w:hAnsi="Times New Roman" w:hint="default"/>
          <w:sz w:val="20"/>
          <w:szCs w:val="20"/>
          <w:rtl w:val="0"/>
          <w:lang w:val="ru-RU"/>
        </w:rPr>
        <w:t>більшість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судин</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нервів</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і</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зв</w:t>
      </w:r>
      <w:r>
        <w:rPr>
          <w:rStyle w:val="Нет"/>
          <w:rFonts w:ascii="Times New Roman" w:hAnsi="Times New Roman" w:hint="default"/>
          <w:sz w:val="20"/>
          <w:szCs w:val="20"/>
          <w:rtl w:val="0"/>
          <w:lang w:val="fr-FR"/>
        </w:rPr>
        <w:t>’</w:t>
      </w:r>
      <w:r>
        <w:rPr>
          <w:rStyle w:val="Нет"/>
          <w:rFonts w:ascii="Times New Roman" w:hAnsi="Times New Roman" w:hint="default"/>
          <w:sz w:val="20"/>
          <w:szCs w:val="20"/>
          <w:rtl w:val="0"/>
          <w:lang w:val="ru-RU"/>
        </w:rPr>
        <w:t>язок</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не</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ушкоджується</w:t>
      </w:r>
      <w:bookmarkEnd w:id="124"/>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Після</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процедури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евакуації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жиру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зв</w:t>
      </w:r>
      <w:r>
        <w:rPr>
          <w:rStyle w:val="Нет"/>
          <w:rFonts w:ascii="Times New Roman" w:hAnsi="Times New Roman" w:hint="default"/>
          <w:sz w:val="20"/>
          <w:szCs w:val="20"/>
          <w:rtl w:val="0"/>
          <w:lang w:val="fr-FR"/>
        </w:rPr>
        <w:t>’</w:t>
      </w:r>
      <w:r>
        <w:rPr>
          <w:rStyle w:val="Нет"/>
          <w:rFonts w:ascii="Times New Roman" w:hAnsi="Times New Roman" w:hint="default"/>
          <w:sz w:val="20"/>
          <w:szCs w:val="20"/>
          <w:rtl w:val="0"/>
          <w:lang w:val="ru-RU"/>
        </w:rPr>
        <w:t>язки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між</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шкірою</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фасцією</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нагадують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губку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разі</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ліпосакції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особливо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значних</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об</w:t>
      </w:r>
      <w:r>
        <w:rPr>
          <w:rStyle w:val="Нет"/>
          <w:rFonts w:ascii="Times New Roman" w:hAnsi="Times New Roman" w:hint="default"/>
          <w:sz w:val="20"/>
          <w:szCs w:val="20"/>
          <w:rtl w:val="0"/>
          <w:lang w:val="fr-FR"/>
        </w:rPr>
        <w:t>’</w:t>
      </w:r>
      <w:r>
        <w:rPr>
          <w:rStyle w:val="Нет"/>
          <w:rFonts w:ascii="Times New Roman" w:hAnsi="Times New Roman" w:hint="default"/>
          <w:sz w:val="20"/>
          <w:szCs w:val="20"/>
          <w:rtl w:val="0"/>
          <w:lang w:val="ru-RU"/>
        </w:rPr>
        <w:t>ємів</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відбуваються</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певні</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зміни</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ліпідного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вуглеводного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водно</w:t>
      </w:r>
      <w:r>
        <w:rPr>
          <w:rStyle w:val="Нет"/>
          <w:rFonts w:ascii="Times New Roman" w:hAnsi="Times New Roman"/>
          <w:sz w:val="20"/>
          <w:szCs w:val="20"/>
          <w:rtl w:val="0"/>
          <w:lang w:val="fr-FR"/>
        </w:rPr>
        <w:t>-</w:t>
      </w:r>
      <w:r>
        <w:rPr>
          <w:rStyle w:val="Нет"/>
          <w:rFonts w:ascii="Times New Roman" w:hAnsi="Times New Roman" w:hint="default"/>
          <w:sz w:val="20"/>
          <w:szCs w:val="20"/>
          <w:rtl w:val="0"/>
          <w:lang w:val="ru-RU"/>
        </w:rPr>
        <w:t>електролітного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обміну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що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впливає</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гомеостаз</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організму</w:t>
      </w:r>
      <w:r>
        <w:rPr>
          <w:rStyle w:val="Нет"/>
          <w:rFonts w:ascii="Times New Roman" w:hAnsi="Times New Roman"/>
          <w:sz w:val="20"/>
          <w:szCs w:val="20"/>
          <w:rtl w:val="0"/>
          <w:lang w:val="fr-FR"/>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Ультразвукова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ліпосакція</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відрізняється</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від</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класичної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тим</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що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під</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час</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її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виконання</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крім</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механічного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видалення</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жиру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останній</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зазнає</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впливу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ультразвуку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що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сприяє</w:t>
      </w:r>
      <w:r>
        <w:rPr>
          <w:rStyle w:val="Нет"/>
          <w:rFonts w:ascii="Times New Roman" w:hAnsi="Times New Roman"/>
          <w:sz w:val="20"/>
          <w:szCs w:val="20"/>
          <w:rtl w:val="0"/>
          <w:lang w:val="fr-FR"/>
        </w:rPr>
        <w:t xml:space="preserve"> </w:t>
      </w:r>
      <w:bookmarkStart w:name="_Hlk79679740" w:id="125"/>
      <w:r>
        <w:rPr>
          <w:rStyle w:val="Нет"/>
          <w:rFonts w:ascii="Times New Roman" w:hAnsi="Times New Roman" w:hint="default"/>
          <w:sz w:val="20"/>
          <w:szCs w:val="20"/>
          <w:rtl w:val="0"/>
          <w:lang w:val="ru-RU"/>
        </w:rPr>
        <w:t>ліполізу</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руйнуванню</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адипоцитів</w:t>
      </w:r>
      <w:bookmarkEnd w:id="125"/>
      <w:r>
        <w:rPr>
          <w:rStyle w:val="Нет"/>
          <w:rFonts w:ascii="Times New Roman" w:hAnsi="Times New Roman"/>
          <w:sz w:val="20"/>
          <w:szCs w:val="20"/>
          <w:rtl w:val="0"/>
          <w:lang w:val="fr-FR"/>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Одним</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недоліків</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і</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ускладнень</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ліпоаспірації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особливо</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ультразвукової</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є</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утворення</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в</w:t>
      </w:r>
      <w:r>
        <w:rPr>
          <w:rStyle w:val="Нет"/>
          <w:rFonts w:ascii="Times New Roman" w:hAnsi="Times New Roman"/>
          <w:sz w:val="20"/>
          <w:szCs w:val="20"/>
          <w:rtl w:val="0"/>
          <w:lang w:val="fr-FR"/>
        </w:rPr>
        <w:t xml:space="preserve"> </w:t>
      </w:r>
      <w:bookmarkStart w:name="_Hlk79679814" w:id="126"/>
      <w:r>
        <w:rPr>
          <w:rStyle w:val="Нет"/>
          <w:rFonts w:ascii="Times New Roman" w:hAnsi="Times New Roman" w:hint="default"/>
          <w:sz w:val="20"/>
          <w:szCs w:val="20"/>
          <w:rtl w:val="0"/>
          <w:lang w:val="ru-RU"/>
        </w:rPr>
        <w:t>післяопераційний</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період</w:t>
      </w:r>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сером</w:t>
      </w:r>
      <w:bookmarkEnd w:id="126"/>
      <w:r>
        <w:rPr>
          <w:rStyle w:val="Нет"/>
          <w:rFonts w:ascii="Times New Roman" w:hAnsi="Times New Roman"/>
          <w:sz w:val="20"/>
          <w:szCs w:val="20"/>
          <w:rtl w:val="0"/>
          <w:lang w:val="fr-FR"/>
        </w:rPr>
        <w:t xml:space="preserve">. </w:t>
      </w:r>
      <w:r>
        <w:rPr>
          <w:rStyle w:val="Нет"/>
          <w:rFonts w:ascii="Times New Roman" w:hAnsi="Times New Roman" w:hint="default"/>
          <w:sz w:val="20"/>
          <w:szCs w:val="20"/>
          <w:rtl w:val="0"/>
          <w:lang w:val="ru-RU"/>
        </w:rPr>
        <w:t>Деякі фахівці вважають достатнім використання компресійної білизни протягом не менше двох тижнів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Показанням до операції ендопротезування сідниць </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Окрему групу із суто естетичними показаннями складають культуристи та жінки зрілого віку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бажають виправити так звану “сумну сідницю”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Ендопротези повинні витримувати навантаження в </w:t>
      </w:r>
      <w:r>
        <w:rPr>
          <w:rStyle w:val="Нет"/>
          <w:rFonts w:ascii="Times New Roman" w:hAnsi="Times New Roman"/>
          <w:sz w:val="20"/>
          <w:szCs w:val="20"/>
          <w:rtl w:val="0"/>
          <w:lang w:val="ru-RU"/>
        </w:rPr>
        <w:t xml:space="preserve">300 </w:t>
      </w:r>
      <w:r>
        <w:rPr>
          <w:rStyle w:val="Нет"/>
          <w:rFonts w:ascii="Times New Roman" w:hAnsi="Times New Roman" w:hint="default"/>
          <w:sz w:val="20"/>
          <w:szCs w:val="20"/>
          <w:rtl w:val="0"/>
          <w:lang w:val="ru-RU"/>
        </w:rPr>
        <w:t>кг</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пальпації мати таку саму консистенцію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й прилеглі тканини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Під час виконання операції важливим моментом є чітке окреслення ділянки розташування протеза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Його найвища частина повинна співвідноситися з верхньою частиною горба Венери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Широку частину овоїдних протезів розташовують у нижньому медіальному квадранті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Для встановлення ендопротезів використовують декілька варіантів розташування розрізів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тазостегновій ділянці для одночасного зменшення товщі жирового шару в цій ділянці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вздовж підсідничної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забезпечує вільний дренаж і мінімізує рубці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продовженні серединної сідничної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дає змогу запобігти візуалізації післяопераційного рубця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Найпопулярнішим є останній варіант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Дисекцію виконують під тонким апоневрозом сідничного м’яза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Для того щоб після встановлення краї протеза не візуалізувалися внаслідок скорочення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тканин повинно досягати меж розмітки ділянки</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Ендопротезування гомілок для збільшення їх об’єму та поліпшення форми виконують з використанням алотрансплантатів</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Ліпосакція кінцівок традиційна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Виконують під внутрішньовенним наркозом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Маркування шкіри по периметру ліпосакційної ділянки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Інфільтрація підшкірної жирової клітковини стандартним розчином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фізіологічний розчин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адреналін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новокаїн у типовій пропорції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Розріз шкіри в малопомітному місці згідно з лініями Лангера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Канюлею </w:t>
      </w:r>
      <w:r>
        <w:rPr>
          <w:rStyle w:val="Нет"/>
          <w:rFonts w:ascii="Times New Roman" w:hAnsi="Times New Roman"/>
          <w:sz w:val="20"/>
          <w:szCs w:val="20"/>
          <w:rtl w:val="0"/>
          <w:lang w:val="ru-RU"/>
        </w:rPr>
        <w:t xml:space="preserve">4,0 </w:t>
      </w:r>
      <w:r>
        <w:rPr>
          <w:rStyle w:val="Нет"/>
          <w:rFonts w:ascii="Times New Roman" w:hAnsi="Times New Roman" w:hint="default"/>
          <w:sz w:val="20"/>
          <w:szCs w:val="20"/>
          <w:rtl w:val="0"/>
          <w:lang w:val="ru-RU"/>
        </w:rPr>
        <w:t xml:space="preserve">і </w:t>
      </w:r>
      <w:r>
        <w:rPr>
          <w:rStyle w:val="Нет"/>
          <w:rFonts w:ascii="Times New Roman" w:hAnsi="Times New Roman"/>
          <w:sz w:val="20"/>
          <w:szCs w:val="20"/>
          <w:rtl w:val="0"/>
          <w:lang w:val="ru-RU"/>
        </w:rPr>
        <w:t xml:space="preserve">3,0 </w:t>
      </w:r>
      <w:r>
        <w:rPr>
          <w:rStyle w:val="Нет"/>
          <w:rFonts w:ascii="Times New Roman" w:hAnsi="Times New Roman" w:hint="default"/>
          <w:sz w:val="20"/>
          <w:szCs w:val="20"/>
          <w:rtl w:val="0"/>
          <w:lang w:val="ru-RU"/>
        </w:rPr>
        <w:t>виконують аспіраційне видалення надлишку підшкірної жирової клітковини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Шви на рану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Асептична пов’язка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Еластичний компресійний бандаж</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Ендопротезування сідниць виконується за загальноприйнятими показаннями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пов’язаними з косметичними дефектами зазначеної анатомічної ділянки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зокрема втратою їхньої форми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об’єму внаслідок природжених вад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вікових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післятравматичних змін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Розріз виконують вздовж міжсідничної складки у крижовій ділянці</w:t>
      </w:r>
      <w:r>
        <w:rPr>
          <w:rStyle w:val="Нет"/>
          <w:rFonts w:ascii="Times New Roman" w:hAnsi="Times New Roman"/>
          <w:sz w:val="20"/>
          <w:szCs w:val="20"/>
          <w:rtl w:val="0"/>
          <w:lang w:val="ru-RU"/>
        </w:rPr>
        <w:t>, (</w:t>
      </w:r>
      <w:r>
        <w:rPr>
          <w:rStyle w:val="Нет"/>
          <w:rFonts w:ascii="Times New Roman" w:hAnsi="Times New Roman" w:hint="default"/>
          <w:sz w:val="20"/>
          <w:szCs w:val="20"/>
          <w:rtl w:val="0"/>
          <w:lang w:val="ru-RU"/>
        </w:rPr>
        <w:t>інколи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два паралельних розтини шкіри латеральніше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Кишеня робиться під великим сідничним  м’язом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встанолюється імплант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пошарово шви на рану</w:t>
      </w:r>
      <w:r>
        <w:rPr>
          <w:rStyle w:val="Нет"/>
          <w:rFonts w:ascii="Times New Roman" w:hAnsi="Times New Roman"/>
          <w:sz w:val="20"/>
          <w:szCs w:val="20"/>
          <w:rtl w:val="0"/>
          <w:lang w:val="ru-RU"/>
        </w:rPr>
        <w:t xml:space="preserve">. </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Показанням до операції ліпосакції кінцівок були надлишок підшкірної жирової клітковини і супутній птоз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у тому числі гравітаційний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шкіри та поверхневої фасції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Ліпосакцію внутрішньої поверхні стегон виконували під внутрішньовенним наркозом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Під час виконання ліпофілингу в ділянки депресії шкіри вводили автожир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попередньо забраний та оброблений методом відстоювання</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r>
        <w:rPr>
          <w:rStyle w:val="Нет"/>
          <w:rFonts w:ascii="Times New Roman" w:hAnsi="Times New Roman"/>
          <w:b w:val="1"/>
          <w:bCs w:val="1"/>
          <w:sz w:val="20"/>
          <w:szCs w:val="20"/>
          <w:rtl w:val="0"/>
          <w:lang w:val="ru-RU"/>
        </w:rPr>
        <w:t>:</w:t>
      </w:r>
    </w:p>
    <w:p>
      <w:pPr>
        <w:pStyle w:val="Body Text"/>
        <w:numPr>
          <w:ilvl w:val="0"/>
          <w:numId w:val="40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Який доступ при латеральному ліфтингу стегон</w:t>
      </w:r>
      <w:r>
        <w:rPr>
          <w:rStyle w:val="Нет"/>
          <w:rFonts w:ascii="Times New Roman" w:hAnsi="Times New Roman"/>
          <w:sz w:val="20"/>
          <w:szCs w:val="20"/>
          <w:rtl w:val="0"/>
          <w:lang w:val="ru-RU"/>
        </w:rPr>
        <w:t>?</w:t>
      </w:r>
    </w:p>
    <w:p>
      <w:pPr>
        <w:pStyle w:val="Body Text"/>
        <w:numPr>
          <w:ilvl w:val="0"/>
          <w:numId w:val="40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означає термін «собаче вухо»</w:t>
      </w:r>
      <w:r>
        <w:rPr>
          <w:rStyle w:val="Нет"/>
          <w:rFonts w:ascii="Times New Roman" w:hAnsi="Times New Roman"/>
          <w:sz w:val="20"/>
          <w:szCs w:val="20"/>
          <w:rtl w:val="0"/>
          <w:lang w:val="ru-RU"/>
        </w:rPr>
        <w:t>?</w:t>
      </w:r>
    </w:p>
    <w:p>
      <w:pPr>
        <w:pStyle w:val="Body Text"/>
        <w:numPr>
          <w:ilvl w:val="0"/>
          <w:numId w:val="40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означає термін «сумна сідниця»</w:t>
      </w:r>
      <w:r>
        <w:rPr>
          <w:rStyle w:val="Нет"/>
          <w:rFonts w:ascii="Times New Roman" w:hAnsi="Times New Roman"/>
          <w:sz w:val="20"/>
          <w:szCs w:val="20"/>
          <w:rtl w:val="0"/>
          <w:lang w:val="ru-RU"/>
        </w:rPr>
        <w:t>?</w:t>
      </w:r>
    </w:p>
    <w:p>
      <w:pPr>
        <w:pStyle w:val="Body Text"/>
        <w:numPr>
          <w:ilvl w:val="0"/>
          <w:numId w:val="40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означає термін «горб Венери»</w:t>
      </w:r>
      <w:r>
        <w:rPr>
          <w:rStyle w:val="Нет"/>
          <w:rFonts w:ascii="Times New Roman" w:hAnsi="Times New Roman"/>
          <w:sz w:val="20"/>
          <w:szCs w:val="20"/>
          <w:rtl w:val="0"/>
          <w:lang w:val="ru-RU"/>
        </w:rPr>
        <w:t>?</w:t>
      </w:r>
    </w:p>
    <w:p>
      <w:pPr>
        <w:pStyle w:val="Body Text"/>
        <w:numPr>
          <w:ilvl w:val="0"/>
          <w:numId w:val="40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Яке знеболення використовують при ліпосакції кінцівок</w:t>
      </w:r>
      <w:r>
        <w:rPr>
          <w:rStyle w:val="Нет"/>
          <w:rFonts w:ascii="Times New Roman" w:hAnsi="Times New Roman"/>
          <w:sz w:val="20"/>
          <w:szCs w:val="20"/>
          <w:rtl w:val="0"/>
          <w:lang w:val="ru-RU"/>
        </w:rPr>
        <w:t>?</w:t>
      </w:r>
    </w:p>
    <w:p>
      <w:pPr>
        <w:pStyle w:val="Normal.0"/>
        <w:spacing w:before="100" w:line="240" w:lineRule="auto"/>
        <w:rPr>
          <w:rStyle w:val="Нет"/>
          <w:b w:val="1"/>
          <w:bCs w:val="1"/>
          <w:sz w:val="20"/>
          <w:szCs w:val="20"/>
          <w14:textOutline w14:w="12700" w14:cap="flat">
            <w14:noFill/>
            <w14:miter w14:lim="400000"/>
          </w14:textOutline>
        </w:rPr>
      </w:pPr>
      <w:r>
        <w:rPr>
          <w:rStyle w:val="Нет"/>
          <w:b w:val="1"/>
          <w:bCs w:val="1"/>
          <w:sz w:val="20"/>
          <w:szCs w:val="20"/>
          <w:rtl w:val="0"/>
          <w:lang w:val="ru-RU"/>
          <w14:textOutline w14:w="12700" w14:cap="flat">
            <w14:noFill/>
            <w14:miter w14:lim="400000"/>
          </w14:textOutline>
        </w:rPr>
        <w:t>Ситуаційна задача</w:t>
      </w:r>
      <w:r>
        <w:rPr>
          <w:rStyle w:val="Нет"/>
          <w:b w:val="1"/>
          <w:bCs w:val="1"/>
          <w:sz w:val="20"/>
          <w:szCs w:val="20"/>
          <w:rtl w:val="0"/>
          <w:lang w:val="ru-RU"/>
          <w14:textOutline w14:w="12700" w14:cap="flat">
            <w14:noFill/>
            <w14:miter w14:lim="400000"/>
          </w14:textOutline>
        </w:rPr>
        <w:t>:</w:t>
      </w:r>
    </w:p>
    <w:p>
      <w:pPr>
        <w:pStyle w:val="Normal.0"/>
        <w:spacing w:line="240" w:lineRule="auto"/>
        <w:rPr>
          <w:rStyle w:val="Нет"/>
          <w:sz w:val="20"/>
          <w:szCs w:val="20"/>
          <w14:textOutline w14:w="12700" w14:cap="flat">
            <w14:noFill/>
            <w14:miter w14:lim="400000"/>
          </w14:textOutline>
        </w:rPr>
      </w:pPr>
      <w:r>
        <w:rPr>
          <w:rStyle w:val="Нет"/>
          <w:sz w:val="20"/>
          <w:szCs w:val="20"/>
          <w:rtl w:val="0"/>
          <w:lang w:val="ru-RU"/>
        </w:rPr>
        <w:t xml:space="preserve">Жінка </w:t>
      </w:r>
      <w:r>
        <w:rPr>
          <w:rStyle w:val="Нет"/>
          <w:sz w:val="20"/>
          <w:szCs w:val="20"/>
          <w:rtl w:val="0"/>
          <w:lang w:val="ru-RU"/>
        </w:rPr>
        <w:t xml:space="preserve">31 </w:t>
      </w:r>
      <w:r>
        <w:rPr>
          <w:rStyle w:val="Нет"/>
          <w:sz w:val="20"/>
          <w:szCs w:val="20"/>
          <w:rtl w:val="0"/>
          <w:lang w:val="ru-RU"/>
        </w:rPr>
        <w:t>року бажає позбутися жиру на стегнах та  покращити форму сідниць</w:t>
      </w:r>
      <w:r>
        <w:rPr>
          <w:rStyle w:val="Нет"/>
          <w:sz w:val="20"/>
          <w:szCs w:val="20"/>
          <w:rtl w:val="0"/>
          <w:lang w:val="ru-RU"/>
        </w:rPr>
        <w:t xml:space="preserve">. </w:t>
      </w:r>
      <w:r>
        <w:rPr>
          <w:rStyle w:val="Нет"/>
          <w:sz w:val="20"/>
          <w:szCs w:val="20"/>
          <w:rtl w:val="0"/>
          <w:lang w:val="ru-RU"/>
        </w:rPr>
        <w:t>Супутні патології не виявлені</w:t>
      </w:r>
      <w:r>
        <w:rPr>
          <w:rStyle w:val="Нет"/>
          <w:sz w:val="20"/>
          <w:szCs w:val="20"/>
          <w:rtl w:val="0"/>
          <w:lang w:val="ru-RU"/>
        </w:rPr>
        <w:t xml:space="preserve">, </w:t>
      </w:r>
      <w:r>
        <w:rPr>
          <w:rStyle w:val="Нет"/>
          <w:sz w:val="20"/>
          <w:szCs w:val="20"/>
          <w:rtl w:val="0"/>
          <w:lang w:val="ru-RU"/>
        </w:rPr>
        <w:t>протипоказів до операції немає</w:t>
      </w:r>
      <w:r>
        <w:rPr>
          <w:rStyle w:val="Нет"/>
          <w:sz w:val="20"/>
          <w:szCs w:val="20"/>
          <w:rtl w:val="0"/>
          <w:lang w:val="ru-RU"/>
        </w:rPr>
        <w:t xml:space="preserve">. </w:t>
      </w:r>
      <w:r>
        <w:rPr>
          <w:rStyle w:val="Нет"/>
          <w:sz w:val="20"/>
          <w:szCs w:val="20"/>
          <w:rtl w:val="0"/>
          <w:lang w:val="ru-RU"/>
        </w:rPr>
        <w:t>Вкажіть оптимальний метод хірургічного втручання</w:t>
      </w:r>
      <w:r>
        <w:rPr>
          <w:rStyle w:val="Нет"/>
          <w:sz w:val="20"/>
          <w:szCs w:val="20"/>
          <w:rtl w:val="0"/>
          <w:lang w:val="ru-RU"/>
        </w:rPr>
        <w:t xml:space="preserve">. </w:t>
      </w:r>
      <w:r>
        <w:rPr>
          <w:rStyle w:val="Нет"/>
          <w:sz w:val="20"/>
          <w:szCs w:val="20"/>
          <w:rtl w:val="0"/>
          <w:lang w:val="ru-RU"/>
        </w:rPr>
        <w:t>Сформулюйте післяопераційні рекомендації</w:t>
      </w:r>
      <w:r>
        <w:rPr>
          <w:rStyle w:val="Нет"/>
          <w:sz w:val="20"/>
          <w:szCs w:val="20"/>
          <w:rtl w:val="0"/>
          <w:lang w:val="ru-RU"/>
        </w:rPr>
        <w:t xml:space="preserve">, </w:t>
      </w:r>
      <w:r>
        <w:rPr>
          <w:rStyle w:val="Нет"/>
          <w:sz w:val="20"/>
          <w:szCs w:val="20"/>
          <w:rtl w:val="0"/>
          <w:lang w:val="ru-RU"/>
        </w:rPr>
        <w:t>що дозволить уникнути ускладнень</w:t>
      </w:r>
      <w:r>
        <w:rPr>
          <w:rStyle w:val="Нет"/>
          <w:sz w:val="20"/>
          <w:szCs w:val="20"/>
          <w:rtl w:val="0"/>
          <w:lang w:val="ru-RU"/>
        </w:rPr>
        <w:t>.</w:t>
      </w:r>
    </w:p>
    <w:p>
      <w:pPr>
        <w:pStyle w:val="Body Text"/>
        <w:spacing w:before="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25.</w:t>
      </w:r>
      <w:r>
        <w:rPr>
          <w:rStyle w:val="Нет"/>
          <w:rFonts w:ascii="Times New Roman" w:hAnsi="Times New Roman" w:hint="default"/>
          <w:sz w:val="20"/>
          <w:szCs w:val="20"/>
          <w:rtl w:val="0"/>
          <w:lang w:val="ru-RU"/>
        </w:rPr>
        <w:t xml:space="preserve"> Методи реабілітації пацієнтів після виконання пластичних операцій</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w:t>
      </w:r>
      <w:r>
        <w:rPr>
          <w:rStyle w:val="Нет"/>
          <w:rFonts w:ascii="Times New Roman" w:hAnsi="Times New Roman"/>
          <w:b w:val="1"/>
          <w:bCs w:val="1"/>
          <w:sz w:val="20"/>
          <w:szCs w:val="20"/>
          <w:rtl w:val="0"/>
          <w:lang w:val="ru-RU"/>
        </w:rPr>
        <w:t>:</w:t>
      </w:r>
    </w:p>
    <w:p>
      <w:pPr>
        <w:pStyle w:val="Body Text"/>
        <w:numPr>
          <w:ilvl w:val="0"/>
          <w:numId w:val="40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Назвіть стадії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клінічні прояви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діагностику та лікування ДВЗ – синдрому</w:t>
      </w:r>
      <w:r>
        <w:rPr>
          <w:rStyle w:val="Нет"/>
          <w:rFonts w:ascii="Times New Roman" w:hAnsi="Times New Roman"/>
          <w:sz w:val="20"/>
          <w:szCs w:val="20"/>
          <w:rtl w:val="0"/>
          <w:lang w:val="ru-RU"/>
        </w:rPr>
        <w:t>.</w:t>
      </w:r>
    </w:p>
    <w:p>
      <w:pPr>
        <w:pStyle w:val="Body Text"/>
        <w:numPr>
          <w:ilvl w:val="0"/>
          <w:numId w:val="40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Назвіть стадії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клінічні прояви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діагностику та лікування ТЕЛА</w:t>
      </w:r>
      <w:r>
        <w:rPr>
          <w:rStyle w:val="Нет"/>
          <w:rFonts w:ascii="Times New Roman" w:hAnsi="Times New Roman"/>
          <w:sz w:val="20"/>
          <w:szCs w:val="20"/>
          <w:rtl w:val="0"/>
          <w:lang w:val="ru-RU"/>
        </w:rPr>
        <w:t>.</w:t>
      </w:r>
    </w:p>
    <w:p>
      <w:pPr>
        <w:pStyle w:val="Body Text"/>
        <w:numPr>
          <w:ilvl w:val="0"/>
          <w:numId w:val="40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Дайте визначення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причину виникнення та лікування ектропіон</w:t>
      </w:r>
      <w:r>
        <w:rPr>
          <w:rStyle w:val="Нет"/>
          <w:rFonts w:ascii="Times New Roman" w:hAnsi="Times New Roman"/>
          <w:sz w:val="20"/>
          <w:szCs w:val="20"/>
          <w:rtl w:val="0"/>
          <w:lang w:val="ru-RU"/>
        </w:rPr>
        <w:t>.</w:t>
      </w:r>
    </w:p>
    <w:p>
      <w:pPr>
        <w:pStyle w:val="Body Text"/>
        <w:numPr>
          <w:ilvl w:val="0"/>
          <w:numId w:val="40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Дайте визначення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причину виникнення та лікування серома</w:t>
      </w:r>
      <w:r>
        <w:rPr>
          <w:rStyle w:val="Нет"/>
          <w:rFonts w:ascii="Times New Roman" w:hAnsi="Times New Roman"/>
          <w:sz w:val="20"/>
          <w:szCs w:val="20"/>
          <w:rtl w:val="0"/>
          <w:lang w:val="ru-RU"/>
        </w:rPr>
        <w:t>.</w:t>
      </w:r>
    </w:p>
    <w:p>
      <w:pPr>
        <w:pStyle w:val="Body Text"/>
        <w:spacing w:before="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ознайомитись із особливостями</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відновлення пацієнтів після виконаних пластихних операцій</w:t>
      </w:r>
      <w:r>
        <w:rPr>
          <w:rStyle w:val="Нет"/>
          <w:rFonts w:ascii="Times New Roman" w:hAnsi="Times New Roman"/>
          <w:sz w:val="20"/>
          <w:szCs w:val="20"/>
          <w:rtl w:val="0"/>
          <w:lang w:val="ru-RU"/>
        </w:rPr>
        <w:t>.</w:t>
      </w:r>
    </w:p>
    <w:p>
      <w:pPr>
        <w:pStyle w:val="Body Text"/>
        <w:spacing w:before="10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41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Класифікацію післяопераційного періоду</w:t>
      </w:r>
      <w:r>
        <w:rPr>
          <w:rStyle w:val="Нет"/>
          <w:rFonts w:ascii="Times New Roman" w:hAnsi="Times New Roman"/>
          <w:sz w:val="20"/>
          <w:szCs w:val="20"/>
          <w:rtl w:val="0"/>
          <w:lang w:val="ru-RU"/>
        </w:rPr>
        <w:t>.</w:t>
      </w:r>
    </w:p>
    <w:p>
      <w:pPr>
        <w:pStyle w:val="Body Text"/>
        <w:numPr>
          <w:ilvl w:val="0"/>
          <w:numId w:val="41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Загальні ускладнення після пластичних операцій</w:t>
      </w:r>
      <w:r>
        <w:rPr>
          <w:rStyle w:val="Нет"/>
          <w:rFonts w:ascii="Times New Roman" w:hAnsi="Times New Roman"/>
          <w:sz w:val="20"/>
          <w:szCs w:val="20"/>
          <w:rtl w:val="0"/>
          <w:lang w:val="ru-RU"/>
        </w:rPr>
        <w:t>.</w:t>
      </w:r>
    </w:p>
    <w:p>
      <w:pPr>
        <w:pStyle w:val="Body Text"/>
        <w:numPr>
          <w:ilvl w:val="0"/>
          <w:numId w:val="41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Локальні ускладнення після пластичних операцій</w:t>
      </w:r>
      <w:r>
        <w:rPr>
          <w:rStyle w:val="Нет"/>
          <w:rFonts w:ascii="Times New Roman" w:hAnsi="Times New Roman"/>
          <w:sz w:val="20"/>
          <w:szCs w:val="20"/>
          <w:rtl w:val="0"/>
          <w:lang w:val="ru-RU"/>
        </w:rPr>
        <w:t>.</w:t>
      </w:r>
    </w:p>
    <w:p>
      <w:pPr>
        <w:pStyle w:val="Body Text"/>
        <w:numPr>
          <w:ilvl w:val="0"/>
          <w:numId w:val="41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Специфічні ускладнення після пластичних операцій</w:t>
      </w:r>
      <w:r>
        <w:rPr>
          <w:rStyle w:val="Нет"/>
          <w:rFonts w:ascii="Times New Roman" w:hAnsi="Times New Roman"/>
          <w:sz w:val="20"/>
          <w:szCs w:val="20"/>
          <w:rtl w:val="0"/>
          <w:lang w:val="ru-RU"/>
        </w:rPr>
        <w:t>.</w:t>
      </w:r>
    </w:p>
    <w:p>
      <w:pPr>
        <w:pStyle w:val="Body Text"/>
        <w:numPr>
          <w:ilvl w:val="0"/>
          <w:numId w:val="411"/>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Особливості проведення  післяопераційного періода</w:t>
      </w:r>
      <w:r>
        <w:rPr>
          <w:rStyle w:val="Нет"/>
          <w:rFonts w:ascii="Times New Roman" w:hAnsi="Times New Roman"/>
          <w:sz w:val="20"/>
          <w:szCs w:val="20"/>
          <w:rtl w:val="0"/>
          <w:lang w:val="ru-RU"/>
        </w:rPr>
        <w:t>.</w:t>
      </w:r>
    </w:p>
    <w:p>
      <w:pPr>
        <w:pStyle w:val="Body Text"/>
        <w:spacing w:before="10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41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Встановити післяопераційний термін</w:t>
      </w:r>
      <w:r>
        <w:rPr>
          <w:rStyle w:val="Нет"/>
          <w:rFonts w:ascii="Times New Roman" w:hAnsi="Times New Roman"/>
          <w:sz w:val="20"/>
          <w:szCs w:val="20"/>
          <w:rtl w:val="0"/>
          <w:lang w:val="ru-RU"/>
        </w:rPr>
        <w:t>.</w:t>
      </w:r>
    </w:p>
    <w:p>
      <w:pPr>
        <w:pStyle w:val="Body Text"/>
        <w:numPr>
          <w:ilvl w:val="0"/>
          <w:numId w:val="41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Дотримуватись тактики при загальних ускладненнях</w:t>
      </w:r>
      <w:r>
        <w:rPr>
          <w:rStyle w:val="Нет"/>
          <w:rFonts w:ascii="Times New Roman" w:hAnsi="Times New Roman"/>
          <w:sz w:val="20"/>
          <w:szCs w:val="20"/>
          <w:rtl w:val="0"/>
          <w:lang w:val="ru-RU"/>
        </w:rPr>
        <w:t>.</w:t>
      </w:r>
    </w:p>
    <w:p>
      <w:pPr>
        <w:pStyle w:val="Body Text"/>
        <w:numPr>
          <w:ilvl w:val="0"/>
          <w:numId w:val="41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З’ясувати локальні ускладення</w:t>
      </w:r>
      <w:r>
        <w:rPr>
          <w:rStyle w:val="Нет"/>
          <w:rFonts w:ascii="Times New Roman" w:hAnsi="Times New Roman"/>
          <w:sz w:val="20"/>
          <w:szCs w:val="20"/>
          <w:rtl w:val="0"/>
          <w:lang w:val="ru-RU"/>
        </w:rPr>
        <w:t>.</w:t>
      </w:r>
    </w:p>
    <w:p>
      <w:pPr>
        <w:pStyle w:val="Body Text"/>
        <w:numPr>
          <w:ilvl w:val="0"/>
          <w:numId w:val="41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Мінімізувати специфічні ускладнення</w:t>
      </w:r>
      <w:r>
        <w:rPr>
          <w:rStyle w:val="Нет"/>
          <w:rFonts w:ascii="Times New Roman" w:hAnsi="Times New Roman"/>
          <w:sz w:val="20"/>
          <w:szCs w:val="20"/>
          <w:rtl w:val="0"/>
          <w:lang w:val="ru-RU"/>
        </w:rPr>
        <w:t>.</w:t>
      </w:r>
    </w:p>
    <w:p>
      <w:pPr>
        <w:pStyle w:val="Body Text"/>
        <w:numPr>
          <w:ilvl w:val="0"/>
          <w:numId w:val="414"/>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Проводити особливі маніпуляції в післяопераційному періоді для покращення ефекту та уникнення ускладнень</w:t>
      </w:r>
      <w:r>
        <w:rPr>
          <w:rStyle w:val="Нет"/>
          <w:rFonts w:ascii="Times New Roman" w:hAnsi="Times New Roman"/>
          <w:sz w:val="20"/>
          <w:szCs w:val="20"/>
          <w:rtl w:val="0"/>
          <w:lang w:val="ru-RU"/>
        </w:rPr>
        <w:t>.</w:t>
      </w:r>
    </w:p>
    <w:p>
      <w:pPr>
        <w:pStyle w:val="Body Text"/>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Класично умовно виділяють безпосередній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ранній та пізній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віддалений  післяопераційний періоди з часовими термінами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різними для варіантів операцій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Відповідно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виконують спостереження та профілактику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лікування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можливих ранніх та пізніх післяопераційних ускладнень операції та анестезії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зокрема загального наркозу</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Робоча класифікація</w:t>
      </w:r>
      <w:r>
        <w:rPr>
          <w:rStyle w:val="Нет"/>
          <w:rFonts w:ascii="Times New Roman" w:hAnsi="Times New Roman"/>
          <w:sz w:val="20"/>
          <w:szCs w:val="20"/>
          <w:rtl w:val="0"/>
          <w:lang w:val="ru-RU"/>
        </w:rPr>
        <w:t>:</w:t>
      </w:r>
    </w:p>
    <w:p>
      <w:pPr>
        <w:pStyle w:val="Body Text"/>
        <w:numPr>
          <w:ilvl w:val="0"/>
          <w:numId w:val="416"/>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Безпосередній післяопераційний період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перші години після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використанні загального знеболювання обов‘язкове відео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моніторингове інструментальне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очне  спостереження медперсоналу на протязі не менше години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 рішенням анестезіолога</w:t>
      </w:r>
      <w:r>
        <w:rPr>
          <w:rStyle w:val="Нет"/>
          <w:rFonts w:ascii="Times New Roman" w:hAnsi="Times New Roman"/>
          <w:sz w:val="20"/>
          <w:szCs w:val="20"/>
          <w:rtl w:val="0"/>
          <w:lang w:val="ru-RU"/>
        </w:rPr>
        <w:t>).</w:t>
      </w:r>
    </w:p>
    <w:p>
      <w:pPr>
        <w:pStyle w:val="Body Text"/>
        <w:numPr>
          <w:ilvl w:val="0"/>
          <w:numId w:val="416"/>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Ранній післяопераційний період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включає обов’язкове очне</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заочне комунікаційне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спостереження за хворою протягом мінімум доби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Мета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визначення можливих ранніх післяопераційних ускладнень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зокрема кровотеч</w:t>
      </w:r>
      <w:r>
        <w:rPr>
          <w:rStyle w:val="Нет"/>
          <w:rFonts w:ascii="Times New Roman" w:hAnsi="Times New Roman"/>
          <w:sz w:val="20"/>
          <w:szCs w:val="20"/>
          <w:rtl w:val="0"/>
          <w:lang w:val="ru-RU"/>
        </w:rPr>
        <w:t>).</w:t>
      </w:r>
    </w:p>
    <w:p>
      <w:pPr>
        <w:pStyle w:val="Body Text"/>
        <w:numPr>
          <w:ilvl w:val="0"/>
          <w:numId w:val="416"/>
        </w:numPr>
        <w:bidi w:val="0"/>
        <w:ind w:right="0"/>
        <w:jc w:val="both"/>
        <w:rPr>
          <w:rFonts w:ascii="Times New Roman" w:cs="Times New Roman" w:hAnsi="Times New Roman" w:eastAsia="Times New Roman"/>
          <w:sz w:val="20"/>
          <w:szCs w:val="20"/>
          <w:rtl w:val="0"/>
        </w:rPr>
      </w:pPr>
      <w:bookmarkStart w:name="_Hlk79861257" w:id="127"/>
      <w:r>
        <w:rPr>
          <w:rStyle w:val="Нет"/>
          <w:rFonts w:ascii="Times New Roman" w:hAnsi="Times New Roman" w:hint="default"/>
          <w:sz w:val="20"/>
          <w:szCs w:val="20"/>
          <w:rtl w:val="0"/>
          <w:lang w:val="ru-RU"/>
        </w:rPr>
        <w:t xml:space="preserve">Пізній післяопераційний період </w:t>
      </w:r>
      <w:bookmarkEnd w:id="127"/>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 середньому включає період до двох тиждні в післяопераційного періода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найчастіші можливі  ускладнення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нагноєння ран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серома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гематоми</w:t>
      </w:r>
      <w:r>
        <w:rPr>
          <w:rStyle w:val="Нет"/>
          <w:rFonts w:ascii="Times New Roman" w:hAnsi="Times New Roman"/>
          <w:sz w:val="20"/>
          <w:szCs w:val="20"/>
          <w:rtl w:val="0"/>
          <w:lang w:val="ru-RU"/>
        </w:rPr>
        <w:t>).</w:t>
      </w:r>
    </w:p>
    <w:p>
      <w:pPr>
        <w:pStyle w:val="Body Text"/>
        <w:numPr>
          <w:ilvl w:val="0"/>
          <w:numId w:val="416"/>
        </w:numPr>
        <w:bidi w:val="0"/>
        <w:ind w:right="0"/>
        <w:jc w:val="both"/>
        <w:rPr>
          <w:rFonts w:ascii="Times New Roman" w:cs="Times New Roman" w:hAnsi="Times New Roman" w:eastAsia="Times New Roman"/>
          <w:sz w:val="20"/>
          <w:szCs w:val="20"/>
          <w:rtl w:val="0"/>
        </w:rPr>
      </w:pPr>
      <w:bookmarkStart w:name="_Hlk79862347" w:id="128"/>
      <w:r>
        <w:rPr>
          <w:rStyle w:val="Нет"/>
          <w:rFonts w:ascii="Times New Roman" w:hAnsi="Times New Roman" w:hint="default"/>
          <w:sz w:val="20"/>
          <w:szCs w:val="20"/>
          <w:rtl w:val="0"/>
          <w:lang w:val="ru-RU"/>
        </w:rPr>
        <w:t xml:space="preserve">Віддалений післяопераційний період </w:t>
      </w:r>
      <w:bookmarkEnd w:id="128"/>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середньому півроку і більше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 залежності від операції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крім скарг на суто косметичний ефект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можливі фіброзні контрактури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спонтанні гематоми</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Загальні ускладнення</w:t>
      </w:r>
    </w:p>
    <w:p>
      <w:pPr>
        <w:pStyle w:val="Body Text"/>
        <w:numPr>
          <w:ilvl w:val="0"/>
          <w:numId w:val="418"/>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ТЕЛА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описано у попередніх главах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особливості клінічної картини у ранньому післяопераційному періоді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крім класичних ознак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скарги на різку слабкість</w:t>
      </w:r>
      <w:r>
        <w:rPr>
          <w:rStyle w:val="Нет"/>
          <w:rFonts w:ascii="Times New Roman" w:hAnsi="Times New Roman"/>
          <w:sz w:val="20"/>
          <w:szCs w:val="20"/>
          <w:rtl w:val="0"/>
          <w:lang w:val="ru-RU"/>
        </w:rPr>
        <w:t>, "</w:t>
      </w:r>
      <w:r>
        <w:rPr>
          <w:rStyle w:val="Нет"/>
          <w:rFonts w:ascii="Times New Roman" w:hAnsi="Times New Roman" w:hint="default"/>
          <w:sz w:val="20"/>
          <w:szCs w:val="20"/>
          <w:rtl w:val="0"/>
          <w:lang w:val="ru-RU"/>
        </w:rPr>
        <w:t>недостатність повітря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відчуття страху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головних об‘єктивних ознак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задишка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специфічне почервоніння обличчя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ЕКГ</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рентгенографічне дослідження легень виклик консультантів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реаніматологів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покращити процес дихання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наприклад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розслабити корсет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пов‘язку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Дати кисень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Вирішення питання використання антикоагулянтів та антиагрегантів</w:t>
      </w:r>
      <w:r>
        <w:rPr>
          <w:rStyle w:val="Нет"/>
          <w:rFonts w:ascii="Times New Roman" w:hAnsi="Times New Roman"/>
          <w:sz w:val="20"/>
          <w:szCs w:val="20"/>
          <w:rtl w:val="0"/>
          <w:lang w:val="ru-RU"/>
        </w:rPr>
        <w:t>.</w:t>
      </w:r>
    </w:p>
    <w:p>
      <w:pPr>
        <w:pStyle w:val="Body Text"/>
        <w:numPr>
          <w:ilvl w:val="0"/>
          <w:numId w:val="418"/>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Компресійний синдром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клініка та дії аналогічні попередньому прикладу</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Локальні ускладнення</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Загноєння рани шкірного розрізу</w:t>
      </w:r>
      <w:r>
        <w:rPr>
          <w:rStyle w:val="Нет"/>
          <w:rFonts w:ascii="Times New Roman" w:hAnsi="Times New Roman"/>
          <w:sz w:val="20"/>
          <w:szCs w:val="20"/>
          <w:rtl w:val="0"/>
          <w:lang w:val="ru-RU"/>
        </w:rPr>
        <w:t>, "</w:t>
      </w:r>
      <w:r>
        <w:rPr>
          <w:rStyle w:val="Нет"/>
          <w:rFonts w:ascii="Times New Roman" w:hAnsi="Times New Roman" w:hint="default"/>
          <w:sz w:val="20"/>
          <w:szCs w:val="20"/>
          <w:rtl w:val="0"/>
          <w:lang w:val="ru-RU"/>
        </w:rPr>
        <w:t>розходження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Країв операційної рани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клініка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діагностика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лікування за сутто загальнохірургічними принципами</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Особливості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можливий недостатній рівень протеїну в крові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особливість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веганів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реакція на шовний матеріал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лігатурні нориці</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Серома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діагностується клінічно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УЗД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лікування консервативне або оперативне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особливо у випадках піздніх сером із сформованою сполученотканинною капсулою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Гематома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при напруженій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показано за правилом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оперативна ліквідація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санація та дренування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Синці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консервативне лікування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при великих площах на ранніх етапах можлива сакція по типу ліпосакції та активне дренування</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Можливі специфічні ускладнення</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Блефаропластика </w:t>
      </w:r>
      <w:r>
        <w:rPr>
          <w:rStyle w:val="Нет"/>
          <w:rFonts w:ascii="Times New Roman" w:hAnsi="Times New Roman"/>
          <w:sz w:val="20"/>
          <w:szCs w:val="20"/>
          <w:rtl w:val="0"/>
          <w:lang w:val="ru-RU"/>
        </w:rPr>
        <w:t xml:space="preserve">- </w:t>
      </w:r>
      <w:bookmarkStart w:name="_Hlk79861833" w:id="129"/>
      <w:r>
        <w:rPr>
          <w:rStyle w:val="Нет"/>
          <w:rFonts w:ascii="Times New Roman" w:hAnsi="Times New Roman" w:hint="default"/>
          <w:sz w:val="20"/>
          <w:szCs w:val="20"/>
          <w:rtl w:val="0"/>
          <w:lang w:val="ru-RU"/>
        </w:rPr>
        <w:t>ектропіон</w:t>
      </w:r>
      <w:bookmarkEnd w:id="129"/>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некроз шкіри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ретробульарная гематома</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Фейсліфтінг</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парез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параліч нерву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кровотечі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гематоми</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Ін’єкції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некроз шкіри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парез нерва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мягких тканей</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Отопластика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крововиливи підшкірні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лізіс хрящу</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Ринопластика </w:t>
      </w:r>
      <w:r>
        <w:rPr>
          <w:rStyle w:val="Нет"/>
          <w:rFonts w:ascii="Times New Roman" w:hAnsi="Times New Roman"/>
          <w:sz w:val="20"/>
          <w:szCs w:val="20"/>
          <w:rtl w:val="0"/>
          <w:lang w:val="ru-RU"/>
        </w:rPr>
        <w:t xml:space="preserve">- </w:t>
      </w:r>
      <w:bookmarkStart w:name="_Hlk79861960" w:id="130"/>
      <w:r>
        <w:rPr>
          <w:rStyle w:val="Нет"/>
          <w:rFonts w:ascii="Times New Roman" w:hAnsi="Times New Roman" w:hint="default"/>
          <w:sz w:val="20"/>
          <w:szCs w:val="20"/>
          <w:rtl w:val="0"/>
          <w:lang w:val="ru-RU"/>
        </w:rPr>
        <w:t>носова кровотеча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ішемія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шкіри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хондрит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лізіс хряща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перетинки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алярного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трикутного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остеомієліт</w:t>
      </w:r>
      <w:r>
        <w:rPr>
          <w:rStyle w:val="Нет"/>
          <w:rFonts w:ascii="Times New Roman" w:hAnsi="Times New Roman"/>
          <w:sz w:val="20"/>
          <w:szCs w:val="20"/>
          <w:rtl w:val="0"/>
          <w:lang w:val="ru-RU"/>
        </w:rPr>
        <w:t>.</w:t>
      </w:r>
      <w:bookmarkEnd w:id="130"/>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Мамопластика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ішемія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м‘яких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мастит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пролежена імпланту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капсулярна контрактура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реакція на імплант місцева</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Абдомінопластика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компрессійний синдром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дихальна недостатність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серома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нагноєння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лігатурні нориці</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Ліпосакція кінцівок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ткани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серома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гострий тромбофлебіт</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Зміна статі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пластика статевих органів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гострий тромбоз судин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гостра кровотеча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ДВЗ</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синдром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ішемія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гематома</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bookmarkStart w:name="_Hlk79863221" w:id="131"/>
      <w:r>
        <w:rPr>
          <w:rStyle w:val="Нет"/>
          <w:rFonts w:ascii="Times New Roman" w:hAnsi="Times New Roman" w:hint="default"/>
          <w:sz w:val="20"/>
          <w:szCs w:val="20"/>
          <w:rtl w:val="0"/>
          <w:lang w:val="ru-RU"/>
        </w:rPr>
        <w:t>Особливості проведення  післяопераційного періода</w:t>
      </w:r>
      <w:r>
        <w:rPr>
          <w:rStyle w:val="Нет"/>
          <w:rFonts w:ascii="Times New Roman" w:hAnsi="Times New Roman"/>
          <w:sz w:val="20"/>
          <w:szCs w:val="20"/>
          <w:rtl w:val="0"/>
          <w:lang w:val="ru-RU"/>
        </w:rPr>
        <w:t>:</w:t>
      </w:r>
      <w:bookmarkEnd w:id="131"/>
    </w:p>
    <w:p>
      <w:pPr>
        <w:pStyle w:val="Body Text"/>
        <w:jc w:val="both"/>
        <w:rPr>
          <w:rStyle w:val="Нет"/>
          <w:rFonts w:ascii="Times New Roman" w:cs="Times New Roman" w:hAnsi="Times New Roman" w:eastAsia="Times New Roman"/>
          <w:sz w:val="20"/>
          <w:szCs w:val="20"/>
        </w:rPr>
      </w:pPr>
      <w:bookmarkStart w:name="_Hlk79863318" w:id="132"/>
      <w:r>
        <w:rPr>
          <w:rStyle w:val="Нет"/>
          <w:rFonts w:ascii="Times New Roman" w:hAnsi="Times New Roman" w:hint="default"/>
          <w:sz w:val="20"/>
          <w:szCs w:val="20"/>
          <w:rtl w:val="0"/>
          <w:lang w:val="ru-RU"/>
        </w:rPr>
        <w:t>Блефаропластика</w:t>
      </w:r>
      <w:bookmarkEnd w:id="132"/>
      <w:r>
        <w:rPr>
          <w:rStyle w:val="Нет"/>
          <w:rFonts w:ascii="Times New Roman" w:hAnsi="Times New Roman"/>
          <w:sz w:val="20"/>
          <w:szCs w:val="20"/>
          <w:rtl w:val="0"/>
          <w:lang w:val="ru-RU"/>
        </w:rPr>
        <w:t xml:space="preserve">- </w:t>
      </w:r>
      <w:bookmarkStart w:name="_Hlk79863192" w:id="133"/>
      <w:r>
        <w:rPr>
          <w:rStyle w:val="Нет"/>
          <w:rFonts w:ascii="Times New Roman" w:hAnsi="Times New Roman" w:hint="default"/>
          <w:sz w:val="20"/>
          <w:szCs w:val="20"/>
          <w:rtl w:val="0"/>
          <w:lang w:val="ru-RU"/>
        </w:rPr>
        <w:t>спостереження за змиканням повік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необхідності давлюча пов‘язка</w:t>
      </w:r>
      <w:r>
        <w:rPr>
          <w:rStyle w:val="Нет"/>
          <w:rFonts w:ascii="Times New Roman" w:hAnsi="Times New Roman"/>
          <w:sz w:val="20"/>
          <w:szCs w:val="20"/>
          <w:rtl w:val="0"/>
          <w:lang w:val="ru-RU"/>
        </w:rPr>
        <w:t>.</w:t>
      </w:r>
      <w:bookmarkEnd w:id="133"/>
    </w:p>
    <w:p>
      <w:pPr>
        <w:pStyle w:val="Body Text"/>
        <w:jc w:val="both"/>
        <w:rPr>
          <w:rStyle w:val="Нет"/>
          <w:rFonts w:ascii="Times New Roman" w:cs="Times New Roman" w:hAnsi="Times New Roman" w:eastAsia="Times New Roman"/>
          <w:sz w:val="20"/>
          <w:szCs w:val="20"/>
        </w:rPr>
      </w:pPr>
      <w:bookmarkStart w:name="_Hlk79863337" w:id="134"/>
      <w:r>
        <w:rPr>
          <w:rStyle w:val="Нет"/>
          <w:rFonts w:ascii="Times New Roman" w:hAnsi="Times New Roman" w:hint="default"/>
          <w:sz w:val="20"/>
          <w:szCs w:val="20"/>
          <w:rtl w:val="0"/>
          <w:lang w:val="ru-RU"/>
        </w:rPr>
        <w:t>Ф</w:t>
      </w:r>
      <w:bookmarkEnd w:id="134"/>
      <w:bookmarkStart w:name="_Hlk79862099" w:id="135"/>
      <w:r>
        <w:rPr>
          <w:rStyle w:val="Нет"/>
          <w:rFonts w:ascii="Times New Roman" w:hAnsi="Times New Roman" w:hint="default"/>
          <w:sz w:val="20"/>
          <w:szCs w:val="20"/>
          <w:rtl w:val="0"/>
          <w:lang w:val="ru-RU"/>
        </w:rPr>
        <w:t xml:space="preserve">ейсліфтінг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дренажі за показами</w:t>
      </w:r>
      <w:bookmarkEnd w:id="135"/>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 середньому </w:t>
      </w:r>
      <w:r>
        <w:rPr>
          <w:rStyle w:val="Нет"/>
          <w:rFonts w:ascii="Times New Roman" w:hAnsi="Times New Roman"/>
          <w:sz w:val="20"/>
          <w:szCs w:val="20"/>
          <w:rtl w:val="0"/>
          <w:lang w:val="ru-RU"/>
        </w:rPr>
        <w:t xml:space="preserve">1 </w:t>
      </w:r>
      <w:r>
        <w:rPr>
          <w:rStyle w:val="Нет"/>
          <w:rFonts w:ascii="Times New Roman" w:hAnsi="Times New Roman" w:hint="default"/>
          <w:sz w:val="20"/>
          <w:szCs w:val="20"/>
          <w:rtl w:val="0"/>
          <w:lang w:val="ru-RU"/>
        </w:rPr>
        <w:t>доба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давлюча  пов‘язка до тиждня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холод у ранньому післяопераційному періоді</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Ін‘єкції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знання анатомії</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bookmarkStart w:name="_Hlk79863349" w:id="136"/>
      <w:r>
        <w:rPr>
          <w:rStyle w:val="Нет"/>
          <w:rFonts w:ascii="Times New Roman" w:hAnsi="Times New Roman" w:hint="default"/>
          <w:sz w:val="20"/>
          <w:szCs w:val="20"/>
          <w:rtl w:val="0"/>
          <w:lang w:val="ru-RU"/>
        </w:rPr>
        <w:t>Отопластика</w:t>
      </w:r>
      <w:bookmarkEnd w:id="136"/>
      <w:r>
        <w:rPr>
          <w:rStyle w:val="Нет"/>
          <w:rFonts w:ascii="Times New Roman" w:hAnsi="Times New Roman" w:hint="default"/>
          <w:sz w:val="20"/>
          <w:szCs w:val="20"/>
          <w:rtl w:val="0"/>
          <w:lang w:val="ru-RU"/>
        </w:rPr>
        <w:t xml:space="preserve"> туга пов‘язка</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Ринопластика специфічна пов’язка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тампонада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контроль та стабілізація АТ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холод у перші післяопераційні години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спокій</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bookmarkStart w:name="_Hlk79863364" w:id="137"/>
      <w:r>
        <w:rPr>
          <w:rStyle w:val="Нет"/>
          <w:rFonts w:ascii="Times New Roman" w:hAnsi="Times New Roman" w:hint="default"/>
          <w:sz w:val="20"/>
          <w:szCs w:val="20"/>
          <w:rtl w:val="0"/>
          <w:lang w:val="ru-RU"/>
        </w:rPr>
        <w:t>Мамопластика</w:t>
      </w:r>
      <w:bookmarkEnd w:id="137"/>
      <w:r>
        <w:rPr>
          <w:rStyle w:val="Нет"/>
          <w:rFonts w:ascii="Times New Roman" w:hAnsi="Times New Roman"/>
          <w:sz w:val="20"/>
          <w:szCs w:val="20"/>
          <w:rtl w:val="0"/>
          <w:lang w:val="ru-RU"/>
        </w:rPr>
        <w:t xml:space="preserve"> - </w:t>
      </w:r>
      <w:r>
        <w:rPr>
          <w:rStyle w:val="Нет"/>
          <w:rFonts w:ascii="Times New Roman" w:hAnsi="Times New Roman" w:hint="default"/>
          <w:sz w:val="20"/>
          <w:szCs w:val="20"/>
          <w:rtl w:val="0"/>
          <w:lang w:val="ru-RU"/>
        </w:rPr>
        <w:t>специфічна пов‘язка та бандаж</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Абдомінопластика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бандаж</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Контроль показників дихання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згортальної системи крові та їх корекцію</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Ліпосакція кінцівок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тугий бандаж</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рання активність</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bookmarkStart w:name="_Hlk79863395" w:id="138"/>
      <w:r>
        <w:rPr>
          <w:rStyle w:val="Нет"/>
          <w:rFonts w:ascii="Times New Roman" w:hAnsi="Times New Roman" w:hint="default"/>
          <w:sz w:val="20"/>
          <w:szCs w:val="20"/>
          <w:rtl w:val="0"/>
          <w:lang w:val="ru-RU"/>
        </w:rPr>
        <w:t xml:space="preserve">Зміна статі </w:t>
      </w:r>
      <w:bookmarkEnd w:id="138"/>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пластика статевих органів</w:t>
      </w:r>
      <w:r>
        <w:rPr>
          <w:rStyle w:val="Нет"/>
          <w:rFonts w:ascii="Times New Roman" w:hAnsi="Times New Roman"/>
          <w:sz w:val="20"/>
          <w:szCs w:val="20"/>
          <w:rtl w:val="0"/>
          <w:lang w:val="ru-RU"/>
        </w:rPr>
        <w:t xml:space="preserve">) - </w:t>
      </w:r>
      <w:r>
        <w:rPr>
          <w:rStyle w:val="Нет"/>
          <w:rFonts w:ascii="Times New Roman" w:hAnsi="Times New Roman" w:hint="default"/>
          <w:sz w:val="20"/>
          <w:szCs w:val="20"/>
          <w:rtl w:val="0"/>
          <w:lang w:val="ru-RU"/>
        </w:rPr>
        <w:t>першу добу інтенсивне спостереження та терапія</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Слід виділити моральну та юридичну відповідальність хірурга щодо проведеного оперативного втручання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паціентів взагалі</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Всі пацієнти після операції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особливо естетичної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підлягать відповідної терапевтичної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косметичної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підтримки за показами</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r>
        <w:rPr>
          <w:rStyle w:val="Нет"/>
          <w:rFonts w:ascii="Times New Roman" w:hAnsi="Times New Roman"/>
          <w:b w:val="1"/>
          <w:bCs w:val="1"/>
          <w:sz w:val="20"/>
          <w:szCs w:val="20"/>
          <w:rtl w:val="0"/>
          <w:lang w:val="ru-RU"/>
        </w:rPr>
        <w:t>:</w:t>
      </w:r>
    </w:p>
    <w:p>
      <w:pPr>
        <w:pStyle w:val="Body Text"/>
        <w:numPr>
          <w:ilvl w:val="0"/>
          <w:numId w:val="42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Перерахуйте та дайте характеристику післяопераційним періодам</w:t>
      </w:r>
      <w:r>
        <w:rPr>
          <w:rStyle w:val="Нет"/>
          <w:rFonts w:ascii="Times New Roman" w:hAnsi="Times New Roman"/>
          <w:sz w:val="20"/>
          <w:szCs w:val="20"/>
          <w:rtl w:val="0"/>
          <w:lang w:val="ru-RU"/>
        </w:rPr>
        <w:t>.</w:t>
      </w:r>
    </w:p>
    <w:p>
      <w:pPr>
        <w:pStyle w:val="Body Text"/>
        <w:numPr>
          <w:ilvl w:val="0"/>
          <w:numId w:val="42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може впливати на загоєння рани</w:t>
      </w:r>
      <w:r>
        <w:rPr>
          <w:rStyle w:val="Нет"/>
          <w:rFonts w:ascii="Times New Roman" w:hAnsi="Times New Roman"/>
          <w:sz w:val="20"/>
          <w:szCs w:val="20"/>
          <w:rtl w:val="0"/>
          <w:lang w:val="ru-RU"/>
        </w:rPr>
        <w:t>?</w:t>
      </w:r>
    </w:p>
    <w:p>
      <w:pPr>
        <w:pStyle w:val="Body Text"/>
        <w:numPr>
          <w:ilvl w:val="0"/>
          <w:numId w:val="42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можливі специфічні ускладнення після абдомінопластики</w:t>
      </w:r>
      <w:r>
        <w:rPr>
          <w:rStyle w:val="Нет"/>
          <w:rFonts w:ascii="Times New Roman" w:hAnsi="Times New Roman"/>
          <w:sz w:val="20"/>
          <w:szCs w:val="20"/>
          <w:rtl w:val="0"/>
          <w:lang w:val="ru-RU"/>
        </w:rPr>
        <w:t>?</w:t>
      </w:r>
    </w:p>
    <w:p>
      <w:pPr>
        <w:pStyle w:val="Body Text"/>
        <w:numPr>
          <w:ilvl w:val="0"/>
          <w:numId w:val="42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тактика лікування при гематомі</w:t>
      </w:r>
      <w:r>
        <w:rPr>
          <w:rStyle w:val="Нет"/>
          <w:rFonts w:ascii="Times New Roman" w:hAnsi="Times New Roman"/>
          <w:sz w:val="20"/>
          <w:szCs w:val="20"/>
          <w:rtl w:val="0"/>
          <w:lang w:val="ru-RU"/>
        </w:rPr>
        <w:t>?</w:t>
      </w:r>
    </w:p>
    <w:p>
      <w:pPr>
        <w:pStyle w:val="Body Text"/>
        <w:numPr>
          <w:ilvl w:val="0"/>
          <w:numId w:val="420"/>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особливість проведення післяопераційного періоду для мамопластики</w:t>
      </w:r>
      <w:r>
        <w:rPr>
          <w:rStyle w:val="Нет"/>
          <w:rFonts w:ascii="Times New Roman" w:hAnsi="Times New Roman"/>
          <w:sz w:val="20"/>
          <w:szCs w:val="20"/>
          <w:rtl w:val="0"/>
          <w:lang w:val="ru-RU"/>
        </w:rPr>
        <w:t>?</w:t>
      </w:r>
    </w:p>
    <w:p>
      <w:pPr>
        <w:pStyle w:val="List Paragraph"/>
        <w:spacing w:after="0" w:line="240" w:lineRule="auto"/>
        <w:ind w:left="0" w:firstLine="0"/>
        <w:rPr>
          <w:rStyle w:val="Нет"/>
        </w:rPr>
        <w:sectPr>
          <w:type w:val="continuous"/>
          <w:pgSz w:w="8400" w:h="11900" w:orient="portrait"/>
          <w:pgMar w:top="0" w:right="1134" w:bottom="0" w:left="851" w:header="284" w:footer="284"/>
          <w:pgNumType w:start="0"/>
          <w:bidi w:val="0"/>
        </w:sectPr>
      </w:pPr>
      <w:r>
        <w:rPr>
          <w:rStyle w:val="Нет"/>
        </w:rPr>
      </w:r>
    </w:p>
    <w:p>
      <w:pPr>
        <w:pStyle w:val="Body Text"/>
        <w:rPr>
          <w:rStyle w:val="Нет"/>
        </w:rPr>
        <w:sectPr>
          <w:type w:val="continuous"/>
          <w:pgSz w:w="8400" w:h="11900" w:orient="portrait"/>
          <w:pgMar w:top="0" w:right="1134" w:bottom="0" w:left="851" w:header="284" w:footer="284"/>
          <w:pgNumType w:start="0"/>
          <w:cols w:space="598" w:num="2" w:equalWidth="1"/>
          <w:bidi w:val="0"/>
        </w:sectPr>
      </w:pPr>
      <w:r>
        <w:rPr>
          <w:rStyle w:val="Нет"/>
        </w:rPr>
      </w:r>
    </w:p>
    <w:p>
      <w:pPr>
        <w:pStyle w:val="Body Text"/>
        <w:spacing w:before="10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Пацієнтка прооперована з приводу маммопластики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Визначте тактику всіх післяопераційних періодів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ускладнення будете профілактувати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Проінформуйте пацієнта щодо його дій після операції в даному випадку</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26.</w:t>
      </w:r>
      <w:r>
        <w:rPr>
          <w:rStyle w:val="Нет"/>
          <w:rFonts w:ascii="Times New Roman" w:hAnsi="Times New Roman" w:hint="default"/>
          <w:sz w:val="20"/>
          <w:szCs w:val="20"/>
          <w:rtl w:val="0"/>
          <w:lang w:val="ru-RU"/>
        </w:rPr>
        <w:t xml:space="preserve"> Менеджмент пацієнта пластичного хірурга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Психологічні  </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аспекти роботи пластичного хірурга</w:t>
      </w:r>
      <w:r>
        <w:rPr>
          <w:rStyle w:val="Нет"/>
          <w:rFonts w:ascii="Times New Roman" w:hAnsi="Times New Roman"/>
          <w:sz w:val="20"/>
          <w:szCs w:val="20"/>
          <w:rtl w:val="0"/>
          <w:lang w:val="ru-RU"/>
        </w:rPr>
        <w:t>.</w:t>
      </w:r>
    </w:p>
    <w:p>
      <w:pPr>
        <w:pStyle w:val="Body Text"/>
        <w:spacing w:before="10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w:t>
      </w:r>
      <w:r>
        <w:rPr>
          <w:rStyle w:val="Нет"/>
          <w:rFonts w:ascii="Times New Roman" w:hAnsi="Times New Roman"/>
          <w:b w:val="1"/>
          <w:bCs w:val="1"/>
          <w:sz w:val="20"/>
          <w:szCs w:val="20"/>
          <w:rtl w:val="0"/>
          <w:lang w:val="ru-RU"/>
        </w:rPr>
        <w:t>:</w:t>
      </w:r>
    </w:p>
    <w:p>
      <w:pPr>
        <w:pStyle w:val="Body Text"/>
        <w:numPr>
          <w:ilvl w:val="0"/>
          <w:numId w:val="422"/>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таке медичний менеджмент</w:t>
      </w:r>
      <w:r>
        <w:rPr>
          <w:rStyle w:val="Нет"/>
          <w:rFonts w:ascii="Times New Roman" w:hAnsi="Times New Roman"/>
          <w:sz w:val="20"/>
          <w:szCs w:val="20"/>
          <w:rtl w:val="0"/>
          <w:lang w:val="ru-RU"/>
        </w:rPr>
        <w:t>?</w:t>
      </w:r>
    </w:p>
    <w:p>
      <w:pPr>
        <w:pStyle w:val="Body Text"/>
        <w:numPr>
          <w:ilvl w:val="0"/>
          <w:numId w:val="422"/>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специфіка менеджменту пацієнтів пластичного хірурга</w:t>
      </w:r>
      <w:r>
        <w:rPr>
          <w:rStyle w:val="Нет"/>
          <w:rFonts w:ascii="Times New Roman" w:hAnsi="Times New Roman"/>
          <w:sz w:val="20"/>
          <w:szCs w:val="20"/>
          <w:rtl w:val="0"/>
          <w:lang w:val="ru-RU"/>
        </w:rPr>
        <w:t>?</w:t>
      </w:r>
    </w:p>
    <w:p>
      <w:pPr>
        <w:pStyle w:val="Body Text"/>
        <w:numPr>
          <w:ilvl w:val="0"/>
          <w:numId w:val="422"/>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Чому важливо приділяти увагу психологічному стану пацієнта</w:t>
      </w:r>
      <w:r>
        <w:rPr>
          <w:rStyle w:val="Нет"/>
          <w:rFonts w:ascii="Times New Roman" w:hAnsi="Times New Roman"/>
          <w:sz w:val="20"/>
          <w:szCs w:val="20"/>
          <w:rtl w:val="0"/>
          <w:lang w:val="ru-RU"/>
        </w:rPr>
        <w:t>?</w:t>
      </w:r>
    </w:p>
    <w:p>
      <w:pPr>
        <w:pStyle w:val="Body Text"/>
        <w:numPr>
          <w:ilvl w:val="0"/>
          <w:numId w:val="422"/>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таке дисморфофобія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яка діагностика та лікування</w:t>
      </w:r>
      <w:r>
        <w:rPr>
          <w:rStyle w:val="Нет"/>
          <w:rFonts w:ascii="Times New Roman" w:hAnsi="Times New Roman"/>
          <w:sz w:val="20"/>
          <w:szCs w:val="20"/>
          <w:rtl w:val="0"/>
          <w:lang w:val="ru-RU"/>
        </w:rPr>
        <w:t>?</w:t>
      </w:r>
    </w:p>
    <w:p>
      <w:pPr>
        <w:pStyle w:val="Body Text"/>
        <w:spacing w:before="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w:t>
      </w:r>
      <w:r>
        <w:rPr>
          <w:rStyle w:val="Нет"/>
          <w:rFonts w:ascii="Times New Roman" w:hAnsi="Times New Roman" w:hint="default"/>
          <w:sz w:val="20"/>
          <w:szCs w:val="20"/>
          <w:rtl w:val="0"/>
          <w:lang w:val="ru-RU"/>
        </w:rPr>
        <w:t xml:space="preserve"> ознайомитись з алгоритмами управління направлених на покращення медичних послуг для пацієнтів пластичної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Вивчити особливості психологічних аспектів в роботі пластичного хірурга</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4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Особливості пацієнта єстетичного хірурга</w:t>
      </w:r>
      <w:r>
        <w:rPr>
          <w:rStyle w:val="Нет"/>
          <w:rFonts w:ascii="Times New Roman" w:hAnsi="Times New Roman"/>
          <w:sz w:val="20"/>
          <w:szCs w:val="20"/>
          <w:rtl w:val="0"/>
          <w:lang w:val="ru-RU"/>
        </w:rPr>
        <w:t>.</w:t>
      </w:r>
    </w:p>
    <w:p>
      <w:pPr>
        <w:pStyle w:val="Body Text"/>
        <w:numPr>
          <w:ilvl w:val="0"/>
          <w:numId w:val="4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Причини збільшення пацієнтів незадоволених результатами естетичних операцій</w:t>
      </w:r>
      <w:r>
        <w:rPr>
          <w:rStyle w:val="Нет"/>
          <w:rFonts w:ascii="Times New Roman" w:hAnsi="Times New Roman"/>
          <w:sz w:val="20"/>
          <w:szCs w:val="20"/>
          <w:rtl w:val="0"/>
          <w:lang w:val="ru-RU"/>
        </w:rPr>
        <w:t>.</w:t>
      </w:r>
    </w:p>
    <w:p>
      <w:pPr>
        <w:pStyle w:val="Body Text"/>
        <w:numPr>
          <w:ilvl w:val="0"/>
          <w:numId w:val="4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Основні помилки пластичного хірурга під час консультації</w:t>
      </w:r>
      <w:r>
        <w:rPr>
          <w:rStyle w:val="Нет"/>
          <w:rFonts w:ascii="Times New Roman" w:hAnsi="Times New Roman"/>
          <w:sz w:val="20"/>
          <w:szCs w:val="20"/>
          <w:rtl w:val="0"/>
          <w:lang w:val="ru-RU"/>
        </w:rPr>
        <w:t>.</w:t>
      </w:r>
    </w:p>
    <w:p>
      <w:pPr>
        <w:pStyle w:val="Body Text"/>
        <w:numPr>
          <w:ilvl w:val="0"/>
          <w:numId w:val="4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Важливість першої зустрічі з потенційним пацієнтом</w:t>
      </w:r>
      <w:r>
        <w:rPr>
          <w:rStyle w:val="Нет"/>
          <w:rFonts w:ascii="Times New Roman" w:hAnsi="Times New Roman"/>
          <w:sz w:val="20"/>
          <w:szCs w:val="20"/>
          <w:rtl w:val="0"/>
          <w:lang w:val="ru-RU"/>
        </w:rPr>
        <w:t>.</w:t>
      </w:r>
    </w:p>
    <w:p>
      <w:pPr>
        <w:pStyle w:val="Body Text"/>
        <w:numPr>
          <w:ilvl w:val="0"/>
          <w:numId w:val="4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Правила вибору пацієнтів</w:t>
      </w:r>
      <w:r>
        <w:rPr>
          <w:rStyle w:val="Нет"/>
          <w:rFonts w:ascii="Times New Roman" w:hAnsi="Times New Roman"/>
          <w:sz w:val="20"/>
          <w:szCs w:val="20"/>
          <w:rtl w:val="0"/>
          <w:lang w:val="ru-RU"/>
        </w:rPr>
        <w:t>.</w:t>
      </w:r>
    </w:p>
    <w:p>
      <w:pPr>
        <w:pStyle w:val="Body Text"/>
        <w:numPr>
          <w:ilvl w:val="0"/>
          <w:numId w:val="424"/>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Тактику дій при післяопераційних естетичних проблемах</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42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Зібрати скарги та об’єктивно їх оцінити</w:t>
      </w:r>
      <w:r>
        <w:rPr>
          <w:rStyle w:val="Нет"/>
          <w:rFonts w:ascii="Times New Roman" w:hAnsi="Times New Roman"/>
          <w:sz w:val="20"/>
          <w:szCs w:val="20"/>
          <w:rtl w:val="0"/>
          <w:lang w:val="ru-RU"/>
        </w:rPr>
        <w:t>.</w:t>
      </w:r>
    </w:p>
    <w:p>
      <w:pPr>
        <w:pStyle w:val="Body Text"/>
        <w:numPr>
          <w:ilvl w:val="0"/>
          <w:numId w:val="42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Сформулювати реалістичний прогноз післяопераційного результату</w:t>
      </w:r>
      <w:r>
        <w:rPr>
          <w:rStyle w:val="Нет"/>
          <w:rFonts w:ascii="Times New Roman" w:hAnsi="Times New Roman"/>
          <w:sz w:val="20"/>
          <w:szCs w:val="20"/>
          <w:rtl w:val="0"/>
          <w:lang w:val="ru-RU"/>
        </w:rPr>
        <w:t>.</w:t>
      </w:r>
    </w:p>
    <w:p>
      <w:pPr>
        <w:pStyle w:val="Body Text"/>
        <w:numPr>
          <w:ilvl w:val="0"/>
          <w:numId w:val="42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Проводити коректний підбір пацієнтів та за потреби рекомендувати операцію</w:t>
      </w:r>
      <w:r>
        <w:rPr>
          <w:rStyle w:val="Нет"/>
          <w:rFonts w:ascii="Times New Roman" w:hAnsi="Times New Roman"/>
          <w:sz w:val="20"/>
          <w:szCs w:val="20"/>
          <w:rtl w:val="0"/>
          <w:lang w:val="ru-RU"/>
        </w:rPr>
        <w:t>.</w:t>
      </w:r>
    </w:p>
    <w:p>
      <w:pPr>
        <w:pStyle w:val="Body Text"/>
        <w:numPr>
          <w:ilvl w:val="0"/>
          <w:numId w:val="42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Організувати якісну консультацію з пацієнтом приділяючи увагу  всім пунктам</w:t>
      </w:r>
      <w:r>
        <w:rPr>
          <w:rStyle w:val="Нет"/>
          <w:rFonts w:ascii="Times New Roman" w:hAnsi="Times New Roman"/>
          <w:sz w:val="20"/>
          <w:szCs w:val="20"/>
          <w:rtl w:val="0"/>
          <w:lang w:val="ru-RU"/>
        </w:rPr>
        <w:t>.</w:t>
      </w:r>
    </w:p>
    <w:p>
      <w:pPr>
        <w:pStyle w:val="Body Text"/>
        <w:numPr>
          <w:ilvl w:val="0"/>
          <w:numId w:val="426"/>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Дотримуватись чіткого алгоритму дій при виникненні післяопераційних ускладнень</w:t>
      </w:r>
    </w:p>
    <w:p>
      <w:pPr>
        <w:pStyle w:val="Body Text"/>
        <w:numPr>
          <w:ilvl w:val="0"/>
          <w:numId w:val="427"/>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Захистити себе та пацієнта юридично</w:t>
      </w:r>
      <w:r>
        <w:rPr>
          <w:rStyle w:val="Нет"/>
          <w:rFonts w:ascii="Times New Roman" w:hAnsi="Times New Roman"/>
          <w:sz w:val="20"/>
          <w:szCs w:val="20"/>
          <w:rtl w:val="0"/>
          <w:lang w:val="ru-RU"/>
        </w:rPr>
        <w:t>.</w:t>
      </w:r>
    </w:p>
    <w:p>
      <w:pPr>
        <w:pStyle w:val="Body Text"/>
        <w:ind w:firstLine="284"/>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Специфікою сьогодення є інформованість потенційних пацієнтів щодо арсеналу можливостей пластичної та реконструктивної естетичної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нажаль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досить часто неадекватна</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Головні правила</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Паціент повинен бути впевнений</w:t>
      </w:r>
      <w:r>
        <w:rPr>
          <w:rStyle w:val="Нет"/>
          <w:rFonts w:ascii="Times New Roman" w:hAnsi="Times New Roman"/>
          <w:sz w:val="20"/>
          <w:szCs w:val="20"/>
          <w:rtl w:val="0"/>
          <w:lang w:val="ru-RU"/>
        </w:rPr>
        <w:t>:</w:t>
      </w:r>
    </w:p>
    <w:p>
      <w:pPr>
        <w:pStyle w:val="Body Text"/>
        <w:numPr>
          <w:ilvl w:val="0"/>
          <w:numId w:val="42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У виборі хірурга</w:t>
      </w:r>
      <w:r>
        <w:rPr>
          <w:rStyle w:val="Нет"/>
          <w:rFonts w:ascii="Times New Roman" w:hAnsi="Times New Roman"/>
          <w:sz w:val="20"/>
          <w:szCs w:val="20"/>
          <w:rtl w:val="0"/>
          <w:lang w:val="ru-RU"/>
        </w:rPr>
        <w:t>.</w:t>
      </w:r>
    </w:p>
    <w:p>
      <w:pPr>
        <w:pStyle w:val="Body Text"/>
        <w:numPr>
          <w:ilvl w:val="0"/>
          <w:numId w:val="42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Надійністі клініки</w:t>
      </w:r>
      <w:r>
        <w:rPr>
          <w:rStyle w:val="Нет"/>
          <w:rFonts w:ascii="Times New Roman" w:hAnsi="Times New Roman"/>
          <w:sz w:val="20"/>
          <w:szCs w:val="20"/>
          <w:rtl w:val="0"/>
          <w:lang w:val="ru-RU"/>
        </w:rPr>
        <w:t>.</w:t>
      </w:r>
    </w:p>
    <w:p>
      <w:pPr>
        <w:pStyle w:val="Body Text"/>
        <w:numPr>
          <w:ilvl w:val="0"/>
          <w:numId w:val="430"/>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Методу втручання</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Поведінка та загальні вимоги пацієнтів з вродженими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чи набутими травмами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потребують реконструктивної хіругії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відносяться в більшій мірі і до паціентів інших хірургічних спеціальностей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схожість досягає</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даними літератури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досягає </w:t>
      </w:r>
      <w:r>
        <w:rPr>
          <w:rStyle w:val="Нет"/>
          <w:rFonts w:ascii="Times New Roman" w:hAnsi="Times New Roman"/>
          <w:sz w:val="20"/>
          <w:szCs w:val="20"/>
          <w:rtl w:val="0"/>
          <w:lang w:val="ru-RU"/>
        </w:rPr>
        <w:t xml:space="preserve">90%). </w:t>
      </w:r>
      <w:r>
        <w:rPr>
          <w:rStyle w:val="Нет"/>
          <w:rFonts w:ascii="Times New Roman" w:hAnsi="Times New Roman" w:hint="default"/>
          <w:sz w:val="20"/>
          <w:szCs w:val="20"/>
          <w:rtl w:val="0"/>
          <w:lang w:val="ru-RU"/>
        </w:rPr>
        <w:t>В цих випадках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частіше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стоїть питання про відновлення функції органа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чи про відносні єстетичні поліпшення зовнішнього вигляду з більш об’єктивними критеріями оцінки результату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пацієнти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яким проводиться одномоментна реконструкція молочної залози </w:t>
      </w:r>
      <w:r>
        <w:rPr>
          <w:rStyle w:val="Нет"/>
          <w:rFonts w:ascii="Times New Roman" w:hAnsi="Times New Roman"/>
          <w:sz w:val="20"/>
          <w:szCs w:val="20"/>
          <w:rtl w:val="0"/>
          <w:lang w:val="de-DE"/>
        </w:rPr>
        <w:t>(</w:t>
      </w:r>
      <w:r>
        <w:rPr>
          <w:rStyle w:val="Нет"/>
          <w:rFonts w:ascii="Times New Roman" w:hAnsi="Times New Roman" w:hint="default"/>
          <w:sz w:val="20"/>
          <w:szCs w:val="20"/>
          <w:rtl w:val="0"/>
          <w:lang w:val="ru-RU"/>
        </w:rPr>
        <w:t>площина єстетичної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завжди мають меньший відсоток задоволення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аніж пацієнти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котрим проводится вторинна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відтермінованна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реконструкція молочної залози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площина реконструктивної хірургії</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Розглянемо головні проблемні питання психологічного плану в пластичній естетичній хірургії</w:t>
      </w:r>
      <w:r>
        <w:rPr>
          <w:rStyle w:val="Нет"/>
          <w:rFonts w:ascii="Times New Roman" w:hAnsi="Times New Roman"/>
          <w:sz w:val="20"/>
          <w:szCs w:val="20"/>
          <w:rtl w:val="0"/>
          <w:lang w:val="ru-RU"/>
        </w:rPr>
        <w:t>:</w:t>
      </w:r>
    </w:p>
    <w:p>
      <w:pPr>
        <w:pStyle w:val="По умолчанию A"/>
        <w:numPr>
          <w:ilvl w:val="3"/>
          <w:numId w:val="432"/>
        </w:numPr>
        <w:bidi w:val="0"/>
        <w:spacing w:before="100" w:after="40"/>
        <w:ind w:right="0"/>
        <w:jc w:val="both"/>
        <w:rPr>
          <w:rFonts w:ascii="Times New Roman" w:cs="Times New Roman" w:hAnsi="Times New Roman" w:eastAsia="Times New Roman"/>
          <w:sz w:val="20"/>
          <w:szCs w:val="20"/>
          <w:rtl w:val="0"/>
        </w:rPr>
      </w:pPr>
      <w:bookmarkStart w:name="_Hlk79734055" w:id="139"/>
      <w:r>
        <w:rPr>
          <w:rStyle w:val="Нет"/>
          <w:rFonts w:ascii="Times New Roman" w:hAnsi="Times New Roman" w:hint="default"/>
          <w:b w:val="1"/>
          <w:bCs w:val="1"/>
          <w:sz w:val="20"/>
          <w:szCs w:val="20"/>
          <w:rtl w:val="0"/>
          <w:lang w:val="ru-RU"/>
        </w:rPr>
        <w:t>В чому ж особливості пацієнта естетичного хірурга</w:t>
      </w:r>
      <w:r>
        <w:rPr>
          <w:rStyle w:val="Нет"/>
          <w:rFonts w:ascii="Times New Roman" w:hAnsi="Times New Roman"/>
          <w:b w:val="1"/>
          <w:bCs w:val="1"/>
          <w:sz w:val="20"/>
          <w:szCs w:val="20"/>
          <w:rtl w:val="0"/>
          <w:lang w:val="zh-TW" w:eastAsia="zh-TW"/>
        </w:rPr>
        <w:t>?</w:t>
      </w:r>
      <w:r>
        <w:rPr>
          <w:rStyle w:val="Нет"/>
          <w:rFonts w:ascii="Times New Roman" w:hAnsi="Times New Roman"/>
          <w:sz w:val="20"/>
          <w:szCs w:val="20"/>
          <w:rtl w:val="0"/>
          <w:lang w:val="zh-TW" w:eastAsia="zh-TW"/>
        </w:rPr>
        <w:t xml:space="preserve"> </w:t>
      </w:r>
      <w:r>
        <w:rPr>
          <w:rStyle w:val="Нет"/>
          <w:rFonts w:ascii="Times New Roman" w:hAnsi="Times New Roman" w:hint="default"/>
          <w:sz w:val="20"/>
          <w:szCs w:val="20"/>
          <w:rtl w:val="0"/>
          <w:lang w:val="ru-RU"/>
        </w:rPr>
        <w:t> </w:t>
        <w:tab/>
      </w:r>
      <w:bookmarkEnd w:id="139"/>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Паціент суто естетичний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за рахунок відповідного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естетичного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втручання часто вирішує проблеми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знаходяться  у площині психічного здоровья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а не його фізичного здоров‘я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на котрі він первинно скаржиться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повязаних з власною самооцінкою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впливом оточення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тиском соціальних мереж</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проблем міжособистих відносин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середині особистості пацієнта пластичного хірурга завжди існує внутрішній конфлікт – резонанс між тим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відчуває людина по відношенню до своєї зовнішності і тим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бачить в дзеркалі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Пластичному хірургу дуже важливо розуміти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те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 він оцінює зовнішніть пацієнта на консультації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може абсолютно не збігатися з тим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бачить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відображенні його пацієнт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Особливо важливо на кожній консультації підводити пацієнта до дзеркала та просити його в деталях описати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він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вона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бачить у відображенні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та що конткретно його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її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 влаштовує</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Завдання консультації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показати як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зміниться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зображення в дзеркалі і наблизиться до внутрішньго самовідчуття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Чим більшим буде розрив між уявою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кінцевим результатом втручання – тим більшим буде можливе незадоволення пацієнта</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cs="Times New Roman" w:hAnsi="Times New Roman" w:eastAsia="Times New Roman"/>
          <w:sz w:val="20"/>
          <w:szCs w:val="20"/>
          <w:rtl w:val="0"/>
        </w:rPr>
        <w:tab/>
        <w:t>Типи проблемних пацієнтів</w:t>
      </w:r>
    </w:p>
    <w:p>
      <w:pPr>
        <w:pStyle w:val="По умолчанию A"/>
        <w:numPr>
          <w:ilvl w:val="0"/>
          <w:numId w:val="43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Незадоволені супердобрим результатом</w:t>
      </w:r>
      <w:r>
        <w:rPr>
          <w:rStyle w:val="Нет"/>
          <w:rFonts w:ascii="Times New Roman" w:hAnsi="Times New Roman"/>
          <w:sz w:val="20"/>
          <w:szCs w:val="20"/>
          <w:rtl w:val="0"/>
          <w:lang w:val="ru-RU"/>
        </w:rPr>
        <w:t>.</w:t>
      </w:r>
    </w:p>
    <w:p>
      <w:pPr>
        <w:pStyle w:val="По умолчанию A"/>
        <w:numPr>
          <w:ilvl w:val="0"/>
          <w:numId w:val="43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Незначні естетичні питання від прооперованого пацієнта</w:t>
      </w:r>
      <w:r>
        <w:rPr>
          <w:rStyle w:val="Нет"/>
          <w:rFonts w:ascii="Times New Roman" w:hAnsi="Times New Roman"/>
          <w:sz w:val="20"/>
          <w:szCs w:val="20"/>
          <w:rtl w:val="0"/>
          <w:lang w:val="ru-RU"/>
        </w:rPr>
        <w:t xml:space="preserve">. </w:t>
      </w:r>
    </w:p>
    <w:p>
      <w:pPr>
        <w:pStyle w:val="По умолчанию A"/>
        <w:numPr>
          <w:ilvl w:val="0"/>
          <w:numId w:val="434"/>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Великі естетичні проблеми післяопераційного періода</w:t>
      </w:r>
      <w:r>
        <w:rPr>
          <w:rStyle w:val="Нет"/>
          <w:rFonts w:ascii="Times New Roman" w:hAnsi="Times New Roman"/>
          <w:sz w:val="20"/>
          <w:szCs w:val="20"/>
          <w:rtl w:val="0"/>
          <w:lang w:val="ru-RU"/>
        </w:rPr>
        <w:t>.</w:t>
      </w:r>
    </w:p>
    <w:p>
      <w:pPr>
        <w:pStyle w:val="По умолчанию A"/>
        <w:numPr>
          <w:ilvl w:val="3"/>
          <w:numId w:val="435"/>
        </w:numPr>
        <w:bidi w:val="0"/>
        <w:spacing w:before="100" w:after="40"/>
        <w:ind w:right="0"/>
        <w:jc w:val="both"/>
        <w:rPr>
          <w:rFonts w:ascii="Times New Roman" w:cs="Times New Roman" w:hAnsi="Times New Roman" w:eastAsia="Times New Roman"/>
          <w:b w:val="1"/>
          <w:bCs w:val="1"/>
          <w:sz w:val="20"/>
          <w:szCs w:val="20"/>
          <w:rtl w:val="0"/>
        </w:rPr>
      </w:pPr>
      <w:bookmarkStart w:name="_Hlk79735837" w:id="140"/>
      <w:r>
        <w:rPr>
          <w:rStyle w:val="Нет"/>
          <w:rFonts w:ascii="Times New Roman" w:hAnsi="Times New Roman" w:hint="default"/>
          <w:b w:val="1"/>
          <w:bCs w:val="1"/>
          <w:sz w:val="20"/>
          <w:szCs w:val="20"/>
          <w:rtl w:val="0"/>
          <w:lang w:val="ru-RU"/>
        </w:rPr>
        <w:t>Що збільшує кількість пацієнтів</w:t>
      </w:r>
      <w:r>
        <w:rPr>
          <w:rStyle w:val="Нет"/>
          <w:rFonts w:ascii="Times New Roman" w:hAnsi="Times New Roman"/>
          <w:b w:val="1"/>
          <w:bCs w:val="1"/>
          <w:sz w:val="20"/>
          <w:szCs w:val="20"/>
          <w:rtl w:val="0"/>
          <w:lang w:val="ru-RU"/>
        </w:rPr>
        <w:t>-</w:t>
      </w:r>
      <w:r>
        <w:rPr>
          <w:rStyle w:val="Нет"/>
          <w:rFonts w:ascii="Times New Roman" w:hAnsi="Times New Roman" w:hint="default"/>
          <w:b w:val="1"/>
          <w:bCs w:val="1"/>
          <w:sz w:val="20"/>
          <w:szCs w:val="20"/>
          <w:rtl w:val="0"/>
          <w:lang w:val="ru-RU"/>
        </w:rPr>
        <w:t>незадоволених результатами єстетичних операцій</w:t>
      </w:r>
      <w:r>
        <w:rPr>
          <w:rStyle w:val="Нет"/>
          <w:rFonts w:ascii="Times New Roman" w:hAnsi="Times New Roman"/>
          <w:b w:val="1"/>
          <w:bCs w:val="1"/>
          <w:sz w:val="20"/>
          <w:szCs w:val="20"/>
          <w:rtl w:val="0"/>
          <w:lang w:val="zh-TW" w:eastAsia="zh-TW"/>
        </w:rPr>
        <w:t>?</w:t>
      </w:r>
      <w:r>
        <w:rPr>
          <w:rStyle w:val="Нет"/>
          <w:rFonts w:ascii="Times New Roman" w:hAnsi="Times New Roman"/>
          <w:b w:val="1"/>
          <w:bCs w:val="1"/>
          <w:sz w:val="20"/>
          <w:szCs w:val="20"/>
          <w:rtl w:val="0"/>
          <w:lang w:val="ru-RU"/>
        </w:rPr>
        <w:t xml:space="preserve"> </w:t>
      </w:r>
      <w:bookmarkEnd w:id="140"/>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Це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безперечно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 першу чергу соціальні мережі </w:t>
      </w:r>
      <w:r>
        <w:rPr>
          <w:rStyle w:val="Нет"/>
          <w:rFonts w:ascii="Times New Roman" w:hAnsi="Times New Roman"/>
          <w:sz w:val="20"/>
          <w:szCs w:val="20"/>
          <w:rtl w:val="0"/>
          <w:lang w:val="de-DE"/>
        </w:rPr>
        <w:t>(</w:t>
      </w:r>
      <w:r>
        <w:rPr>
          <w:rStyle w:val="Нет"/>
          <w:rFonts w:ascii="Times New Roman" w:hAnsi="Times New Roman" w:hint="default"/>
          <w:sz w:val="20"/>
          <w:szCs w:val="20"/>
          <w:rtl w:val="0"/>
          <w:lang w:val="ru-RU"/>
        </w:rPr>
        <w:t>інстаграмм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снепчат</w:t>
      </w:r>
      <w:r>
        <w:rPr>
          <w:rStyle w:val="Нет"/>
          <w:rFonts w:ascii="Times New Roman" w:hAnsi="Times New Roman"/>
          <w:sz w:val="20"/>
          <w:szCs w:val="20"/>
          <w:rtl w:val="0"/>
          <w:lang w:val="ru-RU"/>
        </w:rPr>
        <w:t xml:space="preserve">),  </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фоторедактори та віртуальні фільтри</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Головна причина цього неспівпадіння у тому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основне завдання віртуального світу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дати </w:t>
      </w:r>
      <w:r>
        <w:rPr>
          <w:rStyle w:val="Нет"/>
          <w:rFonts w:ascii="Times New Roman" w:hAnsi="Times New Roman" w:hint="default"/>
          <w:b w:val="1"/>
          <w:bCs w:val="1"/>
          <w:sz w:val="20"/>
          <w:szCs w:val="20"/>
          <w:rtl w:val="0"/>
          <w:lang w:val="ru-RU"/>
        </w:rPr>
        <w:t>не достовірну</w:t>
      </w:r>
      <w:r>
        <w:rPr>
          <w:rStyle w:val="Нет"/>
          <w:rFonts w:ascii="Times New Roman" w:hAnsi="Times New Roman" w:hint="default"/>
          <w:sz w:val="20"/>
          <w:szCs w:val="20"/>
          <w:rtl w:val="0"/>
          <w:lang w:val="ru-RU"/>
        </w:rPr>
        <w:t xml:space="preserve"> картинку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а </w:t>
      </w:r>
      <w:r>
        <w:rPr>
          <w:rStyle w:val="Нет"/>
          <w:rFonts w:ascii="Times New Roman" w:hAnsi="Times New Roman" w:hint="default"/>
          <w:b w:val="1"/>
          <w:bCs w:val="1"/>
          <w:sz w:val="20"/>
          <w:szCs w:val="20"/>
          <w:rtl w:val="0"/>
          <w:lang w:val="ru-RU"/>
        </w:rPr>
        <w:t>максимально гарну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Парадоксальність даної концепції полягає в тому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не лише молоді дівчата двадцятип’яти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річного віку прагнуть отримати максимально ідентичну  картинку із соціальних мереж</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 і жінки більш старшої вікової групи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 усвідомлюючи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результат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котрий вони побачили в соціальних мережах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немає нічого спільного з реальним життям</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Як лікарю слід себе вести в подібних випадках</w:t>
      </w:r>
      <w:r>
        <w:rPr>
          <w:rStyle w:val="Нет"/>
          <w:rFonts w:ascii="Times New Roman" w:hAnsi="Times New Roman"/>
          <w:sz w:val="20"/>
          <w:szCs w:val="20"/>
          <w:rtl w:val="0"/>
          <w:lang w:val="zh-TW" w:eastAsia="zh-TW"/>
        </w:rPr>
        <w:t xml:space="preserve">? </w:t>
      </w:r>
    </w:p>
    <w:p>
      <w:pPr>
        <w:pStyle w:val="По умолчанию A"/>
        <w:numPr>
          <w:ilvl w:val="0"/>
          <w:numId w:val="4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Говорити пацієнту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 розбіжність світлин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представленні в соціальних мережах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тим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представляє собою ця знаменитість у реальному житті</w:t>
      </w:r>
      <w:r>
        <w:rPr>
          <w:rStyle w:val="Нет"/>
          <w:rFonts w:ascii="Times New Roman" w:hAnsi="Times New Roman"/>
          <w:sz w:val="20"/>
          <w:szCs w:val="20"/>
          <w:rtl w:val="0"/>
          <w:lang w:val="ru-RU"/>
        </w:rPr>
        <w:t xml:space="preserve">. </w:t>
      </w:r>
    </w:p>
    <w:p>
      <w:pPr>
        <w:pStyle w:val="По умолчанию A"/>
        <w:numPr>
          <w:ilvl w:val="0"/>
          <w:numId w:val="437"/>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Як лайфхак можливо задати ім’я знаменитості в пошукових системі </w:t>
      </w:r>
      <w:r>
        <w:rPr>
          <w:rStyle w:val="Нет"/>
          <w:rFonts w:ascii="Times New Roman" w:hAnsi="Times New Roman"/>
          <w:sz w:val="20"/>
          <w:szCs w:val="20"/>
          <w:rtl w:val="0"/>
          <w:lang w:val="nl-NL"/>
        </w:rPr>
        <w:t xml:space="preserve">Google, </w:t>
      </w:r>
      <w:r>
        <w:rPr>
          <w:rStyle w:val="Нет"/>
          <w:rFonts w:ascii="Times New Roman" w:hAnsi="Times New Roman" w:hint="default"/>
          <w:sz w:val="20"/>
          <w:szCs w:val="20"/>
          <w:rtl w:val="0"/>
          <w:lang w:val="ru-RU"/>
        </w:rPr>
        <w:t>і без найменших сумнівів   ви знайдете світлини без обробки в фоторедакторах та фільтрах соціальних мереж</w:t>
      </w:r>
      <w:r>
        <w:rPr>
          <w:rStyle w:val="Нет"/>
          <w:rFonts w:ascii="Times New Roman" w:hAnsi="Times New Roman"/>
          <w:sz w:val="20"/>
          <w:szCs w:val="20"/>
          <w:rtl w:val="0"/>
          <w:lang w:val="ru-RU"/>
        </w:rPr>
        <w:t xml:space="preserve">. </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Завдання пластичного хірурга полягає в тому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дати потенційному пацієнту не лише вичерпну інформацію з вартості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а й надати максимально правдивий та </w:t>
      </w:r>
      <w:bookmarkStart w:name="_Hlk79735936" w:id="141"/>
      <w:r>
        <w:rPr>
          <w:rStyle w:val="Нет"/>
          <w:rFonts w:ascii="Times New Roman" w:hAnsi="Times New Roman" w:hint="default"/>
          <w:sz w:val="20"/>
          <w:szCs w:val="20"/>
          <w:rtl w:val="0"/>
          <w:lang w:val="ru-RU"/>
        </w:rPr>
        <w:t>реалістичний прогноз післяопераційного результату</w:t>
      </w:r>
      <w:r>
        <w:rPr>
          <w:rStyle w:val="Нет"/>
          <w:rFonts w:ascii="Times New Roman" w:hAnsi="Times New Roman"/>
          <w:sz w:val="20"/>
          <w:szCs w:val="20"/>
          <w:rtl w:val="0"/>
          <w:lang w:val="ru-RU"/>
        </w:rPr>
        <w:t>.</w:t>
      </w:r>
      <w:bookmarkEnd w:id="141"/>
    </w:p>
    <w:p>
      <w:pPr>
        <w:pStyle w:val="По умолчанию A"/>
        <w:numPr>
          <w:ilvl w:val="3"/>
          <w:numId w:val="438"/>
        </w:numPr>
        <w:bidi w:val="0"/>
        <w:spacing w:before="100" w:after="40"/>
        <w:ind w:right="0"/>
        <w:jc w:val="both"/>
        <w:rPr>
          <w:rFonts w:ascii="Times New Roman" w:hAnsi="Times New Roman" w:hint="default"/>
          <w:b w:val="1"/>
          <w:bCs w:val="1"/>
          <w:sz w:val="20"/>
          <w:szCs w:val="20"/>
          <w:rtl w:val="0"/>
          <w:lang w:val="ru-RU"/>
        </w:rPr>
      </w:pPr>
      <w:r>
        <w:rPr>
          <w:rStyle w:val="Нет"/>
          <w:rFonts w:ascii="Times New Roman" w:hAnsi="Times New Roman" w:hint="default"/>
          <w:b w:val="1"/>
          <w:bCs w:val="1"/>
          <w:sz w:val="20"/>
          <w:szCs w:val="20"/>
          <w:rtl w:val="0"/>
          <w:lang w:val="ru-RU"/>
        </w:rPr>
        <w:t xml:space="preserve">В чому полягає </w:t>
      </w:r>
      <w:bookmarkStart w:name="_Hlk79736546" w:id="142"/>
      <w:r>
        <w:rPr>
          <w:rStyle w:val="Нет"/>
          <w:rFonts w:ascii="Times New Roman" w:hAnsi="Times New Roman" w:hint="default"/>
          <w:b w:val="1"/>
          <w:bCs w:val="1"/>
          <w:sz w:val="20"/>
          <w:szCs w:val="20"/>
          <w:rtl w:val="0"/>
          <w:lang w:val="ru-RU"/>
        </w:rPr>
        <w:t>основна помилка пластичного хірурга під час консультації</w:t>
      </w:r>
      <w:r>
        <w:rPr>
          <w:rStyle w:val="Нет"/>
          <w:rFonts w:ascii="Times New Roman" w:hAnsi="Times New Roman"/>
          <w:b w:val="1"/>
          <w:bCs w:val="1"/>
          <w:sz w:val="20"/>
          <w:szCs w:val="20"/>
          <w:rtl w:val="0"/>
          <w:lang w:val="zh-TW" w:eastAsia="zh-TW"/>
        </w:rPr>
        <w:t>?</w:t>
      </w:r>
      <w:bookmarkEnd w:id="142"/>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За правилом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неадекватній селекції пацієнтів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тобто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коли хірург намагається прооперувати буквально всіх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хто приходить до нього на консультацію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Найчастіше така нерозбірливість у підборі пацієнтів для пластичної операції зустрічається на єтапі становлення професійної репутації у молодих хірургів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Намагаючись оперувати більше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молодий лікар йде на компроміс з собою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навіть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коли бачить на консультації пацієнта з неадекватними запитами та певними психологічними особливостями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Така агресивне бажання хірурга «врятувати та прооперувати всіх»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ставить його у більш вразливе положення із</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 його віку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порівнянні з хірургами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працюють десятиліттями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Тому що відсутність професійної репутації</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серед споживачів «ринку єстетичних послуг»</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може якщо не знищити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 завдати суттєвої шкоди професійному іміджу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відкритому конфлікті з проблемним пацієнтом</w:t>
      </w:r>
      <w:r>
        <w:rPr>
          <w:rStyle w:val="Нет"/>
          <w:rFonts w:ascii="Times New Roman" w:hAnsi="Times New Roman"/>
          <w:sz w:val="20"/>
          <w:szCs w:val="20"/>
          <w:rtl w:val="0"/>
          <w:lang w:val="ru-RU"/>
        </w:rPr>
        <w:t>.</w:t>
      </w:r>
    </w:p>
    <w:p>
      <w:pPr>
        <w:pStyle w:val="По умолчанию A"/>
        <w:numPr>
          <w:ilvl w:val="3"/>
          <w:numId w:val="439"/>
        </w:numPr>
        <w:bidi w:val="0"/>
        <w:spacing w:before="100" w:after="40"/>
        <w:ind w:right="0"/>
        <w:jc w:val="both"/>
        <w:rPr>
          <w:rFonts w:ascii="Times New Roman" w:hAnsi="Times New Roman" w:hint="default"/>
          <w:b w:val="1"/>
          <w:bCs w:val="1"/>
          <w:sz w:val="20"/>
          <w:szCs w:val="20"/>
          <w:rtl w:val="0"/>
          <w:lang w:val="ru-RU"/>
        </w:rPr>
      </w:pPr>
      <w:r>
        <w:rPr>
          <w:rStyle w:val="Нет"/>
          <w:rFonts w:ascii="Times New Roman" w:hAnsi="Times New Roman" w:hint="default"/>
          <w:b w:val="1"/>
          <w:bCs w:val="1"/>
          <w:sz w:val="20"/>
          <w:szCs w:val="20"/>
          <w:rtl w:val="0"/>
          <w:lang w:val="ru-RU"/>
        </w:rPr>
        <w:t>В чому полягають основні помилки пластичного хірурга при першій зустрічі з потенційним пацієнтом</w:t>
      </w:r>
      <w:r>
        <w:rPr>
          <w:rStyle w:val="Нет"/>
          <w:rFonts w:ascii="Times New Roman" w:hAnsi="Times New Roman"/>
          <w:b w:val="1"/>
          <w:bCs w:val="1"/>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перше</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малоінформативна консультація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якщо консультація пластичного хірурга триває </w:t>
      </w:r>
      <w:r>
        <w:rPr>
          <w:rStyle w:val="Нет"/>
          <w:rFonts w:ascii="Times New Roman" w:hAnsi="Times New Roman"/>
          <w:sz w:val="20"/>
          <w:szCs w:val="20"/>
          <w:rtl w:val="0"/>
          <w:lang w:val="ru-RU"/>
        </w:rPr>
        <w:t xml:space="preserve">10-15 </w:t>
      </w:r>
      <w:r>
        <w:rPr>
          <w:rStyle w:val="Нет"/>
          <w:rFonts w:ascii="Times New Roman" w:hAnsi="Times New Roman" w:hint="default"/>
          <w:sz w:val="20"/>
          <w:szCs w:val="20"/>
          <w:rtl w:val="0"/>
          <w:lang w:val="ru-RU"/>
        </w:rPr>
        <w:t>хвилин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це не консультація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лише знайомство лікаря з пацієнтом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Чи можливо за цей короткий час дати повну та вичерпну інформацію про можливі ускладнення після операції</w:t>
      </w:r>
      <w:r>
        <w:rPr>
          <w:rStyle w:val="Нет"/>
          <w:rFonts w:ascii="Times New Roman" w:hAnsi="Times New Roman"/>
          <w:sz w:val="20"/>
          <w:szCs w:val="20"/>
          <w:rtl w:val="0"/>
          <w:lang w:val="zh-TW" w:eastAsia="zh-TW"/>
        </w:rPr>
        <w:t>?</w:t>
      </w:r>
      <w:r>
        <w:rPr>
          <w:rStyle w:val="Нет"/>
          <w:rFonts w:ascii="Times New Roman" w:hAnsi="Times New Roman"/>
          <w:sz w:val="20"/>
          <w:szCs w:val="20"/>
          <w:rtl w:val="0"/>
          <w:lang w:val="ru-RU"/>
        </w:rPr>
        <w:t xml:space="preserve"> - </w:t>
      </w:r>
      <w:r>
        <w:rPr>
          <w:rStyle w:val="Нет"/>
          <w:rFonts w:ascii="Times New Roman" w:hAnsi="Times New Roman" w:hint="default"/>
          <w:sz w:val="20"/>
          <w:szCs w:val="20"/>
          <w:rtl w:val="0"/>
          <w:lang w:val="ru-RU"/>
        </w:rPr>
        <w:t>безперечно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Чи можливо вислухати та почути всі побажання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авжеж</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Консультація пластичного хірурга має тривати мінімум годину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Саме цей мінімальний час потрібен для обговорення основних етапів консультації</w:t>
      </w:r>
      <w:r>
        <w:rPr>
          <w:rStyle w:val="Нет"/>
          <w:rFonts w:ascii="Times New Roman" w:hAnsi="Times New Roman"/>
          <w:sz w:val="20"/>
          <w:szCs w:val="20"/>
          <w:rtl w:val="0"/>
          <w:lang w:val="ru-RU"/>
        </w:rPr>
        <w:t>:</w:t>
      </w:r>
    </w:p>
    <w:p>
      <w:pPr>
        <w:pStyle w:val="По умолчанию A"/>
        <w:numPr>
          <w:ilvl w:val="0"/>
          <w:numId w:val="4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Збір анамнезу</w:t>
      </w:r>
      <w:r>
        <w:rPr>
          <w:rStyle w:val="Нет"/>
          <w:rFonts w:ascii="Times New Roman" w:hAnsi="Times New Roman"/>
          <w:sz w:val="20"/>
          <w:szCs w:val="20"/>
          <w:rtl w:val="0"/>
          <w:lang w:val="ru-RU"/>
        </w:rPr>
        <w:t>.</w:t>
      </w:r>
    </w:p>
    <w:p>
      <w:pPr>
        <w:pStyle w:val="По умолчанию A"/>
        <w:numPr>
          <w:ilvl w:val="0"/>
          <w:numId w:val="4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Запити пацієнта</w:t>
      </w:r>
      <w:r>
        <w:rPr>
          <w:rStyle w:val="Нет"/>
          <w:rFonts w:ascii="Times New Roman" w:hAnsi="Times New Roman"/>
          <w:sz w:val="20"/>
          <w:szCs w:val="20"/>
          <w:rtl w:val="0"/>
          <w:lang w:val="ru-RU"/>
        </w:rPr>
        <w:t>.</w:t>
      </w:r>
    </w:p>
    <w:p>
      <w:pPr>
        <w:pStyle w:val="По умолчанию A"/>
        <w:numPr>
          <w:ilvl w:val="0"/>
          <w:numId w:val="4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Опис хірургічної тактики корекції косметичного дефекту </w:t>
      </w:r>
      <w:r>
        <w:rPr>
          <w:rStyle w:val="Нет"/>
          <w:rFonts w:ascii="Times New Roman" w:hAnsi="Times New Roman"/>
          <w:sz w:val="20"/>
          <w:szCs w:val="20"/>
          <w:rtl w:val="0"/>
          <w:lang w:val="ru-RU"/>
        </w:rPr>
        <w:t>.</w:t>
      </w:r>
    </w:p>
    <w:p>
      <w:pPr>
        <w:pStyle w:val="По умолчанию A"/>
        <w:numPr>
          <w:ilvl w:val="0"/>
          <w:numId w:val="4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Обговорення можливих ускладнень</w:t>
      </w:r>
    </w:p>
    <w:p>
      <w:pPr>
        <w:pStyle w:val="По умолчанию A"/>
        <w:numPr>
          <w:ilvl w:val="0"/>
          <w:numId w:val="441"/>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Додаткові питання пацієнта та відповіді на них</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w:t>
      </w:r>
    </w:p>
    <w:p>
      <w:pPr>
        <w:pStyle w:val="По умолчанию A"/>
        <w:numPr>
          <w:ilvl w:val="3"/>
          <w:numId w:val="442"/>
        </w:numPr>
        <w:bidi w:val="0"/>
        <w:spacing w:before="100" w:after="40"/>
        <w:ind w:right="0"/>
        <w:jc w:val="both"/>
        <w:rPr>
          <w:rFonts w:ascii="Times New Roman" w:hAnsi="Times New Roman" w:hint="default"/>
          <w:b w:val="1"/>
          <w:bCs w:val="1"/>
          <w:sz w:val="20"/>
          <w:szCs w:val="20"/>
          <w:rtl w:val="0"/>
          <w:lang w:val="ru-RU"/>
        </w:rPr>
      </w:pPr>
      <w:r>
        <w:rPr>
          <w:rStyle w:val="Нет"/>
          <w:rFonts w:ascii="Times New Roman" w:hAnsi="Times New Roman" w:hint="default"/>
          <w:b w:val="1"/>
          <w:bCs w:val="1"/>
          <w:sz w:val="20"/>
          <w:szCs w:val="20"/>
          <w:rtl w:val="0"/>
          <w:lang w:val="ru-RU"/>
        </w:rPr>
        <w:t>Часто на консультацію до пластичного хірурга пацієнти приходять з кимось із близьких людей</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1"/>
          <w:bCs w:val="1"/>
          <w:sz w:val="20"/>
          <w:szCs w:val="20"/>
          <w:rtl w:val="0"/>
          <w:lang w:val="ru-RU"/>
        </w:rPr>
        <w:t>Яка природа цієї ознаки</w:t>
      </w:r>
      <w:r>
        <w:rPr>
          <w:rStyle w:val="Нет"/>
          <w:rFonts w:ascii="Times New Roman" w:hAnsi="Times New Roman"/>
          <w:b w:val="1"/>
          <w:bCs w:val="1"/>
          <w:sz w:val="20"/>
          <w:szCs w:val="20"/>
          <w:rtl w:val="0"/>
          <w:lang w:val="zh-TW" w:eastAsia="zh-TW"/>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sz w:val="20"/>
          <w:szCs w:val="20"/>
          <w:rtl w:val="0"/>
          <w:lang w:val="zh-TW" w:eastAsia="zh-TW"/>
        </w:rPr>
        <w:t xml:space="preserve"> </w:t>
      </w:r>
      <w:r>
        <w:rPr>
          <w:rStyle w:val="Нет"/>
          <w:rFonts w:ascii="Times New Roman" w:hAnsi="Times New Roman" w:hint="default"/>
          <w:sz w:val="20"/>
          <w:szCs w:val="20"/>
          <w:rtl w:val="0"/>
          <w:lang w:val="ru-RU"/>
        </w:rPr>
        <w:t>Чи слід хірургу більш упереджено ставитись до такої ситуації</w:t>
      </w:r>
      <w:r>
        <w:rPr>
          <w:rStyle w:val="Нет"/>
          <w:rFonts w:ascii="Times New Roman" w:hAnsi="Times New Roman"/>
          <w:sz w:val="20"/>
          <w:szCs w:val="20"/>
          <w:rtl w:val="0"/>
          <w:lang w:val="zh-TW" w:eastAsia="zh-TW"/>
        </w:rPr>
        <w:t xml:space="preserve">? </w:t>
      </w:r>
      <w:r>
        <w:rPr>
          <w:rStyle w:val="Нет"/>
          <w:rFonts w:ascii="Times New Roman" w:hAnsi="Times New Roman" w:hint="default"/>
          <w:sz w:val="20"/>
          <w:szCs w:val="20"/>
          <w:rtl w:val="0"/>
          <w:lang w:val="ru-RU"/>
        </w:rPr>
        <w:t>Логічно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Наявність супутника є критерієм більш виваженого підходу до можливої пластичної операції у майбутньому та вибору «свого» пластичного хірурга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Більш підозрілими слід вважати одиноких жінок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мають якісь значні психологічні потрясіння в житті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розлучення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втрату близьких людей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смерть рідних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відсутність стабільної роботи та хитке матеріальне становище</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Не меньшим критерієм «підозрілості» слід вважати ту швидкість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якою пацієнт вирішує наважитись на пластичну операцію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Ні в якому разі не слід плутати особливості характеру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його певну імпульсивність та спонтанність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критерієм надто швидкого прийняття рішення про виконання пластичної операції</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Коли пацієнт вам каже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лише тиждень тому вона вирішила зробити пластичну операцію – це звучить досить підозріло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Більш комфортніше чути для хірурга фразу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«цю думку я плекала багато часу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ще до вагітності та пологів</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it-IT"/>
        </w:rPr>
        <w:t>»</w:t>
      </w:r>
    </w:p>
    <w:p>
      <w:pPr>
        <w:pStyle w:val="По умолчанию A"/>
        <w:numPr>
          <w:ilvl w:val="3"/>
          <w:numId w:val="443"/>
        </w:numPr>
        <w:bidi w:val="0"/>
        <w:spacing w:before="100" w:after="40"/>
        <w:ind w:right="0"/>
        <w:jc w:val="both"/>
        <w:rPr>
          <w:rFonts w:ascii="Times New Roman" w:hAnsi="Times New Roman" w:hint="default"/>
          <w:sz w:val="20"/>
          <w:szCs w:val="20"/>
          <w:rtl w:val="0"/>
          <w:lang w:val="ru-RU"/>
        </w:rPr>
      </w:pPr>
      <w:r>
        <w:rPr>
          <w:rStyle w:val="Нет"/>
          <w:rFonts w:ascii="Times New Roman" w:hAnsi="Times New Roman" w:hint="default"/>
          <w:b w:val="1"/>
          <w:bCs w:val="1"/>
          <w:sz w:val="20"/>
          <w:szCs w:val="20"/>
          <w:rtl w:val="0"/>
          <w:lang w:val="ru-RU"/>
        </w:rPr>
        <w:t>Наступна помилка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1"/>
          <w:bCs w:val="1"/>
          <w:sz w:val="20"/>
          <w:szCs w:val="20"/>
          <w:rtl w:val="0"/>
          <w:lang w:val="ru-RU"/>
        </w:rPr>
        <w:t>багато обіцянок с боку пластичного хірурга</w:t>
      </w:r>
      <w:r>
        <w:rPr>
          <w:rStyle w:val="Нет"/>
          <w:rFonts w:ascii="Times New Roman" w:hAnsi="Times New Roman"/>
          <w:b w:val="1"/>
          <w:bCs w:val="1"/>
          <w:sz w:val="20"/>
          <w:szCs w:val="20"/>
          <w:rtl w:val="0"/>
          <w:lang w:val="ru-RU"/>
        </w:rPr>
        <w:t>.</w:t>
      </w:r>
      <w:r>
        <w:rPr>
          <w:rStyle w:val="Нет"/>
          <w:rFonts w:ascii="Times New Roman" w:hAnsi="Times New Roman"/>
          <w:sz w:val="20"/>
          <w:szCs w:val="20"/>
          <w:rtl w:val="0"/>
          <w:lang w:val="ru-RU"/>
        </w:rPr>
        <w:t xml:space="preserve"> </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суттєвою стратегічною помилкою з боку пластичного хірурга є велика кількість ствердних обіцянок на запити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Звісно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не все у результаті пластичної операції залежить від майстерності пластичного хірурга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Саме цю думку слід донести і до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Всі очікування мають бути переведені хірургом у реальну площину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Пацієнту треба обіцяти певну безпеку та конфіденціальність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але результат оперативного втручання має бути деталізований та запланований на </w:t>
      </w:r>
      <w:r>
        <w:rPr>
          <w:rStyle w:val="Нет"/>
          <w:rFonts w:ascii="Times New Roman" w:hAnsi="Times New Roman"/>
          <w:sz w:val="20"/>
          <w:szCs w:val="20"/>
          <w:rtl w:val="0"/>
          <w:lang w:val="ru-RU"/>
        </w:rPr>
        <w:t xml:space="preserve">90%. </w:t>
      </w:r>
      <w:r>
        <w:rPr>
          <w:rStyle w:val="Нет"/>
          <w:rFonts w:ascii="Times New Roman" w:hAnsi="Times New Roman" w:hint="default"/>
          <w:sz w:val="20"/>
          <w:szCs w:val="20"/>
          <w:rtl w:val="0"/>
          <w:lang w:val="ru-RU"/>
        </w:rPr>
        <w:t>Лише це шлях до реалізації максимально реалістичних очікувань пацієнта</w:t>
      </w:r>
      <w:r>
        <w:rPr>
          <w:rStyle w:val="Нет"/>
          <w:rFonts w:ascii="Times New Roman" w:hAnsi="Times New Roman"/>
          <w:sz w:val="20"/>
          <w:szCs w:val="20"/>
          <w:rtl w:val="0"/>
          <w:lang w:val="ru-RU"/>
        </w:rPr>
        <w:t>.</w:t>
      </w:r>
    </w:p>
    <w:p>
      <w:pPr>
        <w:pStyle w:val="По умолчанию A"/>
        <w:numPr>
          <w:ilvl w:val="3"/>
          <w:numId w:val="444"/>
        </w:numPr>
        <w:bidi w:val="0"/>
        <w:spacing w:before="100" w:after="40"/>
        <w:ind w:right="0"/>
        <w:jc w:val="both"/>
        <w:rPr>
          <w:rFonts w:ascii="Times New Roman" w:hAnsi="Times New Roman" w:hint="default"/>
          <w:sz w:val="20"/>
          <w:szCs w:val="20"/>
          <w:rtl w:val="0"/>
          <w:lang w:val="ru-RU"/>
        </w:rPr>
      </w:pPr>
      <w:r>
        <w:rPr>
          <w:rStyle w:val="Нет"/>
          <w:rFonts w:ascii="Times New Roman" w:hAnsi="Times New Roman" w:hint="default"/>
          <w:b w:val="1"/>
          <w:bCs w:val="1"/>
          <w:sz w:val="20"/>
          <w:szCs w:val="20"/>
          <w:rtl w:val="0"/>
          <w:lang w:val="ru-RU"/>
        </w:rPr>
        <w:t>Правила вибору пацієнтів</w:t>
      </w:r>
    </w:p>
    <w:p>
      <w:pPr>
        <w:pStyle w:val="По умолчанию A"/>
        <w:numPr>
          <w:ilvl w:val="0"/>
          <w:numId w:val="446"/>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Завжди можлива корекція</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Так дійсно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біля </w:t>
      </w:r>
      <w:r>
        <w:rPr>
          <w:rStyle w:val="Нет"/>
          <w:rFonts w:ascii="Times New Roman" w:hAnsi="Times New Roman"/>
          <w:sz w:val="20"/>
          <w:szCs w:val="20"/>
          <w:rtl w:val="0"/>
          <w:lang w:val="ru-RU"/>
        </w:rPr>
        <w:t xml:space="preserve">30% </w:t>
      </w:r>
      <w:r>
        <w:rPr>
          <w:rStyle w:val="Нет"/>
          <w:rFonts w:ascii="Times New Roman" w:hAnsi="Times New Roman" w:hint="default"/>
          <w:sz w:val="20"/>
          <w:szCs w:val="20"/>
          <w:rtl w:val="0"/>
          <w:lang w:val="ru-RU"/>
        </w:rPr>
        <w:t>первинних естетичних операцій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потребуюсь хоча б незначної хірургічної коррекції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Мова частіше йде про корекцію якогось зі швів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додаткова ліпосакція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ліпофілинг однієї з ділянок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Надмірний перфікціонизм з боку пацієнта – це прямий шлях його потенційного невдоволення та майбутнього конфлікту</w:t>
      </w:r>
      <w:r>
        <w:rPr>
          <w:rStyle w:val="Нет"/>
          <w:rFonts w:ascii="Times New Roman" w:hAnsi="Times New Roman"/>
          <w:sz w:val="20"/>
          <w:szCs w:val="20"/>
          <w:rtl w:val="0"/>
          <w:lang w:val="ru-RU"/>
        </w:rPr>
        <w:t>.</w:t>
      </w:r>
    </w:p>
    <w:p>
      <w:pPr>
        <w:pStyle w:val="По умолчанию A"/>
        <w:numPr>
          <w:ilvl w:val="0"/>
          <w:numId w:val="446"/>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Кожного пацієнта треба розглядати як потенційного дисморфофоба</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w:t>
      </w:r>
      <w:bookmarkStart w:name="_Hlk79734566" w:id="143"/>
      <w:r>
        <w:rPr>
          <w:rStyle w:val="Нет"/>
          <w:rFonts w:ascii="Times New Roman" w:hAnsi="Times New Roman" w:hint="default"/>
          <w:sz w:val="20"/>
          <w:szCs w:val="20"/>
          <w:rtl w:val="0"/>
          <w:lang w:val="ru-RU"/>
        </w:rPr>
        <w:t>Дисморфофобія</w:t>
      </w:r>
      <w:bookmarkEnd w:id="143"/>
      <w:r>
        <w:rPr>
          <w:rStyle w:val="Нет"/>
          <w:rFonts w:ascii="Times New Roman" w:hAnsi="Times New Roman" w:hint="default"/>
          <w:sz w:val="20"/>
          <w:szCs w:val="20"/>
          <w:rtl w:val="0"/>
          <w:lang w:val="ru-RU"/>
        </w:rPr>
        <w:t xml:space="preserve"> – </w:t>
      </w:r>
      <w:bookmarkStart w:name="_Hlk79734484" w:id="144"/>
      <w:r>
        <w:rPr>
          <w:rStyle w:val="Нет"/>
          <w:rFonts w:ascii="Times New Roman" w:hAnsi="Times New Roman" w:hint="default"/>
          <w:sz w:val="20"/>
          <w:szCs w:val="20"/>
          <w:rtl w:val="0"/>
          <w:lang w:val="ru-RU"/>
        </w:rPr>
        <w:t>психічне порушення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якому людина патологічно стурбована своєю зовнішністю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відсутності обьективних ознак наявності цих дефектів</w:t>
      </w:r>
      <w:bookmarkEnd w:id="144"/>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При виявленні даних змін не оперуйте таких пацієнтів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 якщо прооперували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ні в якому разі не проводьте корекцію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Малоймовірним слід вважати варіант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коли після консультації психолога або психіатра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синдром дисморфофобії дещо ослабне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Все одно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операцію такому пацієнту краще не проводити</w:t>
      </w:r>
      <w:r>
        <w:rPr>
          <w:rStyle w:val="Нет"/>
          <w:rFonts w:ascii="Times New Roman" w:hAnsi="Times New Roman"/>
          <w:sz w:val="20"/>
          <w:szCs w:val="20"/>
          <w:rtl w:val="0"/>
          <w:lang w:val="ru-RU"/>
        </w:rPr>
        <w:t>.</w:t>
      </w:r>
    </w:p>
    <w:p>
      <w:pPr>
        <w:pStyle w:val="По умолчанию A"/>
        <w:numPr>
          <w:ilvl w:val="3"/>
          <w:numId w:val="447"/>
        </w:numPr>
        <w:bidi w:val="0"/>
        <w:spacing w:before="100" w:after="40"/>
        <w:ind w:right="0"/>
        <w:jc w:val="both"/>
        <w:rPr>
          <w:rFonts w:ascii="Times New Roman" w:hAnsi="Times New Roman" w:hint="default"/>
          <w:sz w:val="20"/>
          <w:szCs w:val="20"/>
          <w:rtl w:val="0"/>
          <w:lang w:val="ru-RU"/>
        </w:rPr>
      </w:pPr>
      <w:r>
        <w:rPr>
          <w:rStyle w:val="Нет"/>
          <w:rFonts w:ascii="Times New Roman" w:hAnsi="Times New Roman" w:hint="default"/>
          <w:b w:val="1"/>
          <w:bCs w:val="1"/>
          <w:sz w:val="20"/>
          <w:szCs w:val="20"/>
          <w:rtl w:val="0"/>
          <w:lang w:val="ru-RU"/>
        </w:rPr>
        <w:t>Наявність незадоволення пацієнта при СУПЕР доброму результаті</w:t>
      </w:r>
      <w:r>
        <w:rPr>
          <w:rStyle w:val="Нет"/>
          <w:rFonts w:ascii="Times New Roman" w:hAnsi="Times New Roman"/>
          <w:b w:val="1"/>
          <w:bCs w:val="1"/>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Результат будь</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якої пластичної операції слід оцінювати по двом напрямкам</w:t>
      </w:r>
      <w:r>
        <w:rPr>
          <w:rStyle w:val="Нет"/>
          <w:rFonts w:ascii="Times New Roman" w:hAnsi="Times New Roman"/>
          <w:sz w:val="20"/>
          <w:szCs w:val="20"/>
          <w:rtl w:val="0"/>
          <w:lang w:val="ru-RU"/>
        </w:rPr>
        <w:t>:</w:t>
      </w:r>
    </w:p>
    <w:p>
      <w:pPr>
        <w:pStyle w:val="По умолчанию A"/>
        <w:numPr>
          <w:ilvl w:val="0"/>
          <w:numId w:val="446"/>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Задоволеність резульатом операції з боку пацієнта</w:t>
      </w:r>
      <w:r>
        <w:rPr>
          <w:rStyle w:val="Нет"/>
          <w:rFonts w:ascii="Times New Roman" w:hAnsi="Times New Roman"/>
          <w:sz w:val="20"/>
          <w:szCs w:val="20"/>
          <w:rtl w:val="0"/>
          <w:lang w:val="ru-RU"/>
        </w:rPr>
        <w:t xml:space="preserve">, </w:t>
      </w:r>
    </w:p>
    <w:p>
      <w:pPr>
        <w:pStyle w:val="По умолчанию A"/>
        <w:numPr>
          <w:ilvl w:val="0"/>
          <w:numId w:val="446"/>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Оцінка результату з боку пластичного хірурга</w:t>
      </w:r>
      <w:r>
        <w:rPr>
          <w:rStyle w:val="Нет"/>
          <w:rFonts w:ascii="Times New Roman" w:hAnsi="Times New Roman"/>
          <w:sz w:val="20"/>
          <w:szCs w:val="20"/>
          <w:rtl w:val="0"/>
          <w:lang w:val="ru-RU"/>
        </w:rPr>
        <w:t xml:space="preserve">. </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Та інколи кожен з нас зіштовхується з ситуацією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коли ви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 хірург повністью задоволенні результатом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у пацієнта на тлі цього немає повного задоволення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чому полягає такий дисонанс</w:t>
      </w:r>
      <w:r>
        <w:rPr>
          <w:rStyle w:val="Нет"/>
          <w:rFonts w:ascii="Times New Roman" w:hAnsi="Times New Roman"/>
          <w:sz w:val="20"/>
          <w:szCs w:val="20"/>
          <w:rtl w:val="0"/>
          <w:lang w:val="zh-TW" w:eastAsia="zh-TW"/>
        </w:rPr>
        <w:t xml:space="preserve">? </w:t>
      </w:r>
      <w:r>
        <w:rPr>
          <w:rStyle w:val="Нет"/>
          <w:rFonts w:ascii="Times New Roman" w:hAnsi="Times New Roman" w:hint="default"/>
          <w:sz w:val="20"/>
          <w:szCs w:val="20"/>
          <w:rtl w:val="0"/>
          <w:lang w:val="ru-RU"/>
        </w:rPr>
        <w:t>Річь в тому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для вас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 для хірурга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результат реалістичний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виходячи з тих фізіологічних особливостей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були визначенні на етапі консультації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Зовсім інша справа у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нього були завищенні очікування щодо результатів пластичної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хірург на передопераційному огляді не намагався перевести у «реалістичне русло»</w:t>
      </w:r>
      <w:r>
        <w:rPr>
          <w:rStyle w:val="Нет"/>
          <w:rFonts w:ascii="Times New Roman" w:hAnsi="Times New Roman"/>
          <w:sz w:val="20"/>
          <w:szCs w:val="20"/>
          <w:rtl w:val="0"/>
          <w:lang w:val="ru-RU"/>
        </w:rPr>
        <w:t>.</w:t>
      </w:r>
    </w:p>
    <w:p>
      <w:pPr>
        <w:pStyle w:val="По умолчанию A"/>
        <w:numPr>
          <w:ilvl w:val="0"/>
          <w:numId w:val="449"/>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Наполягати на фізіологічності наслідків пластичної операції</w:t>
      </w:r>
      <w:r>
        <w:rPr>
          <w:rStyle w:val="Нет"/>
          <w:rFonts w:ascii="Times New Roman" w:hAnsi="Times New Roman"/>
          <w:sz w:val="20"/>
          <w:szCs w:val="20"/>
          <w:rtl w:val="0"/>
          <w:lang w:val="ru-RU"/>
        </w:rPr>
        <w:t>? - "</w:t>
      </w:r>
      <w:r>
        <w:rPr>
          <w:rStyle w:val="Нет"/>
          <w:rFonts w:ascii="Times New Roman" w:hAnsi="Times New Roman" w:hint="default"/>
          <w:sz w:val="20"/>
          <w:szCs w:val="20"/>
          <w:rtl w:val="0"/>
          <w:lang w:val="ru-RU"/>
        </w:rPr>
        <w:t>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що робити</w:t>
      </w:r>
      <w:r>
        <w:rPr>
          <w:rStyle w:val="Нет"/>
          <w:rFonts w:ascii="Times New Roman" w:hAnsi="Times New Roman"/>
          <w:sz w:val="20"/>
          <w:szCs w:val="20"/>
          <w:rtl w:val="0"/>
          <w:lang w:val="ru-RU"/>
        </w:rPr>
        <w:t>?</w:t>
      </w:r>
    </w:p>
    <w:p>
      <w:pPr>
        <w:pStyle w:val="По умолчанию A"/>
        <w:numPr>
          <w:ilvl w:val="0"/>
          <w:numId w:val="449"/>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Слід спокійно пояснити пацієнту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саме такий результат ви очікували після операції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Досить показовим стане порівняння фото до операції та після на одному екрані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Людська пам</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ять функціонує таким чином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досить швидко забувається негативний досвід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 що в даному випадку потрібно допомогти пригадати</w:t>
      </w:r>
      <w:r>
        <w:rPr>
          <w:rStyle w:val="Нет"/>
          <w:rFonts w:ascii="Times New Roman" w:hAnsi="Times New Roman"/>
          <w:sz w:val="20"/>
          <w:szCs w:val="20"/>
          <w:rtl w:val="0"/>
          <w:lang w:val="ru-RU"/>
        </w:rPr>
        <w:t>.</w:t>
      </w:r>
    </w:p>
    <w:p>
      <w:pPr>
        <w:pStyle w:val="По умолчанию A"/>
        <w:numPr>
          <w:ilvl w:val="0"/>
          <w:numId w:val="449"/>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Призначати незалежні консультації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Усвідомлюючи свою правоту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 можете без застережень призначати незалежну експертизу у «колег»</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можна рекомендувати пацієнту зробити консультацію у конкретного хірурга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чи надати йому повну свободу дій</w:t>
      </w:r>
      <w:r>
        <w:rPr>
          <w:rStyle w:val="Нет"/>
          <w:rFonts w:ascii="Times New Roman" w:hAnsi="Times New Roman"/>
          <w:sz w:val="20"/>
          <w:szCs w:val="20"/>
          <w:rtl w:val="0"/>
          <w:lang w:val="ru-RU"/>
        </w:rPr>
        <w:t>.</w:t>
      </w:r>
    </w:p>
    <w:p>
      <w:pPr>
        <w:pStyle w:val="По умолчанию A"/>
        <w:numPr>
          <w:ilvl w:val="0"/>
          <w:numId w:val="449"/>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Створювати фокус</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группи в соціальних мережах</w:t>
      </w:r>
      <w:r>
        <w:rPr>
          <w:rStyle w:val="Нет"/>
          <w:rFonts w:ascii="Times New Roman" w:hAnsi="Times New Roman"/>
          <w:sz w:val="20"/>
          <w:szCs w:val="20"/>
          <w:rtl w:val="0"/>
          <w:lang w:val="ru-RU"/>
        </w:rPr>
        <w:t>.</w:t>
      </w:r>
    </w:p>
    <w:p>
      <w:pPr>
        <w:pStyle w:val="По умолчанию A"/>
        <w:numPr>
          <w:ilvl w:val="3"/>
          <w:numId w:val="450"/>
        </w:numPr>
        <w:bidi w:val="0"/>
        <w:spacing w:before="100" w:after="40"/>
        <w:ind w:right="0"/>
        <w:jc w:val="both"/>
        <w:rPr>
          <w:rFonts w:ascii="Times New Roman" w:cs="Times New Roman" w:hAnsi="Times New Roman" w:eastAsia="Times New Roman"/>
          <w:sz w:val="20"/>
          <w:szCs w:val="20"/>
          <w:rtl w:val="0"/>
        </w:rPr>
      </w:pPr>
      <w:bookmarkStart w:name="_Hlk79737802" w:id="145"/>
      <w:r>
        <w:rPr>
          <w:rStyle w:val="Нет"/>
          <w:rFonts w:ascii="Times New Roman" w:hAnsi="Times New Roman" w:hint="default"/>
          <w:b w:val="1"/>
          <w:bCs w:val="1"/>
          <w:sz w:val="20"/>
          <w:szCs w:val="20"/>
          <w:rtl w:val="0"/>
          <w:lang w:val="ru-RU"/>
        </w:rPr>
        <w:t>Наявність незначних післяопераційних естетичних проблем</w:t>
      </w:r>
      <w:r>
        <w:rPr>
          <w:rStyle w:val="Нет"/>
          <w:rFonts w:ascii="Times New Roman" w:hAnsi="Times New Roman"/>
          <w:b w:val="1"/>
          <w:bCs w:val="1"/>
          <w:sz w:val="20"/>
          <w:szCs w:val="20"/>
          <w:rtl w:val="0"/>
          <w:lang w:val="ru-RU"/>
        </w:rPr>
        <w:t>.</w:t>
      </w:r>
      <w:bookmarkEnd w:id="145"/>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Що частіше входить в групу таких ускладнень</w:t>
      </w:r>
      <w:r>
        <w:rPr>
          <w:rStyle w:val="Нет"/>
          <w:rFonts w:ascii="Times New Roman" w:hAnsi="Times New Roman"/>
          <w:sz w:val="20"/>
          <w:szCs w:val="20"/>
          <w:rtl w:val="0"/>
          <w:lang w:val="zh-TW" w:eastAsia="zh-TW"/>
        </w:rPr>
        <w:t xml:space="preserve">? </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Наприклад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наявність гіпертрофованого чи атрофічного шву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різний діаметр ареол молочних залоз у порівнянні один з одним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незначна різниця рівня ареол</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відносно субмаммарної складки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наявність нерівностей на спинці носа</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Рекомендований алгоритм дій в даному випадку</w:t>
      </w:r>
      <w:r>
        <w:rPr>
          <w:rStyle w:val="Нет"/>
          <w:rFonts w:ascii="Times New Roman" w:hAnsi="Times New Roman"/>
          <w:sz w:val="20"/>
          <w:szCs w:val="20"/>
          <w:rtl w:val="0"/>
          <w:lang w:val="ru-RU"/>
        </w:rPr>
        <w:t>:</w:t>
      </w:r>
    </w:p>
    <w:p>
      <w:pPr>
        <w:pStyle w:val="По умолчанию A"/>
        <w:numPr>
          <w:ilvl w:val="0"/>
          <w:numId w:val="45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Виявити проблему</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Парадоксальність ситуації полягає в тому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кожна людина стереотипно мислить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Якщо стрес у вас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 буде стрес і у лікаря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Значить він буде вас намагатися вивести зі стресу не говорячи вам правду про наявну естетичну проблему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 коли лікар погоджується з пацієнтом і також визнає наявність естетичної недосконалості – це діє дуже позитивно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знижуючи ймовірність можливої конфронтації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Більше того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якщо на фоні естетичних питань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пацієнт втрачає довіру до свого хірурга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 визнання існуючої проблеми допомагає цю довіру повернути</w:t>
      </w:r>
      <w:r>
        <w:rPr>
          <w:rStyle w:val="Нет"/>
          <w:rFonts w:ascii="Times New Roman" w:hAnsi="Times New Roman"/>
          <w:sz w:val="20"/>
          <w:szCs w:val="20"/>
          <w:rtl w:val="0"/>
          <w:lang w:val="ru-RU"/>
        </w:rPr>
        <w:t>.</w:t>
      </w:r>
    </w:p>
    <w:p>
      <w:pPr>
        <w:pStyle w:val="По умолчанию A"/>
        <w:numPr>
          <w:ilvl w:val="0"/>
          <w:numId w:val="45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«Час лікує»</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Всі ми знаємо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кожна пластична операція має певний термін реабілітації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Має пройти необхідний час для того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зійшли набряки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сформувались стійкі рубці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 якщо у відношені післяопераційних набряків рахунок йде на тижні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 остаточний вигляд рубців слід очікувати протягом року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Вірним буде детально розповідати про ці терміни ще на етапі первинної консультації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Коли ж ви зустрічаєте певну хвилю негативу у </w:t>
      </w:r>
      <w:bookmarkStart w:name="_Hlk79738048" w:id="146"/>
      <w:r>
        <w:rPr>
          <w:rStyle w:val="Нет"/>
          <w:rFonts w:ascii="Times New Roman" w:hAnsi="Times New Roman" w:hint="default"/>
          <w:sz w:val="20"/>
          <w:szCs w:val="20"/>
          <w:rtl w:val="0"/>
          <w:lang w:val="ru-RU"/>
        </w:rPr>
        <w:t>ранньому післяопераційному періоді</w:t>
      </w:r>
      <w:bookmarkEnd w:id="146"/>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 не цурайтесь навіть необхідності взяти посібник з пластичної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звернувши увагу паціента на таблицю з термінами формування післяопераційних рубців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Таке авторитетне джерело інформації також буде «гасити» полум’я людського незадоволення</w:t>
      </w:r>
      <w:r>
        <w:rPr>
          <w:rStyle w:val="Нет"/>
          <w:rFonts w:ascii="Times New Roman" w:hAnsi="Times New Roman"/>
          <w:sz w:val="20"/>
          <w:szCs w:val="20"/>
          <w:rtl w:val="0"/>
          <w:lang w:val="ru-RU"/>
        </w:rPr>
        <w:t xml:space="preserve">. </w:t>
      </w:r>
    </w:p>
    <w:p>
      <w:pPr>
        <w:pStyle w:val="По умолчанию A"/>
        <w:numPr>
          <w:ilvl w:val="0"/>
          <w:numId w:val="45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Запропонувати безкоштовну корекцію</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Це досить тонка психологічна межа між пропозицією зробити дружній крок і покрити витрати на коригуючу операцію за рахунок клініки та доказом визнання лікарської помилки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Для того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не виникла така підміна понять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слід детально акцентувати на цьому увагу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Безкоштовна корекція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 акт дружніх відносин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не визнання свої помилки та вини</w:t>
      </w:r>
      <w:r>
        <w:rPr>
          <w:rStyle w:val="Нет"/>
          <w:rFonts w:ascii="Times New Roman" w:hAnsi="Times New Roman"/>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Перевірений варіант вирішення цієї проблеми</w:t>
      </w:r>
      <w:r>
        <w:rPr>
          <w:rStyle w:val="Нет"/>
          <w:rFonts w:ascii="Times New Roman" w:hAnsi="Times New Roman"/>
          <w:sz w:val="20"/>
          <w:szCs w:val="20"/>
          <w:rtl w:val="0"/>
          <w:lang w:val="ru-RU"/>
        </w:rPr>
        <w:t xml:space="preserve">- </w:t>
      </w:r>
      <w:bookmarkStart w:name="_Hlk79738539" w:id="147"/>
      <w:r>
        <w:rPr>
          <w:rStyle w:val="Нет"/>
          <w:rFonts w:ascii="Times New Roman" w:hAnsi="Times New Roman" w:hint="default"/>
          <w:sz w:val="20"/>
          <w:szCs w:val="20"/>
          <w:rtl w:val="0"/>
          <w:lang w:val="ru-RU"/>
        </w:rPr>
        <w:t xml:space="preserve">пацієнтка сплачує тільки трати клініки на операцію </w:t>
      </w:r>
      <w:bookmarkEnd w:id="147"/>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це обов‘язково оговорюється з нею та документально оформлюється</w:t>
      </w:r>
      <w:r>
        <w:rPr>
          <w:rStyle w:val="Нет"/>
          <w:rFonts w:ascii="Times New Roman" w:hAnsi="Times New Roman"/>
          <w:sz w:val="20"/>
          <w:szCs w:val="20"/>
          <w:rtl w:val="0"/>
          <w:lang w:val="ru-RU"/>
        </w:rPr>
        <w:t>).</w:t>
      </w:r>
    </w:p>
    <w:p>
      <w:pPr>
        <w:pStyle w:val="По умолчанию A"/>
        <w:numPr>
          <w:ilvl w:val="3"/>
          <w:numId w:val="453"/>
        </w:numPr>
        <w:bidi w:val="0"/>
        <w:spacing w:before="100" w:after="40"/>
        <w:ind w:right="0"/>
        <w:jc w:val="both"/>
        <w:rPr>
          <w:rFonts w:ascii="Times New Roman" w:hAnsi="Times New Roman" w:hint="default"/>
          <w:b w:val="1"/>
          <w:bCs w:val="1"/>
          <w:sz w:val="20"/>
          <w:szCs w:val="20"/>
          <w:rtl w:val="0"/>
          <w:lang w:val="ru-RU"/>
        </w:rPr>
      </w:pPr>
      <w:r>
        <w:rPr>
          <w:rStyle w:val="Нет"/>
          <w:rFonts w:ascii="Times New Roman" w:hAnsi="Times New Roman" w:hint="default"/>
          <w:b w:val="1"/>
          <w:bCs w:val="1"/>
          <w:sz w:val="20"/>
          <w:szCs w:val="20"/>
          <w:rtl w:val="0"/>
          <w:lang w:val="ru-RU"/>
        </w:rPr>
        <w:t>Великі постопераційні проблеми як наслідок проведеного хірургічного втручання</w:t>
      </w:r>
      <w:r>
        <w:rPr>
          <w:rStyle w:val="Нет"/>
          <w:rFonts w:ascii="Times New Roman" w:hAnsi="Times New Roman"/>
          <w:b w:val="1"/>
          <w:bCs w:val="1"/>
          <w:sz w:val="20"/>
          <w:szCs w:val="20"/>
          <w:rtl w:val="0"/>
          <w:lang w:val="ru-RU"/>
        </w:rPr>
        <w:t>.</w:t>
      </w:r>
    </w:p>
    <w:p>
      <w:pPr>
        <w:pStyle w:val="По умолчанию A"/>
        <w:spacing w:before="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Що відноситься до таких клінічних ситуацій</w:t>
      </w:r>
      <w:r>
        <w:rPr>
          <w:rStyle w:val="Нет"/>
          <w:rFonts w:ascii="Times New Roman" w:hAnsi="Times New Roman"/>
          <w:sz w:val="20"/>
          <w:szCs w:val="20"/>
          <w:rtl w:val="0"/>
          <w:lang w:val="zh-TW" w:eastAsia="zh-TW"/>
        </w:rPr>
        <w:t xml:space="preserve">? </w:t>
      </w:r>
      <w:r>
        <w:rPr>
          <w:rStyle w:val="Нет"/>
          <w:rFonts w:ascii="Times New Roman" w:hAnsi="Times New Roman" w:hint="default"/>
          <w:sz w:val="20"/>
          <w:szCs w:val="20"/>
          <w:rtl w:val="0"/>
          <w:lang w:val="ru-RU"/>
        </w:rPr>
        <w:t>Наприклад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живлячого лоскута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загроза втрати імпланта молочної залози на тлі запалення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Некроз кінчика носа після відкритої риносептопластики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Парез однієї з гілок рухових нервів після виконаної підтяжки обличчя та інше</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Які шляхи вирішення цієї проблеми</w:t>
      </w:r>
      <w:r>
        <w:rPr>
          <w:rStyle w:val="Нет"/>
          <w:rFonts w:ascii="Times New Roman" w:hAnsi="Times New Roman"/>
          <w:sz w:val="20"/>
          <w:szCs w:val="20"/>
          <w:rtl w:val="0"/>
          <w:lang w:val="ru-RU"/>
        </w:rPr>
        <w:t>:</w:t>
      </w:r>
    </w:p>
    <w:p>
      <w:pPr>
        <w:pStyle w:val="По умолчанию A"/>
        <w:numPr>
          <w:ilvl w:val="0"/>
          <w:numId w:val="45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Залучення до процесу  лікування  оперуючого хірурга  дуже важливе і треба максимально сконцентруватися на допомозі даному пацієнту</w:t>
      </w:r>
      <w:r>
        <w:rPr>
          <w:rStyle w:val="Нет"/>
          <w:rFonts w:ascii="Times New Roman" w:hAnsi="Times New Roman"/>
          <w:sz w:val="20"/>
          <w:szCs w:val="20"/>
          <w:rtl w:val="0"/>
          <w:lang w:val="ru-RU"/>
        </w:rPr>
        <w:t xml:space="preserve">. </w:t>
      </w:r>
    </w:p>
    <w:p>
      <w:pPr>
        <w:pStyle w:val="По умолчанию A"/>
        <w:numPr>
          <w:ilvl w:val="0"/>
          <w:numId w:val="452"/>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Краще не намагайтесь самотужки впоратися з клінічними ускладненнями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провести консиліум з колегами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залученням  суміжних спеціалістів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Слід пам‘ятати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негативний резонанс від пацієнта у віртуальному середовищі буде набагато більшим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чим страхи щодо можливої втрати професійного авторитету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при залученні колег</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хірургів до вашого клінічного ускладнення</w:t>
      </w:r>
      <w:r>
        <w:rPr>
          <w:rStyle w:val="Нет"/>
          <w:rFonts w:ascii="Times New Roman" w:hAnsi="Times New Roman"/>
          <w:sz w:val="20"/>
          <w:szCs w:val="20"/>
          <w:rtl w:val="0"/>
          <w:lang w:val="ru-RU"/>
        </w:rPr>
        <w:t>.</w:t>
      </w:r>
    </w:p>
    <w:p>
      <w:pPr>
        <w:pStyle w:val="По умолчанию A"/>
        <w:numPr>
          <w:ilvl w:val="0"/>
          <w:numId w:val="455"/>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Збільшіть кількість необхідних оглядів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Тримайте свою руку на «пульсі подій»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Якщо у відношенні інших пацієнтів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необхідним буде огляд раз на тиждень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 пацієнта з ускладненнями слід оглядати частіше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Якщо пацієнт мешкає у іншому місті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знайдіть колег для контролю процесу загоєння рани</w:t>
      </w:r>
      <w:r>
        <w:rPr>
          <w:rStyle w:val="Нет"/>
          <w:rFonts w:ascii="Times New Roman" w:hAnsi="Times New Roman"/>
          <w:sz w:val="20"/>
          <w:szCs w:val="20"/>
          <w:rtl w:val="0"/>
          <w:lang w:val="ru-RU"/>
        </w:rPr>
        <w:t>.</w:t>
      </w:r>
    </w:p>
    <w:p>
      <w:pPr>
        <w:pStyle w:val="По умолчанию A"/>
        <w:numPr>
          <w:ilvl w:val="0"/>
          <w:numId w:val="455"/>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Позбавтесь посередників з вашого каналу комунікацій у вигляді помічників та секретарів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 даєте свій особистий телефон і пропонуйте зв’язуватися з вами в будь який час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Так само ви фіксуєте номер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щоб також робити актуальні запити по стану здоровья та аналізам</w:t>
      </w:r>
      <w:r>
        <w:rPr>
          <w:rStyle w:val="Нет"/>
          <w:rFonts w:ascii="Times New Roman" w:hAnsi="Times New Roman"/>
          <w:sz w:val="20"/>
          <w:szCs w:val="20"/>
          <w:rtl w:val="0"/>
          <w:lang w:val="ru-RU"/>
        </w:rPr>
        <w:t xml:space="preserve">. </w:t>
      </w:r>
    </w:p>
    <w:p>
      <w:pPr>
        <w:pStyle w:val="По умолчанию A"/>
        <w:numPr>
          <w:ilvl w:val="0"/>
          <w:numId w:val="455"/>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Комунікація з рідними пацієнта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 повинні вважати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тримаєте на контролі ситуацію з психологічним станом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його чоловік чи жінка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якими ви не спілкувались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може підвищувати «загальний градус напруги»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 володіючи більш детальною інформацією</w:t>
      </w:r>
      <w:r>
        <w:rPr>
          <w:rStyle w:val="Нет"/>
          <w:rFonts w:ascii="Times New Roman" w:hAnsi="Times New Roman"/>
          <w:sz w:val="20"/>
          <w:szCs w:val="20"/>
          <w:rtl w:val="0"/>
          <w:lang w:val="ru-RU"/>
        </w:rPr>
        <w:t>.</w:t>
      </w:r>
    </w:p>
    <w:p>
      <w:pPr>
        <w:pStyle w:val="По умолчанию A"/>
        <w:numPr>
          <w:ilvl w:val="3"/>
          <w:numId w:val="456"/>
        </w:numPr>
        <w:bidi w:val="0"/>
        <w:spacing w:before="100" w:after="40"/>
        <w:ind w:right="0"/>
        <w:jc w:val="both"/>
        <w:rPr>
          <w:rFonts w:ascii="Times New Roman" w:hAnsi="Times New Roman" w:hint="default"/>
          <w:sz w:val="20"/>
          <w:szCs w:val="20"/>
          <w:rtl w:val="0"/>
          <w:lang w:val="ru-RU"/>
        </w:rPr>
      </w:pPr>
      <w:r>
        <w:rPr>
          <w:rStyle w:val="Нет"/>
          <w:rFonts w:ascii="Times New Roman" w:hAnsi="Times New Roman" w:hint="default"/>
          <w:b w:val="1"/>
          <w:bCs w:val="1"/>
          <w:sz w:val="20"/>
          <w:szCs w:val="20"/>
          <w:rtl w:val="0"/>
          <w:lang w:val="ru-RU"/>
        </w:rPr>
        <w:t>Які помилки найчастіше роблять пластичні хірурги у відношенні своїх пацієнтів</w:t>
      </w:r>
      <w:r>
        <w:rPr>
          <w:rStyle w:val="Нет"/>
          <w:rFonts w:ascii="Times New Roman" w:hAnsi="Times New Roman"/>
          <w:b w:val="1"/>
          <w:bCs w:val="1"/>
          <w:sz w:val="20"/>
          <w:szCs w:val="20"/>
          <w:rtl w:val="0"/>
          <w:lang w:val="zh-TW" w:eastAsia="zh-TW"/>
        </w:rPr>
        <w:t>?</w:t>
      </w:r>
    </w:p>
    <w:p>
      <w:pPr>
        <w:pStyle w:val="По умолчанию A"/>
        <w:numPr>
          <w:ilvl w:val="0"/>
          <w:numId w:val="458"/>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Неінформативна письмова згода с пацієнтом</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Пластичний хірург не повинен економити на двох речах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 медичному обладнанні та людині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яка надає йому юридичні послуги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Якщо договір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який підписує клініка та пацієнт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складений невірно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якщо він не відображає повний спектр дій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буде виконано з переліченням можливих ускладнень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 наражаєте себе на значну небезпеку</w:t>
      </w:r>
      <w:r>
        <w:rPr>
          <w:rStyle w:val="Нет"/>
          <w:rFonts w:ascii="Times New Roman" w:hAnsi="Times New Roman"/>
          <w:sz w:val="20"/>
          <w:szCs w:val="20"/>
          <w:rtl w:val="0"/>
          <w:lang w:val="ru-RU"/>
        </w:rPr>
        <w:t>.</w:t>
      </w:r>
    </w:p>
    <w:p>
      <w:pPr>
        <w:pStyle w:val="По умолчанию A"/>
        <w:numPr>
          <w:ilvl w:val="0"/>
          <w:numId w:val="458"/>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Грошова компенсація або повернення грошей за операцію</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При виникненні значних проблем зі здоров’ям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 хірурга чи керівництва клініки пластичної хірургії може виникнути бажання зарадити пригніченому психологічному стану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Але у психології людини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може виникнути хибна думка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таким чином медичний заклад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чи лікар визнає свою провину за ситуацію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яка виникла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Якщо і йти на такий крок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то з підписанням відповідних юридичних документів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це не компенсація та відшкодування ускладнень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добровільна допомога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 теренах благодійності</w:t>
      </w:r>
      <w:r>
        <w:rPr>
          <w:rStyle w:val="Нет"/>
          <w:rFonts w:ascii="Times New Roman" w:hAnsi="Times New Roman"/>
          <w:sz w:val="20"/>
          <w:szCs w:val="20"/>
          <w:rtl w:val="0"/>
          <w:lang w:val="ru-RU"/>
        </w:rPr>
        <w:t>.</w:t>
      </w:r>
    </w:p>
    <w:p>
      <w:pPr>
        <w:pStyle w:val="По умолчанию A"/>
        <w:numPr>
          <w:ilvl w:val="0"/>
          <w:numId w:val="458"/>
        </w:numPr>
        <w:bidi w:val="0"/>
        <w:spacing w:before="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Визнання своєї провини</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Недопустимим з точки зору можливих судових позовів з боку пацієнта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є визнання власної провини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Хірург в прямому значенні своїх слів має «не словом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 ділом» допомагати своєму пацієнту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Зітхання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та повторення слів про те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як вам шкода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мають набагато меньше позитивного психологічного впливу на пацієнта у порівнянні з більш глибоким залученням в реабілітацію та залученням суміжних спеціалістів</w:t>
      </w:r>
      <w:r>
        <w:rPr>
          <w:rStyle w:val="Нет"/>
          <w:rFonts w:ascii="Times New Roman" w:hAnsi="Times New Roman"/>
          <w:sz w:val="20"/>
          <w:szCs w:val="20"/>
          <w:rtl w:val="0"/>
          <w:lang w:val="ru-RU"/>
        </w:rPr>
        <w:t>.</w:t>
      </w:r>
    </w:p>
    <w:p>
      <w:pPr>
        <w:pStyle w:val="По умолчанию A"/>
        <w:numPr>
          <w:ilvl w:val="3"/>
          <w:numId w:val="459"/>
        </w:numPr>
        <w:bidi w:val="0"/>
        <w:spacing w:before="100" w:after="40"/>
        <w:ind w:right="0"/>
        <w:jc w:val="both"/>
        <w:rPr>
          <w:rFonts w:ascii="Times New Roman" w:hAnsi="Times New Roman"/>
          <w:sz w:val="20"/>
          <w:szCs w:val="20"/>
          <w:rtl w:val="0"/>
          <w:lang w:val="ru-RU"/>
        </w:rPr>
      </w:pPr>
      <w:r>
        <w:rPr>
          <w:rStyle w:val="Нет"/>
          <w:rFonts w:ascii="Times New Roman" w:hAnsi="Times New Roman"/>
          <w:b w:val="1"/>
          <w:bCs w:val="1"/>
          <w:sz w:val="20"/>
          <w:szCs w:val="20"/>
          <w:rtl w:val="0"/>
          <w:lang w:val="ru-RU"/>
        </w:rPr>
        <w:t>"</w:t>
      </w:r>
      <w:r>
        <w:rPr>
          <w:rStyle w:val="Нет"/>
          <w:rFonts w:ascii="Times New Roman" w:hAnsi="Times New Roman" w:hint="default"/>
          <w:b w:val="1"/>
          <w:bCs w:val="1"/>
          <w:sz w:val="20"/>
          <w:szCs w:val="20"/>
          <w:rtl w:val="0"/>
          <w:lang w:val="ru-RU"/>
        </w:rPr>
        <w:t>Світ більше ніколи не буде таким</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1"/>
          <w:bCs w:val="1"/>
          <w:sz w:val="20"/>
          <w:szCs w:val="20"/>
          <w:rtl w:val="0"/>
          <w:lang w:val="ru-RU"/>
        </w:rPr>
        <w:t>яким він був раніше</w:t>
      </w:r>
      <w:r>
        <w:rPr>
          <w:rStyle w:val="Нет"/>
          <w:rFonts w:ascii="Times New Roman" w:hAnsi="Times New Roman"/>
          <w:b w:val="1"/>
          <w:bCs w:val="1"/>
          <w:sz w:val="20"/>
          <w:szCs w:val="20"/>
          <w:rtl w:val="0"/>
          <w:lang w:val="ru-RU"/>
        </w:rPr>
        <w:t>".</w:t>
      </w:r>
    </w:p>
    <w:p>
      <w:pPr>
        <w:pStyle w:val="По умолчанию A"/>
        <w:spacing w:before="100" w:after="40"/>
        <w:ind w:firstLine="284"/>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Зрозуміло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наша основна комунікація з пацієнтом перемістилась до віртуального простору інтернету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Дуже підвищилась швидкість передачі будь</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якої інформації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 це має пам’ятати кожний пластичний хірург</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Треба пам’ятати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Як легко за допомогою соціальних мереж та агресивного інтрернет</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маркетингу досягнути певної впізнаванності з боку потенціальних пацієнтів</w:t>
      </w:r>
      <w:r>
        <w:rPr>
          <w:rStyle w:val="Нет"/>
          <w:rFonts w:ascii="Times New Roman" w:hAnsi="Times New Roman"/>
          <w:sz w:val="20"/>
          <w:szCs w:val="20"/>
          <w:rtl w:val="0"/>
          <w:lang w:val="ru-RU"/>
        </w:rPr>
        <w:t xml:space="preserve">, - </w:t>
      </w:r>
      <w:r>
        <w:rPr>
          <w:rStyle w:val="Нет"/>
          <w:rFonts w:ascii="Times New Roman" w:hAnsi="Times New Roman" w:hint="default"/>
          <w:sz w:val="20"/>
          <w:szCs w:val="20"/>
          <w:rtl w:val="0"/>
          <w:lang w:val="ru-RU"/>
        </w:rPr>
        <w:t>так же легко «упасти в забуття» при невірній комунікації та поведінці з проблемними пацієнтами</w:t>
      </w:r>
      <w:r>
        <w:rPr>
          <w:rStyle w:val="Нет"/>
          <w:rFonts w:ascii="Times New Roman" w:hAnsi="Times New Roman"/>
          <w:sz w:val="20"/>
          <w:szCs w:val="20"/>
          <w:rtl w:val="0"/>
          <w:lang w:val="ru-RU"/>
        </w:rPr>
        <w:t>".</w:t>
      </w:r>
    </w:p>
    <w:p>
      <w:pPr>
        <w:pStyle w:val="По умолчанию A"/>
        <w:spacing w:before="0"/>
        <w:jc w:val="both"/>
        <w:rPr>
          <w:rStyle w:val="Нет"/>
          <w:rFonts w:ascii="Times New Roman" w:cs="Times New Roman" w:hAnsi="Times New Roman" w:eastAsia="Times New Roman"/>
          <w:sz w:val="20"/>
          <w:szCs w:val="20"/>
        </w:rPr>
      </w:pPr>
    </w:p>
    <w:p>
      <w:pPr>
        <w:pStyle w:val="По умолчанию A"/>
        <w:spacing w:before="0"/>
        <w:jc w:val="both"/>
        <w:rPr>
          <w:rStyle w:val="Нет"/>
          <w:rFonts w:ascii="Times New Roman" w:cs="Times New Roman" w:hAnsi="Times New Roman" w:eastAsia="Times New Roman"/>
          <w:sz w:val="20"/>
          <w:szCs w:val="20"/>
        </w:rPr>
      </w:pPr>
    </w:p>
    <w:p>
      <w:pPr>
        <w:pStyle w:val="По умолчанию A"/>
        <w:spacing w:before="0"/>
        <w:rPr>
          <w:rStyle w:val="Нет"/>
          <w:rFonts w:ascii="Times New Roman" w:cs="Times New Roman" w:hAnsi="Times New Roman" w:eastAsia="Times New Roman"/>
          <w:sz w:val="20"/>
          <w:szCs w:val="20"/>
        </w:rPr>
      </w:pPr>
    </w:p>
    <w:p>
      <w:pPr>
        <w:pStyle w:val="По умолчанию A"/>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запитання</w:t>
      </w:r>
      <w:r>
        <w:rPr>
          <w:rStyle w:val="Нет"/>
          <w:rFonts w:ascii="Times New Roman" w:hAnsi="Times New Roman"/>
          <w:b w:val="1"/>
          <w:bCs w:val="1"/>
          <w:sz w:val="20"/>
          <w:szCs w:val="20"/>
          <w:rtl w:val="0"/>
          <w:lang w:val="ru-RU"/>
        </w:rPr>
        <w:t>:</w:t>
      </w:r>
    </w:p>
    <w:p>
      <w:pPr>
        <w:pStyle w:val="По умолчанию A"/>
        <w:numPr>
          <w:ilvl w:val="0"/>
          <w:numId w:val="461"/>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Чим відрізняється пацієнт естетичного хірурга від реконструктивного хірурга</w:t>
      </w:r>
      <w:r>
        <w:rPr>
          <w:rStyle w:val="Нет"/>
          <w:rFonts w:ascii="Times New Roman" w:hAnsi="Times New Roman"/>
          <w:sz w:val="20"/>
          <w:szCs w:val="20"/>
          <w:rtl w:val="0"/>
          <w:lang w:val="zh-TW" w:eastAsia="zh-TW"/>
        </w:rPr>
        <w:t>?</w:t>
      </w:r>
    </w:p>
    <w:p>
      <w:pPr>
        <w:pStyle w:val="По умолчанию A"/>
        <w:numPr>
          <w:ilvl w:val="0"/>
          <w:numId w:val="46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 яких етапів має складатися консультація пластичного хірурга</w:t>
      </w:r>
      <w:r>
        <w:rPr>
          <w:rStyle w:val="Нет"/>
          <w:rFonts w:ascii="Times New Roman" w:hAnsi="Times New Roman"/>
          <w:sz w:val="20"/>
          <w:szCs w:val="20"/>
          <w:rtl w:val="0"/>
          <w:lang w:val="zh-TW" w:eastAsia="zh-TW"/>
        </w:rPr>
        <w:t>?</w:t>
      </w:r>
    </w:p>
    <w:p>
      <w:pPr>
        <w:pStyle w:val="По умолчанию A"/>
        <w:numPr>
          <w:ilvl w:val="0"/>
          <w:numId w:val="46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Назвіть основні «меседжи» при виборі пацієнтів</w:t>
      </w:r>
      <w:r>
        <w:rPr>
          <w:rStyle w:val="Нет"/>
          <w:rFonts w:ascii="Times New Roman" w:hAnsi="Times New Roman"/>
          <w:sz w:val="20"/>
          <w:szCs w:val="20"/>
          <w:rtl w:val="0"/>
          <w:lang w:val="ru-RU"/>
        </w:rPr>
        <w:t>.</w:t>
      </w:r>
    </w:p>
    <w:p>
      <w:pPr>
        <w:pStyle w:val="По умолчанию A"/>
        <w:numPr>
          <w:ilvl w:val="0"/>
          <w:numId w:val="46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Якою має бути поведінка пластичного хірурга при виявленні незначних естетичних проблем</w:t>
      </w:r>
      <w:r>
        <w:rPr>
          <w:rStyle w:val="Нет"/>
          <w:rFonts w:ascii="Times New Roman" w:hAnsi="Times New Roman"/>
          <w:sz w:val="20"/>
          <w:szCs w:val="20"/>
          <w:rtl w:val="0"/>
          <w:lang w:val="zh-TW" w:eastAsia="zh-TW"/>
        </w:rPr>
        <w:t>?</w:t>
      </w:r>
    </w:p>
    <w:p>
      <w:pPr>
        <w:pStyle w:val="По умолчанию A"/>
        <w:numPr>
          <w:ilvl w:val="0"/>
          <w:numId w:val="463"/>
        </w:numPr>
        <w:bidi w:val="0"/>
        <w:spacing w:before="0"/>
        <w:ind w:right="0"/>
        <w:jc w:val="left"/>
        <w:rPr>
          <w:sz w:val="20"/>
          <w:szCs w:val="20"/>
          <w:rtl w:val="0"/>
          <w:lang w:val="ru-RU"/>
        </w:rPr>
        <w:sectPr>
          <w:type w:val="continuous"/>
          <w:pgSz w:w="8400" w:h="11900" w:orient="portrait"/>
          <w:pgMar w:top="0" w:right="1134" w:bottom="0" w:left="851" w:header="284" w:footer="284"/>
          <w:pgNumType w:start="0"/>
          <w:bidi w:val="0"/>
        </w:sectPr>
      </w:pPr>
      <w:r>
        <w:rPr>
          <w:rStyle w:val="Нет"/>
          <w:rFonts w:ascii="Times New Roman" w:hAnsi="Times New Roman" w:hint="default"/>
          <w:sz w:val="20"/>
          <w:szCs w:val="20"/>
          <w:rtl w:val="0"/>
          <w:lang w:val="ru-RU"/>
        </w:rPr>
        <w:t>В яких випадках клініка пластичної хірургії може пропонувати матеріальну компенсацію пациенту</w:t>
      </w:r>
      <w:r>
        <w:rPr>
          <w:rStyle w:val="Нет"/>
          <w:rFonts w:ascii="Times New Roman" w:hAnsi="Times New Roman"/>
          <w:sz w:val="20"/>
          <w:szCs w:val="20"/>
          <w:rtl w:val="0"/>
          <w:lang w:val="zh-TW" w:eastAsia="zh-TW"/>
        </w:rPr>
        <w:t>?</w:t>
      </w:r>
      <w:r>
        <w:rPr>
          <w:rStyle w:val="Нет"/>
          <w:rFonts w:ascii="Times New Roman" w:cs="Times New Roman" w:hAnsi="Times New Roman" w:eastAsia="Times New Roman"/>
          <w:sz w:val="20"/>
          <w:szCs w:val="20"/>
          <w:lang w:val="zh-TW" w:eastAsia="zh-TW"/>
        </w:rPr>
      </w:r>
    </w:p>
    <w:p>
      <w:pPr>
        <w:pStyle w:val="По умолчанию A"/>
        <w:spacing w:before="0"/>
        <w:jc w:val="both"/>
        <w:rPr>
          <w:rStyle w:val="Нет"/>
          <w:rFonts w:ascii="Times New Roman" w:cs="Times New Roman" w:hAnsi="Times New Roman" w:eastAsia="Times New Roman"/>
          <w:sz w:val="20"/>
          <w:szCs w:val="20"/>
          <w:lang w:val="zh-TW" w:eastAsia="zh-TW"/>
        </w:rPr>
        <w:sectPr>
          <w:type w:val="continuous"/>
          <w:pgSz w:w="8400" w:h="11900" w:orient="portrait"/>
          <w:pgMar w:top="0" w:right="1134" w:bottom="0" w:left="851" w:header="284" w:footer="284"/>
          <w:pgNumType w:start="0"/>
          <w:cols w:space="598" w:num="2" w:equalWidth="1"/>
          <w:bidi w:val="0"/>
        </w:sectPr>
      </w:pPr>
      <w:r>
        <w:rPr>
          <w:rStyle w:val="Нет"/>
          <w:rFonts w:ascii="Times New Roman" w:cs="Times New Roman" w:hAnsi="Times New Roman" w:eastAsia="Times New Roman"/>
          <w:sz w:val="20"/>
          <w:szCs w:val="20"/>
          <w:lang w:val="zh-TW" w:eastAsia="zh-TW"/>
        </w:rPr>
      </w:r>
    </w:p>
    <w:p>
      <w:pPr>
        <w:pStyle w:val="Normal.0"/>
        <w:spacing w:line="240" w:lineRule="auto"/>
        <w:ind w:right="284"/>
        <w:rPr>
          <w:rStyle w:val="Нет"/>
          <w:b w:val="1"/>
          <w:bCs w:val="1"/>
          <w:sz w:val="20"/>
          <w:szCs w:val="20"/>
        </w:rPr>
      </w:pPr>
      <w:r>
        <w:rPr>
          <w:rStyle w:val="Нет"/>
          <w:b w:val="1"/>
          <w:bCs w:val="1"/>
          <w:sz w:val="20"/>
          <w:szCs w:val="20"/>
          <w:rtl w:val="0"/>
          <w:lang w:val="ru-RU"/>
        </w:rPr>
        <w:t>Ситуаційна задача</w:t>
      </w:r>
      <w:r>
        <w:rPr>
          <w:rStyle w:val="Нет"/>
          <w:b w:val="1"/>
          <w:bCs w:val="1"/>
          <w:sz w:val="20"/>
          <w:szCs w:val="20"/>
          <w:rtl w:val="0"/>
          <w:lang w:val="ru-RU"/>
        </w:rPr>
        <w:t>:</w:t>
      </w:r>
    </w:p>
    <w:p>
      <w:pPr>
        <w:pStyle w:val="Normal.0"/>
        <w:spacing w:before="10" w:after="10" w:line="240" w:lineRule="auto"/>
        <w:ind w:right="284"/>
        <w:rPr>
          <w:rStyle w:val="Нет"/>
          <w:sz w:val="20"/>
          <w:szCs w:val="20"/>
        </w:rPr>
      </w:pPr>
      <w:r>
        <w:rPr>
          <w:rStyle w:val="Нет"/>
          <w:sz w:val="20"/>
          <w:szCs w:val="20"/>
          <w:rtl w:val="0"/>
          <w:lang w:val="ru-RU"/>
        </w:rPr>
        <w:t xml:space="preserve">На прийомі дівчина </w:t>
      </w:r>
      <w:r>
        <w:rPr>
          <w:rStyle w:val="Нет"/>
          <w:sz w:val="20"/>
          <w:szCs w:val="20"/>
          <w:rtl w:val="0"/>
          <w:lang w:val="ru-RU"/>
        </w:rPr>
        <w:t xml:space="preserve">23 </w:t>
      </w:r>
      <w:r>
        <w:rPr>
          <w:rStyle w:val="Нет"/>
          <w:sz w:val="20"/>
          <w:szCs w:val="20"/>
          <w:rtl w:val="0"/>
          <w:lang w:val="ru-RU"/>
        </w:rPr>
        <w:t>років без явних естетичних дефектів</w:t>
      </w:r>
      <w:r>
        <w:rPr>
          <w:rStyle w:val="Нет"/>
          <w:sz w:val="20"/>
          <w:szCs w:val="20"/>
          <w:rtl w:val="0"/>
          <w:lang w:val="ru-RU"/>
        </w:rPr>
        <w:t xml:space="preserve">. </w:t>
      </w:r>
      <w:r>
        <w:rPr>
          <w:rStyle w:val="Нет"/>
          <w:sz w:val="20"/>
          <w:szCs w:val="20"/>
          <w:rtl w:val="0"/>
          <w:lang w:val="ru-RU"/>
        </w:rPr>
        <w:t>Висловлює бажання змінити форму носа та зробити вилиці більш виразними</w:t>
      </w:r>
      <w:r>
        <w:rPr>
          <w:rStyle w:val="Нет"/>
          <w:sz w:val="20"/>
          <w:szCs w:val="20"/>
          <w:rtl w:val="0"/>
          <w:lang w:val="ru-RU"/>
        </w:rPr>
        <w:t xml:space="preserve">, </w:t>
      </w:r>
      <w:r>
        <w:rPr>
          <w:rStyle w:val="Нет"/>
          <w:sz w:val="20"/>
          <w:szCs w:val="20"/>
          <w:rtl w:val="0"/>
          <w:lang w:val="ru-RU"/>
        </w:rPr>
        <w:t>демонструючи при цьому фото знаменитості з соцмереж як приклад бажаного результату</w:t>
      </w:r>
      <w:r>
        <w:rPr>
          <w:rStyle w:val="Нет"/>
          <w:sz w:val="20"/>
          <w:szCs w:val="20"/>
          <w:rtl w:val="0"/>
          <w:lang w:val="ru-RU"/>
        </w:rPr>
        <w:t xml:space="preserve">. </w:t>
      </w:r>
      <w:r>
        <w:rPr>
          <w:rStyle w:val="Нет"/>
          <w:sz w:val="20"/>
          <w:szCs w:val="20"/>
          <w:rtl w:val="0"/>
          <w:lang w:val="ru-RU"/>
        </w:rPr>
        <w:t>Під час бесіди виявилось з’ясувалось</w:t>
      </w:r>
      <w:r>
        <w:rPr>
          <w:rStyle w:val="Нет"/>
          <w:sz w:val="20"/>
          <w:szCs w:val="20"/>
          <w:rtl w:val="0"/>
          <w:lang w:val="ru-RU"/>
        </w:rPr>
        <w:t xml:space="preserve">, </w:t>
      </w:r>
      <w:r>
        <w:rPr>
          <w:rStyle w:val="Нет"/>
          <w:sz w:val="20"/>
          <w:szCs w:val="20"/>
          <w:rtl w:val="0"/>
          <w:lang w:val="ru-RU"/>
        </w:rPr>
        <w:t>що недавно пережила розрив стосунків і вважає</w:t>
      </w:r>
      <w:r>
        <w:rPr>
          <w:rStyle w:val="Нет"/>
          <w:sz w:val="20"/>
          <w:szCs w:val="20"/>
          <w:rtl w:val="0"/>
          <w:lang w:val="ru-RU"/>
        </w:rPr>
        <w:t xml:space="preserve">, </w:t>
      </w:r>
      <w:r>
        <w:rPr>
          <w:rStyle w:val="Нет"/>
          <w:sz w:val="20"/>
          <w:szCs w:val="20"/>
          <w:rtl w:val="0"/>
          <w:lang w:val="ru-RU"/>
        </w:rPr>
        <w:t>що зміна зовнішності допоможе їй почуватись краще</w:t>
      </w:r>
      <w:r>
        <w:rPr>
          <w:rStyle w:val="Нет"/>
          <w:sz w:val="20"/>
          <w:szCs w:val="20"/>
          <w:rtl w:val="0"/>
          <w:lang w:val="ru-RU"/>
        </w:rPr>
        <w:t xml:space="preserve">.  </w:t>
      </w:r>
      <w:r>
        <w:rPr>
          <w:rStyle w:val="Нет"/>
          <w:sz w:val="20"/>
          <w:szCs w:val="20"/>
          <w:rtl w:val="0"/>
          <w:lang w:val="ru-RU"/>
        </w:rPr>
        <w:t>Проведіть роз’яснювальну бесіду з пацієнткою</w:t>
      </w:r>
      <w:r>
        <w:rPr>
          <w:rStyle w:val="Нет"/>
          <w:sz w:val="20"/>
          <w:szCs w:val="20"/>
          <w:rtl w:val="0"/>
          <w:lang w:val="ru-RU"/>
        </w:rPr>
        <w:t xml:space="preserve">. </w:t>
      </w:r>
      <w:r>
        <w:rPr>
          <w:rStyle w:val="Нет"/>
          <w:sz w:val="20"/>
          <w:szCs w:val="20"/>
          <w:rtl w:val="0"/>
          <w:lang w:val="ru-RU"/>
        </w:rPr>
        <w:t>До якого вузького спеціаліста слід направити пацієнтку для дообстеження</w:t>
      </w:r>
      <w:r>
        <w:rPr>
          <w:rStyle w:val="Нет"/>
          <w:sz w:val="20"/>
          <w:szCs w:val="20"/>
          <w:rtl w:val="0"/>
          <w:lang w:val="ru-RU"/>
        </w:rPr>
        <w:t>?</w:t>
      </w:r>
    </w:p>
    <w:p>
      <w:pPr>
        <w:pStyle w:val="Body Text"/>
        <w:spacing w:before="2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27.</w:t>
      </w:r>
      <w:r>
        <w:rPr>
          <w:rStyle w:val="Нет"/>
          <w:rFonts w:ascii="Times New Roman" w:hAnsi="Times New Roman" w:hint="default"/>
          <w:sz w:val="20"/>
          <w:szCs w:val="20"/>
          <w:rtl w:val="0"/>
          <w:lang w:val="ru-RU"/>
        </w:rPr>
        <w:t xml:space="preserve"> Диференційна діагностика при</w:t>
      </w:r>
      <w:r>
        <w:rPr>
          <w:rStyle w:val="Нет"/>
          <w:rFonts w:ascii="Times New Roman" w:hAnsi="Times New Roman"/>
          <w:sz w:val="20"/>
          <w:szCs w:val="20"/>
          <w:rtl w:val="0"/>
          <w:lang w:val="de-DE"/>
        </w:rPr>
        <w:t xml:space="preserve"> </w:t>
      </w:r>
      <w:r>
        <w:rPr>
          <w:rStyle w:val="Нет"/>
          <w:rFonts w:ascii="Times New Roman" w:hAnsi="Times New Roman" w:hint="default"/>
          <w:sz w:val="20"/>
          <w:szCs w:val="20"/>
          <w:rtl w:val="0"/>
          <w:lang w:val="ru-RU"/>
        </w:rPr>
        <w:t>загально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хірургічних або    </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                  судинних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ендокринологічних захворюваннях</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w:t>
      </w:r>
      <w:r>
        <w:rPr>
          <w:rStyle w:val="Нет"/>
          <w:rFonts w:ascii="Times New Roman" w:hAnsi="Times New Roman"/>
          <w:b w:val="1"/>
          <w:bCs w:val="1"/>
          <w:sz w:val="20"/>
          <w:szCs w:val="20"/>
          <w:rtl w:val="0"/>
          <w:lang w:val="ru-RU"/>
        </w:rPr>
        <w:t>:</w:t>
      </w:r>
    </w:p>
    <w:p>
      <w:pPr>
        <w:pStyle w:val="Body Text"/>
        <w:numPr>
          <w:ilvl w:val="0"/>
          <w:numId w:val="46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Перерахуйте сфінктери жовчовивідних шляхів</w:t>
      </w:r>
      <w:r>
        <w:rPr>
          <w:rStyle w:val="Нет"/>
          <w:rFonts w:ascii="Times New Roman" w:hAnsi="Times New Roman"/>
          <w:sz w:val="20"/>
          <w:szCs w:val="20"/>
          <w:rtl w:val="0"/>
          <w:lang w:val="ru-RU"/>
        </w:rPr>
        <w:t>.</w:t>
      </w:r>
    </w:p>
    <w:p>
      <w:pPr>
        <w:pStyle w:val="Body Text"/>
        <w:numPr>
          <w:ilvl w:val="0"/>
          <w:numId w:val="46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Розкажіть стадії гострого панкреатиту</w:t>
      </w:r>
      <w:r>
        <w:rPr>
          <w:rStyle w:val="Нет"/>
          <w:rFonts w:ascii="Times New Roman" w:hAnsi="Times New Roman"/>
          <w:sz w:val="20"/>
          <w:szCs w:val="20"/>
          <w:rtl w:val="0"/>
          <w:lang w:val="ru-RU"/>
        </w:rPr>
        <w:t>.</w:t>
      </w:r>
    </w:p>
    <w:p>
      <w:pPr>
        <w:pStyle w:val="Body Text"/>
        <w:numPr>
          <w:ilvl w:val="0"/>
          <w:numId w:val="46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рентгенологічні ознаки перфорації шлунку</w:t>
      </w:r>
      <w:r>
        <w:rPr>
          <w:rStyle w:val="Нет"/>
          <w:rFonts w:ascii="Times New Roman" w:hAnsi="Times New Roman"/>
          <w:sz w:val="20"/>
          <w:szCs w:val="20"/>
          <w:rtl w:val="0"/>
          <w:lang w:val="ru-RU"/>
        </w:rPr>
        <w:t>?</w:t>
      </w:r>
    </w:p>
    <w:p>
      <w:pPr>
        <w:pStyle w:val="Body Text"/>
        <w:numPr>
          <w:ilvl w:val="0"/>
          <w:numId w:val="46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клінічна картина апендициту</w:t>
      </w:r>
      <w:r>
        <w:rPr>
          <w:rStyle w:val="Нет"/>
          <w:rFonts w:ascii="Times New Roman" w:hAnsi="Times New Roman"/>
          <w:sz w:val="20"/>
          <w:szCs w:val="20"/>
          <w:rtl w:val="0"/>
          <w:lang w:val="ru-RU"/>
        </w:rPr>
        <w:t>?</w:t>
      </w:r>
    </w:p>
    <w:p>
      <w:pPr>
        <w:pStyle w:val="Body Text"/>
        <w:numPr>
          <w:ilvl w:val="0"/>
          <w:numId w:val="46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клінічна картини ТЕЛА</w:t>
      </w:r>
      <w:r>
        <w:rPr>
          <w:rStyle w:val="Нет"/>
          <w:rFonts w:ascii="Times New Roman" w:hAnsi="Times New Roman"/>
          <w:sz w:val="20"/>
          <w:szCs w:val="20"/>
          <w:rtl w:val="0"/>
          <w:lang w:val="ru-RU"/>
        </w:rPr>
        <w:t>?</w:t>
      </w:r>
    </w:p>
    <w:p>
      <w:pPr>
        <w:pStyle w:val="Body Text"/>
        <w:spacing w:before="100" w:after="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вивчити диференційну діагностику</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основних нозологій в</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загально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хірургічних та судинних захворюваннях</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 xml:space="preserve">: </w:t>
      </w:r>
    </w:p>
    <w:p>
      <w:pPr>
        <w:pStyle w:val="Body Text"/>
        <w:numPr>
          <w:ilvl w:val="0"/>
          <w:numId w:val="46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Клінічну картину гострого холециститу</w:t>
      </w:r>
      <w:r>
        <w:rPr>
          <w:rStyle w:val="Нет"/>
          <w:rFonts w:ascii="Times New Roman" w:hAnsi="Times New Roman"/>
          <w:sz w:val="20"/>
          <w:szCs w:val="20"/>
          <w:rtl w:val="0"/>
          <w:lang w:val="ru-RU"/>
        </w:rPr>
        <w:t>.</w:t>
      </w:r>
    </w:p>
    <w:p>
      <w:pPr>
        <w:pStyle w:val="Body Text"/>
        <w:numPr>
          <w:ilvl w:val="0"/>
          <w:numId w:val="46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Клінічну картину гострого панкреатиту</w:t>
      </w:r>
      <w:r>
        <w:rPr>
          <w:rStyle w:val="Нет"/>
          <w:rFonts w:ascii="Times New Roman" w:hAnsi="Times New Roman"/>
          <w:sz w:val="20"/>
          <w:szCs w:val="20"/>
          <w:rtl w:val="0"/>
          <w:lang w:val="ru-RU"/>
        </w:rPr>
        <w:t>.</w:t>
      </w:r>
    </w:p>
    <w:p>
      <w:pPr>
        <w:pStyle w:val="Body Text"/>
        <w:numPr>
          <w:ilvl w:val="0"/>
          <w:numId w:val="46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Клінічну картину перфоративної виразки шлунку та дванадцятипалої кишки</w:t>
      </w:r>
      <w:r>
        <w:rPr>
          <w:rStyle w:val="Нет"/>
          <w:rFonts w:ascii="Times New Roman" w:hAnsi="Times New Roman"/>
          <w:sz w:val="20"/>
          <w:szCs w:val="20"/>
          <w:rtl w:val="0"/>
          <w:lang w:val="ru-RU"/>
        </w:rPr>
        <w:t>.</w:t>
      </w:r>
    </w:p>
    <w:p>
      <w:pPr>
        <w:pStyle w:val="Body Text"/>
        <w:numPr>
          <w:ilvl w:val="0"/>
          <w:numId w:val="46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Клінічну картину гострого апендициту</w:t>
      </w:r>
      <w:r>
        <w:rPr>
          <w:rStyle w:val="Нет"/>
          <w:rFonts w:ascii="Times New Roman" w:hAnsi="Times New Roman"/>
          <w:sz w:val="20"/>
          <w:szCs w:val="20"/>
          <w:rtl w:val="0"/>
          <w:lang w:val="ru-RU"/>
        </w:rPr>
        <w:t>.</w:t>
      </w:r>
    </w:p>
    <w:p>
      <w:pPr>
        <w:pStyle w:val="Body Text"/>
        <w:numPr>
          <w:ilvl w:val="0"/>
          <w:numId w:val="46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Клінічну картину защемленої кили</w:t>
      </w:r>
      <w:r>
        <w:rPr>
          <w:rStyle w:val="Нет"/>
          <w:rFonts w:ascii="Times New Roman" w:hAnsi="Times New Roman"/>
          <w:sz w:val="20"/>
          <w:szCs w:val="20"/>
          <w:rtl w:val="0"/>
          <w:lang w:val="ru-RU"/>
        </w:rPr>
        <w:t>.</w:t>
      </w:r>
    </w:p>
    <w:p>
      <w:pPr>
        <w:pStyle w:val="Body Text"/>
        <w:ind w:left="284" w:firstLine="0"/>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46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тактикою лікування гострого холециститу</w:t>
      </w:r>
      <w:r>
        <w:rPr>
          <w:rStyle w:val="Нет"/>
          <w:rFonts w:ascii="Times New Roman" w:hAnsi="Times New Roman"/>
          <w:sz w:val="20"/>
          <w:szCs w:val="20"/>
          <w:rtl w:val="0"/>
          <w:lang w:val="ru-RU"/>
        </w:rPr>
        <w:t>.</w:t>
      </w:r>
    </w:p>
    <w:p>
      <w:pPr>
        <w:pStyle w:val="Body Text"/>
        <w:numPr>
          <w:ilvl w:val="0"/>
          <w:numId w:val="46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тактикою лікування панкреатиту</w:t>
      </w:r>
      <w:r>
        <w:rPr>
          <w:rStyle w:val="Нет"/>
          <w:rFonts w:ascii="Times New Roman" w:hAnsi="Times New Roman"/>
          <w:sz w:val="20"/>
          <w:szCs w:val="20"/>
          <w:rtl w:val="0"/>
          <w:lang w:val="ru-RU"/>
        </w:rPr>
        <w:t>.</w:t>
      </w:r>
    </w:p>
    <w:p>
      <w:pPr>
        <w:pStyle w:val="Body Text"/>
        <w:numPr>
          <w:ilvl w:val="0"/>
          <w:numId w:val="46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тактикою лікування перфоративної виразки шлунку та дванадцятипалої кишки</w:t>
      </w:r>
    </w:p>
    <w:p>
      <w:pPr>
        <w:pStyle w:val="Body Text"/>
        <w:numPr>
          <w:ilvl w:val="0"/>
          <w:numId w:val="469"/>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тактикою лікування гострого апендициту</w:t>
      </w:r>
      <w:r>
        <w:rPr>
          <w:rStyle w:val="Нет"/>
          <w:rFonts w:ascii="Times New Roman" w:hAnsi="Times New Roman"/>
          <w:sz w:val="20"/>
          <w:szCs w:val="20"/>
          <w:rtl w:val="0"/>
          <w:lang w:val="ru-RU"/>
        </w:rPr>
        <w:t>.</w:t>
      </w:r>
    </w:p>
    <w:p>
      <w:pPr>
        <w:pStyle w:val="Body Text"/>
        <w:numPr>
          <w:ilvl w:val="0"/>
          <w:numId w:val="469"/>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тактикою лікування защемленої кили</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У післяопераційному періоді може бути спровоковано наступні найбільш вірогідні гострі хірургічні захворювання</w:t>
      </w:r>
      <w:r>
        <w:rPr>
          <w:rStyle w:val="Нет"/>
          <w:rFonts w:ascii="Times New Roman" w:hAnsi="Times New Roman"/>
          <w:sz w:val="20"/>
          <w:szCs w:val="20"/>
          <w:rtl w:val="0"/>
          <w:lang w:val="ru-RU"/>
        </w:rPr>
        <w:t>:</w:t>
      </w:r>
    </w:p>
    <w:p>
      <w:pPr>
        <w:pStyle w:val="Body Text"/>
        <w:numPr>
          <w:ilvl w:val="0"/>
          <w:numId w:val="471"/>
        </w:numPr>
        <w:bidi w:val="0"/>
        <w:spacing w:before="100" w:after="40"/>
        <w:ind w:right="0"/>
        <w:jc w:val="left"/>
        <w:rPr>
          <w:rFonts w:ascii="Times New Roman" w:hAnsi="Times New Roman" w:hint="default"/>
          <w:b w:val="1"/>
          <w:bCs w:val="1"/>
          <w:sz w:val="20"/>
          <w:szCs w:val="20"/>
          <w:rtl w:val="0"/>
          <w:lang w:val="ru-RU"/>
        </w:rPr>
      </w:pPr>
      <w:r>
        <w:rPr>
          <w:rStyle w:val="Нет"/>
          <w:rFonts w:ascii="Times New Roman" w:hAnsi="Times New Roman" w:hint="default"/>
          <w:b w:val="1"/>
          <w:bCs w:val="1"/>
          <w:sz w:val="20"/>
          <w:szCs w:val="20"/>
          <w:rtl w:val="0"/>
          <w:lang w:val="ru-RU"/>
        </w:rPr>
        <w:t>Гострий холецистит</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Буде  спровокований спазмом Сфінктера Одді при використанні опіатів для знеболювання у післяопераційному періоді</w:t>
      </w:r>
      <w:r>
        <w:rPr>
          <w:rStyle w:val="Нет"/>
          <w:rFonts w:ascii="Times New Roman" w:hAnsi="Times New Roman"/>
          <w:sz w:val="20"/>
          <w:szCs w:val="20"/>
          <w:rtl w:val="0"/>
          <w:lang w:val="ru-RU"/>
        </w:rPr>
        <w:t xml:space="preserve">. </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Клініка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супроводжується болем у правому підреберрі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блювотою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можливо білим калом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проявами жовтяниці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Симптом Керра позитивний</w:t>
      </w:r>
      <w:r>
        <w:rPr>
          <w:rStyle w:val="Нет"/>
          <w:rFonts w:ascii="Times New Roman" w:hAnsi="Times New Roman"/>
          <w:sz w:val="20"/>
          <w:szCs w:val="20"/>
          <w:rtl w:val="0"/>
          <w:lang w:val="ru-RU"/>
        </w:rPr>
        <w:t xml:space="preserve">. </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Інструментальне дослідження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УЗД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Консервативне лікування базується на введенні спазмолітиків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Вирішення питання операвного втручання</w:t>
      </w:r>
      <w:r>
        <w:rPr>
          <w:rStyle w:val="Нет"/>
          <w:rFonts w:ascii="Times New Roman" w:hAnsi="Times New Roman"/>
          <w:sz w:val="20"/>
          <w:szCs w:val="20"/>
          <w:rtl w:val="0"/>
          <w:lang w:val="ru-RU"/>
        </w:rPr>
        <w:t>.</w:t>
      </w:r>
    </w:p>
    <w:p>
      <w:pPr>
        <w:pStyle w:val="Body Text"/>
        <w:numPr>
          <w:ilvl w:val="0"/>
          <w:numId w:val="471"/>
        </w:numPr>
        <w:bidi w:val="0"/>
        <w:spacing w:before="100" w:after="40"/>
        <w:ind w:right="0"/>
        <w:jc w:val="left"/>
        <w:rPr>
          <w:rFonts w:ascii="Times New Roman" w:cs="Times New Roman" w:hAnsi="Times New Roman" w:eastAsia="Times New Roman"/>
          <w:b w:val="1"/>
          <w:bCs w:val="1"/>
          <w:sz w:val="20"/>
          <w:szCs w:val="20"/>
          <w:rtl w:val="0"/>
        </w:rPr>
      </w:pPr>
      <w:bookmarkStart w:name="_Hlk79866829" w:id="148"/>
      <w:r>
        <w:rPr>
          <w:rStyle w:val="Нет"/>
          <w:rFonts w:ascii="Times New Roman" w:hAnsi="Times New Roman" w:hint="default"/>
          <w:b w:val="1"/>
          <w:bCs w:val="1"/>
          <w:sz w:val="20"/>
          <w:szCs w:val="20"/>
          <w:rtl w:val="0"/>
          <w:lang w:val="ru-RU"/>
        </w:rPr>
        <w:t>Гострий панкреатит</w:t>
      </w:r>
      <w:bookmarkEnd w:id="148"/>
    </w:p>
    <w:p>
      <w:pPr>
        <w:pStyle w:val="Body Text"/>
        <w:rPr>
          <w:rStyle w:val="Нет"/>
          <w:rFonts w:ascii="Times New Roman" w:cs="Times New Roman" w:hAnsi="Times New Roman" w:eastAsia="Times New Roman"/>
          <w:sz w:val="20"/>
          <w:szCs w:val="20"/>
        </w:rPr>
      </w:pPr>
      <w:bookmarkStart w:name="_Hlk79866780" w:id="149"/>
      <w:r>
        <w:rPr>
          <w:rStyle w:val="Нет"/>
          <w:rFonts w:ascii="Times New Roman" w:hAnsi="Times New Roman" w:hint="default"/>
          <w:sz w:val="20"/>
          <w:szCs w:val="20"/>
          <w:rtl w:val="0"/>
          <w:lang w:val="ru-RU"/>
        </w:rPr>
        <w:t>Постійний біль у надчеревній ділянці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рвота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можливо пожовтіння склер та шкіри</w:t>
      </w:r>
      <w:r>
        <w:rPr>
          <w:rStyle w:val="Нет"/>
          <w:rFonts w:ascii="Times New Roman" w:hAnsi="Times New Roman"/>
          <w:sz w:val="20"/>
          <w:szCs w:val="20"/>
          <w:rtl w:val="0"/>
          <w:lang w:val="ru-RU"/>
        </w:rPr>
        <w:t>.</w:t>
      </w:r>
      <w:bookmarkEnd w:id="149"/>
      <w:r>
        <w:rPr>
          <w:rStyle w:val="Нет"/>
          <w:rFonts w:ascii="Times New Roman" w:hAnsi="Times New Roman" w:hint="default"/>
          <w:sz w:val="20"/>
          <w:szCs w:val="20"/>
          <w:rtl w:val="0"/>
          <w:lang w:val="ru-RU"/>
        </w:rPr>
        <w:t xml:space="preserve"> Підвищена ферментативної активності крові та сечі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дані КТ та УЗД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Раннє лікування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інгібітори протеаз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спазмолітиків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інтенсивна патогенетична терапія</w:t>
      </w:r>
      <w:r>
        <w:rPr>
          <w:rStyle w:val="Нет"/>
          <w:rFonts w:ascii="Times New Roman" w:hAnsi="Times New Roman"/>
          <w:sz w:val="20"/>
          <w:szCs w:val="20"/>
          <w:rtl w:val="0"/>
          <w:lang w:val="ru-RU"/>
        </w:rPr>
        <w:t>.</w:t>
      </w:r>
    </w:p>
    <w:p>
      <w:pPr>
        <w:pStyle w:val="Body Text"/>
        <w:numPr>
          <w:ilvl w:val="0"/>
          <w:numId w:val="471"/>
        </w:numPr>
        <w:bidi w:val="0"/>
        <w:spacing w:before="100" w:after="40"/>
        <w:ind w:right="0"/>
        <w:jc w:val="left"/>
        <w:rPr>
          <w:rFonts w:ascii="Times New Roman" w:hAnsi="Times New Roman" w:hint="default"/>
          <w:b w:val="1"/>
          <w:bCs w:val="1"/>
          <w:sz w:val="20"/>
          <w:szCs w:val="20"/>
          <w:rtl w:val="0"/>
          <w:lang w:val="ru-RU"/>
        </w:rPr>
      </w:pPr>
      <w:r>
        <w:rPr>
          <w:rStyle w:val="Нет"/>
          <w:rFonts w:ascii="Times New Roman" w:hAnsi="Times New Roman" w:hint="default"/>
          <w:b w:val="1"/>
          <w:bCs w:val="1"/>
          <w:sz w:val="20"/>
          <w:szCs w:val="20"/>
          <w:rtl w:val="0"/>
          <w:lang w:val="ru-RU"/>
        </w:rPr>
        <w:t xml:space="preserve">Перфоративна виразка шлунку та дванадцятипалої кишки </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Різкий кінжальний біль в епігастрії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виразковий анамнез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газ під куполом діафрагми об‘єктивно та рентгенологічно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Показано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оперативне втручання</w:t>
      </w:r>
      <w:r>
        <w:rPr>
          <w:rStyle w:val="Нет"/>
          <w:rFonts w:ascii="Times New Roman" w:hAnsi="Times New Roman"/>
          <w:sz w:val="20"/>
          <w:szCs w:val="20"/>
          <w:rtl w:val="0"/>
          <w:lang w:val="ru-RU"/>
        </w:rPr>
        <w:t>.</w:t>
      </w:r>
    </w:p>
    <w:p>
      <w:pPr>
        <w:pStyle w:val="Body Text"/>
        <w:numPr>
          <w:ilvl w:val="0"/>
          <w:numId w:val="471"/>
        </w:numPr>
        <w:bidi w:val="0"/>
        <w:spacing w:before="100" w:after="40"/>
        <w:ind w:right="0"/>
        <w:jc w:val="left"/>
        <w:rPr>
          <w:rFonts w:ascii="Times New Roman" w:cs="Times New Roman" w:hAnsi="Times New Roman" w:eastAsia="Times New Roman"/>
          <w:b w:val="1"/>
          <w:bCs w:val="1"/>
          <w:sz w:val="20"/>
          <w:szCs w:val="20"/>
          <w:rtl w:val="0"/>
        </w:rPr>
      </w:pPr>
      <w:bookmarkStart w:name="_Hlk79866857" w:id="150"/>
      <w:r>
        <w:rPr>
          <w:rStyle w:val="Нет"/>
          <w:rFonts w:ascii="Times New Roman" w:hAnsi="Times New Roman" w:hint="default"/>
          <w:b w:val="1"/>
          <w:bCs w:val="1"/>
          <w:sz w:val="20"/>
          <w:szCs w:val="20"/>
          <w:rtl w:val="0"/>
          <w:lang w:val="ru-RU"/>
        </w:rPr>
        <w:t>Гострий апендицит</w:t>
      </w:r>
      <w:bookmarkEnd w:id="150"/>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Клінічна картина апендициту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Показано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оперативне втручання</w:t>
      </w:r>
      <w:r>
        <w:rPr>
          <w:rStyle w:val="Нет"/>
          <w:rFonts w:ascii="Times New Roman" w:hAnsi="Times New Roman"/>
          <w:sz w:val="20"/>
          <w:szCs w:val="20"/>
          <w:rtl w:val="0"/>
          <w:lang w:val="ru-RU"/>
        </w:rPr>
        <w:t>.</w:t>
      </w:r>
    </w:p>
    <w:p>
      <w:pPr>
        <w:pStyle w:val="Body Text"/>
        <w:numPr>
          <w:ilvl w:val="0"/>
          <w:numId w:val="471"/>
        </w:numPr>
        <w:bidi w:val="0"/>
        <w:spacing w:before="100" w:after="40"/>
        <w:ind w:right="0"/>
        <w:jc w:val="left"/>
        <w:rPr>
          <w:rFonts w:ascii="Times New Roman" w:cs="Times New Roman" w:hAnsi="Times New Roman" w:eastAsia="Times New Roman"/>
          <w:b w:val="1"/>
          <w:bCs w:val="1"/>
          <w:sz w:val="20"/>
          <w:szCs w:val="20"/>
          <w:rtl w:val="0"/>
        </w:rPr>
      </w:pPr>
      <w:bookmarkStart w:name="_Hlk79866929" w:id="151"/>
      <w:r>
        <w:rPr>
          <w:rStyle w:val="Нет"/>
          <w:rFonts w:ascii="Times New Roman" w:hAnsi="Times New Roman" w:hint="default"/>
          <w:b w:val="1"/>
          <w:bCs w:val="1"/>
          <w:sz w:val="20"/>
          <w:szCs w:val="20"/>
          <w:rtl w:val="0"/>
          <w:lang w:val="ru-RU"/>
        </w:rPr>
        <w:t>Защемлена кила</w:t>
      </w:r>
      <w:r>
        <w:rPr>
          <w:rStyle w:val="Нет"/>
          <w:rFonts w:ascii="Times New Roman" w:hAnsi="Times New Roman"/>
          <w:b w:val="1"/>
          <w:bCs w:val="1"/>
          <w:sz w:val="20"/>
          <w:szCs w:val="20"/>
          <w:rtl w:val="0"/>
          <w:lang w:val="ru-RU"/>
        </w:rPr>
        <w:t>.</w:t>
      </w:r>
      <w:bookmarkEnd w:id="151"/>
    </w:p>
    <w:p>
      <w:pPr>
        <w:pStyle w:val="Body Text"/>
        <w:rPr>
          <w:rStyle w:val="Нет"/>
          <w:rFonts w:ascii="Times New Roman" w:cs="Times New Roman" w:hAnsi="Times New Roman" w:eastAsia="Times New Roman"/>
          <w:sz w:val="20"/>
          <w:szCs w:val="20"/>
        </w:rPr>
      </w:pPr>
      <w:bookmarkStart w:name="_Hlk79867779" w:id="152"/>
      <w:r>
        <w:rPr>
          <w:rStyle w:val="Нет"/>
          <w:rFonts w:ascii="Times New Roman" w:hAnsi="Times New Roman" w:hint="default"/>
          <w:sz w:val="20"/>
          <w:szCs w:val="20"/>
          <w:rtl w:val="0"/>
          <w:lang w:val="ru-RU"/>
        </w:rPr>
        <w:t xml:space="preserve">Гостра кишкова непрохідність </w:t>
      </w:r>
      <w:bookmarkEnd w:id="152"/>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відповідна клінічна картина</w:t>
      </w:r>
      <w:r>
        <w:rPr>
          <w:rStyle w:val="Нет"/>
          <w:rFonts w:ascii="Times New Roman" w:hAnsi="Times New Roman"/>
          <w:sz w:val="20"/>
          <w:szCs w:val="20"/>
          <w:rtl w:val="0"/>
          <w:lang w:val="ru-RU"/>
        </w:rPr>
        <w:t>, "</w:t>
      </w:r>
      <w:bookmarkStart w:name="_Hlk79867686" w:id="153"/>
      <w:r>
        <w:rPr>
          <w:rStyle w:val="Нет"/>
          <w:rFonts w:ascii="Times New Roman" w:hAnsi="Times New Roman" w:hint="default"/>
          <w:sz w:val="20"/>
          <w:szCs w:val="20"/>
          <w:rtl w:val="0"/>
          <w:lang w:val="ru-RU"/>
        </w:rPr>
        <w:t>чаші Клойбера</w:t>
      </w:r>
      <w:bookmarkEnd w:id="153"/>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 рентгенографії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Показано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оперативне лікування</w:t>
      </w:r>
      <w:r>
        <w:rPr>
          <w:rStyle w:val="Нет"/>
          <w:rFonts w:ascii="Times New Roman" w:hAnsi="Times New Roman"/>
          <w:sz w:val="20"/>
          <w:szCs w:val="20"/>
          <w:rtl w:val="0"/>
          <w:lang w:val="ru-RU"/>
        </w:rPr>
        <w:t>.</w:t>
      </w:r>
    </w:p>
    <w:p>
      <w:pPr>
        <w:pStyle w:val="Body Text"/>
        <w:numPr>
          <w:ilvl w:val="0"/>
          <w:numId w:val="471"/>
        </w:numPr>
        <w:bidi w:val="0"/>
        <w:spacing w:before="100" w:after="40"/>
        <w:ind w:right="0"/>
        <w:jc w:val="left"/>
        <w:rPr>
          <w:rFonts w:ascii="Times New Roman" w:hAnsi="Times New Roman" w:hint="default"/>
          <w:b w:val="1"/>
          <w:bCs w:val="1"/>
          <w:sz w:val="20"/>
          <w:szCs w:val="20"/>
          <w:rtl w:val="0"/>
          <w:lang w:val="ru-RU"/>
        </w:rPr>
      </w:pPr>
      <w:r>
        <w:rPr>
          <w:rStyle w:val="Нет"/>
          <w:rFonts w:ascii="Times New Roman" w:hAnsi="Times New Roman" w:hint="default"/>
          <w:b w:val="1"/>
          <w:bCs w:val="1"/>
          <w:sz w:val="20"/>
          <w:szCs w:val="20"/>
          <w:rtl w:val="0"/>
          <w:lang w:val="ru-RU"/>
        </w:rPr>
        <w:t xml:space="preserve">ТЕЛА </w:t>
      </w:r>
      <w:r>
        <w:rPr>
          <w:rStyle w:val="Нет"/>
          <w:rFonts w:ascii="Times New Roman" w:hAnsi="Times New Roman"/>
          <w:b w:val="1"/>
          <w:bCs w:val="1"/>
          <w:sz w:val="20"/>
          <w:szCs w:val="20"/>
          <w:rtl w:val="0"/>
          <w:lang w:val="ru-RU"/>
        </w:rPr>
        <w:t>(</w:t>
      </w:r>
      <w:r>
        <w:rPr>
          <w:rStyle w:val="Нет"/>
          <w:rFonts w:ascii="Times New Roman" w:hAnsi="Times New Roman" w:hint="default"/>
          <w:b w:val="1"/>
          <w:bCs w:val="1"/>
          <w:sz w:val="20"/>
          <w:szCs w:val="20"/>
          <w:rtl w:val="0"/>
          <w:lang w:val="ru-RU"/>
        </w:rPr>
        <w:t>розглянуто раніше</w:t>
      </w:r>
      <w:r>
        <w:rPr>
          <w:rStyle w:val="Нет"/>
          <w:rFonts w:ascii="Times New Roman" w:hAnsi="Times New Roman"/>
          <w:b w:val="1"/>
          <w:bCs w:val="1"/>
          <w:sz w:val="20"/>
          <w:szCs w:val="20"/>
          <w:rtl w:val="0"/>
          <w:lang w:val="ru-RU"/>
        </w:rPr>
        <w:t>).</w:t>
      </w:r>
    </w:p>
    <w:p>
      <w:pPr>
        <w:pStyle w:val="Body Text"/>
        <w:numPr>
          <w:ilvl w:val="0"/>
          <w:numId w:val="471"/>
        </w:numPr>
        <w:bidi w:val="0"/>
        <w:spacing w:before="100" w:after="40"/>
        <w:ind w:right="0"/>
        <w:jc w:val="left"/>
        <w:rPr>
          <w:rFonts w:ascii="Times New Roman" w:cs="Times New Roman" w:hAnsi="Times New Roman" w:eastAsia="Times New Roman"/>
          <w:b w:val="1"/>
          <w:bCs w:val="1"/>
          <w:sz w:val="20"/>
          <w:szCs w:val="20"/>
          <w:rtl w:val="0"/>
        </w:rPr>
      </w:pPr>
      <w:bookmarkStart w:name="_Hlk79866950" w:id="154"/>
      <w:r>
        <w:rPr>
          <w:rStyle w:val="Нет"/>
          <w:rFonts w:ascii="Times New Roman" w:hAnsi="Times New Roman" w:hint="default"/>
          <w:b w:val="1"/>
          <w:bCs w:val="1"/>
          <w:sz w:val="20"/>
          <w:szCs w:val="20"/>
          <w:rtl w:val="0"/>
          <w:lang w:val="ru-RU"/>
        </w:rPr>
        <w:t>Тромбоз мезентеріальних судин</w:t>
      </w:r>
      <w:bookmarkEnd w:id="154"/>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Важке в діагностичному та лікувальному плані захворювання</w:t>
      </w:r>
      <w:r>
        <w:rPr>
          <w:rStyle w:val="Нет"/>
          <w:rFonts w:ascii="Times New Roman" w:hAnsi="Times New Roman"/>
          <w:sz w:val="20"/>
          <w:szCs w:val="20"/>
          <w:rtl w:val="0"/>
          <w:lang w:val="ru-RU"/>
        </w:rPr>
        <w:t xml:space="preserve">. </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Скарги на періодичний схваткоподібний біль найчастіше після прийому їжі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Непряма ознака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високий лейкоцитоз</w:t>
      </w:r>
      <w:r>
        <w:rPr>
          <w:rStyle w:val="Нет"/>
          <w:rFonts w:ascii="Times New Roman" w:hAnsi="Times New Roman"/>
          <w:sz w:val="20"/>
          <w:szCs w:val="20"/>
          <w:rtl w:val="0"/>
          <w:lang w:val="ru-RU"/>
        </w:rPr>
        <w:t>.</w:t>
      </w:r>
    </w:p>
    <w:p>
      <w:pPr>
        <w:pStyle w:val="Body Text"/>
        <w:numPr>
          <w:ilvl w:val="0"/>
          <w:numId w:val="471"/>
        </w:numPr>
        <w:bidi w:val="0"/>
        <w:spacing w:before="100" w:after="40"/>
        <w:ind w:right="0"/>
        <w:jc w:val="left"/>
        <w:rPr>
          <w:rFonts w:ascii="Times New Roman" w:cs="Times New Roman" w:hAnsi="Times New Roman" w:eastAsia="Times New Roman"/>
          <w:b w:val="1"/>
          <w:bCs w:val="1"/>
          <w:sz w:val="20"/>
          <w:szCs w:val="20"/>
          <w:rtl w:val="0"/>
        </w:rPr>
      </w:pPr>
      <w:bookmarkStart w:name="_Hlk79866968" w:id="155"/>
      <w:r>
        <w:rPr>
          <w:rStyle w:val="Нет"/>
          <w:rFonts w:ascii="Times New Roman" w:hAnsi="Times New Roman" w:hint="default"/>
          <w:b w:val="1"/>
          <w:bCs w:val="1"/>
          <w:sz w:val="20"/>
          <w:szCs w:val="20"/>
          <w:rtl w:val="0"/>
          <w:lang w:val="ru-RU"/>
        </w:rPr>
        <w:t>Гострий тромбофлебіт вен нижніх кінцівок</w:t>
      </w:r>
      <w:bookmarkEnd w:id="155"/>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sz w:val="20"/>
          <w:szCs w:val="20"/>
          <w:rtl w:val="0"/>
          <w:lang w:val="ru-RU"/>
        </w:rPr>
        <w:t xml:space="preserve">Скарги </w:t>
      </w:r>
      <w:bookmarkStart w:name="_Hlk79867025" w:id="156"/>
      <w:r>
        <w:rPr>
          <w:rStyle w:val="Нет"/>
          <w:rFonts w:ascii="Times New Roman" w:hAnsi="Times New Roman" w:hint="default"/>
          <w:sz w:val="20"/>
          <w:szCs w:val="20"/>
          <w:rtl w:val="0"/>
          <w:lang w:val="ru-RU"/>
        </w:rPr>
        <w:t>на біль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відчуття важкості у ногах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набряк</w:t>
      </w:r>
      <w:r>
        <w:rPr>
          <w:rStyle w:val="Нет"/>
          <w:rFonts w:ascii="Times New Roman" w:hAnsi="Times New Roman"/>
          <w:sz w:val="20"/>
          <w:szCs w:val="20"/>
          <w:rtl w:val="0"/>
          <w:lang w:val="ru-RU"/>
        </w:rPr>
        <w:t>.</w:t>
      </w:r>
      <w:bookmarkEnd w:id="156"/>
      <w:r>
        <w:rPr>
          <w:rStyle w:val="Нет"/>
          <w:rFonts w:ascii="Times New Roman" w:hAnsi="Times New Roman" w:hint="default"/>
          <w:sz w:val="20"/>
          <w:szCs w:val="20"/>
          <w:rtl w:val="0"/>
          <w:lang w:val="ru-RU"/>
        </w:rPr>
        <w:t xml:space="preserve"> Пальпація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Доплер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дослідження допомагають діагностиці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Лікування консервативне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базується головним чино на використання антикоагулянтів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за показами оперативне лікування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тромболітична терапія призначається індивідуально  із врахуванням ризику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пов‘язаним з попереднім оперативним втручанням</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b w:val="1"/>
          <w:bCs w:val="1"/>
          <w:sz w:val="20"/>
          <w:szCs w:val="20"/>
          <w:rtl w:val="0"/>
          <w:lang w:val="ru-RU"/>
        </w:rPr>
        <w:t>9</w:t>
      </w:r>
      <w:r>
        <w:rPr>
          <w:rStyle w:val="Нет"/>
          <w:rFonts w:ascii="Times New Roman" w:hAnsi="Times New Roman"/>
          <w:sz w:val="20"/>
          <w:szCs w:val="20"/>
          <w:rtl w:val="0"/>
          <w:lang w:val="ru-RU"/>
        </w:rPr>
        <w:t xml:space="preserve">. </w:t>
      </w:r>
      <w:r>
        <w:rPr>
          <w:rStyle w:val="Нет"/>
          <w:rFonts w:ascii="Times New Roman" w:hAnsi="Times New Roman" w:hint="default"/>
          <w:b w:val="1"/>
          <w:bCs w:val="1"/>
          <w:sz w:val="20"/>
          <w:szCs w:val="20"/>
          <w:rtl w:val="0"/>
          <w:lang w:val="ru-RU"/>
        </w:rPr>
        <w:t>Екзофтальм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скарги на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великі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очі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Клініка гіпертеріозу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незмикання очних щілин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тахікардія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вологість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тремор рук та інше</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Консультація ендокринолога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окуліста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Можливе втручання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видалення надлишку пара</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ретробульбарної жирової клітковини</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b w:val="1"/>
          <w:bCs w:val="1"/>
          <w:sz w:val="20"/>
          <w:szCs w:val="20"/>
          <w:rtl w:val="0"/>
          <w:lang w:val="ru-RU"/>
        </w:rPr>
        <w:t xml:space="preserve">10. </w:t>
      </w:r>
      <w:r>
        <w:rPr>
          <w:rStyle w:val="Нет"/>
          <w:rFonts w:ascii="Times New Roman" w:hAnsi="Times New Roman" w:hint="default"/>
          <w:b w:val="1"/>
          <w:bCs w:val="1"/>
          <w:sz w:val="20"/>
          <w:szCs w:val="20"/>
          <w:rtl w:val="0"/>
          <w:lang w:val="ru-RU"/>
        </w:rPr>
        <w:t>Міастенія</w:t>
      </w:r>
      <w:r>
        <w:rPr>
          <w:rStyle w:val="Нет"/>
          <w:rFonts w:ascii="Times New Roman" w:hAnsi="Times New Roman"/>
          <w:b w:val="1"/>
          <w:bCs w:val="1"/>
          <w:sz w:val="20"/>
          <w:szCs w:val="20"/>
          <w:rtl w:val="0"/>
          <w:lang w:val="ru-RU"/>
        </w:rPr>
        <w:t>:</w:t>
      </w:r>
      <w:r>
        <w:rPr>
          <w:rStyle w:val="Нет"/>
          <w:rFonts w:ascii="Times New Roman" w:hAnsi="Times New Roman" w:hint="default"/>
          <w:sz w:val="20"/>
          <w:szCs w:val="20"/>
          <w:rtl w:val="0"/>
          <w:lang w:val="ru-RU"/>
        </w:rPr>
        <w:t xml:space="preserve"> скарги на Птоз верхніх повік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Обов‘язкова консультація невропатолога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відповідне інструментальне обстеження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КТ</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МРТ</w:t>
      </w:r>
      <w:r>
        <w:rPr>
          <w:rStyle w:val="Нет"/>
          <w:rFonts w:ascii="Times New Roman" w:hAnsi="Times New Roman"/>
          <w:sz w:val="20"/>
          <w:szCs w:val="20"/>
          <w:rtl w:val="0"/>
          <w:lang w:val="ru-RU"/>
        </w:rPr>
        <w:t>),  (</w:t>
      </w:r>
      <w:r>
        <w:rPr>
          <w:rStyle w:val="Нет"/>
          <w:rFonts w:ascii="Times New Roman" w:hAnsi="Times New Roman" w:hint="default"/>
          <w:sz w:val="20"/>
          <w:szCs w:val="20"/>
          <w:rtl w:val="0"/>
          <w:lang w:val="ru-RU"/>
        </w:rPr>
        <w:t>за показами калемінова проба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за показами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верхня блефаропластика із специфічною пластикою м‘язів</w:t>
      </w:r>
      <w:r>
        <w:rPr>
          <w:rStyle w:val="Нет"/>
          <w:rFonts w:ascii="Times New Roman" w:hAnsi="Times New Roman"/>
          <w:sz w:val="20"/>
          <w:szCs w:val="20"/>
          <w:rtl w:val="0"/>
          <w:lang w:val="ru-RU"/>
        </w:rPr>
        <w:t>.</w:t>
      </w:r>
    </w:p>
    <w:p>
      <w:pPr>
        <w:pStyle w:val="По умолчанию A"/>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запитання</w:t>
      </w:r>
      <w:r>
        <w:rPr>
          <w:rStyle w:val="Нет"/>
          <w:rFonts w:ascii="Times New Roman" w:hAnsi="Times New Roman"/>
          <w:b w:val="1"/>
          <w:bCs w:val="1"/>
          <w:sz w:val="20"/>
          <w:szCs w:val="20"/>
          <w:rtl w:val="0"/>
          <w:lang w:val="ru-RU"/>
        </w:rPr>
        <w:t>:</w:t>
      </w:r>
    </w:p>
    <w:p>
      <w:pPr>
        <w:pStyle w:val="Body Text"/>
        <w:numPr>
          <w:ilvl w:val="0"/>
          <w:numId w:val="47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непряма ознака тромбозу мезентеріальних артерій</w:t>
      </w:r>
      <w:r>
        <w:rPr>
          <w:rStyle w:val="Нет"/>
          <w:rFonts w:ascii="Times New Roman" w:hAnsi="Times New Roman"/>
          <w:sz w:val="20"/>
          <w:szCs w:val="20"/>
          <w:rtl w:val="0"/>
          <w:lang w:val="ru-RU"/>
        </w:rPr>
        <w:t>?</w:t>
      </w:r>
    </w:p>
    <w:p>
      <w:pPr>
        <w:pStyle w:val="Body Text"/>
        <w:numPr>
          <w:ilvl w:val="0"/>
          <w:numId w:val="47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Які скарги при гострому тромбофлебіті вен нижніх кінцівок</w:t>
      </w:r>
      <w:r>
        <w:rPr>
          <w:rStyle w:val="Нет"/>
          <w:rFonts w:ascii="Times New Roman" w:hAnsi="Times New Roman"/>
          <w:sz w:val="20"/>
          <w:szCs w:val="20"/>
          <w:rtl w:val="0"/>
          <w:lang w:val="ru-RU"/>
        </w:rPr>
        <w:t>?</w:t>
      </w:r>
    </w:p>
    <w:p>
      <w:pPr>
        <w:pStyle w:val="Body Text"/>
        <w:numPr>
          <w:ilvl w:val="0"/>
          <w:numId w:val="47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таке чаші Клойберга</w:t>
      </w:r>
      <w:r>
        <w:rPr>
          <w:rStyle w:val="Нет"/>
          <w:rFonts w:ascii="Times New Roman" w:hAnsi="Times New Roman"/>
          <w:sz w:val="20"/>
          <w:szCs w:val="20"/>
          <w:rtl w:val="0"/>
          <w:lang w:val="ru-RU"/>
        </w:rPr>
        <w:t>?</w:t>
      </w:r>
    </w:p>
    <w:p>
      <w:pPr>
        <w:pStyle w:val="Body Text"/>
        <w:numPr>
          <w:ilvl w:val="0"/>
          <w:numId w:val="473"/>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Яка особливість болю при перфорації шлунку</w:t>
      </w:r>
      <w:r>
        <w:rPr>
          <w:rStyle w:val="Нет"/>
          <w:rFonts w:ascii="Times New Roman" w:hAnsi="Times New Roman"/>
          <w:sz w:val="20"/>
          <w:szCs w:val="20"/>
          <w:rtl w:val="0"/>
          <w:lang w:val="ru-RU"/>
        </w:rPr>
        <w:t>?</w:t>
      </w:r>
    </w:p>
    <w:p>
      <w:pPr>
        <w:pStyle w:val="Body Text"/>
        <w:numPr>
          <w:ilvl w:val="0"/>
          <w:numId w:val="473"/>
        </w:numPr>
        <w:bidi w:val="0"/>
        <w:ind w:right="0"/>
        <w:jc w:val="left"/>
        <w:rPr>
          <w:sz w:val="20"/>
          <w:szCs w:val="20"/>
          <w:rtl w:val="0"/>
          <w:lang w:val="ru-RU"/>
        </w:rPr>
        <w:sectPr>
          <w:type w:val="continuous"/>
          <w:pgSz w:w="8400" w:h="11900" w:orient="portrait"/>
          <w:pgMar w:top="0" w:right="1134" w:bottom="0" w:left="851" w:header="284" w:footer="284"/>
          <w:pgNumType w:start="0"/>
          <w:bidi w:val="0"/>
        </w:sectPr>
      </w:pPr>
      <w:r>
        <w:rPr>
          <w:rStyle w:val="Нет"/>
          <w:rFonts w:ascii="Times New Roman" w:hAnsi="Times New Roman" w:hint="default"/>
          <w:sz w:val="20"/>
          <w:szCs w:val="20"/>
          <w:rtl w:val="0"/>
          <w:lang w:val="ru-RU"/>
        </w:rPr>
        <w:t>Де визначається симптом Кера</w:t>
      </w:r>
      <w:r>
        <w:rPr>
          <w:rStyle w:val="Нет"/>
          <w:rFonts w:ascii="Times New Roman" w:hAnsi="Times New Roman"/>
          <w:sz w:val="20"/>
          <w:szCs w:val="20"/>
          <w:rtl w:val="0"/>
          <w:lang w:val="ru-RU"/>
        </w:rPr>
        <w:t>?</w:t>
      </w:r>
      <w:r>
        <w:rPr>
          <w:rStyle w:val="Нет"/>
          <w:rFonts w:ascii="Times New Roman" w:cs="Times New Roman" w:hAnsi="Times New Roman" w:eastAsia="Times New Roman"/>
          <w:sz w:val="20"/>
          <w:szCs w:val="20"/>
        </w:rPr>
      </w:r>
    </w:p>
    <w:p>
      <w:pPr>
        <w:pStyle w:val="Body Text"/>
        <w:rPr>
          <w:rStyle w:val="Нет"/>
          <w:rFonts w:ascii="Times New Roman" w:cs="Times New Roman" w:hAnsi="Times New Roman" w:eastAsia="Times New Roman"/>
          <w:sz w:val="20"/>
          <w:szCs w:val="20"/>
        </w:rPr>
        <w:sectPr>
          <w:type w:val="continuous"/>
          <w:pgSz w:w="8400" w:h="11900" w:orient="portrait"/>
          <w:pgMar w:top="0" w:right="1134" w:bottom="0" w:left="851" w:header="284" w:footer="284"/>
          <w:pgNumType w:start="0"/>
          <w:cols w:space="598" w:num="2" w:equalWidth="1"/>
          <w:bidi w:val="0"/>
        </w:sectPr>
      </w:pPr>
      <w:r>
        <w:rPr>
          <w:rStyle w:val="Нет"/>
          <w:rFonts w:ascii="Times New Roman" w:cs="Times New Roman" w:hAnsi="Times New Roman" w:eastAsia="Times New Roman"/>
          <w:sz w:val="20"/>
          <w:szCs w:val="20"/>
        </w:rPr>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List Paragraph"/>
        <w:spacing w:line="240" w:lineRule="auto"/>
        <w:ind w:left="0"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В післяопераційному періоді після проведеної абдомінопластики у пацієнтки </w:t>
      </w:r>
      <w:r>
        <w:rPr>
          <w:rStyle w:val="Нет"/>
          <w:rFonts w:ascii="Times New Roman" w:hAnsi="Times New Roman"/>
          <w:sz w:val="20"/>
          <w:szCs w:val="20"/>
          <w:rtl w:val="0"/>
          <w:lang w:val="ru-RU"/>
        </w:rPr>
        <w:t xml:space="preserve">42 </w:t>
      </w:r>
      <w:r>
        <w:rPr>
          <w:rStyle w:val="Нет"/>
          <w:rFonts w:ascii="Times New Roman" w:hAnsi="Times New Roman" w:hint="default"/>
          <w:sz w:val="20"/>
          <w:szCs w:val="20"/>
          <w:rtl w:val="0"/>
          <w:lang w:val="ru-RU"/>
        </w:rPr>
        <w:t>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спостерігається пожовтіння склер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блювота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Кал ахолічний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Пальпаторно – болючість в точці Кера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 Ортнера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Анамнестично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раніше з приводу холецеститу не лікувалась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однак спадковісь обтяжена з боку матері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післяопераційному періоді в якості морфін в якості знеболення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Яка подальша тактика ведення</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28</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Юридичні питання</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 вихідного рівня</w:t>
      </w:r>
      <w:r>
        <w:rPr>
          <w:rStyle w:val="Нет"/>
          <w:rFonts w:ascii="Times New Roman" w:hAnsi="Times New Roman"/>
          <w:b w:val="1"/>
          <w:bCs w:val="1"/>
          <w:sz w:val="20"/>
          <w:szCs w:val="20"/>
          <w:rtl w:val="0"/>
          <w:lang w:val="ru-RU"/>
        </w:rPr>
        <w:t>:</w:t>
      </w:r>
    </w:p>
    <w:p>
      <w:pPr>
        <w:pStyle w:val="Body Text"/>
        <w:numPr>
          <w:ilvl w:val="0"/>
          <w:numId w:val="475"/>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Що таке медичне право</w:t>
      </w:r>
      <w:r>
        <w:rPr>
          <w:rStyle w:val="Нет"/>
          <w:rFonts w:ascii="Times New Roman" w:hAnsi="Times New Roman"/>
          <w:sz w:val="20"/>
          <w:szCs w:val="20"/>
          <w:rtl w:val="0"/>
          <w:lang w:val="ru-RU"/>
        </w:rPr>
        <w:t>?</w:t>
      </w:r>
    </w:p>
    <w:p>
      <w:pPr>
        <w:pStyle w:val="Body Text"/>
        <w:spacing w:before="100" w:after="10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Мета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sz w:val="20"/>
          <w:szCs w:val="20"/>
          <w:rtl w:val="0"/>
          <w:lang w:val="ru-RU"/>
        </w:rPr>
        <w:t>ознайомитись з правовими медичними питаннями</w:t>
      </w:r>
      <w:r>
        <w:rPr>
          <w:rStyle w:val="Нет"/>
          <w:rFonts w:ascii="Times New Roman" w:hAnsi="Times New Roman"/>
          <w:sz w:val="20"/>
          <w:szCs w:val="20"/>
          <w:rtl w:val="0"/>
          <w:lang w:val="ru-RU"/>
        </w:rPr>
        <w:t>.</w:t>
      </w:r>
    </w:p>
    <w:p>
      <w:pPr>
        <w:pStyle w:val="Body Text"/>
        <w:spacing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Знати</w:t>
      </w:r>
      <w:r>
        <w:rPr>
          <w:rStyle w:val="Нет"/>
          <w:rFonts w:ascii="Times New Roman" w:hAnsi="Times New Roman"/>
          <w:b w:val="1"/>
          <w:bCs w:val="1"/>
          <w:sz w:val="20"/>
          <w:szCs w:val="20"/>
          <w:rtl w:val="0"/>
          <w:lang w:val="ru-RU"/>
        </w:rPr>
        <w:t>:</w:t>
      </w:r>
    </w:p>
    <w:p>
      <w:pPr>
        <w:pStyle w:val="Body Text"/>
        <w:numPr>
          <w:ilvl w:val="0"/>
          <w:numId w:val="47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Перелік знань та вмінь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необхідні лікарю</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хірургу пластичному</w:t>
      </w:r>
      <w:r>
        <w:rPr>
          <w:rStyle w:val="Нет"/>
          <w:rFonts w:ascii="Times New Roman" w:hAnsi="Times New Roman"/>
          <w:sz w:val="20"/>
          <w:szCs w:val="20"/>
          <w:rtl w:val="0"/>
          <w:lang w:val="ru-RU"/>
        </w:rPr>
        <w:t>.</w:t>
      </w:r>
    </w:p>
    <w:p>
      <w:pPr>
        <w:pStyle w:val="Body Text"/>
        <w:numPr>
          <w:ilvl w:val="0"/>
          <w:numId w:val="47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Кваліфікаційні вимоги</w:t>
      </w:r>
      <w:r>
        <w:rPr>
          <w:rStyle w:val="Нет"/>
          <w:rFonts w:ascii="Times New Roman" w:hAnsi="Times New Roman"/>
          <w:sz w:val="20"/>
          <w:szCs w:val="20"/>
          <w:rtl w:val="0"/>
          <w:lang w:val="ru-RU"/>
        </w:rPr>
        <w:t>.</w:t>
      </w:r>
    </w:p>
    <w:p>
      <w:pPr>
        <w:pStyle w:val="Body Text"/>
        <w:numPr>
          <w:ilvl w:val="0"/>
          <w:numId w:val="477"/>
        </w:numPr>
        <w:bidi w:val="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Оснащення виробами медичного призначення </w:t>
      </w:r>
      <w:r>
        <w:rPr>
          <w:rStyle w:val="Нет"/>
          <w:rFonts w:ascii="Times New Roman" w:hAnsi="Times New Roman" w:hint="default"/>
          <w:sz w:val="20"/>
          <w:szCs w:val="20"/>
          <w:shd w:val="clear" w:color="auto" w:fill="ffffff"/>
          <w:rtl w:val="0"/>
          <w:lang w:val="ru-RU"/>
        </w:rPr>
        <w:t>кабінету лікаря</w:t>
      </w:r>
      <w:r>
        <w:rPr>
          <w:rStyle w:val="Нет"/>
          <w:rFonts w:ascii="Times New Roman" w:hAnsi="Times New Roman"/>
          <w:sz w:val="20"/>
          <w:szCs w:val="20"/>
          <w:shd w:val="clear" w:color="auto" w:fill="ffffff"/>
          <w:rtl w:val="0"/>
          <w:lang w:val="ru-RU"/>
        </w:rPr>
        <w:t>-</w:t>
      </w:r>
      <w:r>
        <w:rPr>
          <w:rStyle w:val="Нет"/>
          <w:rFonts w:ascii="Times New Roman" w:hAnsi="Times New Roman" w:hint="default"/>
          <w:sz w:val="20"/>
          <w:szCs w:val="20"/>
          <w:shd w:val="clear" w:color="auto" w:fill="ffffff"/>
          <w:rtl w:val="0"/>
          <w:lang w:val="ru-RU"/>
        </w:rPr>
        <w:t>хірурга пластичного</w:t>
      </w:r>
      <w:r>
        <w:rPr>
          <w:rStyle w:val="Нет"/>
          <w:rFonts w:ascii="Times New Roman" w:hAnsi="Times New Roman"/>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Вміти</w:t>
      </w:r>
      <w:r>
        <w:rPr>
          <w:rStyle w:val="Нет"/>
          <w:rFonts w:ascii="Times New Roman" w:hAnsi="Times New Roman"/>
          <w:b w:val="1"/>
          <w:bCs w:val="1"/>
          <w:sz w:val="20"/>
          <w:szCs w:val="20"/>
          <w:rtl w:val="0"/>
          <w:lang w:val="ru-RU"/>
        </w:rPr>
        <w:t>:</w:t>
      </w:r>
    </w:p>
    <w:p>
      <w:pPr>
        <w:pStyle w:val="Body Text"/>
        <w:numPr>
          <w:ilvl w:val="0"/>
          <w:numId w:val="479"/>
        </w:numPr>
        <w:bidi w:val="0"/>
        <w:spacing w:after="10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Володіти знаннями та вміннями з переліку вимог до пластичного хірурга</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fr-FR"/>
        </w:rPr>
        <w:t>«</w:t>
      </w:r>
      <w:r>
        <w:rPr>
          <w:rStyle w:val="Нет"/>
          <w:rFonts w:ascii="Times New Roman" w:hAnsi="Times New Roman"/>
          <w:sz w:val="20"/>
          <w:szCs w:val="20"/>
          <w:rtl w:val="0"/>
          <w:lang w:val="ru-RU"/>
        </w:rPr>
        <w:t xml:space="preserve">95 . </w:t>
      </w:r>
      <w:r>
        <w:rPr>
          <w:rStyle w:val="Нет"/>
          <w:rFonts w:ascii="Times New Roman" w:hAnsi="Times New Roman" w:hint="default"/>
          <w:sz w:val="20"/>
          <w:szCs w:val="20"/>
          <w:rtl w:val="0"/>
          <w:lang w:val="ru-RU"/>
        </w:rPr>
        <w:t>Лікар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 пластичний» Завдання та обов’язки</w:t>
      </w:r>
      <w:r>
        <w:rPr>
          <w:rStyle w:val="Нет"/>
          <w:rFonts w:ascii="Times New Roman" w:hAnsi="Times New Roman"/>
          <w:sz w:val="20"/>
          <w:szCs w:val="20"/>
          <w:rtl w:val="0"/>
          <w:lang w:val="ru-RU"/>
        </w:rPr>
        <w:t xml:space="preserve">. </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Керується чинним законодавством України про охорону здоров’я та нормативно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правовими актами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визначають діяльність органів управління та закладів охорони здоров’я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організацію хірургічної допомоги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Надає спеціалізовану медичну допомогу при вроджених та набутих вадах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потребують виконання пластичних операцій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Проводить клінічне обстеження хворих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визначає обсяг додаткових методів дослідження та встановлює діагноз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Надає невідкладну допомогу хворим при термінальних станах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групових та масових ураженнях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Здійснює нагляд за побічними реакціями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діями лікарських засобів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Визначає показання до госпіталізації за профілем захворювання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здійснює передопераційну підготовку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оперативне лікування та післяопераційну реабілітацію хворих</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Працює в тісному контакті з суміжними спеціалістами та службами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Керує роботою середнього медичного персоналу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Дотримується принципів медичної деонтології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Планує лікувальну роботу та проводить аналіз її результатів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Освоює і впроваджує в медичну практику сучасні методи діагностики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лікування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реабілітації і профілактики хвороб і станів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які потребують лікування методами пластичної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Веде лікарську документацію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Постійно удосконалює свій професійний рівень</w:t>
      </w:r>
      <w:r>
        <w:rPr>
          <w:rStyle w:val="Нет"/>
          <w:rFonts w:ascii="Times New Roman" w:hAnsi="Times New Roman"/>
          <w:sz w:val="20"/>
          <w:szCs w:val="20"/>
          <w:rtl w:val="0"/>
          <w:lang w:val="ru-RU"/>
        </w:rPr>
        <w:t>.</w:t>
      </w:r>
    </w:p>
    <w:p>
      <w:pPr>
        <w:pStyle w:val="Body Text"/>
        <w:ind w:firstLine="426"/>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Повинен знати</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чинне законодавство про охорону здоров’я та нормативні документи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регламентують діяльність органів управління та закладів охорони здоров’я</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організацію хірургічної допомоги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тому числі швидкої і невідкладної за умов екстремальних ситуацій</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основи права в медицині</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права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обов’язки та відповідальність лікаря</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хірурга пластичного</w:t>
      </w:r>
      <w:r>
        <w:rPr>
          <w:rStyle w:val="Нет"/>
          <w:rFonts w:ascii="Times New Roman" w:hAnsi="Times New Roman"/>
          <w:sz w:val="20"/>
          <w:szCs w:val="20"/>
          <w:rtl w:val="0"/>
          <w:lang w:val="ru-RU"/>
        </w:rPr>
        <w:t>;</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показники роботи лікувально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профілактичних закладів</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організацію роботи лікарсько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консультативної та медико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соціальної експертної комісій</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топографічну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нормальну та патологічну анатомію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фізіологію</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константи гомеостазу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водно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електролітного обміну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взаємозв’язок функціональних систем у здорових та хворих</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загальні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функціональні та спеціальні методи дослідження</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сучасну класифікацію хірургічних захворювань</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основи фармакотерапії та імунології</w:t>
      </w:r>
      <w:r>
        <w:rPr>
          <w:rStyle w:val="Нет"/>
          <w:rFonts w:ascii="Times New Roman" w:hAnsi="Times New Roman"/>
          <w:sz w:val="20"/>
          <w:szCs w:val="20"/>
          <w:rtl w:val="0"/>
          <w:lang w:val="ru-RU"/>
        </w:rPr>
        <w:t>;</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клініку специфічних та загальних ускладнень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та методи їх профілактики та лікування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суміжних станів</w:t>
      </w:r>
      <w:r>
        <w:rPr>
          <w:rStyle w:val="Нет"/>
          <w:rFonts w:ascii="Times New Roman" w:hAnsi="Times New Roman"/>
          <w:sz w:val="20"/>
          <w:szCs w:val="20"/>
          <w:rtl w:val="0"/>
          <w:lang w:val="ru-RU"/>
        </w:rPr>
        <w:t xml:space="preserve">; </w:t>
      </w:r>
    </w:p>
    <w:p>
      <w:pPr>
        <w:pStyle w:val="Body Text"/>
        <w:numPr>
          <w:ilvl w:val="0"/>
          <w:numId w:val="481"/>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правила безпеки та гігієну роботи в операційній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правила асептики і антисептики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форми і методи санітарної освіти</w:t>
      </w:r>
      <w:r>
        <w:rPr>
          <w:rStyle w:val="Нет"/>
          <w:rFonts w:ascii="Times New Roman" w:hAnsi="Times New Roman"/>
          <w:sz w:val="20"/>
          <w:szCs w:val="20"/>
          <w:rtl w:val="0"/>
          <w:lang w:val="ru-RU"/>
        </w:rPr>
        <w:t xml:space="preserve">; </w:t>
      </w:r>
    </w:p>
    <w:p>
      <w:pPr>
        <w:pStyle w:val="Body Text"/>
        <w:numPr>
          <w:ilvl w:val="0"/>
          <w:numId w:val="482"/>
        </w:numPr>
        <w:bidi w:val="0"/>
        <w:spacing w:after="10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правила оформлення медичної документації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сучасну літературу за фахом та методи її узагальнення</w:t>
      </w:r>
      <w:r>
        <w:rPr>
          <w:rStyle w:val="Нет"/>
          <w:rFonts w:ascii="Times New Roman" w:hAnsi="Times New Roman"/>
          <w:sz w:val="20"/>
          <w:szCs w:val="20"/>
          <w:rtl w:val="0"/>
          <w:lang w:val="ru-RU"/>
        </w:rPr>
        <w:t>.</w:t>
      </w:r>
    </w:p>
    <w:p>
      <w:pPr>
        <w:pStyle w:val="Body Text"/>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Також лікар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 пластичний має знати наступні особливості пластичної хірургії</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організацію роботи та оснащення відділення пластичної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спеціальний інструментарій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шовний матеріал</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топографічну анатомію покривних тканин у дорослих та дітей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їх вікові зміни</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сучасні принципи лікування ран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патологічні рубці та їх лікування і профілактика</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доброякісні та злоякісні новоутворення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диференційна діагностика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лікування</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принципи місцевої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вільної та невільної пластики тканин</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основи судинного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мікросудинного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сухожильного шва та шва нерва</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застосування алопластичних матеріалів в пластичній хірургії</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види знеболення при пластичних операціях</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загальнохірургічні та специфічні ускладнення при пластичних операціях</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косметологічний супровід пластичної хірургії</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принципи лікування вроджених та набутих черепно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щелепно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лицевих вад і деформацій</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реконструктивно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відновлювальні операції паралізованого обличчя</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естетичні та реконструктивні омолоджуючі операції на обличчі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повіках та ший</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малоінвазивні та неінвазивні методи в омолодженні обличчя та шиї</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трансплантацію волосся</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естетичну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реконструктивну та функціональну отопластику</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ментопластика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лабіопластика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хейлопластика</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вроджені та набуті вади і деформації носа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супутні ЛОР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захворювання</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 естетичну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реконструктивну та функціональну риносептопластику</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вроджені та набуті вади і деформації молочних і грудних залоз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методи їх реконструкції та естетичної корекції</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вроджені та набуті вади і деформації тулубу та передньої частини черевної стінки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методі їх реконструкції та естетичної корекції</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естетичну та реконструктивну хірургію статевих органів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хірургічну зміна та корекцію статі</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вроджені та набуті вади і деформації верхніх та нижніх кінцівок</w:t>
      </w:r>
      <w:r>
        <w:rPr>
          <w:rStyle w:val="Нет"/>
          <w:rFonts w:ascii="Times New Roman" w:hAnsi="Times New Roman"/>
          <w:sz w:val="20"/>
          <w:szCs w:val="20"/>
          <w:rtl w:val="0"/>
          <w:lang w:val="ru-RU"/>
        </w:rPr>
        <w:t>;</w:t>
      </w:r>
    </w:p>
    <w:p>
      <w:pPr>
        <w:pStyle w:val="Body Text"/>
        <w:numPr>
          <w:ilvl w:val="0"/>
          <w:numId w:val="484"/>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методи  реабілітації пацієнтів після виконання пластичних операцій</w:t>
      </w:r>
      <w:r>
        <w:rPr>
          <w:rStyle w:val="Нет"/>
          <w:rFonts w:ascii="Times New Roman" w:hAnsi="Times New Roman"/>
          <w:sz w:val="20"/>
          <w:szCs w:val="20"/>
          <w:rtl w:val="0"/>
          <w:lang w:val="ru-RU"/>
        </w:rPr>
        <w:t>.</w:t>
      </w:r>
    </w:p>
    <w:p>
      <w:pPr>
        <w:pStyle w:val="Body Text"/>
        <w:spacing w:before="100" w:after="40"/>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Кваліфікаційні вимоги</w:t>
      </w:r>
    </w:p>
    <w:p>
      <w:pPr>
        <w:pStyle w:val="Body Text"/>
        <w:numPr>
          <w:ilvl w:val="0"/>
          <w:numId w:val="486"/>
        </w:numPr>
        <w:bidi w:val="0"/>
        <w:ind w:right="0"/>
        <w:jc w:val="both"/>
        <w:rPr>
          <w:rFonts w:ascii="Times New Roman" w:cs="Times New Roman" w:hAnsi="Times New Roman" w:eastAsia="Times New Roman"/>
          <w:sz w:val="20"/>
          <w:szCs w:val="20"/>
          <w:rtl w:val="0"/>
        </w:rPr>
      </w:pPr>
      <w:bookmarkStart w:name="_Hlk79738993" w:id="157"/>
      <w:r>
        <w:rPr>
          <w:rStyle w:val="Нет"/>
          <w:rFonts w:ascii="Times New Roman" w:hAnsi="Times New Roman" w:hint="default"/>
          <w:sz w:val="20"/>
          <w:szCs w:val="20"/>
          <w:rtl w:val="0"/>
          <w:lang w:val="ru-RU"/>
        </w:rPr>
        <w:t>Лікар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 пластичний вищої кваліфікаційної категорії</w:t>
      </w:r>
      <w:bookmarkEnd w:id="157"/>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вища освіта другого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магістерського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рівня у галузі знань </w:t>
      </w:r>
      <w:r>
        <w:rPr>
          <w:rStyle w:val="Нет"/>
          <w:rFonts w:ascii="Times New Roman" w:hAnsi="Times New Roman"/>
          <w:sz w:val="20"/>
          <w:szCs w:val="20"/>
          <w:rtl w:val="0"/>
          <w:lang w:val="ru-RU"/>
        </w:rPr>
        <w:t xml:space="preserve">22 </w:t>
      </w:r>
      <w:r>
        <w:rPr>
          <w:rStyle w:val="Нет"/>
          <w:rFonts w:ascii="Times New Roman" w:hAnsi="Times New Roman" w:hint="default"/>
          <w:sz w:val="20"/>
          <w:szCs w:val="20"/>
          <w:rtl w:val="0"/>
          <w:lang w:val="ru-RU"/>
        </w:rPr>
        <w:t>«Охорона здоров’я» за спеціальністю «Медицина»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Проходження інтернатури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спеціалізації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спеціальністю «Хірургія» з подальшою спеціалізацією «Пластична хірургія» або наявність прирівняної за законодавством освіти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Безперервний професійний розвиток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Наявність сертифіката лікаря</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спеціаліста та посвідчення про присвоєння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підтвердження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вищої кваліфікаційної категорії з цієї спеціальності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Стаж роботи за фахом </w:t>
      </w:r>
      <w:bookmarkStart w:name="_Hlk79739053" w:id="158"/>
      <w:r>
        <w:rPr>
          <w:rStyle w:val="Нет"/>
          <w:rFonts w:ascii="Times New Roman" w:hAnsi="Times New Roman" w:hint="default"/>
          <w:sz w:val="20"/>
          <w:szCs w:val="20"/>
          <w:rtl w:val="0"/>
          <w:lang w:val="ru-RU"/>
        </w:rPr>
        <w:t xml:space="preserve">понад </w:t>
      </w:r>
      <w:r>
        <w:rPr>
          <w:rStyle w:val="Нет"/>
          <w:rFonts w:ascii="Times New Roman" w:hAnsi="Times New Roman"/>
          <w:sz w:val="20"/>
          <w:szCs w:val="20"/>
          <w:rtl w:val="0"/>
          <w:lang w:val="ru-RU"/>
        </w:rPr>
        <w:t xml:space="preserve">10 </w:t>
      </w:r>
      <w:r>
        <w:rPr>
          <w:rStyle w:val="Нет"/>
          <w:rFonts w:ascii="Times New Roman" w:hAnsi="Times New Roman" w:hint="default"/>
          <w:sz w:val="20"/>
          <w:szCs w:val="20"/>
          <w:rtl w:val="0"/>
          <w:lang w:val="ru-RU"/>
        </w:rPr>
        <w:t>років</w:t>
      </w:r>
      <w:r>
        <w:rPr>
          <w:rStyle w:val="Нет"/>
          <w:rFonts w:ascii="Times New Roman" w:hAnsi="Times New Roman"/>
          <w:sz w:val="20"/>
          <w:szCs w:val="20"/>
          <w:rtl w:val="0"/>
          <w:lang w:val="ru-RU"/>
        </w:rPr>
        <w:t>.</w:t>
      </w:r>
      <w:bookmarkEnd w:id="158"/>
    </w:p>
    <w:p>
      <w:pPr>
        <w:pStyle w:val="Body Text"/>
        <w:numPr>
          <w:ilvl w:val="0"/>
          <w:numId w:val="486"/>
        </w:numPr>
        <w:bidi w:val="0"/>
        <w:ind w:right="0"/>
        <w:jc w:val="both"/>
        <w:rPr>
          <w:rFonts w:ascii="Times New Roman" w:cs="Times New Roman" w:hAnsi="Times New Roman" w:eastAsia="Times New Roman"/>
          <w:sz w:val="20"/>
          <w:szCs w:val="20"/>
          <w:rtl w:val="0"/>
        </w:rPr>
      </w:pPr>
      <w:bookmarkStart w:name="_Hlk79739351" w:id="159"/>
      <w:r>
        <w:rPr>
          <w:rStyle w:val="Нет"/>
          <w:rFonts w:ascii="Times New Roman" w:hAnsi="Times New Roman" w:hint="default"/>
          <w:sz w:val="20"/>
          <w:szCs w:val="20"/>
          <w:rtl w:val="0"/>
          <w:lang w:val="ru-RU"/>
        </w:rPr>
        <w:t>Лікар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 пластичний І кваліфікаційної категорії</w:t>
      </w:r>
      <w:bookmarkEnd w:id="159"/>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вища освіта другого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магістерського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рівня у галузі знань </w:t>
      </w:r>
      <w:r>
        <w:rPr>
          <w:rStyle w:val="Нет"/>
          <w:rFonts w:ascii="Times New Roman" w:hAnsi="Times New Roman"/>
          <w:sz w:val="20"/>
          <w:szCs w:val="20"/>
          <w:rtl w:val="0"/>
          <w:lang w:val="ru-RU"/>
        </w:rPr>
        <w:t xml:space="preserve">22 </w:t>
      </w:r>
      <w:r>
        <w:rPr>
          <w:rStyle w:val="Нет"/>
          <w:rFonts w:ascii="Times New Roman" w:hAnsi="Times New Roman" w:hint="default"/>
          <w:sz w:val="20"/>
          <w:szCs w:val="20"/>
          <w:rtl w:val="0"/>
          <w:lang w:val="ru-RU"/>
        </w:rPr>
        <w:t>«Охорона здоров’я» за спеціальністю «Медицина»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Проходження інтернатури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спеціалізації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спеціальністю «Хірургія» з подальшою спеціалізацією «Пластична хірургія» або наявність прирівняної за законодавством освіти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Безперервний професійний розвиток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Наявність сертифіката лікаря</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спеціаліста та посвідчення про присвоєння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підтвердження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першої кваліфікаційної категорії з цієї спеціальності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Стаж роботи за фахом </w:t>
      </w:r>
      <w:bookmarkStart w:name="_Hlk79739063" w:id="160"/>
      <w:r>
        <w:rPr>
          <w:rStyle w:val="Нет"/>
          <w:rFonts w:ascii="Times New Roman" w:hAnsi="Times New Roman" w:hint="default"/>
          <w:sz w:val="20"/>
          <w:szCs w:val="20"/>
          <w:rtl w:val="0"/>
          <w:lang w:val="ru-RU"/>
        </w:rPr>
        <w:t xml:space="preserve">понад </w:t>
      </w:r>
      <w:r>
        <w:rPr>
          <w:rStyle w:val="Нет"/>
          <w:rFonts w:ascii="Times New Roman" w:hAnsi="Times New Roman"/>
          <w:sz w:val="20"/>
          <w:szCs w:val="20"/>
          <w:rtl w:val="0"/>
          <w:lang w:val="ru-RU"/>
        </w:rPr>
        <w:t xml:space="preserve">7 </w:t>
      </w:r>
      <w:r>
        <w:rPr>
          <w:rStyle w:val="Нет"/>
          <w:rFonts w:ascii="Times New Roman" w:hAnsi="Times New Roman" w:hint="default"/>
          <w:sz w:val="20"/>
          <w:szCs w:val="20"/>
          <w:rtl w:val="0"/>
          <w:lang w:val="ru-RU"/>
        </w:rPr>
        <w:t>років</w:t>
      </w:r>
      <w:r>
        <w:rPr>
          <w:rStyle w:val="Нет"/>
          <w:rFonts w:ascii="Times New Roman" w:hAnsi="Times New Roman"/>
          <w:sz w:val="20"/>
          <w:szCs w:val="20"/>
          <w:rtl w:val="0"/>
          <w:lang w:val="ru-RU"/>
        </w:rPr>
        <w:t>.</w:t>
      </w:r>
      <w:bookmarkEnd w:id="160"/>
    </w:p>
    <w:p>
      <w:pPr>
        <w:pStyle w:val="Body Text"/>
        <w:numPr>
          <w:ilvl w:val="0"/>
          <w:numId w:val="486"/>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Лікар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 пластичний І</w:t>
      </w:r>
      <w:bookmarkStart w:name="_Hlk79739440" w:id="161"/>
      <w:r>
        <w:rPr>
          <w:rStyle w:val="Нет"/>
          <w:rFonts w:ascii="Times New Roman" w:hAnsi="Times New Roman" w:hint="default"/>
          <w:sz w:val="20"/>
          <w:szCs w:val="20"/>
          <w:rtl w:val="0"/>
          <w:lang w:val="ru-RU"/>
        </w:rPr>
        <w:t>І</w:t>
      </w:r>
      <w:bookmarkEnd w:id="161"/>
      <w:r>
        <w:rPr>
          <w:rStyle w:val="Нет"/>
          <w:rFonts w:ascii="Times New Roman" w:hAnsi="Times New Roman" w:hint="default"/>
          <w:sz w:val="20"/>
          <w:szCs w:val="20"/>
          <w:rtl w:val="0"/>
          <w:lang w:val="ru-RU"/>
        </w:rPr>
        <w:t xml:space="preserve"> кваліфікаційної категорії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вища освіта другого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магістерського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рівня у галузі знань </w:t>
      </w:r>
      <w:r>
        <w:rPr>
          <w:rStyle w:val="Нет"/>
          <w:rFonts w:ascii="Times New Roman" w:hAnsi="Times New Roman"/>
          <w:sz w:val="20"/>
          <w:szCs w:val="20"/>
          <w:rtl w:val="0"/>
          <w:lang w:val="ru-RU"/>
        </w:rPr>
        <w:t xml:space="preserve">22 </w:t>
      </w:r>
      <w:r>
        <w:rPr>
          <w:rStyle w:val="Нет"/>
          <w:rFonts w:ascii="Times New Roman" w:hAnsi="Times New Roman" w:hint="default"/>
          <w:sz w:val="20"/>
          <w:szCs w:val="20"/>
          <w:rtl w:val="0"/>
          <w:lang w:val="ru-RU"/>
        </w:rPr>
        <w:t>«Охорона здоров’я» за спеціальністю «Медицина»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Проходження інтернатури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спеціалізації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спеціальністю «Хірургія» з подальшою спеціалізацією «Пластична хірургія» або наявність прирівняної за законодавством освіти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Безперервний професійний розвиток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Наявність сертифіката лікаря</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спеціаліста та посвідчення про присвоєння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підтвердження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другої кваліфікаційної категорії з цієї спеціальності</w:t>
      </w:r>
      <w:r>
        <w:rPr>
          <w:rStyle w:val="Нет"/>
          <w:rFonts w:ascii="Times New Roman" w:hAnsi="Times New Roman"/>
          <w:sz w:val="20"/>
          <w:szCs w:val="20"/>
          <w:rtl w:val="0"/>
          <w:lang w:val="ru-RU"/>
        </w:rPr>
        <w:t xml:space="preserve">. </w:t>
      </w:r>
      <w:bookmarkStart w:name="_Hlk79738955" w:id="162"/>
      <w:r>
        <w:rPr>
          <w:rStyle w:val="Нет"/>
          <w:rFonts w:ascii="Times New Roman" w:hAnsi="Times New Roman" w:hint="default"/>
          <w:sz w:val="20"/>
          <w:szCs w:val="20"/>
          <w:rtl w:val="0"/>
          <w:lang w:val="ru-RU"/>
        </w:rPr>
        <w:t xml:space="preserve">Стаж роботи за фахом </w:t>
      </w:r>
      <w:bookmarkEnd w:id="162"/>
      <w:bookmarkStart w:name="_Hlk79739081" w:id="163"/>
      <w:r>
        <w:rPr>
          <w:rStyle w:val="Нет"/>
          <w:rFonts w:ascii="Times New Roman" w:hAnsi="Times New Roman" w:hint="default"/>
          <w:sz w:val="20"/>
          <w:szCs w:val="20"/>
          <w:rtl w:val="0"/>
          <w:lang w:val="ru-RU"/>
        </w:rPr>
        <w:t xml:space="preserve">понад </w:t>
      </w:r>
      <w:r>
        <w:rPr>
          <w:rStyle w:val="Нет"/>
          <w:rFonts w:ascii="Times New Roman" w:hAnsi="Times New Roman"/>
          <w:sz w:val="20"/>
          <w:szCs w:val="20"/>
          <w:rtl w:val="0"/>
          <w:lang w:val="ru-RU"/>
        </w:rPr>
        <w:t xml:space="preserve">5 </w:t>
      </w:r>
      <w:r>
        <w:rPr>
          <w:rStyle w:val="Нет"/>
          <w:rFonts w:ascii="Times New Roman" w:hAnsi="Times New Roman" w:hint="default"/>
          <w:sz w:val="20"/>
          <w:szCs w:val="20"/>
          <w:rtl w:val="0"/>
          <w:lang w:val="ru-RU"/>
        </w:rPr>
        <w:t>років</w:t>
      </w:r>
      <w:r>
        <w:rPr>
          <w:rStyle w:val="Нет"/>
          <w:rFonts w:ascii="Times New Roman" w:hAnsi="Times New Roman"/>
          <w:sz w:val="20"/>
          <w:szCs w:val="20"/>
          <w:rtl w:val="0"/>
          <w:lang w:val="ru-RU"/>
        </w:rPr>
        <w:t>.</w:t>
      </w:r>
      <w:bookmarkEnd w:id="163"/>
    </w:p>
    <w:p>
      <w:pPr>
        <w:pStyle w:val="Body Text"/>
        <w:numPr>
          <w:ilvl w:val="0"/>
          <w:numId w:val="486"/>
        </w:numPr>
        <w:bidi w:val="0"/>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Лікар</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хірург пластичний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вища освіта другого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магістерського</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рівня у галузі знань </w:t>
      </w:r>
      <w:r>
        <w:rPr>
          <w:rStyle w:val="Нет"/>
          <w:rFonts w:ascii="Times New Roman" w:hAnsi="Times New Roman"/>
          <w:sz w:val="20"/>
          <w:szCs w:val="20"/>
          <w:rtl w:val="0"/>
          <w:lang w:val="ru-RU"/>
        </w:rPr>
        <w:t xml:space="preserve">22 </w:t>
      </w:r>
      <w:r>
        <w:rPr>
          <w:rStyle w:val="Нет"/>
          <w:rFonts w:ascii="Times New Roman" w:hAnsi="Times New Roman" w:hint="default"/>
          <w:sz w:val="20"/>
          <w:szCs w:val="20"/>
          <w:rtl w:val="0"/>
          <w:lang w:val="ru-RU"/>
        </w:rPr>
        <w:t>«Охорона здоров’я» за спеціальністю «Медицина»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Проходження інтернатури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спеціалізації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за спеціальністю «Хірургія» з подальшою спеціалізацією «Пластична хірургія» або наявність прирівняної за законодавством освіти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Наявність сертифіката лікаря</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спеціаліста</w:t>
      </w:r>
      <w:r>
        <w:rPr>
          <w:rStyle w:val="Нет"/>
          <w:rFonts w:ascii="Times New Roman" w:hAnsi="Times New Roman"/>
          <w:sz w:val="20"/>
          <w:szCs w:val="20"/>
          <w:rtl w:val="0"/>
          <w:lang w:val="ru-RU"/>
        </w:rPr>
        <w:t xml:space="preserve">. </w:t>
      </w:r>
      <w:bookmarkStart w:name="_Hlk79739110" w:id="164"/>
      <w:r>
        <w:rPr>
          <w:rStyle w:val="Нет"/>
          <w:rFonts w:ascii="Times New Roman" w:hAnsi="Times New Roman" w:hint="default"/>
          <w:sz w:val="20"/>
          <w:szCs w:val="20"/>
          <w:rtl w:val="0"/>
          <w:lang w:val="ru-RU"/>
        </w:rPr>
        <w:t>Без вимог до стажу роботи</w:t>
      </w:r>
      <w:bookmarkEnd w:id="164"/>
      <w:r>
        <w:rPr>
          <w:rStyle w:val="Нет"/>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right"/>
        <w:rPr>
          <w:rStyle w:val="Нет"/>
          <w:rFonts w:ascii="Times New Roman" w:cs="Times New Roman" w:hAnsi="Times New Roman" w:eastAsia="Times New Roman"/>
          <w:sz w:val="16"/>
          <w:szCs w:val="16"/>
        </w:rPr>
      </w:pPr>
      <w:r>
        <w:rPr>
          <w:rStyle w:val="Нет"/>
          <w:rFonts w:ascii="Times New Roman" w:hAnsi="Times New Roman" w:hint="default"/>
          <w:sz w:val="16"/>
          <w:szCs w:val="16"/>
          <w:rtl w:val="0"/>
          <w:lang w:val="ru-RU"/>
        </w:rPr>
        <w:t>ЗАТВЕРДЖЕНО</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right"/>
        <w:rPr>
          <w:rStyle w:val="Нет"/>
          <w:rFonts w:ascii="Times New Roman" w:cs="Times New Roman" w:hAnsi="Times New Roman" w:eastAsia="Times New Roman"/>
          <w:sz w:val="16"/>
          <w:szCs w:val="16"/>
        </w:rPr>
      </w:pPr>
      <w:r>
        <w:rPr>
          <w:rStyle w:val="Нет"/>
          <w:rFonts w:ascii="Times New Roman" w:hAnsi="Times New Roman" w:hint="default"/>
          <w:sz w:val="16"/>
          <w:szCs w:val="16"/>
          <w:rtl w:val="0"/>
          <w:lang w:val="ru-RU"/>
        </w:rPr>
        <w:t xml:space="preserve">Наказ Міністерства охорони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jc w:val="right"/>
        <w:rPr>
          <w:rStyle w:val="Нет"/>
          <w:rFonts w:ascii="Times New Roman" w:cs="Times New Roman" w:hAnsi="Times New Roman" w:eastAsia="Times New Roman"/>
          <w:sz w:val="16"/>
          <w:szCs w:val="16"/>
        </w:rPr>
      </w:pPr>
      <w:r>
        <w:rPr>
          <w:rStyle w:val="Нет"/>
          <w:rFonts w:ascii="Times New Roman" w:hAnsi="Times New Roman" w:hint="default"/>
          <w:sz w:val="16"/>
          <w:szCs w:val="16"/>
          <w:rtl w:val="0"/>
          <w:lang w:val="ru-RU"/>
        </w:rPr>
        <w:t>здоров</w:t>
      </w:r>
      <w:r>
        <w:rPr>
          <w:rStyle w:val="Нет"/>
          <w:rFonts w:ascii="Times New Roman" w:hAnsi="Times New Roman"/>
          <w:sz w:val="16"/>
          <w:szCs w:val="16"/>
          <w:rtl w:val="0"/>
          <w:lang w:val="ru-RU"/>
        </w:rPr>
        <w:t>'</w:t>
      </w:r>
      <w:r>
        <w:rPr>
          <w:rStyle w:val="Нет"/>
          <w:rFonts w:ascii="Times New Roman" w:hAnsi="Times New Roman" w:hint="default"/>
          <w:sz w:val="16"/>
          <w:szCs w:val="16"/>
          <w:rtl w:val="0"/>
          <w:lang w:val="ru-RU"/>
        </w:rPr>
        <w:t>я України</w:t>
      </w:r>
    </w:p>
    <w:p>
      <w:pPr>
        <w:pStyle w:val="По умолчанию A"/>
        <w:keepNext w:val="1"/>
        <w:tabs>
          <w:tab w:val="left" w:pos="708"/>
          <w:tab w:val="left" w:pos="1416"/>
          <w:tab w:val="left" w:pos="2124"/>
          <w:tab w:val="left" w:pos="2832"/>
          <w:tab w:val="left" w:pos="3540"/>
          <w:tab w:val="left" w:pos="4248"/>
          <w:tab w:val="left" w:pos="4956"/>
          <w:tab w:val="left" w:pos="5664"/>
          <w:tab w:val="left" w:pos="6029"/>
        </w:tabs>
        <w:spacing w:before="0"/>
        <w:jc w:val="right"/>
        <w:outlineLvl w:val="0"/>
        <w:rPr>
          <w:rStyle w:val="Нет"/>
          <w:rFonts w:ascii="Times New Roman" w:cs="Times New Roman" w:hAnsi="Times New Roman" w:eastAsia="Times New Roman"/>
          <w:b w:val="1"/>
          <w:bCs w:val="1"/>
          <w:sz w:val="16"/>
          <w:szCs w:val="16"/>
        </w:rPr>
      </w:pPr>
      <w:r>
        <w:rPr>
          <w:rStyle w:val="Нет"/>
          <w:rFonts w:ascii="Times New Roman" w:hAnsi="Times New Roman"/>
          <w:b w:val="1"/>
          <w:bCs w:val="1"/>
          <w:sz w:val="16"/>
          <w:szCs w:val="16"/>
          <w:rtl w:val="0"/>
          <w:lang w:val="ru-RU"/>
        </w:rPr>
        <w:t xml:space="preserve">___________   </w:t>
      </w:r>
      <w:r>
        <w:rPr>
          <w:rStyle w:val="Нет"/>
          <w:rFonts w:ascii="Times New Roman" w:hAnsi="Times New Roman" w:hint="default"/>
          <w:b w:val="1"/>
          <w:bCs w:val="1"/>
          <w:sz w:val="16"/>
          <w:szCs w:val="16"/>
          <w:rtl w:val="0"/>
          <w:lang w:val="ru-RU"/>
        </w:rPr>
        <w:t xml:space="preserve">№ </w:t>
      </w:r>
      <w:r>
        <w:rPr>
          <w:rStyle w:val="Нет"/>
          <w:rFonts w:ascii="Times New Roman" w:hAnsi="Times New Roman"/>
          <w:b w:val="1"/>
          <w:bCs w:val="1"/>
          <w:sz w:val="16"/>
          <w:szCs w:val="16"/>
          <w:rtl w:val="0"/>
          <w:lang w:val="ru-RU"/>
        </w:rPr>
        <w:t>___________</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360" w:firstLine="0"/>
        <w:jc w:val="center"/>
        <w:rPr>
          <w:rStyle w:val="Нет"/>
          <w:rFonts w:ascii="Times New Roman" w:cs="Times New Roman" w:hAnsi="Times New Roman" w:eastAsia="Times New Roman"/>
          <w:b w:val="1"/>
          <w:bCs w:val="1"/>
          <w:sz w:val="16"/>
          <w:szCs w:val="16"/>
        </w:rPr>
      </w:pPr>
      <w:r>
        <w:rPr>
          <w:rStyle w:val="Нет"/>
          <w:rFonts w:ascii="Times New Roman" w:hAnsi="Times New Roman" w:hint="default"/>
          <w:b w:val="1"/>
          <w:bCs w:val="1"/>
          <w:sz w:val="16"/>
          <w:szCs w:val="16"/>
          <w:rtl w:val="0"/>
          <w:lang w:val="ru-RU"/>
        </w:rPr>
        <w:t>Примірний табель</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360" w:firstLine="0"/>
        <w:jc w:val="center"/>
        <w:rPr>
          <w:rStyle w:val="Нет"/>
          <w:rFonts w:ascii="Times New Roman" w:cs="Times New Roman" w:hAnsi="Times New Roman" w:eastAsia="Times New Roman"/>
          <w:b w:val="1"/>
          <w:bCs w:val="1"/>
          <w:sz w:val="16"/>
          <w:szCs w:val="16"/>
        </w:rPr>
      </w:pPr>
      <w:r>
        <w:rPr>
          <w:rStyle w:val="Нет"/>
          <w:rFonts w:ascii="Times New Roman" w:hAnsi="Times New Roman" w:hint="default"/>
          <w:b w:val="1"/>
          <w:bCs w:val="1"/>
          <w:sz w:val="16"/>
          <w:szCs w:val="16"/>
          <w:rtl w:val="0"/>
          <w:lang w:val="ru-RU"/>
        </w:rPr>
        <w:t xml:space="preserve">оснащення виробами медичного призначення </w:t>
      </w:r>
      <w:r>
        <w:rPr>
          <w:rStyle w:val="Нет"/>
          <w:rFonts w:ascii="Times New Roman" w:hAnsi="Times New Roman" w:hint="default"/>
          <w:b w:val="1"/>
          <w:bCs w:val="1"/>
          <w:sz w:val="16"/>
          <w:szCs w:val="16"/>
          <w:shd w:val="clear" w:color="auto" w:fill="ffffff"/>
          <w:rtl w:val="0"/>
          <w:lang w:val="ru-RU"/>
        </w:rPr>
        <w:t>кабінету лікаря</w:t>
      </w:r>
      <w:r>
        <w:rPr>
          <w:rStyle w:val="Нет"/>
          <w:rFonts w:ascii="Times New Roman" w:hAnsi="Times New Roman"/>
          <w:b w:val="1"/>
          <w:bCs w:val="1"/>
          <w:sz w:val="16"/>
          <w:szCs w:val="16"/>
          <w:shd w:val="clear" w:color="auto" w:fill="ffffff"/>
          <w:rtl w:val="0"/>
          <w:lang w:val="ru-RU"/>
        </w:rPr>
        <w:t>-</w:t>
      </w:r>
      <w:r>
        <w:rPr>
          <w:rStyle w:val="Нет"/>
          <w:rFonts w:ascii="Times New Roman" w:hAnsi="Times New Roman" w:hint="default"/>
          <w:b w:val="1"/>
          <w:bCs w:val="1"/>
          <w:sz w:val="16"/>
          <w:szCs w:val="16"/>
          <w:shd w:val="clear" w:color="auto" w:fill="ffffff"/>
          <w:rtl w:val="0"/>
          <w:lang w:val="ru-RU"/>
        </w:rPr>
        <w:t>хірурга пластичного</w:t>
      </w:r>
    </w:p>
    <w:tbl>
      <w:tblPr>
        <w:tblW w:w="6804"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34"/>
        <w:gridCol w:w="3969"/>
        <w:gridCol w:w="1701"/>
      </w:tblGrid>
      <w:tr>
        <w:tblPrEx>
          <w:shd w:val="clear" w:color="auto" w:fill="4472c4"/>
        </w:tblPrEx>
        <w:trPr>
          <w:trHeight w:val="398" w:hRule="atLeast"/>
          <w:tblHeader/>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По умолчанию A"/>
              <w:tabs>
                <w:tab w:val="left" w:pos="708"/>
              </w:tabs>
              <w:spacing w:before="0" w:after="0" w:line="240" w:lineRule="auto"/>
              <w:jc w:val="center"/>
              <w:rPr>
                <w:rStyle w:val="Нет"/>
                <w:rFonts w:ascii="Times New Roman" w:cs="Times New Roman" w:hAnsi="Times New Roman" w:eastAsia="Times New Roman"/>
                <w:b w:val="1"/>
                <w:bCs w:val="1"/>
                <w:sz w:val="16"/>
                <w:szCs w:val="16"/>
                <w:shd w:val="nil" w:color="auto" w:fill="auto"/>
              </w:rPr>
            </w:pPr>
            <w:r>
              <w:rPr>
                <w:rStyle w:val="Нет"/>
                <w:rFonts w:ascii="Times New Roman" w:hAnsi="Times New Roman" w:hint="default"/>
                <w:b w:val="1"/>
                <w:bCs w:val="1"/>
                <w:sz w:val="16"/>
                <w:szCs w:val="16"/>
                <w:shd w:val="nil" w:color="auto" w:fill="auto"/>
                <w:rtl w:val="0"/>
                <w:lang w:val="ru-RU"/>
              </w:rPr>
              <w:t>№</w:t>
            </w:r>
          </w:p>
          <w:p>
            <w:pPr>
              <w:pStyle w:val="По умолчанию A"/>
              <w:tabs>
                <w:tab w:val="left" w:pos="708"/>
              </w:tabs>
              <w:bidi w:val="0"/>
              <w:spacing w:before="0" w:after="0" w:line="240" w:lineRule="auto"/>
              <w:ind w:left="0" w:right="0" w:firstLine="0"/>
              <w:jc w:val="center"/>
              <w:rPr>
                <w:rtl w:val="0"/>
              </w:rPr>
            </w:pPr>
            <w:r>
              <w:rPr>
                <w:rStyle w:val="Нет"/>
                <w:rFonts w:ascii="Times New Roman" w:hAnsi="Times New Roman" w:hint="default"/>
                <w:b w:val="1"/>
                <w:bCs w:val="1"/>
                <w:sz w:val="16"/>
                <w:szCs w:val="16"/>
                <w:shd w:val="nil" w:color="auto" w:fill="auto"/>
                <w:rtl w:val="0"/>
                <w:lang w:val="ru-RU"/>
              </w:rPr>
              <w:t>з</w:t>
            </w:r>
            <w:r>
              <w:rPr>
                <w:rStyle w:val="Нет"/>
                <w:rFonts w:ascii="Times New Roman" w:hAnsi="Times New Roman"/>
                <w:b w:val="1"/>
                <w:bCs w:val="1"/>
                <w:sz w:val="16"/>
                <w:szCs w:val="16"/>
                <w:shd w:val="nil" w:color="auto" w:fill="auto"/>
                <w:rtl w:val="0"/>
                <w:lang w:val="ru-RU"/>
              </w:rPr>
              <w:t>/</w:t>
            </w:r>
            <w:r>
              <w:rPr>
                <w:rStyle w:val="Нет"/>
                <w:rFonts w:ascii="Times New Roman" w:hAnsi="Times New Roman" w:hint="default"/>
                <w:b w:val="1"/>
                <w:bCs w:val="1"/>
                <w:sz w:val="16"/>
                <w:szCs w:val="16"/>
                <w:shd w:val="nil" w:color="auto" w:fill="auto"/>
                <w:rtl w:val="0"/>
                <w:lang w:val="ru-RU"/>
              </w:rPr>
              <w:t>п</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jc w:val="center"/>
            </w:pPr>
            <w:r>
              <w:rPr>
                <w:rStyle w:val="Нет"/>
                <w:rFonts w:ascii="Times New Roman" w:hAnsi="Times New Roman" w:hint="default"/>
                <w:b w:val="1"/>
                <w:bCs w:val="1"/>
                <w:sz w:val="16"/>
                <w:szCs w:val="16"/>
                <w:shd w:val="nil" w:color="auto" w:fill="auto"/>
                <w:rtl w:val="0"/>
                <w:lang w:val="ru-RU"/>
              </w:rPr>
              <w:t>Найменування обладнання</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По умолчанию A"/>
              <w:tabs>
                <w:tab w:val="left" w:pos="708"/>
                <w:tab w:val="left" w:pos="1416"/>
              </w:tabs>
              <w:spacing w:before="0" w:after="0" w:line="240" w:lineRule="auto"/>
              <w:jc w:val="center"/>
            </w:pPr>
            <w:r>
              <w:rPr>
                <w:rStyle w:val="Нет"/>
                <w:rFonts w:ascii="Times New Roman" w:hAnsi="Times New Roman" w:hint="default"/>
                <w:b w:val="1"/>
                <w:bCs w:val="1"/>
                <w:sz w:val="16"/>
                <w:szCs w:val="16"/>
                <w:shd w:val="nil" w:color="auto" w:fill="auto"/>
                <w:rtl w:val="0"/>
                <w:lang w:val="ru-RU"/>
              </w:rPr>
              <w:t>Кількість виробів на кількість місць</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Наркозно</w:t>
            </w:r>
            <w:r>
              <w:rPr>
                <w:rStyle w:val="Нет"/>
                <w:rFonts w:ascii="Times New Roman" w:hAnsi="Times New Roman"/>
                <w:sz w:val="16"/>
                <w:szCs w:val="16"/>
                <w:shd w:val="nil" w:color="auto" w:fill="auto"/>
                <w:rtl w:val="0"/>
                <w:lang w:val="ru-RU"/>
              </w:rPr>
              <w:t>-</w:t>
            </w:r>
            <w:r>
              <w:rPr>
                <w:rStyle w:val="Нет"/>
                <w:rFonts w:ascii="Times New Roman" w:hAnsi="Times New Roman" w:hint="default"/>
                <w:sz w:val="16"/>
                <w:szCs w:val="16"/>
                <w:shd w:val="nil" w:color="auto" w:fill="auto"/>
                <w:rtl w:val="0"/>
                <w:lang w:val="ru-RU"/>
              </w:rPr>
              <w:t>дихальний апарат</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2.</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Дефібрилятор</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3.</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Стіл операційний</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4.</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 xml:space="preserve">Коагулятор </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5.</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 xml:space="preserve">Налобний освітлювач </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6.</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Ендоскоп</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7.</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Кардіомонітор</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8.</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Ларингоскоп універсальний</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9.</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 xml:space="preserve">Аспіратор </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10.</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Пульсоксиметр</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11.</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Набір хірургічний великий</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12.</w:t>
            </w:r>
          </w:p>
        </w:tc>
        <w:tc>
          <w:tcPr>
            <w:tcW w:type="dxa" w:w="3969"/>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 xml:space="preserve">Набір хірургічний малий </w:t>
            </w:r>
          </w:p>
        </w:tc>
        <w:tc>
          <w:tcPr>
            <w:tcW w:type="dxa" w:w="1701"/>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13" w:hRule="atLeast"/>
        </w:trPr>
        <w:tc>
          <w:tcPr>
            <w:tcW w:type="dxa" w:w="1134"/>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13.</w:t>
            </w:r>
          </w:p>
        </w:tc>
        <w:tc>
          <w:tcPr>
            <w:tcW w:type="dxa" w:w="3969"/>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Столик операційної сестри</w:t>
            </w:r>
          </w:p>
        </w:tc>
        <w:tc>
          <w:tcPr>
            <w:tcW w:type="dxa" w:w="1701"/>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2</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14.</w:t>
            </w:r>
          </w:p>
        </w:tc>
        <w:tc>
          <w:tcPr>
            <w:tcW w:type="dxa" w:w="3969"/>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Світильник операційний</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15.</w:t>
            </w:r>
          </w:p>
        </w:tc>
        <w:tc>
          <w:tcPr>
            <w:tcW w:type="dxa" w:w="3969"/>
            <w:tcBorders>
              <w:top w:val="single" w:color="000000" w:sz="4" w:space="0" w:shadow="0" w:frame="0"/>
              <w:left w:val="single" w:color="000000" w:sz="6" w:space="0" w:shadow="0" w:frame="0"/>
              <w:bottom w:val="single" w:color="000000" w:sz="6" w:space="0" w:shadow="0" w:frame="0"/>
              <w:right w:val="nil"/>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Лампи бактерицидні</w:t>
            </w:r>
          </w:p>
        </w:tc>
        <w:tc>
          <w:tcPr>
            <w:tcW w:type="dxa" w:w="1701"/>
            <w:tcBorders>
              <w:top w:val="single" w:color="000000" w:sz="6" w:space="0" w:shadow="0" w:frame="0"/>
              <w:left w:val="nil"/>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16.</w:t>
            </w:r>
          </w:p>
        </w:tc>
        <w:tc>
          <w:tcPr>
            <w:tcW w:type="dxa" w:w="3969"/>
            <w:tcBorders>
              <w:top w:val="single" w:color="000000" w:sz="6" w:space="0" w:shadow="0" w:frame="0"/>
              <w:left w:val="single" w:color="000000" w:sz="6" w:space="0" w:shadow="0" w:frame="0"/>
              <w:bottom w:val="single" w:color="000000" w:sz="6" w:space="0" w:shadow="0" w:frame="0"/>
              <w:right w:val="nil"/>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Стерилізаційна шафа</w:t>
            </w:r>
          </w:p>
        </w:tc>
        <w:tc>
          <w:tcPr>
            <w:tcW w:type="dxa" w:w="1701"/>
            <w:tcBorders>
              <w:top w:val="single" w:color="000000" w:sz="6" w:space="0" w:shadow="0" w:frame="0"/>
              <w:left w:val="nil"/>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17.</w:t>
            </w:r>
          </w:p>
        </w:tc>
        <w:tc>
          <w:tcPr>
            <w:tcW w:type="dxa" w:w="3969"/>
            <w:tcBorders>
              <w:top w:val="single" w:color="000000" w:sz="6" w:space="0" w:shadow="0" w:frame="0"/>
              <w:left w:val="single" w:color="000000" w:sz="6" w:space="0" w:shadow="0" w:frame="0"/>
              <w:bottom w:val="single" w:color="000000" w:sz="6" w:space="0" w:shadow="0" w:frame="0"/>
              <w:right w:val="nil"/>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Штатив для внутрішньо венозних інфузій</w:t>
            </w:r>
          </w:p>
        </w:tc>
        <w:tc>
          <w:tcPr>
            <w:tcW w:type="dxa" w:w="1701"/>
            <w:tcBorders>
              <w:top w:val="single" w:color="000000" w:sz="6" w:space="0" w:shadow="0" w:frame="0"/>
              <w:left w:val="nil"/>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2</w:t>
            </w:r>
          </w:p>
        </w:tc>
      </w:tr>
      <w:tr>
        <w:tblPrEx>
          <w:shd w:val="clear" w:color="auto" w:fill="cdd4e9"/>
        </w:tblPrEx>
        <w:trPr>
          <w:trHeight w:val="328" w:hRule="atLeast"/>
        </w:trPr>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s>
              <w:spacing w:before="0" w:after="0" w:line="240" w:lineRule="auto"/>
              <w:jc w:val="center"/>
            </w:pPr>
            <w:r>
              <w:rPr>
                <w:rStyle w:val="Нет"/>
                <w:rFonts w:ascii="Times New Roman" w:hAnsi="Times New Roman"/>
                <w:sz w:val="16"/>
                <w:szCs w:val="16"/>
                <w:shd w:val="nil" w:color="auto" w:fill="auto"/>
                <w:rtl w:val="0"/>
                <w:lang w:val="ru-RU"/>
              </w:rPr>
              <w:t>18.</w:t>
            </w:r>
          </w:p>
        </w:tc>
        <w:tc>
          <w:tcPr>
            <w:tcW w:type="dxa" w:w="3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after="0" w:line="240" w:lineRule="auto"/>
            </w:pPr>
            <w:r>
              <w:rPr>
                <w:rStyle w:val="Нет"/>
                <w:rFonts w:ascii="Times New Roman" w:hAnsi="Times New Roman" w:hint="default"/>
                <w:sz w:val="16"/>
                <w:szCs w:val="16"/>
                <w:shd w:val="nil" w:color="auto" w:fill="auto"/>
                <w:rtl w:val="0"/>
                <w:lang w:val="ru-RU"/>
              </w:rPr>
              <w:t>Тонометр</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8ecf3"/>
            <w:tcMar>
              <w:top w:type="dxa" w:w="80"/>
              <w:left w:type="dxa" w:w="80"/>
              <w:bottom w:type="dxa" w:w="80"/>
              <w:right w:type="dxa" w:w="80"/>
            </w:tcMar>
            <w:vAlign w:val="top"/>
          </w:tcPr>
          <w:p>
            <w:pPr>
              <w:pStyle w:val="По умолчанию A"/>
              <w:tabs>
                <w:tab w:val="left" w:pos="708"/>
                <w:tab w:val="left" w:pos="1416"/>
              </w:tabs>
              <w:spacing w:before="0" w:after="0" w:line="240" w:lineRule="auto"/>
              <w:jc w:val="center"/>
            </w:pPr>
            <w:r>
              <w:rPr>
                <w:rStyle w:val="Нет"/>
                <w:rFonts w:ascii="Times New Roman" w:hAnsi="Times New Roman"/>
                <w:sz w:val="16"/>
                <w:szCs w:val="16"/>
                <w:shd w:val="nil" w:color="auto" w:fill="auto"/>
                <w:rtl w:val="0"/>
                <w:lang w:val="ru-RU"/>
              </w:rPr>
              <w:t>1</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029"/>
        </w:tabs>
        <w:spacing w:before="0" w:line="240" w:lineRule="auto"/>
        <w:ind w:left="108" w:hanging="108"/>
        <w:jc w:val="center"/>
        <w:rPr>
          <w:rStyle w:val="Нет"/>
          <w:rFonts w:ascii="Times New Roman" w:cs="Times New Roman" w:hAnsi="Times New Roman" w:eastAsia="Times New Roman"/>
          <w:b w:val="1"/>
          <w:bCs w:val="1"/>
          <w:sz w:val="16"/>
          <w:szCs w:val="16"/>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029"/>
        </w:tabs>
        <w:spacing w:before="0" w:line="240" w:lineRule="auto"/>
        <w:jc w:val="center"/>
        <w:rPr>
          <w:rStyle w:val="Нет"/>
          <w:rFonts w:ascii="Times New Roman" w:cs="Times New Roman" w:hAnsi="Times New Roman" w:eastAsia="Times New Roman"/>
          <w:b w:val="1"/>
          <w:bCs w:val="1"/>
          <w:sz w:val="16"/>
          <w:szCs w:val="16"/>
        </w:rPr>
      </w:pPr>
    </w:p>
    <w:p>
      <w:pPr>
        <w:pStyle w:val="Body Text"/>
        <w:rPr>
          <w:rStyle w:val="Нет"/>
          <w:rFonts w:ascii="Times New Roman" w:cs="Times New Roman" w:hAnsi="Times New Roman" w:eastAsia="Times New Roman"/>
          <w:sz w:val="16"/>
          <w:szCs w:val="16"/>
        </w:rPr>
      </w:pP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Контрольні питання</w:t>
      </w:r>
      <w:r>
        <w:rPr>
          <w:rStyle w:val="Нет"/>
          <w:rFonts w:ascii="Times New Roman" w:hAnsi="Times New Roman"/>
          <w:b w:val="1"/>
          <w:bCs w:val="1"/>
          <w:sz w:val="20"/>
          <w:szCs w:val="20"/>
          <w:rtl w:val="0"/>
          <w:lang w:val="ru-RU"/>
        </w:rPr>
        <w:t>:</w:t>
      </w:r>
    </w:p>
    <w:p>
      <w:pPr>
        <w:pStyle w:val="Body Text"/>
        <w:numPr>
          <w:ilvl w:val="0"/>
          <w:numId w:val="488"/>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Чим керуються завдання та</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0"/>
          <w:bCs w:val="0"/>
          <w:sz w:val="20"/>
          <w:szCs w:val="20"/>
          <w:rtl w:val="0"/>
          <w:lang w:val="ru-RU"/>
        </w:rPr>
        <w:t>обов’язки</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0"/>
          <w:bCs w:val="0"/>
          <w:sz w:val="20"/>
          <w:szCs w:val="20"/>
          <w:rtl w:val="0"/>
          <w:lang w:val="ru-RU"/>
        </w:rPr>
        <w:t>лікар</w:t>
      </w:r>
      <w:r>
        <w:rPr>
          <w:rStyle w:val="Нет"/>
          <w:rFonts w:ascii="Times New Roman" w:hAnsi="Times New Roman"/>
          <w:b w:val="0"/>
          <w:bCs w:val="0"/>
          <w:sz w:val="20"/>
          <w:szCs w:val="20"/>
          <w:rtl w:val="0"/>
          <w:lang w:val="ru-RU"/>
        </w:rPr>
        <w:t>-</w:t>
      </w:r>
      <w:r>
        <w:rPr>
          <w:rStyle w:val="Нет"/>
          <w:rFonts w:ascii="Times New Roman" w:hAnsi="Times New Roman" w:hint="default"/>
          <w:b w:val="0"/>
          <w:bCs w:val="0"/>
          <w:sz w:val="20"/>
          <w:szCs w:val="20"/>
          <w:rtl w:val="0"/>
          <w:lang w:val="ru-RU"/>
        </w:rPr>
        <w:t>хірурга пластичного</w:t>
      </w:r>
      <w:r>
        <w:rPr>
          <w:rStyle w:val="Нет"/>
          <w:rFonts w:ascii="Times New Roman" w:hAnsi="Times New Roman"/>
          <w:b w:val="0"/>
          <w:bCs w:val="0"/>
          <w:sz w:val="20"/>
          <w:szCs w:val="20"/>
          <w:rtl w:val="0"/>
          <w:lang w:val="ru-RU"/>
        </w:rPr>
        <w:t>?</w:t>
      </w:r>
    </w:p>
    <w:p>
      <w:pPr>
        <w:pStyle w:val="Body Text"/>
        <w:numPr>
          <w:ilvl w:val="0"/>
          <w:numId w:val="488"/>
        </w:numPr>
        <w:bidi w:val="0"/>
        <w:ind w:right="0"/>
        <w:jc w:val="left"/>
        <w:rPr>
          <w:rFonts w:ascii="Times New Roman" w:hAnsi="Times New Roman" w:hint="default"/>
          <w:b w:val="1"/>
          <w:bCs w:val="1"/>
          <w:sz w:val="20"/>
          <w:szCs w:val="20"/>
          <w:rtl w:val="0"/>
          <w:lang w:val="ru-RU"/>
        </w:rPr>
      </w:pPr>
      <w:r>
        <w:rPr>
          <w:rStyle w:val="Нет"/>
          <w:rFonts w:ascii="Times New Roman" w:hAnsi="Times New Roman" w:hint="default"/>
          <w:b w:val="0"/>
          <w:bCs w:val="0"/>
          <w:sz w:val="20"/>
          <w:szCs w:val="20"/>
          <w:rtl w:val="0"/>
          <w:lang w:val="ru-RU"/>
        </w:rPr>
        <w:t xml:space="preserve">Якій кваліфікації відповідає стаж роботи за фахом понад  </w:t>
      </w:r>
      <w:r>
        <w:rPr>
          <w:rStyle w:val="Нет"/>
          <w:rFonts w:ascii="Times New Roman" w:hAnsi="Times New Roman"/>
          <w:b w:val="0"/>
          <w:bCs w:val="0"/>
          <w:sz w:val="20"/>
          <w:szCs w:val="20"/>
          <w:rtl w:val="0"/>
          <w:lang w:val="ru-RU"/>
        </w:rPr>
        <w:t xml:space="preserve">5 </w:t>
      </w:r>
      <w:r>
        <w:rPr>
          <w:rStyle w:val="Нет"/>
          <w:rFonts w:ascii="Times New Roman" w:hAnsi="Times New Roman" w:hint="default"/>
          <w:b w:val="0"/>
          <w:bCs w:val="0"/>
          <w:sz w:val="20"/>
          <w:szCs w:val="20"/>
          <w:rtl w:val="0"/>
          <w:lang w:val="ru-RU"/>
        </w:rPr>
        <w:t>років</w:t>
      </w:r>
      <w:r>
        <w:rPr>
          <w:rStyle w:val="Нет"/>
          <w:rFonts w:ascii="Times New Roman" w:hAnsi="Times New Roman"/>
          <w:b w:val="0"/>
          <w:bCs w:val="0"/>
          <w:sz w:val="20"/>
          <w:szCs w:val="20"/>
          <w:rtl w:val="0"/>
          <w:lang w:val="ru-RU"/>
        </w:rPr>
        <w:t>?</w:t>
      </w:r>
    </w:p>
    <w:p>
      <w:pPr>
        <w:pStyle w:val="Body Text"/>
        <w:spacing w:before="100" w:after="40"/>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Ситуаційна задача</w:t>
      </w:r>
      <w:r>
        <w:rPr>
          <w:rStyle w:val="Нет"/>
          <w:rFonts w:ascii="Times New Roman" w:hAnsi="Times New Roman"/>
          <w:b w:val="1"/>
          <w:bCs w:val="1"/>
          <w:sz w:val="20"/>
          <w:szCs w:val="20"/>
          <w:rtl w:val="0"/>
          <w:lang w:val="ru-RU"/>
        </w:rPr>
        <w:t>:</w:t>
      </w:r>
    </w:p>
    <w:p>
      <w:pPr>
        <w:pStyle w:val="Body Text"/>
        <w:rPr>
          <w:rStyle w:val="Нет"/>
          <w:rFonts w:ascii="Times New Roman" w:cs="Times New Roman" w:hAnsi="Times New Roman" w:eastAsia="Times New Roman"/>
          <w:b w:val="1"/>
          <w:bCs w:val="1"/>
          <w:sz w:val="20"/>
          <w:szCs w:val="20"/>
        </w:rPr>
      </w:pPr>
      <w:r>
        <w:rPr>
          <w:rStyle w:val="Нет"/>
          <w:rFonts w:ascii="Times New Roman" w:hAnsi="Times New Roman" w:hint="default"/>
          <w:sz w:val="20"/>
          <w:szCs w:val="20"/>
          <w:rtl w:val="0"/>
          <w:lang w:val="ru-RU"/>
        </w:rPr>
        <w:t>Під час консультації пацієнт запитує про рівень кваліфікації хірурга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який має його оперувати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Ознайомте пацієнта  з з кваліфікацією лікаря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вказавши основні етапи її здобуття</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По умолчанию"/>
        <w:spacing w:before="200" w:after="100" w:line="259" w:lineRule="auto"/>
        <w:jc w:val="both"/>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 xml:space="preserve">Розділ </w:t>
      </w:r>
      <w:r>
        <w:rPr>
          <w:rStyle w:val="Нет"/>
          <w:rFonts w:ascii="Times New Roman" w:hAnsi="Times New Roman"/>
          <w:b w:val="1"/>
          <w:bCs w:val="1"/>
          <w:sz w:val="20"/>
          <w:szCs w:val="20"/>
          <w:u w:color="000000"/>
          <w:rtl w:val="0"/>
          <w:lang w:val="ru-RU"/>
          <w14:textOutline w14:w="12700" w14:cap="flat">
            <w14:noFill/>
            <w14:miter w14:lim="400000"/>
          </w14:textOutline>
        </w:rPr>
        <w:t>29</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b w:val="1"/>
          <w:bCs w:val="1"/>
          <w:sz w:val="20"/>
          <w:szCs w:val="20"/>
          <w:u w:color="000000"/>
          <w:rtl w:val="0"/>
          <w:lang w:val="ru-RU"/>
          <w14:textOutline w14:w="12700" w14:cap="flat">
            <w14:noFill/>
            <w14:miter w14:lim="400000"/>
          </w14:textOutline>
        </w:rPr>
        <w:t xml:space="preserve">Спеціалізована хірургічна допомога при військовій травмі </w:t>
      </w:r>
    </w:p>
    <w:p>
      <w:pPr>
        <w:pStyle w:val="По умолчанию"/>
        <w:spacing w:before="200" w:after="100" w:line="259" w:lineRule="auto"/>
        <w:jc w:val="both"/>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Контроль вихідного рівня знань</w:t>
      </w:r>
      <w:r>
        <w:rPr>
          <w:rStyle w:val="Нет"/>
          <w:rFonts w:ascii="Times New Roman" w:hAnsi="Times New Roman"/>
          <w:b w:val="1"/>
          <w:bCs w:val="1"/>
          <w:sz w:val="20"/>
          <w:szCs w:val="20"/>
          <w:u w:color="000000"/>
          <w:rtl w:val="0"/>
          <w:lang w:val="ru-RU"/>
          <w14:textOutline w14:w="12700" w14:cap="flat">
            <w14:noFill/>
            <w14:miter w14:lim="400000"/>
          </w14:textOutline>
        </w:rPr>
        <w:t>:</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 xml:space="preserve">Види медичної  допомоги при військовій травмі </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Назвіть анатомічні шари судини</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Назвіть анатомічні шари  «сухожилку»</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Перерахуйте головні інструменти малого хірургічного набору</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Охарактеризуйте та розшифруйте терміни ПХО та ВХО</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 xml:space="preserve">Назвіть </w:t>
      </w: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склад хірургічної бригади для надання первинної хірургічної допомоги</w:t>
      </w:r>
    </w:p>
    <w:p>
      <w:pPr>
        <w:pStyle w:val="По умолчанию"/>
        <w:spacing w:before="100" w:after="40" w:line="259" w:lineRule="auto"/>
        <w:jc w:val="both"/>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Мета</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en-US"/>
          <w14:textOutline w14:w="12700" w14:cap="flat">
            <w14:noFill/>
            <w14:miter w14:lim="400000"/>
          </w14:textOutline>
        </w:rPr>
        <w:t>набуття лікарями  теоретичних  знань з принципів та техніки проведення ПХО та ВХО</w:t>
      </w:r>
      <w:r>
        <w:rPr>
          <w:rStyle w:val="Нет"/>
          <w:rFonts w:ascii="Times New Roman" w:hAnsi="Times New Roman"/>
          <w:sz w:val="20"/>
          <w:szCs w:val="20"/>
          <w:u w:color="000000"/>
          <w:rtl w:val="0"/>
          <w:lang w:val="en-US"/>
          <w14:textOutline w14:w="12700" w14:cap="flat">
            <w14:noFill/>
            <w14:miter w14:lim="400000"/>
          </w14:textOutline>
        </w:rPr>
        <w:t xml:space="preserve">. </w:t>
      </w:r>
      <w:r>
        <w:rPr>
          <w:rStyle w:val="Нет"/>
          <w:rFonts w:ascii="Times New Roman" w:hAnsi="Times New Roman" w:hint="default"/>
          <w:sz w:val="20"/>
          <w:szCs w:val="20"/>
          <w:u w:color="000000"/>
          <w:rtl w:val="0"/>
          <w:lang w:val="en-US"/>
          <w14:textOutline w14:w="12700" w14:cap="flat">
            <w14:noFill/>
            <w14:miter w14:lim="400000"/>
          </w14:textOutline>
        </w:rPr>
        <w:t>поверхневих п</w:t>
      </w:r>
      <w:r>
        <w:rPr>
          <w:rStyle w:val="Нет"/>
          <w:rFonts w:ascii="Times New Roman" w:hAnsi="Times New Roman"/>
          <w:sz w:val="20"/>
          <w:szCs w:val="20"/>
          <w:u w:color="000000"/>
          <w:rtl w:val="0"/>
          <w:lang w:val="en-US"/>
          <w14:textOutline w14:w="12700" w14:cap="flat">
            <w14:noFill/>
            <w14:miter w14:lim="400000"/>
          </w14:textOutline>
        </w:rPr>
        <w:t>\</w:t>
      </w:r>
      <w:r>
        <w:rPr>
          <w:rStyle w:val="Нет"/>
          <w:rFonts w:ascii="Times New Roman" w:hAnsi="Times New Roman" w:hint="default"/>
          <w:sz w:val="20"/>
          <w:szCs w:val="20"/>
          <w:u w:color="000000"/>
          <w:rtl w:val="0"/>
          <w:lang w:val="en-US"/>
          <w14:textOutline w14:w="12700" w14:cap="flat">
            <w14:noFill/>
            <w14:miter w14:lim="400000"/>
          </w14:textOutline>
        </w:rPr>
        <w:t>травматичних ран</w:t>
      </w:r>
    </w:p>
    <w:p>
      <w:pPr>
        <w:pStyle w:val="По умолчанию"/>
        <w:spacing w:before="100" w:after="160" w:line="259" w:lineRule="auto"/>
        <w:jc w:val="both"/>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Знати</w:t>
      </w:r>
      <w:r>
        <w:rPr>
          <w:rStyle w:val="Нет"/>
          <w:rFonts w:ascii="Times New Roman" w:hAnsi="Times New Roman"/>
          <w:b w:val="1"/>
          <w:bCs w:val="1"/>
          <w:sz w:val="20"/>
          <w:szCs w:val="20"/>
          <w:u w:color="000000"/>
          <w:rtl w:val="0"/>
          <w:lang w:val="ru-RU"/>
          <w14:textOutline w14:w="12700" w14:cap="flat">
            <w14:noFill/>
            <w14:miter w14:lim="400000"/>
          </w14:textOutline>
        </w:rPr>
        <w:t>:</w:t>
      </w:r>
    </w:p>
    <w:p>
      <w:pPr>
        <w:pStyle w:val="По умолчанию"/>
        <w:numPr>
          <w:ilvl w:val="0"/>
          <w:numId w:val="490"/>
        </w:numPr>
        <w:bidi w:val="0"/>
        <w:spacing w:before="200" w:after="100" w:line="259" w:lineRule="auto"/>
        <w:ind w:right="0"/>
        <w:jc w:val="both"/>
        <w:rPr>
          <w:sz w:val="20"/>
          <w:szCs w:val="20"/>
          <w:rtl w:val="0"/>
          <w:lang w:val="ru-RU"/>
        </w:rPr>
      </w:pP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8"/>
          <w:szCs w:val="28"/>
          <w:u w:color="000000"/>
          <w:rtl w:val="0"/>
          <w:lang w:val="ru-RU"/>
          <w14:textOutline w14:w="12700" w14:cap="flat">
            <w14:noFill/>
            <w14:miter w14:lim="400000"/>
          </w14:textOutline>
        </w:rPr>
        <w:t>Обсяг</w:t>
      </w:r>
      <w:r>
        <w:rPr>
          <w:rStyle w:val="Нет"/>
          <w:rFonts w:ascii="Times New Roman" w:hAnsi="Times New Roman" w:hint="default"/>
          <w:b w:val="1"/>
          <w:bCs w:val="1"/>
          <w:sz w:val="28"/>
          <w:szCs w:val="28"/>
          <w:u w:color="000000"/>
          <w:rtl w:val="0"/>
          <w:lang w:val="ru-RU"/>
          <w14:textOutline w14:w="12700" w14:cap="flat">
            <w14:noFill/>
            <w14:miter w14:lim="400000"/>
          </w14:textOutline>
        </w:rPr>
        <w:t xml:space="preserve"> с</w:t>
      </w:r>
      <w:r>
        <w:rPr>
          <w:rStyle w:val="Нет"/>
          <w:rFonts w:ascii="Times New Roman" w:hAnsi="Times New Roman" w:hint="default"/>
          <w:sz w:val="28"/>
          <w:szCs w:val="28"/>
          <w:u w:color="000000"/>
          <w:rtl w:val="0"/>
          <w:lang w:val="ru-RU"/>
          <w14:textOutline w14:w="12700" w14:cap="flat">
            <w14:noFill/>
            <w14:miter w14:lim="400000"/>
          </w14:textOutline>
        </w:rPr>
        <w:t>пеціалізованої хірургічна допомога при військовій травмі</w:t>
      </w:r>
    </w:p>
    <w:p>
      <w:pPr>
        <w:pStyle w:val="По умолчанию"/>
        <w:numPr>
          <w:ilvl w:val="0"/>
          <w:numId w:val="491"/>
        </w:numPr>
        <w:bidi w:val="0"/>
        <w:spacing w:before="0" w:line="240" w:lineRule="auto"/>
        <w:ind w:right="211"/>
        <w:jc w:val="both"/>
        <w:rPr>
          <w:rFonts w:ascii="Times New Roman" w:hAnsi="Times New Roman" w:hint="default"/>
          <w:sz w:val="28"/>
          <w:szCs w:val="28"/>
          <w:rtl w:val="0"/>
          <w:lang w:val="ru-RU"/>
        </w:rPr>
      </w:pPr>
      <w:r>
        <w:rPr>
          <w:rStyle w:val="Нет"/>
          <w:rFonts w:ascii="Times New Roman" w:hAnsi="Times New Roman" w:hint="default"/>
          <w:sz w:val="28"/>
          <w:szCs w:val="28"/>
          <w:u w:color="000000"/>
          <w:rtl w:val="0"/>
          <w:lang w:val="ru-RU"/>
        </w:rPr>
        <w:t>організацію хірургічної допомоги у межах компетенції лікаря</w:t>
      </w:r>
      <w:r>
        <w:rPr>
          <w:rStyle w:val="Нет"/>
          <w:rFonts w:ascii="Times New Roman" w:hAnsi="Times New Roman"/>
          <w:sz w:val="28"/>
          <w:szCs w:val="28"/>
          <w:u w:color="000000"/>
          <w:rtl w:val="0"/>
          <w:lang w:val="ru-RU"/>
        </w:rPr>
        <w:t>.</w:t>
      </w:r>
    </w:p>
    <w:p>
      <w:pPr>
        <w:pStyle w:val="По умолчанию"/>
        <w:numPr>
          <w:ilvl w:val="0"/>
          <w:numId w:val="491"/>
        </w:numPr>
        <w:bidi w:val="0"/>
        <w:spacing w:before="0" w:line="240" w:lineRule="auto"/>
        <w:ind w:right="211"/>
        <w:jc w:val="both"/>
        <w:rPr>
          <w:rFonts w:ascii="Times New Roman" w:hAnsi="Times New Roman" w:hint="default"/>
          <w:sz w:val="28"/>
          <w:szCs w:val="28"/>
          <w:rtl w:val="0"/>
          <w:lang w:val="ru-RU"/>
        </w:rPr>
      </w:pPr>
      <w:r>
        <w:rPr>
          <w:rStyle w:val="Нет"/>
          <w:rFonts w:ascii="Times New Roman" w:hAnsi="Times New Roman" w:hint="default"/>
          <w:sz w:val="28"/>
          <w:szCs w:val="28"/>
          <w:u w:color="000000"/>
          <w:rtl w:val="0"/>
          <w:lang w:val="ru-RU"/>
        </w:rPr>
        <w:t xml:space="preserve"> показання до госпіталізації за профілем захворювання</w:t>
      </w:r>
      <w:r>
        <w:rPr>
          <w:rStyle w:val="Нет"/>
          <w:rFonts w:ascii="Times New Roman" w:hAnsi="Times New Roman"/>
          <w:sz w:val="28"/>
          <w:szCs w:val="28"/>
          <w:u w:color="000000"/>
          <w:rtl w:val="0"/>
          <w:lang w:val="ru-RU"/>
        </w:rPr>
        <w:t xml:space="preserve">, </w:t>
      </w:r>
    </w:p>
    <w:p>
      <w:pPr>
        <w:pStyle w:val="По умолчанию"/>
        <w:numPr>
          <w:ilvl w:val="0"/>
          <w:numId w:val="491"/>
        </w:numPr>
        <w:bidi w:val="0"/>
        <w:spacing w:before="0" w:line="240" w:lineRule="auto"/>
        <w:ind w:right="211"/>
        <w:jc w:val="both"/>
        <w:rPr>
          <w:rFonts w:ascii="Times New Roman" w:hAnsi="Times New Roman" w:hint="default"/>
          <w:sz w:val="28"/>
          <w:szCs w:val="28"/>
          <w:rtl w:val="0"/>
          <w:lang w:val="ru-RU"/>
        </w:rPr>
      </w:pPr>
      <w:r>
        <w:rPr>
          <w:rStyle w:val="Нет"/>
          <w:rFonts w:ascii="Times New Roman" w:hAnsi="Times New Roman" w:hint="default"/>
          <w:sz w:val="28"/>
          <w:szCs w:val="28"/>
          <w:u w:color="000000"/>
          <w:rtl w:val="0"/>
          <w:lang w:val="ru-RU"/>
        </w:rPr>
        <w:t>Анатомічні та фізіологічні особливості покривних тканин</w:t>
      </w:r>
      <w:r>
        <w:rPr>
          <w:rStyle w:val="Нет"/>
          <w:rFonts w:ascii="Times New Roman" w:hAnsi="Times New Roman"/>
          <w:sz w:val="28"/>
          <w:szCs w:val="28"/>
          <w:u w:color="000000"/>
          <w:rtl w:val="0"/>
          <w:lang w:val="ru-RU"/>
        </w:rPr>
        <w:t>;</w:t>
      </w:r>
    </w:p>
    <w:p>
      <w:pPr>
        <w:pStyle w:val="По умолчанию"/>
        <w:numPr>
          <w:ilvl w:val="0"/>
          <w:numId w:val="491"/>
        </w:numPr>
        <w:bidi w:val="0"/>
        <w:spacing w:before="0" w:line="240" w:lineRule="auto"/>
        <w:ind w:right="211"/>
        <w:jc w:val="both"/>
        <w:rPr>
          <w:rFonts w:ascii="Times New Roman" w:hAnsi="Times New Roman" w:hint="default"/>
          <w:sz w:val="28"/>
          <w:szCs w:val="28"/>
          <w:rtl w:val="0"/>
          <w:lang w:val="ru-RU"/>
        </w:rPr>
      </w:pPr>
      <w:r>
        <w:rPr>
          <w:rStyle w:val="Нет"/>
          <w:rFonts w:ascii="Times New Roman" w:hAnsi="Times New Roman" w:hint="default"/>
          <w:sz w:val="28"/>
          <w:szCs w:val="28"/>
          <w:u w:color="000000"/>
          <w:rtl w:val="0"/>
          <w:lang w:val="ru-RU"/>
        </w:rPr>
        <w:t xml:space="preserve">Принципи імобілізації кінцівок </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накладання турнікету</w:t>
      </w:r>
      <w:r>
        <w:rPr>
          <w:rStyle w:val="Нет"/>
          <w:rFonts w:ascii="Times New Roman" w:hAnsi="Times New Roman"/>
          <w:sz w:val="28"/>
          <w:szCs w:val="28"/>
          <w:u w:color="000000"/>
          <w:rtl w:val="0"/>
          <w:lang w:val="ru-RU"/>
        </w:rPr>
        <w:t>.</w:t>
      </w:r>
    </w:p>
    <w:p>
      <w:pPr>
        <w:pStyle w:val="По умолчанию"/>
        <w:numPr>
          <w:ilvl w:val="0"/>
          <w:numId w:val="491"/>
        </w:numPr>
        <w:bidi w:val="0"/>
        <w:spacing w:before="0" w:line="240" w:lineRule="auto"/>
        <w:ind w:right="211"/>
        <w:jc w:val="both"/>
        <w:rPr>
          <w:rFonts w:ascii="Times New Roman" w:hAnsi="Times New Roman" w:hint="default"/>
          <w:sz w:val="28"/>
          <w:szCs w:val="28"/>
          <w:rtl w:val="0"/>
          <w:lang w:val="ru-RU"/>
        </w:rPr>
      </w:pPr>
      <w:r>
        <w:rPr>
          <w:rStyle w:val="Нет"/>
          <w:rFonts w:ascii="Times New Roman" w:hAnsi="Times New Roman" w:hint="default"/>
          <w:sz w:val="28"/>
          <w:szCs w:val="28"/>
          <w:u w:color="000000"/>
          <w:rtl w:val="0"/>
          <w:lang w:val="ru-RU"/>
        </w:rPr>
        <w:t>Принципи ПХО ран</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локально</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Огляд рани</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зупинка кровотечі</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 xml:space="preserve">При вогнепальному пораненні </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зона контузії</w:t>
      </w:r>
    </w:p>
    <w:p>
      <w:pPr>
        <w:pStyle w:val="По умолчанию"/>
        <w:numPr>
          <w:ilvl w:val="0"/>
          <w:numId w:val="491"/>
        </w:numPr>
        <w:bidi w:val="0"/>
        <w:spacing w:before="0" w:line="240" w:lineRule="auto"/>
        <w:ind w:right="211"/>
        <w:jc w:val="both"/>
        <w:rPr>
          <w:rFonts w:ascii="Times New Roman" w:hAnsi="Times New Roman" w:hint="default"/>
          <w:sz w:val="28"/>
          <w:szCs w:val="28"/>
          <w:rtl w:val="0"/>
          <w:lang w:val="ru-RU"/>
        </w:rPr>
      </w:pPr>
      <w:r>
        <w:rPr>
          <w:rStyle w:val="Нет"/>
          <w:rFonts w:ascii="Times New Roman" w:hAnsi="Times New Roman" w:hint="default"/>
          <w:sz w:val="28"/>
          <w:szCs w:val="28"/>
          <w:u w:color="000000"/>
          <w:rtl w:val="0"/>
          <w:lang w:val="ru-RU"/>
        </w:rPr>
        <w:t>Принципи ВХО ран</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життєздатність тканин</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кровозабезпечення</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 xml:space="preserve">функційність </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приклад</w:t>
      </w:r>
      <w:r>
        <w:rPr>
          <w:rStyle w:val="Нет"/>
          <w:rFonts w:ascii="Times New Roman" w:hAnsi="Times New Roman"/>
          <w:sz w:val="28"/>
          <w:szCs w:val="28"/>
          <w:u w:color="000000"/>
          <w:rtl w:val="0"/>
          <w:lang w:val="ru-RU"/>
        </w:rPr>
        <w:t xml:space="preserve">- </w:t>
      </w:r>
      <w:r>
        <w:rPr>
          <w:rStyle w:val="Нет"/>
          <w:rFonts w:ascii="Times New Roman" w:hAnsi="Times New Roman" w:hint="default"/>
          <w:sz w:val="28"/>
          <w:szCs w:val="28"/>
          <w:u w:color="000000"/>
          <w:rtl w:val="0"/>
          <w:lang w:val="ru-RU"/>
        </w:rPr>
        <w:t>пересадка шкіри на пʼяту</w:t>
      </w:r>
      <w:r>
        <w:rPr>
          <w:rStyle w:val="Нет"/>
          <w:rFonts w:ascii="Times New Roman" w:hAnsi="Times New Roman"/>
          <w:sz w:val="28"/>
          <w:szCs w:val="28"/>
          <w:u w:color="000000"/>
          <w:rtl w:val="0"/>
          <w:lang w:val="ru-RU"/>
        </w:rPr>
        <w:t xml:space="preserve">. </w:t>
      </w:r>
    </w:p>
    <w:p>
      <w:pPr>
        <w:pStyle w:val="По умолчанию"/>
        <w:numPr>
          <w:ilvl w:val="8"/>
          <w:numId w:val="491"/>
        </w:numPr>
        <w:spacing w:before="0" w:line="240" w:lineRule="auto"/>
        <w:ind w:right="211"/>
        <w:jc w:val="both"/>
        <w:rPr>
          <w:rFonts w:ascii="Times New Roman" w:cs="Times New Roman" w:hAnsi="Times New Roman" w:eastAsia="Times New Roman"/>
          <w:sz w:val="28"/>
          <w:szCs w:val="28"/>
        </w:rPr>
      </w:pPr>
    </w:p>
    <w:p>
      <w:pPr>
        <w:pStyle w:val="По умолчанию"/>
        <w:numPr>
          <w:ilvl w:val="0"/>
          <w:numId w:val="492"/>
        </w:numPr>
        <w:spacing w:before="0" w:line="240" w:lineRule="auto"/>
        <w:ind w:right="211"/>
        <w:jc w:val="both"/>
        <w:rPr>
          <w:rFonts w:ascii="Times New Roman" w:cs="Times New Roman" w:hAnsi="Times New Roman" w:eastAsia="Times New Roman"/>
          <w:sz w:val="28"/>
          <w:szCs w:val="28"/>
        </w:rPr>
      </w:pPr>
    </w:p>
    <w:p>
      <w:pPr>
        <w:pStyle w:val="По умолчанию"/>
        <w:spacing w:before="100" w:after="40" w:line="259" w:lineRule="auto"/>
        <w:ind w:left="284" w:hanging="284"/>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Вміти</w:t>
      </w:r>
      <w:r>
        <w:rPr>
          <w:rStyle w:val="Нет"/>
          <w:rFonts w:ascii="Times New Roman" w:hAnsi="Times New Roman"/>
          <w:b w:val="1"/>
          <w:bCs w:val="1"/>
          <w:sz w:val="20"/>
          <w:szCs w:val="20"/>
          <w:u w:color="000000"/>
          <w:rtl w:val="0"/>
          <w:lang w:val="ru-RU"/>
          <w14:textOutline w14:w="12700" w14:cap="flat">
            <w14:noFill/>
            <w14:miter w14:lim="400000"/>
          </w14:textOutline>
        </w:rPr>
        <w:t>:</w:t>
      </w:r>
    </w:p>
    <w:p>
      <w:pPr>
        <w:pStyle w:val="По умолчанию"/>
        <w:numPr>
          <w:ilvl w:val="0"/>
          <w:numId w:val="493"/>
        </w:numPr>
        <w:bidi w:val="0"/>
        <w:spacing w:before="100" w:after="40" w:line="259" w:lineRule="auto"/>
        <w:ind w:right="0"/>
        <w:jc w:val="left"/>
        <w:rPr>
          <w:sz w:val="22"/>
          <w:szCs w:val="22"/>
          <w:rtl w:val="0"/>
          <w:lang w:val="ru-RU"/>
        </w:rPr>
      </w:pPr>
      <w:r>
        <w:rPr>
          <w:rStyle w:val="Нет"/>
          <w:sz w:val="22"/>
          <w:szCs w:val="22"/>
          <w:u w:color="000000"/>
          <w:rtl w:val="0"/>
          <w:lang w:val="ru-RU"/>
          <w14:textOutline w14:w="12700" w14:cap="flat">
            <w14:noFill/>
            <w14:miter w14:lim="400000"/>
          </w14:textOutline>
        </w:rPr>
        <w:t xml:space="preserve"> демедж контроль </w:t>
      </w:r>
      <w:r>
        <w:rPr>
          <w:rStyle w:val="Нет"/>
          <w:sz w:val="22"/>
          <w:szCs w:val="22"/>
          <w:u w:color="000000"/>
          <w:rtl w:val="0"/>
          <w:lang w:val="ru-RU"/>
          <w14:textOutline w14:w="12700" w14:cap="flat">
            <w14:noFill/>
            <w14:miter w14:lim="400000"/>
          </w14:textOutline>
        </w:rPr>
        <w:t xml:space="preserve">, </w:t>
      </w:r>
      <w:r>
        <w:rPr>
          <w:rStyle w:val="Нет"/>
          <w:sz w:val="22"/>
          <w:szCs w:val="22"/>
          <w:u w:color="000000"/>
          <w:rtl w:val="0"/>
          <w:lang w:val="ru-RU"/>
          <w14:textOutline w14:w="12700" w14:cap="flat">
            <w14:noFill/>
            <w14:miter w14:lim="400000"/>
          </w14:textOutline>
        </w:rPr>
        <w:t>підтримка життєдіяльності</w:t>
      </w:r>
      <w:r>
        <w:rPr>
          <w:rStyle w:val="Нет"/>
          <w:sz w:val="22"/>
          <w:szCs w:val="22"/>
          <w:u w:color="000000"/>
          <w:rtl w:val="0"/>
          <w:lang w:val="ru-RU"/>
          <w14:textOutline w14:w="12700" w14:cap="flat">
            <w14:noFill/>
            <w14:miter w14:lim="400000"/>
          </w14:textOutline>
        </w:rPr>
        <w:t>,</w:t>
      </w:r>
    </w:p>
    <w:p>
      <w:pPr>
        <w:pStyle w:val="По умолчанию"/>
        <w:numPr>
          <w:ilvl w:val="0"/>
          <w:numId w:val="493"/>
        </w:numPr>
        <w:bidi w:val="0"/>
        <w:spacing w:before="100" w:after="40" w:line="259" w:lineRule="auto"/>
        <w:ind w:right="0"/>
        <w:jc w:val="left"/>
        <w:rPr>
          <w:sz w:val="22"/>
          <w:szCs w:val="22"/>
          <w:rtl w:val="0"/>
          <w:lang w:val="ru-RU"/>
        </w:rPr>
      </w:pPr>
      <w:r>
        <w:rPr>
          <w:rStyle w:val="Нет"/>
          <w:sz w:val="22"/>
          <w:szCs w:val="22"/>
          <w:u w:color="000000"/>
          <w:rtl w:val="0"/>
          <w:lang w:val="ru-RU"/>
          <w14:textOutline w14:w="12700" w14:cap="flat">
            <w14:noFill/>
            <w14:miter w14:lim="400000"/>
          </w14:textOutline>
        </w:rPr>
        <w:t xml:space="preserve">оцінка ситуації </w:t>
      </w:r>
      <w:r>
        <w:rPr>
          <w:rStyle w:val="Нет"/>
          <w:sz w:val="22"/>
          <w:szCs w:val="22"/>
          <w:u w:color="000000"/>
          <w:rtl w:val="0"/>
          <w:lang w:val="ru-RU"/>
          <w14:textOutline w14:w="12700" w14:cap="flat">
            <w14:noFill/>
            <w14:miter w14:lim="400000"/>
          </w14:textOutline>
        </w:rPr>
        <w:t>,</w:t>
      </w:r>
    </w:p>
    <w:p>
      <w:pPr>
        <w:pStyle w:val="По умолчанию"/>
        <w:numPr>
          <w:ilvl w:val="0"/>
          <w:numId w:val="493"/>
        </w:numPr>
        <w:bidi w:val="0"/>
        <w:spacing w:before="100" w:after="40" w:line="259" w:lineRule="auto"/>
        <w:ind w:right="0"/>
        <w:jc w:val="left"/>
        <w:rPr>
          <w:sz w:val="22"/>
          <w:szCs w:val="22"/>
          <w:rtl w:val="0"/>
          <w:lang w:val="ru-RU"/>
        </w:rPr>
      </w:pPr>
      <w:r>
        <w:rPr>
          <w:rStyle w:val="Нет"/>
          <w:sz w:val="22"/>
          <w:szCs w:val="22"/>
          <w:u w:color="000000"/>
          <w:rtl w:val="0"/>
          <w:lang w:val="ru-RU"/>
          <w14:textOutline w14:w="12700" w14:cap="flat">
            <w14:noFill/>
            <w14:miter w14:lim="400000"/>
          </w14:textOutline>
        </w:rPr>
        <w:t>сортування</w:t>
      </w:r>
      <w:r>
        <w:rPr>
          <w:rStyle w:val="Нет"/>
          <w:sz w:val="22"/>
          <w:szCs w:val="22"/>
          <w:u w:color="000000"/>
          <w:rtl w:val="0"/>
          <w:lang w:val="ru-RU"/>
          <w14:textOutline w14:w="12700" w14:cap="flat">
            <w14:noFill/>
            <w14:miter w14:lim="400000"/>
          </w14:textOutline>
        </w:rPr>
        <w:t>.</w:t>
      </w:r>
    </w:p>
    <w:p>
      <w:pPr>
        <w:pStyle w:val="По умолчанию"/>
        <w:numPr>
          <w:ilvl w:val="0"/>
          <w:numId w:val="493"/>
        </w:numPr>
        <w:bidi w:val="0"/>
        <w:spacing w:before="100" w:after="40" w:line="259" w:lineRule="auto"/>
        <w:ind w:right="0"/>
        <w:jc w:val="left"/>
        <w:rPr>
          <w:sz w:val="22"/>
          <w:szCs w:val="22"/>
          <w:rtl w:val="0"/>
          <w:lang w:val="ru-RU"/>
        </w:rPr>
      </w:pPr>
      <w:r>
        <w:rPr>
          <w:rStyle w:val="Нет"/>
          <w:sz w:val="22"/>
          <w:szCs w:val="22"/>
          <w:u w:color="000000"/>
          <w:rtl w:val="0"/>
          <w:lang w:val="ru-RU"/>
          <w14:textOutline w14:w="12700" w14:cap="flat">
            <w14:noFill/>
            <w14:miter w14:lim="400000"/>
          </w14:textOutline>
        </w:rPr>
        <w:t xml:space="preserve"> Розкриття терміну Богота бегс</w:t>
      </w:r>
      <w:r>
        <w:rPr>
          <w:rStyle w:val="Нет"/>
          <w:sz w:val="22"/>
          <w:szCs w:val="22"/>
          <w:u w:color="000000"/>
          <w:rtl w:val="0"/>
          <w:lang w:val="ru-RU"/>
          <w14:textOutline w14:w="12700" w14:cap="flat">
            <w14:noFill/>
            <w14:miter w14:lim="400000"/>
          </w14:textOutline>
        </w:rPr>
        <w:t xml:space="preserve">, </w:t>
      </w:r>
    </w:p>
    <w:p>
      <w:pPr>
        <w:pStyle w:val="По умолчанию"/>
        <w:numPr>
          <w:ilvl w:val="0"/>
          <w:numId w:val="493"/>
        </w:numPr>
        <w:bidi w:val="0"/>
        <w:spacing w:before="100" w:after="40" w:line="259" w:lineRule="auto"/>
        <w:ind w:right="0"/>
        <w:jc w:val="left"/>
        <w:rPr>
          <w:sz w:val="22"/>
          <w:szCs w:val="22"/>
          <w:rtl w:val="0"/>
          <w:lang w:val="ru-RU"/>
        </w:rPr>
      </w:pPr>
      <w:r>
        <w:rPr>
          <w:rStyle w:val="Нет"/>
          <w:sz w:val="22"/>
          <w:szCs w:val="22"/>
          <w:u w:color="000000"/>
          <w:rtl w:val="0"/>
          <w:lang w:val="ru-RU"/>
          <w14:textOutline w14:w="12700" w14:cap="flat">
            <w14:noFill/>
            <w14:miter w14:lim="400000"/>
          </w14:textOutline>
        </w:rPr>
        <w:t xml:space="preserve">Методи зігрівання хворого </w:t>
      </w:r>
      <w:r>
        <w:rPr>
          <w:rStyle w:val="Нет"/>
          <w:sz w:val="22"/>
          <w:szCs w:val="22"/>
          <w:u w:color="000000"/>
          <w:rtl w:val="0"/>
          <w:lang w:val="ru-RU"/>
          <w14:textOutline w14:w="12700" w14:cap="flat">
            <w14:noFill/>
            <w14:miter w14:lim="400000"/>
          </w14:textOutline>
        </w:rPr>
        <w:t xml:space="preserve">, </w:t>
      </w:r>
    </w:p>
    <w:p>
      <w:pPr>
        <w:pStyle w:val="По умолчанию"/>
        <w:numPr>
          <w:ilvl w:val="0"/>
          <w:numId w:val="493"/>
        </w:numPr>
        <w:bidi w:val="0"/>
        <w:spacing w:before="100" w:after="40" w:line="259" w:lineRule="auto"/>
        <w:ind w:right="0"/>
        <w:jc w:val="left"/>
        <w:rPr>
          <w:sz w:val="22"/>
          <w:szCs w:val="22"/>
          <w:rtl w:val="0"/>
          <w:lang w:val="ru-RU"/>
        </w:rPr>
      </w:pPr>
      <w:r>
        <w:rPr>
          <w:rStyle w:val="Нет"/>
          <w:sz w:val="22"/>
          <w:szCs w:val="22"/>
          <w:u w:color="000000"/>
          <w:rtl w:val="0"/>
          <w:lang w:val="ru-RU"/>
          <w14:textOutline w14:w="12700" w14:cap="flat">
            <w14:noFill/>
            <w14:miter w14:lim="400000"/>
          </w14:textOutline>
        </w:rPr>
        <w:t>Принципи підготовки пораненого до транспортування</w:t>
      </w:r>
      <w:r>
        <w:rPr>
          <w:rStyle w:val="Нет"/>
          <w:sz w:val="22"/>
          <w:szCs w:val="22"/>
          <w:u w:color="000000"/>
          <w:rtl w:val="0"/>
          <w:lang w:val="ru-RU"/>
          <w14:textOutline w14:w="12700" w14:cap="flat">
            <w14:noFill/>
            <w14:miter w14:lim="400000"/>
          </w14:textOutline>
        </w:rPr>
        <w:t xml:space="preserve">. </w:t>
      </w:r>
      <w:r>
        <w:rPr>
          <w:rStyle w:val="Нет"/>
          <w:sz w:val="22"/>
          <w:szCs w:val="22"/>
          <w:u w:color="000000"/>
          <w:rtl w:val="0"/>
          <w:lang w:val="ru-RU"/>
          <w14:textOutline w14:w="12700" w14:cap="flat">
            <w14:noFill/>
            <w14:miter w14:lim="400000"/>
          </w14:textOutline>
        </w:rPr>
        <w:t>Транспортна мобілізація</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sz w:val="28"/>
          <w:szCs w:val="28"/>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hint="default"/>
          <w:u w:color="000000"/>
          <w:rtl w:val="0"/>
          <w:lang w:val="ru-RU"/>
        </w:rPr>
        <w:t>Текстовий супровід теми</w:t>
      </w:r>
      <w:r>
        <w:rPr>
          <w:rStyle w:val="Нет"/>
          <w:rFonts w:ascii="Times New Roman" w:hAnsi="Times New Roman"/>
          <w:u w:color="000000"/>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hint="default"/>
          <w:u w:color="000000"/>
          <w:rtl w:val="0"/>
          <w:lang w:val="ru-RU"/>
        </w:rPr>
        <w:t xml:space="preserve">Актуальність та особливість сучасної бойової травми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починаючи з другої світової війни переважають вибухові травми і переважно нижніх кінцівок </w:t>
      </w:r>
      <w:r>
        <w:rPr>
          <w:rStyle w:val="Нет"/>
          <w:rFonts w:ascii="Times New Roman" w:hAnsi="Times New Roman"/>
          <w:u w:color="000000"/>
          <w:rtl w:val="0"/>
          <w:lang w:val="ru-RU"/>
        </w:rPr>
        <w:t xml:space="preserve">(53-62.5% </w:t>
      </w:r>
      <w:r>
        <w:rPr>
          <w:rStyle w:val="Нет"/>
          <w:rFonts w:ascii="Times New Roman" w:hAnsi="Times New Roman" w:hint="default"/>
          <w:u w:color="000000"/>
          <w:rtl w:val="0"/>
          <w:lang w:val="ru-RU"/>
        </w:rPr>
        <w:t>поранень</w:t>
      </w:r>
      <w:r>
        <w:rPr>
          <w:rStyle w:val="Нет"/>
          <w:rFonts w:ascii="Times New Roman" w:hAnsi="Times New Roman"/>
          <w:u w:color="000000"/>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hint="default"/>
          <w:u w:color="000000"/>
          <w:rtl w:val="0"/>
          <w:lang w:val="ru-RU"/>
        </w:rPr>
        <w:t>Термінологія та складові спеціалізованої хірургічної допомоги при військовій травмі</w:t>
      </w:r>
      <w:r>
        <w:rPr>
          <w:rStyle w:val="Нет"/>
          <w:rFonts w:ascii="Times New Roman" w:hAnsi="Times New Roman"/>
          <w:u w:color="000000"/>
          <w:rtl w:val="0"/>
          <w:lang w:val="ru-RU"/>
        </w:rPr>
        <w:t xml:space="preserve">: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1. </w:t>
      </w:r>
      <w:r>
        <w:rPr>
          <w:rStyle w:val="Нет"/>
          <w:rFonts w:ascii="Times New Roman" w:hAnsi="Times New Roman" w:hint="default"/>
          <w:u w:color="000000"/>
          <w:rtl w:val="0"/>
          <w:lang w:val="ru-RU"/>
        </w:rPr>
        <w:t>Види допомоги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Невідкладна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відкладена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мінімальна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очікувальна</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2. </w:t>
      </w:r>
      <w:r>
        <w:rPr>
          <w:rStyle w:val="Нет"/>
          <w:rFonts w:ascii="Times New Roman" w:hAnsi="Times New Roman" w:hint="default"/>
          <w:u w:color="000000"/>
          <w:rtl w:val="0"/>
          <w:lang w:val="ru-RU"/>
        </w:rPr>
        <w:t>ПХО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первинна хірургічна обробка </w:t>
      </w:r>
      <w:r>
        <w:rPr>
          <w:rStyle w:val="Нет"/>
          <w:rFonts w:ascii="Times New Roman" w:hAnsi="Times New Roman"/>
          <w:u w:color="000000"/>
          <w:rtl w:val="0"/>
          <w:lang w:val="ru-RU"/>
        </w:rPr>
        <w:t>-  (</w:t>
      </w:r>
      <w:r>
        <w:rPr>
          <w:rStyle w:val="Нет"/>
          <w:rFonts w:ascii="Times New Roman" w:hAnsi="Times New Roman" w:hint="default"/>
          <w:u w:color="000000"/>
          <w:rtl w:val="0"/>
          <w:lang w:val="ru-RU"/>
        </w:rPr>
        <w:t xml:space="preserve">Рання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виконується в перші  </w:t>
      </w:r>
      <w:r>
        <w:rPr>
          <w:rStyle w:val="Нет"/>
          <w:rFonts w:ascii="Times New Roman" w:hAnsi="Times New Roman"/>
          <w:u w:color="000000"/>
          <w:rtl w:val="0"/>
          <w:lang w:val="ru-RU"/>
        </w:rPr>
        <w:t xml:space="preserve">6-12 </w:t>
      </w:r>
      <w:r>
        <w:rPr>
          <w:rStyle w:val="Нет"/>
          <w:rFonts w:ascii="Times New Roman" w:hAnsi="Times New Roman" w:hint="default"/>
          <w:u w:color="000000"/>
          <w:rtl w:val="0"/>
          <w:lang w:val="ru-RU"/>
        </w:rPr>
        <w:t xml:space="preserve">годи після травми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Відстрочена </w:t>
      </w:r>
      <w:r>
        <w:rPr>
          <w:rStyle w:val="Нет"/>
          <w:rFonts w:ascii="Times New Roman" w:hAnsi="Times New Roman"/>
          <w:u w:color="000000"/>
          <w:rtl w:val="0"/>
          <w:lang w:val="ru-RU"/>
        </w:rPr>
        <w:t xml:space="preserve">- 24-48 </w:t>
      </w:r>
      <w:r>
        <w:rPr>
          <w:rStyle w:val="Нет"/>
          <w:rFonts w:ascii="Times New Roman" w:hAnsi="Times New Roman" w:hint="default"/>
          <w:u w:color="000000"/>
          <w:rtl w:val="0"/>
          <w:lang w:val="ru-RU"/>
        </w:rPr>
        <w:t>годин</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Пізня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 період гнійного запалення</w:t>
      </w:r>
      <w:r>
        <w:rPr>
          <w:rStyle w:val="Нет"/>
          <w:rFonts w:ascii="Times New Roman" w:hAnsi="Times New Roman"/>
          <w:u w:color="000000"/>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3. </w:t>
      </w:r>
      <w:r>
        <w:rPr>
          <w:rStyle w:val="Нет"/>
          <w:rFonts w:ascii="Times New Roman" w:hAnsi="Times New Roman" w:hint="default"/>
          <w:u w:color="000000"/>
          <w:rtl w:val="0"/>
          <w:lang w:val="ru-RU"/>
        </w:rPr>
        <w:t>ВХО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вторинна хірургічна обробка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лікування рани до появи грануляцій</w:t>
      </w:r>
      <w:r>
        <w:rPr>
          <w:rStyle w:val="Нет"/>
          <w:rFonts w:ascii="Times New Roman" w:hAnsi="Times New Roman"/>
          <w:u w:color="000000"/>
          <w:rtl w:val="0"/>
          <w:lang w:val="ru-RU"/>
        </w:rPr>
        <w:t xml:space="preserve">)  </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jc w:val="both"/>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 xml:space="preserve">Комбіновані травми </w:t>
      </w:r>
      <w:r>
        <w:rPr>
          <w:rStyle w:val="Нет"/>
          <w:rFonts w:ascii="Times New Roman" w:hAnsi="Times New Roman"/>
          <w:rtl w:val="0"/>
          <w:lang w:val="ru-RU"/>
        </w:rPr>
        <w:t xml:space="preserve">- </w:t>
      </w:r>
      <w:r>
        <w:rPr>
          <w:rStyle w:val="Нет"/>
          <w:rFonts w:ascii="Times New Roman" w:hAnsi="Times New Roman" w:hint="default"/>
          <w:rtl w:val="0"/>
          <w:lang w:val="ru-RU"/>
        </w:rPr>
        <w:t>декілька травмуючи факторів</w:t>
      </w:r>
      <w:r>
        <w:rPr>
          <w:rStyle w:val="Нет"/>
          <w:rFonts w:ascii="Times New Roman" w:hAnsi="Times New Roman"/>
          <w:rtl w:val="0"/>
          <w:lang w:val="ru-RU"/>
        </w:rPr>
        <w:t xml:space="preserve">. </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jc w:val="both"/>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Сочетана</w:t>
      </w:r>
      <w:r>
        <w:rPr>
          <w:rStyle w:val="Нет"/>
          <w:rFonts w:ascii="Times New Roman" w:hAnsi="Times New Roman"/>
          <w:rtl w:val="0"/>
          <w:lang w:val="de-DE"/>
        </w:rPr>
        <w:t xml:space="preserve"> ( </w:t>
      </w:r>
      <w:r>
        <w:rPr>
          <w:rStyle w:val="Нет"/>
          <w:rFonts w:ascii="Times New Roman" w:hAnsi="Times New Roman" w:hint="default"/>
          <w:rtl w:val="0"/>
          <w:lang w:val="ru-RU"/>
        </w:rPr>
        <w:t>поєднана</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травма </w:t>
      </w:r>
      <w:r>
        <w:rPr>
          <w:rStyle w:val="Нет"/>
          <w:rFonts w:ascii="Times New Roman" w:hAnsi="Times New Roman"/>
          <w:rtl w:val="0"/>
          <w:lang w:val="ru-RU"/>
        </w:rPr>
        <w:t xml:space="preserve">- </w:t>
      </w:r>
      <w:r>
        <w:rPr>
          <w:rStyle w:val="Нет"/>
          <w:rFonts w:ascii="Times New Roman" w:hAnsi="Times New Roman" w:hint="default"/>
          <w:rtl w:val="0"/>
          <w:lang w:val="ru-RU"/>
        </w:rPr>
        <w:t>один фактор і різні ділянки ураження</w:t>
      </w:r>
      <w:r>
        <w:rPr>
          <w:rStyle w:val="Нет"/>
          <w:rFonts w:ascii="Times New Roman" w:hAnsi="Times New Roman"/>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029"/>
        </w:tabs>
        <w:rPr>
          <w:rStyle w:val="Нет"/>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029"/>
        </w:tabs>
        <w:rPr>
          <w:rStyle w:val="Нет"/>
          <w:sz w:val="24"/>
          <w:szCs w:val="24"/>
        </w:rPr>
      </w:pPr>
      <w:r>
        <w:rPr>
          <w:rStyle w:val="Нет"/>
          <w:sz w:val="24"/>
          <w:szCs w:val="24"/>
          <w:rtl w:val="0"/>
        </w:rPr>
        <w:t xml:space="preserve">3. </w:t>
      </w:r>
      <w:r>
        <w:rPr>
          <w:rStyle w:val="Нет"/>
          <w:sz w:val="24"/>
          <w:szCs w:val="24"/>
          <w:rtl w:val="0"/>
        </w:rPr>
        <w:t>Сучасне ПХО включає в себе наступні дії</w:t>
      </w:r>
      <w:r>
        <w:rPr>
          <w:rStyle w:val="Нет"/>
          <w:sz w:val="24"/>
          <w:szCs w:val="24"/>
          <w:rtl w:val="0"/>
        </w:rPr>
        <w:t>:</w:t>
      </w:r>
    </w:p>
    <w:p>
      <w:pPr>
        <w:pStyle w:val="Основной текст"/>
        <w:numPr>
          <w:ilvl w:val="0"/>
          <w:numId w:val="495"/>
        </w:numPr>
        <w:bidi w:val="0"/>
        <w:ind w:right="0"/>
        <w:jc w:val="left"/>
        <w:rPr>
          <w:sz w:val="24"/>
          <w:szCs w:val="24"/>
          <w:rtl w:val="0"/>
        </w:rPr>
      </w:pPr>
      <w:r>
        <w:rPr>
          <w:rStyle w:val="Нет"/>
          <w:sz w:val="24"/>
          <w:szCs w:val="24"/>
          <w:rtl w:val="0"/>
        </w:rPr>
        <w:t>Обмежений поздовжній розріз</w:t>
      </w:r>
    </w:p>
    <w:p>
      <w:pPr>
        <w:pStyle w:val="Основной текст"/>
        <w:numPr>
          <w:ilvl w:val="0"/>
          <w:numId w:val="495"/>
        </w:numPr>
        <w:bidi w:val="0"/>
        <w:ind w:right="0"/>
        <w:jc w:val="left"/>
        <w:rPr>
          <w:sz w:val="24"/>
          <w:szCs w:val="24"/>
          <w:rtl w:val="0"/>
        </w:rPr>
      </w:pPr>
      <w:r>
        <w:rPr>
          <w:rStyle w:val="Нет"/>
          <w:sz w:val="24"/>
          <w:szCs w:val="24"/>
          <w:rtl w:val="0"/>
        </w:rPr>
        <w:t>Усунення стороннього матеріалу</w:t>
      </w:r>
    </w:p>
    <w:p>
      <w:pPr>
        <w:pStyle w:val="Основной текст"/>
        <w:numPr>
          <w:ilvl w:val="0"/>
          <w:numId w:val="495"/>
        </w:numPr>
        <w:bidi w:val="0"/>
        <w:ind w:right="0"/>
        <w:jc w:val="left"/>
        <w:rPr>
          <w:sz w:val="24"/>
          <w:szCs w:val="24"/>
          <w:rtl w:val="0"/>
        </w:rPr>
      </w:pPr>
      <w:r>
        <w:rPr>
          <w:rStyle w:val="Нет"/>
          <w:sz w:val="24"/>
          <w:szCs w:val="24"/>
          <w:rtl w:val="0"/>
        </w:rPr>
        <w:t>Зрошування</w:t>
      </w:r>
    </w:p>
    <w:p>
      <w:pPr>
        <w:pStyle w:val="Основной текст"/>
        <w:numPr>
          <w:ilvl w:val="0"/>
          <w:numId w:val="495"/>
        </w:numPr>
        <w:bidi w:val="0"/>
        <w:ind w:right="0"/>
        <w:jc w:val="left"/>
        <w:rPr>
          <w:sz w:val="24"/>
          <w:szCs w:val="24"/>
          <w:rtl w:val="0"/>
        </w:rPr>
      </w:pPr>
      <w:r>
        <w:rPr>
          <w:rStyle w:val="Нет"/>
          <w:sz w:val="24"/>
          <w:szCs w:val="24"/>
          <w:rtl w:val="0"/>
        </w:rPr>
        <w:t>Залишити рану відкритою</w:t>
      </w:r>
    </w:p>
    <w:p>
      <w:pPr>
        <w:pStyle w:val="Основной текст"/>
        <w:numPr>
          <w:ilvl w:val="0"/>
          <w:numId w:val="495"/>
        </w:numPr>
        <w:bidi w:val="0"/>
        <w:ind w:right="0"/>
        <w:jc w:val="left"/>
        <w:rPr>
          <w:sz w:val="24"/>
          <w:szCs w:val="24"/>
          <w:rtl w:val="0"/>
        </w:rPr>
      </w:pPr>
      <w:r>
        <w:rPr>
          <w:rStyle w:val="Нет"/>
          <w:sz w:val="24"/>
          <w:szCs w:val="24"/>
          <w:rtl w:val="0"/>
        </w:rPr>
        <w:t>Антибіотики</w:t>
      </w:r>
    </w:p>
    <w:p>
      <w:pPr>
        <w:pStyle w:val="Основной текст"/>
        <w:numPr>
          <w:ilvl w:val="0"/>
          <w:numId w:val="495"/>
        </w:numPr>
        <w:bidi w:val="0"/>
        <w:ind w:right="0"/>
        <w:jc w:val="left"/>
        <w:rPr>
          <w:sz w:val="24"/>
          <w:szCs w:val="24"/>
          <w:rtl w:val="0"/>
        </w:rPr>
      </w:pPr>
      <w:r>
        <w:rPr>
          <w:rStyle w:val="Нет"/>
          <w:sz w:val="24"/>
          <w:szCs w:val="24"/>
          <w:rtl w:val="0"/>
        </w:rPr>
        <w:t xml:space="preserve">Профілактика правця </w:t>
      </w:r>
    </w:p>
    <w:p>
      <w:pPr>
        <w:pStyle w:val="Основной текст"/>
        <w:numPr>
          <w:ilvl w:val="0"/>
          <w:numId w:val="495"/>
        </w:numPr>
        <w:bidi w:val="0"/>
        <w:ind w:right="0"/>
        <w:jc w:val="left"/>
        <w:rPr>
          <w:sz w:val="24"/>
          <w:szCs w:val="24"/>
          <w:rtl w:val="0"/>
        </w:rPr>
      </w:pPr>
      <w:r>
        <w:rPr>
          <w:rStyle w:val="Нет"/>
          <w:sz w:val="24"/>
          <w:szCs w:val="24"/>
          <w:rtl w:val="0"/>
        </w:rPr>
        <w:t xml:space="preserve">Транспортна шина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4. </w:t>
      </w:r>
      <w:r>
        <w:rPr>
          <w:rStyle w:val="Нет"/>
          <w:rFonts w:ascii="Times New Roman" w:hAnsi="Times New Roman" w:hint="default"/>
          <w:u w:color="000000"/>
          <w:rtl w:val="0"/>
          <w:lang w:val="ru-RU"/>
        </w:rPr>
        <w:t>С</w:t>
      </w:r>
      <w:r>
        <w:rPr>
          <w:rStyle w:val="Нет"/>
          <w:rFonts w:ascii="Times New Roman" w:hAnsi="Times New Roman" w:hint="default"/>
          <w:b w:val="1"/>
          <w:bCs w:val="1"/>
          <w:u w:color="000000"/>
          <w:rtl w:val="0"/>
          <w:lang w:val="ru-RU"/>
        </w:rPr>
        <w:t xml:space="preserve">табілізаційний пункт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завдання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збір анамнезу</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Оцінка загального стану</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первинна діагностика та сортування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демедж контроль</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реанімаційні дії за показами</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туалет тіла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діагностичні обʼєктивні та додаткові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лабораторні та інструментальні</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дії</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хірургічні маніпуляції</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Транспортування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Мінімальне оснащення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автономне освітлення та електроживлення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Водопостачання</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оснащення малої операційної</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УЗД з доплером</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Наркозний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ІВЛ</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апарат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Відсмоктувач</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Перевʼязувальний</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Гемостатичний матеріал</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Додаткове медичне оснащення</w:t>
      </w:r>
      <w:r>
        <w:rPr>
          <w:rStyle w:val="Нет"/>
          <w:rFonts w:ascii="Times New Roman" w:hAnsi="Times New Roman"/>
          <w:u w:color="000000"/>
          <w:rtl w:val="0"/>
          <w:lang w:val="ru-RU"/>
        </w:rPr>
        <w:t>.</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jc w:val="both"/>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 xml:space="preserve">ПХБ Сполучених штатів Америки складає </w:t>
      </w:r>
      <w:r>
        <w:rPr>
          <w:rStyle w:val="Нет"/>
          <w:rFonts w:ascii="Times New Roman" w:hAnsi="Times New Roman"/>
          <w:rtl w:val="0"/>
          <w:lang w:val="ru-RU"/>
        </w:rPr>
        <w:t xml:space="preserve">20 </w:t>
      </w:r>
      <w:r>
        <w:rPr>
          <w:rStyle w:val="Нет"/>
          <w:rFonts w:ascii="Times New Roman" w:hAnsi="Times New Roman" w:hint="default"/>
          <w:rtl w:val="0"/>
          <w:lang w:val="ru-RU"/>
        </w:rPr>
        <w:t>осіб</w:t>
      </w:r>
      <w:r>
        <w:rPr>
          <w:rStyle w:val="Нет"/>
          <w:rFonts w:ascii="Times New Roman" w:hAnsi="Times New Roman"/>
          <w:rtl w:val="0"/>
          <w:lang w:val="ru-RU"/>
        </w:rPr>
        <w:t xml:space="preserve">, </w:t>
      </w:r>
      <w:r>
        <w:rPr>
          <w:rStyle w:val="Нет"/>
          <w:rFonts w:ascii="Times New Roman" w:hAnsi="Times New Roman" w:hint="default"/>
          <w:rtl w:val="0"/>
          <w:lang w:val="ru-RU"/>
        </w:rPr>
        <w:t>з них</w:t>
      </w:r>
      <w:r>
        <w:rPr>
          <w:rStyle w:val="Нет"/>
          <w:rFonts w:ascii="Times New Roman" w:hAnsi="Times New Roman"/>
          <w:rtl w:val="0"/>
          <w:lang w:val="ru-RU"/>
        </w:rPr>
        <w:t xml:space="preserve">- </w:t>
      </w:r>
      <w:r>
        <w:rPr>
          <w:rStyle w:val="Нет"/>
          <w:rFonts w:ascii="Times New Roman" w:hAnsi="Times New Roman" w:hint="default"/>
          <w:rtl w:val="0"/>
          <w:lang w:val="ru-RU"/>
        </w:rPr>
        <w:t>один ортопед</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травматолог </w:t>
      </w:r>
      <w:r>
        <w:rPr>
          <w:rStyle w:val="Нет"/>
          <w:rFonts w:ascii="Times New Roman" w:hAnsi="Times New Roman"/>
          <w:rtl w:val="0"/>
          <w:lang w:val="ru-RU"/>
        </w:rPr>
        <w:t>(</w:t>
      </w:r>
      <w:r>
        <w:rPr>
          <w:rStyle w:val="Нет"/>
          <w:rFonts w:ascii="Times New Roman" w:hAnsi="Times New Roman" w:hint="default"/>
          <w:rtl w:val="0"/>
          <w:lang w:val="ru-RU"/>
        </w:rPr>
        <w:t>шеф бригади</w:t>
      </w:r>
      <w:r>
        <w:rPr>
          <w:rStyle w:val="Нет"/>
          <w:rFonts w:ascii="Times New Roman" w:hAnsi="Times New Roman"/>
          <w:rtl w:val="0"/>
          <w:lang w:val="ru-RU"/>
        </w:rPr>
        <w:t xml:space="preserve">), </w:t>
      </w:r>
      <w:r>
        <w:rPr>
          <w:rStyle w:val="Нет"/>
          <w:rFonts w:ascii="Times New Roman" w:hAnsi="Times New Roman" w:hint="default"/>
          <w:rtl w:val="0"/>
          <w:lang w:val="ru-RU"/>
        </w:rPr>
        <w:t>три хірурга загальної практики</w:t>
      </w:r>
      <w:r>
        <w:rPr>
          <w:rStyle w:val="Нет"/>
          <w:rFonts w:ascii="Times New Roman" w:hAnsi="Times New Roman"/>
          <w:rtl w:val="0"/>
          <w:lang w:val="ru-RU"/>
        </w:rPr>
        <w:t xml:space="preserve">, </w:t>
      </w:r>
      <w:r>
        <w:rPr>
          <w:rStyle w:val="Нет"/>
          <w:rFonts w:ascii="Times New Roman" w:hAnsi="Times New Roman" w:hint="default"/>
          <w:rtl w:val="0"/>
          <w:lang w:val="ru-RU"/>
        </w:rPr>
        <w:t>дві анестезистки</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дві операційних сестри </w:t>
      </w:r>
      <w:r>
        <w:rPr>
          <w:rStyle w:val="Нет"/>
          <w:rFonts w:ascii="Times New Roman" w:hAnsi="Times New Roman"/>
          <w:rtl w:val="0"/>
          <w:lang w:val="ru-RU"/>
        </w:rPr>
        <w:t xml:space="preserve">. </w:t>
      </w:r>
      <w:r>
        <w:rPr>
          <w:rStyle w:val="Нет"/>
          <w:rFonts w:ascii="Times New Roman" w:hAnsi="Times New Roman" w:hint="default"/>
          <w:rtl w:val="0"/>
          <w:lang w:val="ru-RU"/>
        </w:rPr>
        <w:t>Планове навантаження ПХБ</w:t>
      </w:r>
      <w:r>
        <w:rPr>
          <w:rStyle w:val="Нет"/>
          <w:rFonts w:ascii="Times New Roman" w:hAnsi="Times New Roman"/>
          <w:rtl w:val="0"/>
          <w:lang w:val="ru-RU"/>
        </w:rPr>
        <w:t xml:space="preserve">- 10 </w:t>
      </w:r>
      <w:r>
        <w:rPr>
          <w:rStyle w:val="Нет"/>
          <w:rFonts w:ascii="Times New Roman" w:hAnsi="Times New Roman" w:hint="default"/>
          <w:rtl w:val="0"/>
          <w:lang w:val="ru-RU"/>
        </w:rPr>
        <w:t xml:space="preserve">хворих </w:t>
      </w:r>
      <w:r>
        <w:rPr>
          <w:rStyle w:val="Нет"/>
          <w:rFonts w:ascii="Times New Roman" w:hAnsi="Times New Roman"/>
          <w:rtl w:val="0"/>
          <w:lang w:val="ru-RU"/>
        </w:rPr>
        <w:t>(</w:t>
      </w:r>
      <w:r>
        <w:rPr>
          <w:rStyle w:val="Нет"/>
          <w:rFonts w:ascii="Times New Roman" w:hAnsi="Times New Roman" w:hint="default"/>
          <w:rtl w:val="0"/>
          <w:lang w:val="ru-RU"/>
        </w:rPr>
        <w:t>поранених</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на день </w:t>
      </w:r>
    </w:p>
    <w:p>
      <w:pPr>
        <w:pStyle w:val="Подзаголовок"/>
        <w:keepNext w:val="0"/>
        <w:keepLines w:val="1"/>
        <w:tabs>
          <w:tab w:val="left" w:pos="1300"/>
          <w:tab w:val="left" w:pos="2600"/>
          <w:tab w:val="left" w:pos="3900"/>
          <w:tab w:val="left" w:pos="5200"/>
          <w:tab w:val="left" w:pos="6029"/>
        </w:tabs>
        <w:jc w:val="center"/>
        <w:rPr>
          <w:rStyle w:val="Нет"/>
          <w:rFonts w:ascii="Times New Roman" w:cs="Times New Roman" w:hAnsi="Times New Roman" w:eastAsia="Times New Roman"/>
          <w:outline w:val="0"/>
          <w:color w:val="3e231a"/>
          <w:sz w:val="24"/>
          <w:szCs w:val="24"/>
          <w:u w:color="3e231a"/>
          <w14:textFill>
            <w14:solidFill>
              <w14:srgbClr w14:val="3E231A"/>
            </w14:solidFill>
          </w14:textFill>
        </w:rPr>
      </w:pPr>
      <w:r>
        <w:rPr>
          <w:rStyle w:val="Нет"/>
          <w:rFonts w:ascii="Times New Roman" w:hAnsi="Times New Roman" w:hint="default"/>
          <w:outline w:val="0"/>
          <w:color w:val="3e231a"/>
          <w:sz w:val="24"/>
          <w:szCs w:val="24"/>
          <w:u w:color="3e231a"/>
          <w:rtl w:val="0"/>
          <w14:textFill>
            <w14:solidFill>
              <w14:srgbClr w14:val="3E231A"/>
            </w14:solidFill>
          </w14:textFill>
        </w:rPr>
        <w:t>Діагностичні</w:t>
      </w:r>
      <w:r>
        <w:rPr>
          <w:rStyle w:val="Нет"/>
          <w:rFonts w:ascii="Times New Roman" w:hAnsi="Times New Roman"/>
          <w:outline w:val="0"/>
          <w:color w:val="3e231a"/>
          <w:sz w:val="24"/>
          <w:szCs w:val="24"/>
          <w:u w:color="3e231a"/>
          <w:rtl w:val="0"/>
          <w14:textFill>
            <w14:solidFill>
              <w14:srgbClr w14:val="3E231A"/>
            </w14:solidFill>
          </w14:textFill>
        </w:rPr>
        <w:t xml:space="preserve">, </w:t>
      </w:r>
      <w:r>
        <w:rPr>
          <w:rStyle w:val="Нет"/>
          <w:rFonts w:ascii="Times New Roman" w:hAnsi="Times New Roman" w:hint="default"/>
          <w:outline w:val="0"/>
          <w:color w:val="3e231a"/>
          <w:sz w:val="24"/>
          <w:szCs w:val="24"/>
          <w:u w:color="3e231a"/>
          <w:rtl w:val="0"/>
          <w14:textFill>
            <w14:solidFill>
              <w14:srgbClr w14:val="3E231A"/>
            </w14:solidFill>
          </w14:textFill>
        </w:rPr>
        <w:t>лікувальні та організаційні  дії при ПХО</w:t>
      </w:r>
      <w:r>
        <w:rPr>
          <w:rStyle w:val="Нет"/>
          <w:rFonts w:ascii="Times New Roman" w:hAnsi="Times New Roman"/>
          <w:outline w:val="0"/>
          <w:color w:val="3e231a"/>
          <w:sz w:val="24"/>
          <w:szCs w:val="24"/>
          <w:u w:color="3e231a"/>
          <w:rtl w:val="0"/>
          <w14:textFill>
            <w14:solidFill>
              <w14:srgbClr w14:val="3E231A"/>
            </w14:solidFill>
          </w14:textFill>
        </w:rPr>
        <w:t>:</w:t>
      </w:r>
    </w:p>
    <w:p>
      <w:pPr>
        <w:pStyle w:val="По умолчанию"/>
        <w:numPr>
          <w:ilvl w:val="0"/>
          <w:numId w:val="497"/>
        </w:numPr>
        <w:bidi w:val="0"/>
        <w:spacing w:before="0" w:line="240" w:lineRule="auto"/>
        <w:ind w:right="0"/>
        <w:jc w:val="left"/>
        <w:rPr>
          <w:rFonts w:ascii="Times New Roman" w:hAnsi="Times New Roman"/>
          <w:rtl w:val="0"/>
          <w:lang w:val="ru-RU"/>
        </w:rPr>
      </w:pPr>
      <w:r>
        <w:rPr>
          <w:rStyle w:val="Нет"/>
          <w:rFonts w:ascii="Times New Roman" w:hAnsi="Times New Roman"/>
          <w:rtl w:val="0"/>
          <w:lang w:val="ru-RU"/>
        </w:rPr>
        <w:t xml:space="preserve">- </w:t>
      </w:r>
      <w:r>
        <w:rPr>
          <w:rStyle w:val="Нет"/>
          <w:rFonts w:ascii="Times New Roman" w:hAnsi="Times New Roman" w:hint="default"/>
          <w:rtl w:val="0"/>
          <w:lang w:val="ru-RU"/>
        </w:rPr>
        <w:t>Забрати зброю</w:t>
      </w:r>
    </w:p>
    <w:p>
      <w:pPr>
        <w:pStyle w:val="По умолчанию"/>
        <w:numPr>
          <w:ilvl w:val="0"/>
          <w:numId w:val="497"/>
        </w:numPr>
        <w:bidi w:val="0"/>
        <w:spacing w:before="0" w:line="240" w:lineRule="auto"/>
        <w:ind w:right="0"/>
        <w:jc w:val="left"/>
        <w:rPr>
          <w:rFonts w:ascii="Times New Roman" w:hAnsi="Times New Roman"/>
          <w:rtl w:val="0"/>
          <w:lang w:val="ru-RU"/>
        </w:rPr>
      </w:pPr>
      <w:r>
        <w:rPr>
          <w:rStyle w:val="Нет"/>
          <w:rFonts w:ascii="Times New Roman" w:hAnsi="Times New Roman"/>
          <w:rtl w:val="0"/>
          <w:lang w:val="ru-RU"/>
        </w:rPr>
        <w:t xml:space="preserve">10 </w:t>
      </w:r>
      <w:r>
        <w:rPr>
          <w:rStyle w:val="Нет"/>
          <w:rFonts w:ascii="Times New Roman" w:hAnsi="Times New Roman" w:hint="default"/>
          <w:rtl w:val="0"/>
          <w:lang w:val="ru-RU"/>
        </w:rPr>
        <w:t xml:space="preserve">секунд </w:t>
      </w:r>
      <w:r>
        <w:rPr>
          <w:rStyle w:val="Нет"/>
          <w:rFonts w:ascii="Times New Roman" w:hAnsi="Times New Roman"/>
          <w:rtl w:val="0"/>
          <w:lang w:val="ru-RU"/>
        </w:rPr>
        <w:t>(</w:t>
      </w:r>
      <w:r>
        <w:rPr>
          <w:rStyle w:val="Нет"/>
          <w:rFonts w:ascii="Times New Roman" w:hAnsi="Times New Roman" w:hint="default"/>
          <w:rtl w:val="0"/>
          <w:lang w:val="ru-RU"/>
        </w:rPr>
        <w:t>як можливий мінімум</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при надходженні </w:t>
      </w:r>
      <w:r>
        <w:rPr>
          <w:rStyle w:val="Нет"/>
          <w:rFonts w:ascii="Times New Roman" w:hAnsi="Times New Roman"/>
          <w:rtl w:val="0"/>
          <w:lang w:val="ru-RU"/>
        </w:rPr>
        <w:t>(</w:t>
      </w:r>
      <w:r>
        <w:rPr>
          <w:rStyle w:val="Нет"/>
          <w:rFonts w:ascii="Times New Roman" w:hAnsi="Times New Roman" w:hint="default"/>
          <w:rtl w:val="0"/>
          <w:lang w:val="ru-RU"/>
        </w:rPr>
        <w:t>або під час транспортування</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надається на спілкування з пораненим або супроводжуючими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збирання </w:t>
      </w:r>
      <w:r>
        <w:rPr>
          <w:rStyle w:val="Нет"/>
          <w:rFonts w:ascii="Times New Roman" w:hAnsi="Times New Roman"/>
          <w:rtl w:val="0"/>
          <w:lang w:val="ru-RU"/>
        </w:rPr>
        <w:t>"</w:t>
      </w:r>
      <w:r>
        <w:rPr>
          <w:rStyle w:val="Нет"/>
          <w:rFonts w:ascii="Times New Roman" w:hAnsi="Times New Roman" w:hint="default"/>
          <w:rtl w:val="0"/>
          <w:lang w:val="ru-RU"/>
        </w:rPr>
        <w:t>паспортної частини</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та анамнезу </w:t>
      </w:r>
      <w:r>
        <w:rPr>
          <w:rStyle w:val="Нет"/>
          <w:rFonts w:ascii="Times New Roman" w:hAnsi="Times New Roman"/>
          <w:rtl w:val="0"/>
          <w:lang w:val="ru-RU"/>
        </w:rPr>
        <w:t xml:space="preserve">,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Моніторинг стану пораненого та киснева терапія</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Первинна оцінка стану постраждалого з масивною кровотечею за алгоритмом </w:t>
      </w:r>
      <w:r>
        <w:rPr>
          <w:rStyle w:val="Нет"/>
          <w:rFonts w:ascii="Times New Roman" w:hAnsi="Times New Roman"/>
          <w:rtl w:val="0"/>
          <w:lang w:val="en-US"/>
        </w:rPr>
        <w:t>MARCH</w:t>
      </w:r>
      <w:r>
        <w:rPr>
          <w:rStyle w:val="Нет"/>
          <w:rFonts w:ascii="Times New Roman" w:hAnsi="Times New Roman"/>
          <w:rtl w:val="0"/>
          <w:lang w:val="ru-RU"/>
        </w:rPr>
        <w:t>:</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 xml:space="preserve">M- Massive bleeding </w:t>
      </w:r>
      <w:r>
        <w:rPr>
          <w:rStyle w:val="Нет"/>
          <w:rFonts w:ascii="Times New Roman" w:hAnsi="Times New Roman" w:hint="default"/>
          <w:rtl w:val="0"/>
          <w:lang w:val="ru-RU"/>
        </w:rPr>
        <w:t>масивна кровотеча</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A-Airway,</w:t>
      </w:r>
      <w:r>
        <w:rPr>
          <w:rStyle w:val="Нет"/>
          <w:rFonts w:ascii="Times New Roman" w:hAnsi="Times New Roman" w:hint="default"/>
          <w:rtl w:val="0"/>
          <w:lang w:val="ru-RU"/>
        </w:rPr>
        <w:t xml:space="preserve"> дихальні шляхи</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R-Respiration</w:t>
      </w:r>
      <w:r>
        <w:rPr>
          <w:rStyle w:val="Нет"/>
          <w:rFonts w:ascii="Times New Roman" w:hAnsi="Times New Roman" w:hint="default"/>
          <w:rtl w:val="0"/>
          <w:lang w:val="ru-RU"/>
        </w:rPr>
        <w:t xml:space="preserve"> дихання</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C-Circulation</w:t>
      </w:r>
      <w:r>
        <w:rPr>
          <w:rStyle w:val="Нет"/>
          <w:rFonts w:ascii="Times New Roman" w:hAnsi="Times New Roman" w:hint="default"/>
          <w:rtl w:val="0"/>
          <w:lang w:val="ru-RU"/>
        </w:rPr>
        <w:t xml:space="preserve"> кровообіг</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 xml:space="preserve">H-Head injury- </w:t>
      </w:r>
      <w:r>
        <w:rPr>
          <w:rStyle w:val="Нет"/>
          <w:rFonts w:ascii="Times New Roman" w:hAnsi="Times New Roman" w:hint="default"/>
          <w:rtl w:val="0"/>
          <w:lang w:val="ru-RU"/>
        </w:rPr>
        <w:t>черепно</w:t>
      </w:r>
      <w:r>
        <w:rPr>
          <w:rStyle w:val="Нет"/>
          <w:rFonts w:ascii="Times New Roman" w:hAnsi="Times New Roman"/>
          <w:rtl w:val="0"/>
          <w:lang w:val="ru-RU"/>
        </w:rPr>
        <w:t>-</w:t>
      </w:r>
      <w:r>
        <w:rPr>
          <w:rStyle w:val="Нет"/>
          <w:rFonts w:ascii="Times New Roman" w:hAnsi="Times New Roman" w:hint="default"/>
          <w:rtl w:val="0"/>
          <w:lang w:val="ru-RU"/>
        </w:rPr>
        <w:t xml:space="preserve">мозкова травма </w:t>
      </w:r>
      <w:r>
        <w:rPr>
          <w:rStyle w:val="Нет"/>
          <w:rFonts w:ascii="Times New Roman" w:hAnsi="Times New Roman"/>
          <w:rtl w:val="0"/>
          <w:lang w:val="en-US"/>
        </w:rPr>
        <w:t xml:space="preserve"> /Hypothermia</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Встановлення двох венозних катетерів</w:t>
      </w:r>
      <w:r>
        <w:rPr>
          <w:rStyle w:val="Нет"/>
          <w:rFonts w:ascii="Times New Roman" w:hAnsi="Times New Roman"/>
          <w:rtl w:val="0"/>
          <w:lang w:val="ru-RU"/>
        </w:rPr>
        <w:t xml:space="preserve">,  </w:t>
      </w:r>
      <w:r>
        <w:rPr>
          <w:rStyle w:val="Нет"/>
          <w:rFonts w:ascii="Times New Roman" w:hAnsi="Times New Roman" w:hint="default"/>
          <w:rtl w:val="0"/>
          <w:lang w:val="ru-RU"/>
        </w:rPr>
        <w:t>забір аналізів</w:t>
      </w:r>
      <w:r>
        <w:rPr>
          <w:rStyle w:val="Нет"/>
          <w:rFonts w:ascii="Times New Roman" w:hAnsi="Times New Roman"/>
          <w:rtl w:val="0"/>
          <w:lang w:val="ru-RU"/>
        </w:rPr>
        <w:t xml:space="preserve">,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Зняти одежу</w:t>
      </w:r>
      <w:r>
        <w:rPr>
          <w:rStyle w:val="Нет"/>
          <w:rFonts w:ascii="Times New Roman" w:hAnsi="Times New Roman"/>
          <w:rtl w:val="0"/>
          <w:lang w:val="ru-RU"/>
        </w:rPr>
        <w:t xml:space="preserve">. </w:t>
      </w:r>
      <w:r>
        <w:rPr>
          <w:rStyle w:val="Нет"/>
          <w:rFonts w:ascii="Times New Roman" w:hAnsi="Times New Roman" w:hint="default"/>
          <w:rtl w:val="0"/>
          <w:lang w:val="ru-RU"/>
        </w:rPr>
        <w:t>Шукати візуально та пальпаторно ділянки пошкодження органів</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 Огляд щодо симетричності дихальних рухів грудної клітки</w:t>
      </w:r>
      <w:r>
        <w:rPr>
          <w:rStyle w:val="Нет"/>
          <w:rFonts w:ascii="Times New Roman" w:hAnsi="Times New Roman"/>
          <w:rtl w:val="0"/>
          <w:lang w:val="ru-RU"/>
        </w:rPr>
        <w:t xml:space="preserve">. </w:t>
      </w:r>
      <w:r>
        <w:rPr>
          <w:rStyle w:val="Нет"/>
          <w:rFonts w:ascii="Times New Roman" w:hAnsi="Times New Roman" w:hint="default"/>
          <w:rtl w:val="0"/>
          <w:lang w:val="ru-RU"/>
        </w:rPr>
        <w:t>Аускультація</w:t>
      </w:r>
      <w:r>
        <w:rPr>
          <w:rStyle w:val="Нет"/>
          <w:rFonts w:ascii="Times New Roman" w:hAnsi="Times New Roman"/>
          <w:rtl w:val="0"/>
          <w:lang w:val="ru-RU"/>
        </w:rPr>
        <w:t xml:space="preserve">. </w:t>
      </w:r>
      <w:r>
        <w:rPr>
          <w:rStyle w:val="Нет"/>
          <w:rFonts w:ascii="Times New Roman" w:hAnsi="Times New Roman" w:hint="default"/>
          <w:rtl w:val="0"/>
          <w:lang w:val="ru-RU"/>
        </w:rPr>
        <w:t>Перкусія</w:t>
      </w:r>
      <w:r>
        <w:rPr>
          <w:rStyle w:val="Нет"/>
          <w:rFonts w:ascii="Times New Roman" w:hAnsi="Times New Roman"/>
          <w:rtl w:val="0"/>
          <w:lang w:val="ru-RU"/>
        </w:rPr>
        <w:t xml:space="preserve">.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Оцінка свідомості</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 Оцінка місцевого капілярного наповнення </w:t>
      </w:r>
      <w:r>
        <w:rPr>
          <w:rStyle w:val="Нет"/>
          <w:rFonts w:ascii="Times New Roman" w:hAnsi="Times New Roman"/>
          <w:rtl w:val="0"/>
          <w:lang w:val="ru-RU"/>
        </w:rPr>
        <w:t>(</w:t>
      </w:r>
      <w:r>
        <w:rPr>
          <w:rStyle w:val="Нет"/>
          <w:rFonts w:ascii="Times New Roman" w:hAnsi="Times New Roman" w:hint="default"/>
          <w:rtl w:val="0"/>
          <w:lang w:val="ru-RU"/>
        </w:rPr>
        <w:t>пульсового тиску</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на протязі </w:t>
      </w:r>
      <w:r>
        <w:rPr>
          <w:rStyle w:val="Нет"/>
          <w:rFonts w:ascii="Times New Roman" w:hAnsi="Times New Roman"/>
          <w:rtl w:val="0"/>
          <w:lang w:val="ru-RU"/>
        </w:rPr>
        <w:t xml:space="preserve">3 </w:t>
      </w:r>
      <w:r>
        <w:rPr>
          <w:rStyle w:val="Нет"/>
          <w:rFonts w:ascii="Times New Roman" w:hAnsi="Times New Roman" w:hint="default"/>
          <w:rtl w:val="0"/>
          <w:lang w:val="ru-RU"/>
        </w:rPr>
        <w:t xml:space="preserve">секунд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 Крововтрата</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попередня оцінка </w:t>
      </w:r>
      <w:r>
        <w:rPr>
          <w:rStyle w:val="Нет"/>
          <w:rFonts w:ascii="Times New Roman" w:hAnsi="Times New Roman"/>
          <w:rtl w:val="0"/>
          <w:lang w:val="ru-RU"/>
        </w:rPr>
        <w:t xml:space="preserve">- </w:t>
      </w:r>
      <w:r>
        <w:rPr>
          <w:rStyle w:val="Нет"/>
          <w:rFonts w:ascii="Times New Roman" w:hAnsi="Times New Roman" w:hint="default"/>
          <w:rtl w:val="0"/>
          <w:lang w:val="ru-RU"/>
        </w:rPr>
        <w:t>грудна</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черевна порожнини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Стегно </w:t>
      </w:r>
      <w:r>
        <w:rPr>
          <w:rStyle w:val="Нет"/>
          <w:rFonts w:ascii="Times New Roman" w:hAnsi="Times New Roman"/>
          <w:rtl w:val="0"/>
          <w:lang w:val="ru-RU"/>
        </w:rPr>
        <w:t>(</w:t>
      </w:r>
      <w:r>
        <w:rPr>
          <w:rStyle w:val="Нет"/>
          <w:rFonts w:ascii="Times New Roman" w:hAnsi="Times New Roman" w:hint="default"/>
          <w:rtl w:val="0"/>
          <w:lang w:val="ru-RU"/>
        </w:rPr>
        <w:t xml:space="preserve">до </w:t>
      </w:r>
      <w:r>
        <w:rPr>
          <w:rStyle w:val="Нет"/>
          <w:rFonts w:ascii="Times New Roman" w:hAnsi="Times New Roman"/>
          <w:rtl w:val="0"/>
          <w:lang w:val="ru-RU"/>
        </w:rPr>
        <w:t xml:space="preserve">1.5 </w:t>
      </w:r>
      <w:r>
        <w:rPr>
          <w:rStyle w:val="Нет"/>
          <w:rFonts w:ascii="Times New Roman" w:hAnsi="Times New Roman" w:hint="default"/>
          <w:rtl w:val="0"/>
          <w:lang w:val="ru-RU"/>
        </w:rPr>
        <w:t>літрів</w:t>
      </w:r>
      <w:r>
        <w:rPr>
          <w:rStyle w:val="Нет"/>
          <w:rFonts w:ascii="Times New Roman" w:hAnsi="Times New Roman"/>
          <w:rtl w:val="0"/>
          <w:lang w:val="ru-RU"/>
        </w:rPr>
        <w:t xml:space="preserve">). </w:t>
      </w:r>
      <w:r>
        <w:rPr>
          <w:rStyle w:val="Нет"/>
          <w:rFonts w:ascii="Times New Roman" w:hAnsi="Times New Roman" w:hint="default"/>
          <w:rtl w:val="0"/>
          <w:lang w:val="ru-RU"/>
        </w:rPr>
        <w:t>У      дітей треба виключити ще внутрішньочерепну кровотечу</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Визначення рівня свідомості</w:t>
      </w:r>
      <w:r>
        <w:rPr>
          <w:rStyle w:val="Нет"/>
          <w:rFonts w:ascii="Times New Roman" w:hAnsi="Times New Roman"/>
          <w:rtl w:val="0"/>
          <w:lang w:val="ru-RU"/>
        </w:rPr>
        <w:t xml:space="preserve">, </w:t>
      </w:r>
      <w:r>
        <w:rPr>
          <w:rStyle w:val="Нет"/>
          <w:rFonts w:ascii="Times New Roman" w:hAnsi="Times New Roman" w:hint="default"/>
          <w:rtl w:val="0"/>
          <w:lang w:val="ru-RU"/>
        </w:rPr>
        <w:t>симетричність очей</w:t>
      </w:r>
      <w:r>
        <w:rPr>
          <w:rStyle w:val="Нет"/>
          <w:rFonts w:ascii="Times New Roman" w:hAnsi="Times New Roman"/>
          <w:rtl w:val="0"/>
          <w:lang w:val="ru-RU"/>
        </w:rPr>
        <w:t xml:space="preserve">. </w:t>
      </w:r>
      <w:r>
        <w:rPr>
          <w:rStyle w:val="Нет"/>
          <w:rFonts w:ascii="Times New Roman" w:hAnsi="Times New Roman" w:hint="default"/>
          <w:rtl w:val="0"/>
          <w:lang w:val="ru-RU"/>
        </w:rPr>
        <w:t>Ділянок обличчя</w:t>
      </w:r>
      <w:r>
        <w:rPr>
          <w:rStyle w:val="Нет"/>
          <w:rFonts w:ascii="Times New Roman" w:hAnsi="Times New Roman"/>
          <w:rtl w:val="0"/>
          <w:lang w:val="ru-RU"/>
        </w:rPr>
        <w:t xml:space="preserve">, </w:t>
      </w:r>
      <w:r>
        <w:rPr>
          <w:rStyle w:val="Нет"/>
          <w:rFonts w:ascii="Times New Roman" w:hAnsi="Times New Roman" w:hint="default"/>
          <w:rtl w:val="0"/>
          <w:lang w:val="ru-RU"/>
        </w:rPr>
        <w:t>тіла</w:t>
      </w:r>
      <w:r>
        <w:rPr>
          <w:rStyle w:val="Нет"/>
          <w:rFonts w:ascii="Times New Roman" w:hAnsi="Times New Roman"/>
          <w:rtl w:val="0"/>
          <w:lang w:val="ru-RU"/>
        </w:rPr>
        <w:t xml:space="preserve">. </w:t>
      </w:r>
      <w:r>
        <w:rPr>
          <w:rStyle w:val="Нет"/>
          <w:rFonts w:ascii="Times New Roman" w:hAnsi="Times New Roman" w:hint="default"/>
          <w:rtl w:val="0"/>
          <w:lang w:val="ru-RU"/>
        </w:rPr>
        <w:t>Кінцівок</w:t>
      </w:r>
      <w:r>
        <w:rPr>
          <w:rStyle w:val="Нет"/>
          <w:rFonts w:ascii="Times New Roman" w:hAnsi="Times New Roman"/>
          <w:rtl w:val="0"/>
          <w:lang w:val="ru-RU"/>
        </w:rPr>
        <w:t xml:space="preserve">, </w:t>
      </w:r>
      <w:r>
        <w:rPr>
          <w:rStyle w:val="Нет"/>
          <w:rFonts w:ascii="Times New Roman" w:hAnsi="Times New Roman" w:hint="default"/>
          <w:rtl w:val="0"/>
          <w:lang w:val="ru-RU"/>
        </w:rPr>
        <w:t>тонус ануса</w:t>
      </w:r>
      <w:r>
        <w:rPr>
          <w:rStyle w:val="Нет"/>
          <w:rFonts w:ascii="Times New Roman" w:hAnsi="Times New Roman"/>
          <w:rtl w:val="0"/>
          <w:lang w:val="de-DE"/>
        </w:rPr>
        <w:t xml:space="preserve">. ( </w:t>
      </w:r>
      <w:r>
        <w:rPr>
          <w:rStyle w:val="Нет"/>
          <w:rFonts w:ascii="Times New Roman" w:hAnsi="Times New Roman" w:hint="default"/>
          <w:rtl w:val="0"/>
          <w:lang w:val="ru-RU"/>
        </w:rPr>
        <w:t xml:space="preserve">ректальне дослідження </w:t>
      </w:r>
      <w:r>
        <w:rPr>
          <w:rStyle w:val="Нет"/>
          <w:rFonts w:ascii="Times New Roman" w:hAnsi="Times New Roman"/>
          <w:rtl w:val="0"/>
          <w:lang w:val="ru-RU"/>
        </w:rPr>
        <w:t xml:space="preserve">)- </w:t>
      </w:r>
      <w:r>
        <w:rPr>
          <w:rStyle w:val="Нет"/>
          <w:rFonts w:ascii="Times New Roman" w:hAnsi="Times New Roman" w:hint="default"/>
          <w:rtl w:val="0"/>
          <w:lang w:val="ru-RU"/>
        </w:rPr>
        <w:t>визначення  пошкодження мозочку повреждение мозга по тонусу та наявність крові на рукавичці</w:t>
      </w:r>
      <w:r>
        <w:rPr>
          <w:rStyle w:val="Нет"/>
          <w:rFonts w:ascii="Times New Roman" w:hAnsi="Times New Roman"/>
          <w:rtl w:val="0"/>
          <w:lang w:val="ru-RU"/>
        </w:rPr>
        <w:t>.</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Оцінка неврологічного стану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підозра за свідомістю </w:t>
      </w:r>
      <w:r>
        <w:rPr>
          <w:rStyle w:val="Нет"/>
          <w:rFonts w:ascii="Times New Roman" w:hAnsi="Times New Roman"/>
          <w:rtl w:val="0"/>
          <w:lang w:val="ru-RU"/>
        </w:rPr>
        <w:t>(</w:t>
      </w:r>
      <w:r>
        <w:rPr>
          <w:rStyle w:val="Нет"/>
          <w:rFonts w:ascii="Times New Roman" w:hAnsi="Times New Roman" w:hint="default"/>
          <w:rtl w:val="0"/>
          <w:lang w:val="ru-RU"/>
        </w:rPr>
        <w:t>черепно</w:t>
      </w:r>
      <w:r>
        <w:rPr>
          <w:rStyle w:val="Нет"/>
          <w:rFonts w:ascii="Times New Roman" w:hAnsi="Times New Roman"/>
          <w:rtl w:val="0"/>
          <w:lang w:val="ru-RU"/>
        </w:rPr>
        <w:t>-</w:t>
      </w:r>
      <w:r>
        <w:rPr>
          <w:rStyle w:val="Нет"/>
          <w:rFonts w:ascii="Times New Roman" w:hAnsi="Times New Roman" w:hint="default"/>
          <w:rtl w:val="0"/>
          <w:lang w:val="ru-RU"/>
        </w:rPr>
        <w:t>мозкова травма</w:t>
      </w:r>
      <w:r>
        <w:rPr>
          <w:rStyle w:val="Нет"/>
          <w:rFonts w:ascii="Times New Roman" w:hAnsi="Times New Roman"/>
          <w:rtl w:val="0"/>
          <w:lang w:val="ru-RU"/>
        </w:rPr>
        <w:t xml:space="preserve">, </w:t>
      </w:r>
      <w:r>
        <w:rPr>
          <w:rStyle w:val="Нет"/>
          <w:rFonts w:ascii="Times New Roman" w:hAnsi="Times New Roman" w:hint="default"/>
          <w:rtl w:val="0"/>
          <w:lang w:val="ru-RU"/>
        </w:rPr>
        <w:t>гіпоглікемія</w:t>
      </w:r>
      <w:r>
        <w:rPr>
          <w:rStyle w:val="Нет"/>
          <w:rFonts w:ascii="Times New Roman" w:hAnsi="Times New Roman"/>
          <w:rtl w:val="0"/>
          <w:lang w:val="ru-RU"/>
        </w:rPr>
        <w:t xml:space="preserve">, </w:t>
      </w:r>
      <w:r>
        <w:rPr>
          <w:rStyle w:val="Нет"/>
          <w:rFonts w:ascii="Times New Roman" w:hAnsi="Times New Roman" w:hint="default"/>
          <w:rtl w:val="0"/>
          <w:lang w:val="ru-RU"/>
        </w:rPr>
        <w:t>наркотики</w:t>
      </w:r>
      <w:r>
        <w:rPr>
          <w:rStyle w:val="Нет"/>
          <w:rFonts w:ascii="Times New Roman" w:hAnsi="Times New Roman"/>
          <w:rtl w:val="0"/>
          <w:lang w:val="ru-RU"/>
        </w:rPr>
        <w:t xml:space="preserve">, </w:t>
      </w:r>
      <w:r>
        <w:rPr>
          <w:rStyle w:val="Нет"/>
          <w:rFonts w:ascii="Times New Roman" w:hAnsi="Times New Roman" w:hint="default"/>
          <w:rtl w:val="0"/>
          <w:lang w:val="ru-RU"/>
        </w:rPr>
        <w:t>алкоголь</w:t>
      </w:r>
      <w:r>
        <w:rPr>
          <w:rStyle w:val="Нет"/>
          <w:rFonts w:ascii="Times New Roman" w:hAnsi="Times New Roman"/>
          <w:rtl w:val="0"/>
          <w:lang w:val="ru-RU"/>
        </w:rPr>
        <w:t>)</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Роздягнути</w:t>
      </w:r>
      <w:r>
        <w:rPr>
          <w:rStyle w:val="Нет"/>
          <w:rFonts w:ascii="Times New Roman" w:hAnsi="Times New Roman"/>
          <w:rtl w:val="0"/>
          <w:lang w:val="ru-RU"/>
        </w:rPr>
        <w:t xml:space="preserve">, </w:t>
      </w:r>
      <w:r>
        <w:rPr>
          <w:rStyle w:val="Нет"/>
          <w:rFonts w:ascii="Times New Roman" w:hAnsi="Times New Roman" w:hint="default"/>
          <w:rtl w:val="0"/>
          <w:lang w:val="ru-RU"/>
        </w:rPr>
        <w:t>зігріти</w:t>
      </w:r>
      <w:r>
        <w:rPr>
          <w:rStyle w:val="Нет"/>
          <w:rFonts w:ascii="Times New Roman" w:hAnsi="Times New Roman"/>
          <w:rtl w:val="0"/>
          <w:lang w:val="ru-RU"/>
        </w:rPr>
        <w:t xml:space="preserve">, </w:t>
      </w:r>
      <w:r>
        <w:rPr>
          <w:rStyle w:val="Нет"/>
          <w:rFonts w:ascii="Times New Roman" w:hAnsi="Times New Roman" w:hint="default"/>
          <w:rtl w:val="0"/>
          <w:lang w:val="ru-RU"/>
        </w:rPr>
        <w:t>повернути на бік</w:t>
      </w:r>
      <w:r>
        <w:rPr>
          <w:rStyle w:val="Нет"/>
          <w:rFonts w:ascii="Times New Roman" w:hAnsi="Times New Roman"/>
          <w:rtl w:val="0"/>
          <w:lang w:val="ru-RU"/>
        </w:rPr>
        <w:t xml:space="preserve">. </w:t>
      </w:r>
      <w:r>
        <w:rPr>
          <w:rStyle w:val="Нет"/>
          <w:rFonts w:ascii="Times New Roman" w:hAnsi="Times New Roman" w:hint="default"/>
          <w:rtl w:val="0"/>
          <w:lang w:val="ru-RU"/>
        </w:rPr>
        <w:t>Пальпація хребта</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Постійно робимо ЕКГ</w:t>
      </w:r>
      <w:r>
        <w:rPr>
          <w:rStyle w:val="Нет"/>
          <w:rFonts w:ascii="Times New Roman" w:hAnsi="Times New Roman"/>
          <w:rtl w:val="0"/>
          <w:lang w:val="ru-RU"/>
        </w:rPr>
        <w:t xml:space="preserve">, </w:t>
      </w:r>
      <w:r>
        <w:rPr>
          <w:rStyle w:val="Нет"/>
          <w:rFonts w:ascii="Times New Roman" w:hAnsi="Times New Roman" w:hint="default"/>
          <w:rtl w:val="0"/>
          <w:lang w:val="ru-RU"/>
        </w:rPr>
        <w:t>капнометрія</w:t>
      </w:r>
      <w:r>
        <w:rPr>
          <w:rStyle w:val="Нет"/>
          <w:rFonts w:ascii="Times New Roman" w:hAnsi="Times New Roman"/>
          <w:rtl w:val="0"/>
          <w:lang w:val="ru-RU"/>
        </w:rPr>
        <w:t xml:space="preserve">,- </w:t>
      </w:r>
      <w:r>
        <w:rPr>
          <w:rStyle w:val="Нет"/>
          <w:rFonts w:ascii="Times New Roman" w:hAnsi="Times New Roman" w:hint="default"/>
          <w:rtl w:val="0"/>
          <w:lang w:val="ru-RU"/>
        </w:rPr>
        <w:t>Постійно ЕКГ</w:t>
      </w:r>
      <w:r>
        <w:rPr>
          <w:rStyle w:val="Нет"/>
          <w:rFonts w:ascii="Times New Roman" w:hAnsi="Times New Roman"/>
          <w:rtl w:val="0"/>
          <w:lang w:val="ru-RU"/>
        </w:rPr>
        <w:t xml:space="preserve">. </w:t>
      </w:r>
      <w:r>
        <w:rPr>
          <w:rStyle w:val="Нет"/>
          <w:rFonts w:ascii="Times New Roman" w:hAnsi="Times New Roman" w:hint="default"/>
          <w:rtl w:val="0"/>
          <w:lang w:val="ru-RU"/>
        </w:rPr>
        <w:t>капнометрія</w:t>
      </w:r>
      <w:r>
        <w:rPr>
          <w:rStyle w:val="Нет"/>
          <w:rFonts w:ascii="Times New Roman" w:hAnsi="Times New Roman"/>
          <w:rtl w:val="0"/>
          <w:lang w:val="ru-RU"/>
        </w:rPr>
        <w:t xml:space="preserve">. </w:t>
      </w:r>
      <w:r>
        <w:rPr>
          <w:rStyle w:val="Нет"/>
          <w:rFonts w:ascii="Times New Roman" w:hAnsi="Times New Roman" w:hint="default"/>
          <w:rtl w:val="0"/>
          <w:lang w:val="ru-RU"/>
        </w:rPr>
        <w:t>Гази</w:t>
      </w:r>
      <w:r>
        <w:rPr>
          <w:rStyle w:val="Нет"/>
          <w:rFonts w:ascii="Times New Roman" w:hAnsi="Times New Roman"/>
          <w:rtl w:val="0"/>
          <w:lang w:val="ru-RU"/>
        </w:rPr>
        <w:t xml:space="preserve">. </w:t>
      </w:r>
      <w:r>
        <w:rPr>
          <w:rStyle w:val="Нет"/>
          <w:rFonts w:ascii="Times New Roman" w:hAnsi="Times New Roman" w:hint="default"/>
          <w:rtl w:val="0"/>
          <w:lang w:val="ru-RU"/>
        </w:rPr>
        <w:t>Лактати  крові</w:t>
      </w:r>
      <w:r>
        <w:rPr>
          <w:rStyle w:val="Нет"/>
          <w:rFonts w:ascii="Times New Roman" w:hAnsi="Times New Roman"/>
          <w:rtl w:val="0"/>
          <w:lang w:val="ru-RU"/>
        </w:rPr>
        <w:t xml:space="preserve">., </w:t>
      </w:r>
      <w:r>
        <w:rPr>
          <w:rStyle w:val="Нет"/>
          <w:rFonts w:ascii="Times New Roman" w:hAnsi="Times New Roman" w:hint="default"/>
          <w:rtl w:val="0"/>
          <w:lang w:val="ru-RU"/>
        </w:rPr>
        <w:t>сечовий катетер</w:t>
      </w:r>
      <w:r>
        <w:rPr>
          <w:rStyle w:val="Нет"/>
          <w:rFonts w:ascii="Times New Roman" w:hAnsi="Times New Roman"/>
          <w:rtl w:val="0"/>
          <w:lang w:val="ru-RU"/>
        </w:rPr>
        <w:t xml:space="preserve">. </w:t>
      </w:r>
      <w:r>
        <w:rPr>
          <w:rStyle w:val="Нет"/>
          <w:rFonts w:ascii="Times New Roman" w:hAnsi="Times New Roman" w:hint="default"/>
          <w:rtl w:val="0"/>
          <w:lang w:val="ru-RU"/>
        </w:rPr>
        <w:t>Зонд у шлунок</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оглядова рентгенографія </w:t>
      </w:r>
      <w:r>
        <w:rPr>
          <w:rStyle w:val="Нет"/>
          <w:rFonts w:ascii="Times New Roman" w:hAnsi="Times New Roman"/>
          <w:rtl w:val="0"/>
          <w:lang w:val="ru-RU"/>
        </w:rPr>
        <w:t>(</w:t>
      </w:r>
      <w:r>
        <w:rPr>
          <w:rStyle w:val="Нет"/>
          <w:rFonts w:ascii="Times New Roman" w:hAnsi="Times New Roman" w:hint="default"/>
          <w:rtl w:val="0"/>
          <w:lang w:val="ru-RU"/>
        </w:rPr>
        <w:t>скопія</w:t>
      </w:r>
      <w:r>
        <w:rPr>
          <w:rStyle w:val="Нет"/>
          <w:rFonts w:ascii="Times New Roman" w:hAnsi="Times New Roman"/>
          <w:rtl w:val="0"/>
          <w:lang w:val="ru-RU"/>
        </w:rPr>
        <w:t xml:space="preserve">), </w:t>
      </w:r>
      <w:r>
        <w:rPr>
          <w:rStyle w:val="Нет"/>
          <w:rFonts w:ascii="Times New Roman" w:hAnsi="Times New Roman" w:hint="default"/>
          <w:rtl w:val="0"/>
          <w:lang w:val="ru-RU"/>
        </w:rPr>
        <w:t>перітонеальний  лаваж</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 Постійний контроль та запис  ЧСС</w:t>
      </w:r>
      <w:r>
        <w:rPr>
          <w:rStyle w:val="Нет"/>
          <w:rFonts w:ascii="Times New Roman" w:hAnsi="Times New Roman"/>
          <w:rtl w:val="0"/>
          <w:lang w:val="ru-RU"/>
        </w:rPr>
        <w:t xml:space="preserve">, </w:t>
      </w:r>
      <w:r>
        <w:rPr>
          <w:rStyle w:val="Нет"/>
          <w:rFonts w:ascii="Times New Roman" w:hAnsi="Times New Roman" w:hint="default"/>
          <w:rtl w:val="0"/>
          <w:lang w:val="ru-RU"/>
        </w:rPr>
        <w:t>АТ</w:t>
      </w:r>
      <w:r>
        <w:rPr>
          <w:rStyle w:val="Нет"/>
          <w:rFonts w:ascii="Times New Roman" w:hAnsi="Times New Roman"/>
          <w:rtl w:val="0"/>
          <w:lang w:val="ru-RU"/>
        </w:rPr>
        <w:t xml:space="preserve">, </w:t>
      </w:r>
      <w:r>
        <w:rPr>
          <w:rStyle w:val="Нет"/>
          <w:rFonts w:ascii="Times New Roman" w:hAnsi="Times New Roman" w:hint="default"/>
          <w:rtl w:val="0"/>
          <w:lang w:val="ru-RU"/>
        </w:rPr>
        <w:t>ЧДихання</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Діурез катетер Фолея </w:t>
      </w:r>
      <w:r>
        <w:rPr>
          <w:rStyle w:val="Нет"/>
          <w:rFonts w:ascii="Times New Roman" w:hAnsi="Times New Roman"/>
          <w:rtl w:val="0"/>
          <w:lang w:val="ru-RU"/>
        </w:rPr>
        <w:t>(</w:t>
      </w:r>
      <w:r>
        <w:rPr>
          <w:rStyle w:val="Нет"/>
          <w:rFonts w:ascii="Times New Roman" w:hAnsi="Times New Roman" w:hint="default"/>
          <w:rtl w:val="0"/>
          <w:lang w:val="ru-RU"/>
        </w:rPr>
        <w:t xml:space="preserve">діурез </w:t>
      </w:r>
      <w:r>
        <w:rPr>
          <w:rStyle w:val="Нет"/>
          <w:rFonts w:ascii="Times New Roman" w:hAnsi="Times New Roman"/>
          <w:rtl w:val="0"/>
          <w:lang w:val="ru-RU"/>
        </w:rPr>
        <w:t>100</w:t>
      </w:r>
      <w:r>
        <w:rPr>
          <w:rStyle w:val="Нет"/>
          <w:rFonts w:ascii="Times New Roman" w:hAnsi="Times New Roman" w:hint="default"/>
          <w:rtl w:val="0"/>
          <w:lang w:val="ru-RU"/>
        </w:rPr>
        <w:t>мл</w:t>
      </w:r>
      <w:r>
        <w:rPr>
          <w:rStyle w:val="Нет"/>
          <w:rFonts w:ascii="Times New Roman" w:hAnsi="Times New Roman"/>
          <w:rtl w:val="0"/>
          <w:lang w:val="ru-RU"/>
        </w:rPr>
        <w:t>/</w:t>
      </w:r>
      <w:r>
        <w:rPr>
          <w:rStyle w:val="Нет"/>
          <w:rFonts w:ascii="Times New Roman" w:hAnsi="Times New Roman" w:hint="default"/>
          <w:rtl w:val="0"/>
          <w:lang w:val="ru-RU"/>
        </w:rPr>
        <w:t>годину</w:t>
      </w:r>
      <w:r>
        <w:rPr>
          <w:rStyle w:val="Нет"/>
          <w:rFonts w:ascii="Times New Roman" w:hAnsi="Times New Roman"/>
          <w:rtl w:val="0"/>
          <w:lang w:val="ru-RU"/>
        </w:rPr>
        <w:t xml:space="preserve">) </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rPr>
          <w:rStyle w:val="Нет"/>
          <w:rFonts w:ascii="Times New Roman" w:cs="Times New Roman" w:hAnsi="Times New Roman" w:eastAsia="Times New Roman"/>
        </w:rPr>
      </w:pPr>
      <w:r>
        <w:rPr>
          <w:rStyle w:val="Нет"/>
          <w:rFonts w:ascii="Times New Roman" w:hAnsi="Times New Roman" w:hint="default"/>
          <w:rtl w:val="0"/>
          <w:lang w:val="ru-RU"/>
        </w:rPr>
        <w:t xml:space="preserve">                                                                 Лікувальні дії</w:t>
      </w:r>
      <w:r>
        <w:rPr>
          <w:rStyle w:val="Нет"/>
          <w:rFonts w:ascii="Times New Roman" w:hAnsi="Times New Roman"/>
          <w:rtl w:val="0"/>
          <w:lang w:val="ru-RU"/>
        </w:rPr>
        <w:t>:</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почати реанімаційні дії за показами</w:t>
      </w:r>
      <w:r>
        <w:rPr>
          <w:rStyle w:val="Нет"/>
          <w:rFonts w:ascii="Times New Roman" w:hAnsi="Times New Roman"/>
          <w:rtl w:val="0"/>
          <w:lang w:val="ru-RU"/>
        </w:rPr>
        <w:t xml:space="preserve">-  </w:t>
      </w:r>
      <w:r>
        <w:rPr>
          <w:rStyle w:val="Нет"/>
          <w:rFonts w:ascii="Times New Roman" w:hAnsi="Times New Roman" w:hint="default"/>
          <w:rtl w:val="0"/>
          <w:lang w:val="ru-RU"/>
        </w:rPr>
        <w:t>використовуємо  мішок  Амбу</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зсув  нижньої щелепи вперед </w:t>
      </w:r>
      <w:r>
        <w:rPr>
          <w:rStyle w:val="Нет"/>
          <w:rFonts w:ascii="Times New Roman" w:hAnsi="Times New Roman"/>
          <w:rtl w:val="0"/>
          <w:lang w:val="ru-RU"/>
        </w:rPr>
        <w:t xml:space="preserve">, </w:t>
      </w:r>
      <w:r>
        <w:rPr>
          <w:rStyle w:val="Нет"/>
          <w:rFonts w:ascii="Times New Roman" w:hAnsi="Times New Roman" w:hint="default"/>
          <w:rtl w:val="0"/>
          <w:lang w:val="ru-RU"/>
        </w:rPr>
        <w:t>завжди підозрюємо  перелом шийного відділу хребта</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підігрівання розчинів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при масивній крововтраті</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за показами  можливе пряме переливання крові під тиском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Протокол переливання крові </w:t>
      </w:r>
      <w:r>
        <w:rPr>
          <w:rStyle w:val="Нет"/>
          <w:rFonts w:ascii="Times New Roman" w:hAnsi="Times New Roman"/>
          <w:rtl w:val="0"/>
          <w:lang w:val="ru-RU"/>
        </w:rPr>
        <w:t xml:space="preserve">:  </w:t>
      </w:r>
      <w:r>
        <w:rPr>
          <w:rStyle w:val="Нет"/>
          <w:rFonts w:ascii="Times New Roman" w:hAnsi="Times New Roman" w:hint="default"/>
          <w:rtl w:val="0"/>
          <w:lang w:val="ru-RU"/>
        </w:rPr>
        <w:t>кров</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плазма тромбоциты </w:t>
      </w:r>
      <w:r>
        <w:rPr>
          <w:rStyle w:val="Нет"/>
          <w:rFonts w:ascii="Times New Roman" w:hAnsi="Times New Roman"/>
          <w:rtl w:val="0"/>
          <w:lang w:val="ru-RU"/>
        </w:rPr>
        <w:t>1-1-1 (</w:t>
      </w:r>
      <w:r>
        <w:rPr>
          <w:rStyle w:val="Нет"/>
          <w:rFonts w:ascii="Times New Roman" w:hAnsi="Times New Roman" w:hint="default"/>
          <w:rtl w:val="0"/>
          <w:lang w:val="ru-RU"/>
        </w:rPr>
        <w:t>по упаковці</w:t>
      </w:r>
      <w:r>
        <w:rPr>
          <w:rStyle w:val="Нет"/>
          <w:rFonts w:ascii="Times New Roman" w:hAnsi="Times New Roman"/>
          <w:rtl w:val="0"/>
          <w:lang w:val="ru-RU"/>
        </w:rPr>
        <w:t xml:space="preserve">) </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Амінокапронова</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триніксанова кислота  </w:t>
      </w:r>
      <w:r>
        <w:rPr>
          <w:rStyle w:val="Нет"/>
          <w:rFonts w:ascii="Times New Roman" w:hAnsi="Times New Roman"/>
          <w:rtl w:val="0"/>
          <w:lang w:val="ru-RU"/>
        </w:rPr>
        <w:t xml:space="preserve">( 1,0. </w:t>
      </w:r>
      <w:r>
        <w:rPr>
          <w:rStyle w:val="Нет"/>
          <w:rFonts w:ascii="Times New Roman" w:hAnsi="Times New Roman" w:hint="default"/>
          <w:rtl w:val="0"/>
          <w:lang w:val="ru-RU"/>
        </w:rPr>
        <w:t>Грам одразу та на протязі дня ще один грам</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Прибирання приміщення після надання допомоги та поповнення медикаментів</w:t>
      </w:r>
      <w:r>
        <w:rPr>
          <w:rStyle w:val="Нет"/>
          <w:rFonts w:ascii="Times New Roman" w:hAnsi="Times New Roman"/>
          <w:rtl w:val="0"/>
          <w:lang w:val="ru-RU"/>
        </w:rPr>
        <w:t>.</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Джгут не знімати</w:t>
      </w:r>
      <w:r>
        <w:rPr>
          <w:rStyle w:val="Нет"/>
          <w:rFonts w:ascii="Times New Roman" w:hAnsi="Times New Roman"/>
          <w:rtl w:val="0"/>
          <w:lang w:val="ru-RU"/>
        </w:rPr>
        <w:t xml:space="preserve">- </w:t>
      </w:r>
      <w:r>
        <w:rPr>
          <w:rStyle w:val="Нет"/>
          <w:rFonts w:ascii="Times New Roman" w:hAnsi="Times New Roman" w:hint="default"/>
          <w:rtl w:val="0"/>
          <w:lang w:val="ru-RU"/>
        </w:rPr>
        <w:t>але враховувати можливість ще й Краш</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синдрому  </w:t>
      </w:r>
      <w:r>
        <w:rPr>
          <w:rStyle w:val="Нет"/>
          <w:rFonts w:ascii="Times New Roman" w:hAnsi="Times New Roman"/>
          <w:rtl w:val="0"/>
          <w:lang w:val="ru-RU"/>
        </w:rPr>
        <w:t>(</w:t>
      </w:r>
      <w:r>
        <w:rPr>
          <w:rStyle w:val="Нет"/>
          <w:rFonts w:ascii="Times New Roman" w:hAnsi="Times New Roman" w:hint="default"/>
          <w:rtl w:val="0"/>
          <w:lang w:val="ru-RU"/>
        </w:rPr>
        <w:t>тривалого розчавлювання</w:t>
      </w:r>
      <w:r>
        <w:rPr>
          <w:rStyle w:val="Нет"/>
          <w:rFonts w:ascii="Times New Roman" w:hAnsi="Times New Roman"/>
          <w:rtl w:val="0"/>
          <w:lang w:val="ru-RU"/>
        </w:rPr>
        <w:t xml:space="preserve">) </w:t>
      </w:r>
      <w:r>
        <w:rPr>
          <w:rStyle w:val="Нет"/>
          <w:rFonts w:ascii="Times New Roman" w:hAnsi="Times New Roman" w:hint="default"/>
          <w:rtl w:val="0"/>
          <w:lang w:val="ru-RU"/>
        </w:rPr>
        <w:t>контроль діурезу</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 xml:space="preserve">Введення за показами Амінозину </w:t>
      </w:r>
      <w:r>
        <w:rPr>
          <w:rStyle w:val="Нет"/>
          <w:rFonts w:ascii="Times New Roman" w:hAnsi="Times New Roman"/>
          <w:rtl w:val="0"/>
          <w:lang w:val="ru-RU"/>
        </w:rPr>
        <w:t>(</w:t>
      </w:r>
      <w:r>
        <w:rPr>
          <w:rStyle w:val="Нет"/>
          <w:rFonts w:ascii="Times New Roman" w:hAnsi="Times New Roman" w:hint="default"/>
          <w:rtl w:val="0"/>
          <w:lang w:val="ru-RU"/>
        </w:rPr>
        <w:t>гальмує збудження</w:t>
      </w:r>
      <w:r>
        <w:rPr>
          <w:rStyle w:val="Нет"/>
          <w:rFonts w:ascii="Times New Roman" w:hAnsi="Times New Roman"/>
          <w:rtl w:val="0"/>
          <w:lang w:val="ru-RU"/>
        </w:rPr>
        <w:t xml:space="preserve">).  </w:t>
      </w:r>
    </w:p>
    <w:p>
      <w:pPr>
        <w:pStyle w:val="Заголовок"/>
        <w:numPr>
          <w:ilvl w:val="0"/>
          <w:numId w:val="497"/>
        </w:numPr>
        <w:bidi w:val="0"/>
        <w:ind w:right="0"/>
        <w:jc w:val="left"/>
        <w:rPr>
          <w:rFonts w:ascii="Times New Roman" w:hAnsi="Times New Roman" w:hint="default"/>
          <w:b w:val="0"/>
          <w:bCs w:val="0"/>
          <w:sz w:val="24"/>
          <w:szCs w:val="24"/>
          <w:rtl w:val="0"/>
        </w:rPr>
      </w:pPr>
      <w:r>
        <w:rPr>
          <w:rStyle w:val="Нет"/>
          <w:rFonts w:ascii="Times New Roman" w:hAnsi="Times New Roman" w:hint="default"/>
          <w:b w:val="0"/>
          <w:bCs w:val="0"/>
          <w:sz w:val="24"/>
          <w:szCs w:val="24"/>
          <w:rtl w:val="0"/>
        </w:rPr>
        <w:t xml:space="preserve">Знеболювання </w:t>
      </w:r>
      <w:r>
        <w:rPr>
          <w:rStyle w:val="Нет"/>
          <w:rFonts w:ascii="Times New Roman" w:hAnsi="Times New Roman"/>
          <w:b w:val="0"/>
          <w:bCs w:val="0"/>
          <w:sz w:val="24"/>
          <w:szCs w:val="24"/>
          <w:rtl w:val="0"/>
        </w:rPr>
        <w:t>(</w:t>
      </w:r>
      <w:r>
        <w:rPr>
          <w:rStyle w:val="Нет"/>
          <w:rFonts w:ascii="Times New Roman" w:hAnsi="Times New Roman" w:hint="default"/>
          <w:b w:val="0"/>
          <w:bCs w:val="0"/>
          <w:sz w:val="24"/>
          <w:szCs w:val="24"/>
          <w:rtl w:val="0"/>
        </w:rPr>
        <w:t>обережно опіати типа морфію</w:t>
      </w:r>
      <w:r>
        <w:rPr>
          <w:rStyle w:val="Нет"/>
          <w:rFonts w:ascii="Times New Roman" w:hAnsi="Times New Roman"/>
          <w:b w:val="0"/>
          <w:bCs w:val="0"/>
          <w:sz w:val="24"/>
          <w:szCs w:val="24"/>
          <w:rtl w:val="0"/>
        </w:rPr>
        <w:t xml:space="preserve">, </w:t>
      </w:r>
      <w:r>
        <w:rPr>
          <w:rStyle w:val="Нет"/>
          <w:rFonts w:ascii="Times New Roman" w:hAnsi="Times New Roman" w:hint="default"/>
          <w:b w:val="0"/>
          <w:bCs w:val="0"/>
          <w:sz w:val="24"/>
          <w:szCs w:val="24"/>
          <w:rtl w:val="0"/>
        </w:rPr>
        <w:t xml:space="preserve">омнопону </w:t>
      </w:r>
      <w:r>
        <w:rPr>
          <w:rStyle w:val="Нет"/>
          <w:rFonts w:ascii="Times New Roman" w:hAnsi="Times New Roman"/>
          <w:b w:val="0"/>
          <w:bCs w:val="0"/>
          <w:sz w:val="24"/>
          <w:szCs w:val="24"/>
          <w:rtl w:val="0"/>
        </w:rPr>
        <w:t xml:space="preserve">- </w:t>
      </w:r>
      <w:r>
        <w:rPr>
          <w:rStyle w:val="Нет"/>
          <w:rFonts w:ascii="Times New Roman" w:hAnsi="Times New Roman" w:hint="default"/>
          <w:b w:val="0"/>
          <w:bCs w:val="0"/>
          <w:sz w:val="24"/>
          <w:szCs w:val="24"/>
          <w:rtl w:val="0"/>
        </w:rPr>
        <w:t>пригнічують дихання</w:t>
      </w:r>
      <w:r>
        <w:rPr>
          <w:rStyle w:val="Нет"/>
          <w:rFonts w:ascii="Times New Roman" w:hAnsi="Times New Roman"/>
          <w:b w:val="0"/>
          <w:bCs w:val="0"/>
          <w:sz w:val="24"/>
          <w:szCs w:val="24"/>
          <w:rtl w:val="0"/>
        </w:rPr>
        <w:t>)</w:t>
      </w:r>
    </w:p>
    <w:p>
      <w:pPr>
        <w:pStyle w:val="По умолчанию"/>
        <w:numPr>
          <w:ilvl w:val="0"/>
          <w:numId w:val="497"/>
        </w:numPr>
        <w:bidi w:val="0"/>
        <w:spacing w:before="0" w:line="240" w:lineRule="auto"/>
        <w:ind w:right="0"/>
        <w:jc w:val="left"/>
        <w:rPr>
          <w:rFonts w:ascii="Times New Roman" w:hAnsi="Times New Roman" w:hint="default"/>
          <w:rtl w:val="0"/>
          <w:lang w:val="ru-RU"/>
        </w:rPr>
      </w:pPr>
      <w:r>
        <w:rPr>
          <w:rStyle w:val="Нет"/>
          <w:rFonts w:ascii="Times New Roman" w:hAnsi="Times New Roman" w:hint="default"/>
          <w:rtl w:val="0"/>
          <w:lang w:val="ru-RU"/>
        </w:rPr>
        <w:t>швидка транспортировка у великий багатопрофільний шпиталь</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зігрівання </w:t>
      </w:r>
      <w:r>
        <w:rPr>
          <w:rStyle w:val="Нет"/>
          <w:rFonts w:ascii="Times New Roman" w:hAnsi="Times New Roman"/>
          <w:rtl w:val="0"/>
          <w:lang w:val="ru-RU"/>
        </w:rPr>
        <w:t>(</w:t>
      </w:r>
      <w:r>
        <w:rPr>
          <w:rStyle w:val="Нет"/>
          <w:rFonts w:ascii="Times New Roman" w:hAnsi="Times New Roman" w:hint="default"/>
          <w:rtl w:val="0"/>
          <w:lang w:val="ru-RU"/>
        </w:rPr>
        <w:t>сучасними засобами</w:t>
      </w:r>
      <w:r>
        <w:rPr>
          <w:rStyle w:val="Нет"/>
          <w:rFonts w:ascii="Times New Roman" w:hAnsi="Times New Roman"/>
          <w:rtl w:val="0"/>
          <w:lang w:val="ru-RU"/>
        </w:rPr>
        <w:t>).</w:t>
      </w:r>
    </w:p>
    <w:p>
      <w:pPr>
        <w:pStyle w:val="По умолчанию"/>
        <w:tabs>
          <w:tab w:val="left" w:pos="560"/>
          <w:tab w:val="left" w:pos="1120"/>
          <w:tab w:val="left" w:pos="1680"/>
          <w:tab w:val="left" w:pos="2240"/>
          <w:tab w:val="left" w:pos="2800"/>
          <w:tab w:val="left" w:pos="3360"/>
          <w:tab w:val="left" w:pos="3920"/>
          <w:tab w:val="left" w:pos="4480"/>
          <w:tab w:val="left" w:pos="5040"/>
          <w:tab w:val="left" w:pos="5600"/>
          <w:tab w:val="left" w:pos="6029"/>
        </w:tabs>
        <w:spacing w:before="0" w:line="240" w:lineRule="auto"/>
        <w:rPr>
          <w:rStyle w:val="Нет"/>
          <w:rFonts w:ascii="Times New Roman" w:cs="Times New Roman" w:hAnsi="Times New Roman" w:eastAsia="Times New Roman"/>
        </w:rPr>
      </w:pPr>
    </w:p>
    <w:p>
      <w:pPr>
        <w:pStyle w:val="Основной текст"/>
        <w:tabs>
          <w:tab w:val="left" w:pos="720"/>
          <w:tab w:val="left" w:pos="1440"/>
          <w:tab w:val="left" w:pos="2160"/>
          <w:tab w:val="left" w:pos="2880"/>
          <w:tab w:val="left" w:pos="3600"/>
          <w:tab w:val="left" w:pos="4320"/>
          <w:tab w:val="left" w:pos="5040"/>
          <w:tab w:val="left" w:pos="5760"/>
          <w:tab w:val="left" w:pos="6029"/>
        </w:tabs>
        <w:jc w:val="both"/>
        <w:rPr>
          <w:rStyle w:val="Нет"/>
          <w:rFonts w:ascii="Times New Roman" w:cs="Times New Roman" w:hAnsi="Times New Roman" w:eastAsia="Times New Roman"/>
          <w:sz w:val="24"/>
          <w:szCs w:val="24"/>
        </w:rPr>
      </w:pPr>
      <w:r>
        <w:rPr>
          <w:rStyle w:val="Нет"/>
          <w:sz w:val="24"/>
          <w:szCs w:val="24"/>
          <w:rtl w:val="0"/>
        </w:rPr>
        <w:t>5</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 xml:space="preserve">Міністерство охорони здоров’я України ухвалило наказ </w:t>
      </w:r>
      <w:r>
        <w:rPr>
          <w:rStyle w:val="Hyperlink.1"/>
        </w:rPr>
        <w:fldChar w:fldCharType="begin" w:fldLock="0"/>
      </w:r>
      <w:r>
        <w:rPr>
          <w:rStyle w:val="Hyperlink.1"/>
        </w:rPr>
        <w:instrText xml:space="preserve"> HYPERLINK "https://moz.gov.ua/article/ministry-mandates/nakaz-moz-ukraini-vid-08032022--431-pro-zatverdzhennja-metodichnih-rekomendacij-schodo-taktiki-hirurgii-kontrolju-poshkodzhen-ta-stabilizacii-stanu-postrazhdalih-na-etapah-evakuacii"</w:instrText>
      </w:r>
      <w:r>
        <w:rPr>
          <w:rStyle w:val="Hyperlink.1"/>
        </w:rPr>
        <w:fldChar w:fldCharType="separate" w:fldLock="0"/>
      </w:r>
      <w:r>
        <w:rPr>
          <w:rStyle w:val="Hyperlink.1"/>
          <w:rtl w:val="0"/>
        </w:rPr>
        <w:t xml:space="preserve">№ </w:t>
      </w:r>
      <w:r>
        <w:rPr>
          <w:rStyle w:val="Hyperlink.1"/>
          <w:rtl w:val="0"/>
        </w:rPr>
        <w:t>431</w:t>
      </w:r>
      <w:r>
        <w:rPr/>
        <w:fldChar w:fldCharType="end" w:fldLock="0"/>
      </w:r>
      <w:r>
        <w:rPr>
          <w:rStyle w:val="Нет"/>
          <w:rFonts w:ascii="Times New Roman" w:hAnsi="Times New Roman" w:hint="default"/>
          <w:sz w:val="24"/>
          <w:szCs w:val="24"/>
          <w:rtl w:val="0"/>
        </w:rPr>
        <w:t xml:space="preserve"> про затвердження методичних рекомендацій щодо тактики хірургії контролю пошкоджень та стабілізації стану постраждалих на етапах евакуації</w:t>
      </w:r>
      <w:r>
        <w:rPr>
          <w:rStyle w:val="Нет"/>
          <w:rFonts w:ascii="Times New Roman" w:hAnsi="Times New Roman"/>
          <w:sz w:val="24"/>
          <w:szCs w:val="24"/>
          <w:rtl w:val="0"/>
        </w:rPr>
        <w:t>.</w:t>
      </w:r>
      <w:r>
        <w:rPr>
          <w:rStyle w:val="Нет"/>
          <w:rFonts w:ascii="Times New Roman" w:hAnsi="Times New Roman" w:hint="default"/>
          <w:sz w:val="24"/>
          <w:szCs w:val="24"/>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029"/>
        </w:tabs>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rPr>
        <w:t>Рекомендації застосовуються у випадку проведення хірургічного лікування постраждалих</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які на етапах евакуації знаходяться в критичному стані у закладах охорони здоров’я</w:t>
      </w:r>
      <w:r>
        <w:rPr>
          <w:rStyle w:val="Нет"/>
          <w:rFonts w:ascii="Times New Roman" w:hAnsi="Times New Roman"/>
          <w:sz w:val="24"/>
          <w:szCs w:val="24"/>
          <w:rtl w:val="0"/>
        </w:rPr>
        <w:t>.</w:t>
      </w:r>
    </w:p>
    <w:p>
      <w:pPr>
        <w:pStyle w:val="Основной текст"/>
        <w:tabs>
          <w:tab w:val="left" w:pos="720"/>
          <w:tab w:val="left" w:pos="1440"/>
          <w:tab w:val="left" w:pos="2160"/>
          <w:tab w:val="left" w:pos="2880"/>
          <w:tab w:val="left" w:pos="3600"/>
          <w:tab w:val="left" w:pos="4320"/>
          <w:tab w:val="left" w:pos="5040"/>
          <w:tab w:val="left" w:pos="5760"/>
          <w:tab w:val="left" w:pos="6029"/>
        </w:tabs>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rPr>
        <w:t>Згідно з ними</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тактика хірургії контролю пошкоджень –  це етапне хірургічне лікування</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яке передбачає</w:t>
      </w:r>
      <w:r>
        <w:rPr>
          <w:rStyle w:val="Нет"/>
          <w:rFonts w:ascii="Times New Roman" w:hAnsi="Times New Roman"/>
          <w:sz w:val="24"/>
          <w:szCs w:val="24"/>
          <w:rtl w:val="0"/>
        </w:rPr>
        <w:t>:</w:t>
      </w:r>
      <w:r>
        <w:rPr>
          <w:rStyle w:val="Нет"/>
          <w:rFonts w:ascii="Times New Roman" w:hAnsi="Times New Roman" w:hint="default"/>
          <w:sz w:val="24"/>
          <w:szCs w:val="24"/>
          <w:rtl w:val="0"/>
        </w:rPr>
        <w:t> </w:t>
      </w:r>
    </w:p>
    <w:p>
      <w:pPr>
        <w:pStyle w:val="Основной текст"/>
        <w:numPr>
          <w:ilvl w:val="0"/>
          <w:numId w:val="499"/>
        </w:numPr>
        <w:bidi w:val="0"/>
        <w:ind w:right="0"/>
        <w:jc w:val="both"/>
        <w:rPr>
          <w:rFonts w:ascii="Times New Roman" w:cs="Times New Roman" w:hAnsi="Times New Roman" w:eastAsia="Times New Roman"/>
          <w:sz w:val="24"/>
          <w:szCs w:val="24"/>
          <w:rtl w:val="0"/>
        </w:rPr>
      </w:pPr>
      <w:r>
        <w:rPr>
          <w:rStyle w:val="Нет"/>
          <w:rFonts w:ascii="Times New Roman" w:cs="Times New Roman" w:hAnsi="Times New Roman" w:eastAsia="Times New Roman"/>
          <w:sz w:val="24"/>
          <w:szCs w:val="24"/>
          <w:rtl w:val="0"/>
        </w:rPr>
        <w:tab/>
        <w:t>максимально швидку зупинку кровотечі в грудній і</w:t>
      </w:r>
      <w:r>
        <w:rPr>
          <w:rStyle w:val="Нет"/>
          <w:rFonts w:ascii="Times New Roman" w:hAnsi="Times New Roman"/>
          <w:sz w:val="24"/>
          <w:szCs w:val="24"/>
          <w:rtl w:val="0"/>
        </w:rPr>
        <w:t>/</w:t>
      </w:r>
      <w:r>
        <w:rPr>
          <w:rStyle w:val="Нет"/>
          <w:rFonts w:ascii="Times New Roman" w:hAnsi="Times New Roman" w:hint="default"/>
          <w:sz w:val="24"/>
          <w:szCs w:val="24"/>
          <w:rtl w:val="0"/>
        </w:rPr>
        <w:t xml:space="preserve">або черевній </w:t>
      </w:r>
      <w:r>
        <w:rPr>
          <w:rStyle w:val="Нет"/>
          <w:rFonts w:ascii="Times New Roman" w:hAnsi="Times New Roman"/>
          <w:sz w:val="24"/>
          <w:szCs w:val="24"/>
          <w:rtl w:val="0"/>
        </w:rPr>
        <w:t>(</w:t>
      </w:r>
      <w:r>
        <w:rPr>
          <w:rStyle w:val="Нет"/>
          <w:rFonts w:ascii="Times New Roman" w:hAnsi="Times New Roman" w:hint="default"/>
          <w:sz w:val="24"/>
          <w:szCs w:val="24"/>
          <w:rtl w:val="0"/>
        </w:rPr>
        <w:t>включно з порожниною тазу</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порожнинах</w:t>
      </w:r>
      <w:r>
        <w:rPr>
          <w:rStyle w:val="Нет"/>
          <w:rFonts w:ascii="Times New Roman" w:hAnsi="Times New Roman"/>
          <w:sz w:val="24"/>
          <w:szCs w:val="24"/>
          <w:rtl w:val="0"/>
        </w:rPr>
        <w:t>,</w:t>
      </w:r>
      <w:r>
        <w:rPr>
          <w:rStyle w:val="Нет"/>
          <w:rFonts w:ascii="Times New Roman" w:hAnsi="Times New Roman" w:hint="default"/>
          <w:sz w:val="24"/>
          <w:szCs w:val="24"/>
          <w:rtl w:val="0"/>
        </w:rPr>
        <w:t> </w:t>
      </w:r>
    </w:p>
    <w:p>
      <w:pPr>
        <w:pStyle w:val="Основной текст"/>
        <w:numPr>
          <w:ilvl w:val="0"/>
          <w:numId w:val="499"/>
        </w:numPr>
        <w:bidi w:val="0"/>
        <w:ind w:right="0"/>
        <w:jc w:val="both"/>
        <w:rPr>
          <w:rFonts w:ascii="Times New Roman" w:cs="Times New Roman" w:hAnsi="Times New Roman" w:eastAsia="Times New Roman"/>
          <w:sz w:val="24"/>
          <w:szCs w:val="24"/>
          <w:rtl w:val="0"/>
        </w:rPr>
      </w:pPr>
      <w:r>
        <w:rPr>
          <w:rStyle w:val="Нет"/>
          <w:rFonts w:ascii="Times New Roman" w:cs="Times New Roman" w:hAnsi="Times New Roman" w:eastAsia="Times New Roman"/>
          <w:sz w:val="24"/>
          <w:szCs w:val="24"/>
          <w:rtl w:val="0"/>
        </w:rPr>
        <w:tab/>
        <w:t>стабілізацію стану постраждалого</w:t>
      </w:r>
      <w:r>
        <w:rPr>
          <w:rStyle w:val="Нет"/>
          <w:rFonts w:ascii="Times New Roman" w:hAnsi="Times New Roman"/>
          <w:sz w:val="24"/>
          <w:szCs w:val="24"/>
          <w:rtl w:val="0"/>
        </w:rPr>
        <w:t>,</w:t>
      </w:r>
    </w:p>
    <w:p>
      <w:pPr>
        <w:pStyle w:val="Основной текст"/>
        <w:numPr>
          <w:ilvl w:val="0"/>
          <w:numId w:val="499"/>
        </w:numPr>
        <w:bidi w:val="0"/>
        <w:ind w:right="0"/>
        <w:jc w:val="both"/>
        <w:rPr>
          <w:rFonts w:ascii="Times New Roman" w:cs="Times New Roman" w:hAnsi="Times New Roman" w:eastAsia="Times New Roman"/>
          <w:sz w:val="24"/>
          <w:szCs w:val="24"/>
          <w:rtl w:val="0"/>
        </w:rPr>
      </w:pPr>
      <w:r>
        <w:rPr>
          <w:rStyle w:val="Нет"/>
          <w:rFonts w:ascii="Times New Roman" w:cs="Times New Roman" w:hAnsi="Times New Roman" w:eastAsia="Times New Roman"/>
          <w:sz w:val="24"/>
          <w:szCs w:val="24"/>
          <w:rtl w:val="0"/>
        </w:rPr>
        <w:tab/>
        <w:t>кінцеву хірургічну корекцію пошкоджень</w:t>
      </w:r>
      <w:r>
        <w:rPr>
          <w:rStyle w:val="Нет"/>
          <w:rFonts w:ascii="Times New Roman" w:hAnsi="Times New Roman"/>
          <w:sz w:val="24"/>
          <w:szCs w:val="24"/>
          <w:rtl w:val="0"/>
        </w:rPr>
        <w:t>.</w:t>
      </w:r>
    </w:p>
    <w:p>
      <w:pPr>
        <w:pStyle w:val="Основной текст"/>
        <w:tabs>
          <w:tab w:val="left" w:pos="720"/>
          <w:tab w:val="left" w:pos="1440"/>
          <w:tab w:val="left" w:pos="2160"/>
          <w:tab w:val="left" w:pos="2880"/>
          <w:tab w:val="left" w:pos="3600"/>
          <w:tab w:val="left" w:pos="4320"/>
          <w:tab w:val="left" w:pos="5040"/>
          <w:tab w:val="left" w:pos="5760"/>
          <w:tab w:val="left" w:pos="6029"/>
        </w:tabs>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rPr>
        <w:t>Відповідно до переліку</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є декілька етапів тактики хірургії контролю пошкоджень</w:t>
      </w:r>
      <w:r>
        <w:rPr>
          <w:rStyle w:val="Нет"/>
          <w:rFonts w:ascii="Times New Roman" w:hAnsi="Times New Roman"/>
          <w:sz w:val="24"/>
          <w:szCs w:val="24"/>
          <w:rtl w:val="0"/>
        </w:rPr>
        <w:t>:</w:t>
      </w:r>
      <w:r>
        <w:rPr>
          <w:rStyle w:val="Нет"/>
          <w:rFonts w:ascii="Times New Roman" w:hAnsi="Times New Roman" w:hint="default"/>
          <w:sz w:val="24"/>
          <w:szCs w:val="24"/>
          <w:rtl w:val="0"/>
        </w:rPr>
        <w:t> </w:t>
      </w:r>
    </w:p>
    <w:p>
      <w:pPr>
        <w:pStyle w:val="Основной текст"/>
        <w:numPr>
          <w:ilvl w:val="0"/>
          <w:numId w:val="499"/>
        </w:numPr>
        <w:bidi w:val="0"/>
        <w:ind w:right="0"/>
        <w:jc w:val="both"/>
        <w:rPr>
          <w:rFonts w:ascii="Times New Roman" w:cs="Times New Roman" w:hAnsi="Times New Roman" w:eastAsia="Times New Roman"/>
          <w:sz w:val="24"/>
          <w:szCs w:val="24"/>
          <w:rtl w:val="0"/>
        </w:rPr>
      </w:pPr>
      <w:r>
        <w:rPr>
          <w:rStyle w:val="Нет"/>
          <w:rFonts w:ascii="Times New Roman" w:cs="Times New Roman" w:hAnsi="Times New Roman" w:eastAsia="Times New Roman"/>
          <w:sz w:val="24"/>
          <w:szCs w:val="24"/>
          <w:rtl w:val="0"/>
        </w:rPr>
        <w:tab/>
        <w:t xml:space="preserve">перший етап проводиться максимально швидко з моменту госпіталізації постраждалого та усунення на етапі відділення екстреної </w:t>
      </w:r>
      <w:r>
        <w:rPr>
          <w:rStyle w:val="Нет"/>
          <w:rFonts w:ascii="Times New Roman" w:hAnsi="Times New Roman"/>
          <w:sz w:val="24"/>
          <w:szCs w:val="24"/>
          <w:rtl w:val="0"/>
        </w:rPr>
        <w:t>(</w:t>
      </w:r>
      <w:r>
        <w:rPr>
          <w:rStyle w:val="Нет"/>
          <w:rFonts w:ascii="Times New Roman" w:hAnsi="Times New Roman" w:hint="default"/>
          <w:sz w:val="24"/>
          <w:szCs w:val="24"/>
          <w:rtl w:val="0"/>
        </w:rPr>
        <w:t>невідкладної</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медичної допомоги</w:t>
      </w:r>
      <w:r>
        <w:rPr>
          <w:rStyle w:val="Нет"/>
          <w:rFonts w:ascii="Times New Roman" w:hAnsi="Times New Roman"/>
          <w:sz w:val="24"/>
          <w:szCs w:val="24"/>
          <w:rtl w:val="0"/>
        </w:rPr>
        <w:t>/</w:t>
      </w:r>
      <w:r>
        <w:rPr>
          <w:rStyle w:val="Нет"/>
          <w:rFonts w:ascii="Times New Roman" w:hAnsi="Times New Roman" w:hint="default"/>
          <w:sz w:val="24"/>
          <w:szCs w:val="24"/>
          <w:rtl w:val="0"/>
        </w:rPr>
        <w:t>приймального відділення станів</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що загрожують життю постраждалого</w:t>
      </w:r>
      <w:r>
        <w:rPr>
          <w:rStyle w:val="Нет"/>
          <w:rFonts w:ascii="Times New Roman" w:hAnsi="Times New Roman"/>
          <w:sz w:val="24"/>
          <w:szCs w:val="24"/>
          <w:rtl w:val="0"/>
        </w:rPr>
        <w:t>;</w:t>
      </w:r>
    </w:p>
    <w:p>
      <w:pPr>
        <w:pStyle w:val="Основной текст"/>
        <w:numPr>
          <w:ilvl w:val="0"/>
          <w:numId w:val="499"/>
        </w:numPr>
        <w:bidi w:val="0"/>
        <w:ind w:right="0"/>
        <w:jc w:val="both"/>
        <w:rPr>
          <w:rFonts w:ascii="Times New Roman" w:cs="Times New Roman" w:hAnsi="Times New Roman" w:eastAsia="Times New Roman"/>
          <w:sz w:val="24"/>
          <w:szCs w:val="24"/>
          <w:rtl w:val="0"/>
        </w:rPr>
      </w:pPr>
      <w:r>
        <w:rPr>
          <w:rStyle w:val="Нет"/>
          <w:rFonts w:ascii="Times New Roman" w:cs="Times New Roman" w:hAnsi="Times New Roman" w:eastAsia="Times New Roman"/>
          <w:sz w:val="24"/>
          <w:szCs w:val="24"/>
          <w:rtl w:val="0"/>
        </w:rPr>
        <w:tab/>
        <w:t>другий етап слід здійснювати у відділенні інтенсивної терапії або іншому відділенні лікувального закладу</w:t>
      </w:r>
      <w:r>
        <w:rPr>
          <w:rStyle w:val="Нет"/>
          <w:rFonts w:ascii="Times New Roman" w:hAnsi="Times New Roman"/>
          <w:sz w:val="24"/>
          <w:szCs w:val="24"/>
          <w:rtl w:val="0"/>
        </w:rPr>
        <w:t xml:space="preserve">, </w:t>
      </w:r>
      <w:r>
        <w:rPr>
          <w:rStyle w:val="Нет"/>
          <w:rFonts w:ascii="Times New Roman" w:hAnsi="Times New Roman" w:hint="default"/>
          <w:sz w:val="24"/>
          <w:szCs w:val="24"/>
          <w:rtl w:val="0"/>
        </w:rPr>
        <w:t>в якому є можливість забезпечити необхідний обʼєм інтенсивного лікування постраждалого</w:t>
      </w:r>
      <w:r>
        <w:rPr>
          <w:rStyle w:val="Нет"/>
          <w:rFonts w:ascii="Times New Roman" w:hAnsi="Times New Roman"/>
          <w:sz w:val="24"/>
          <w:szCs w:val="24"/>
          <w:rtl w:val="0"/>
        </w:rPr>
        <w:t>;</w:t>
      </w:r>
    </w:p>
    <w:p>
      <w:pPr>
        <w:pStyle w:val="Основной текст"/>
        <w:numPr>
          <w:ilvl w:val="0"/>
          <w:numId w:val="499"/>
        </w:numPr>
        <w:bidi w:val="0"/>
        <w:ind w:right="0"/>
        <w:jc w:val="both"/>
        <w:rPr>
          <w:rFonts w:ascii="Times New Roman" w:cs="Times New Roman" w:hAnsi="Times New Roman" w:eastAsia="Times New Roman"/>
          <w:sz w:val="24"/>
          <w:szCs w:val="24"/>
          <w:rtl w:val="0"/>
        </w:rPr>
      </w:pPr>
      <w:r>
        <w:rPr>
          <w:rStyle w:val="Нет"/>
          <w:rFonts w:ascii="Times New Roman" w:cs="Times New Roman" w:hAnsi="Times New Roman" w:eastAsia="Times New Roman"/>
          <w:sz w:val="24"/>
          <w:szCs w:val="24"/>
          <w:rtl w:val="0"/>
        </w:rPr>
        <w:tab/>
        <w:t>третій етап передбачає проведення повної хірургічної корекції пошкоджень у постраждалого</w:t>
      </w:r>
      <w:r>
        <w:rPr>
          <w:rStyle w:val="Нет"/>
          <w:rFonts w:ascii="Times New Roman" w:hAnsi="Times New Roman"/>
          <w:sz w:val="24"/>
          <w:szCs w:val="24"/>
          <w:rtl w:val="0"/>
        </w:rPr>
        <w:t>.</w:t>
      </w:r>
      <w:r>
        <w:rPr>
          <w:rStyle w:val="Нет"/>
          <w:rFonts w:ascii="Times New Roman" w:hAnsi="Times New Roman" w:hint="default"/>
          <w:sz w:val="24"/>
          <w:szCs w:val="24"/>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029"/>
        </w:tabs>
        <w:jc w:val="both"/>
        <w:rPr>
          <w:rStyle w:val="Нет"/>
          <w:sz w:val="24"/>
          <w:szCs w:val="24"/>
        </w:rPr>
      </w:pPr>
      <w:r>
        <w:rPr>
          <w:rStyle w:val="Нет"/>
          <w:rFonts w:ascii="Times New Roman" w:hAnsi="Times New Roman" w:hint="default"/>
          <w:sz w:val="24"/>
          <w:szCs w:val="24"/>
          <w:rtl w:val="0"/>
        </w:rPr>
        <w:t>Тактика контролю пошкоджень в першу чергу спрямована на проведення етапного хірургічного лікування постраждалих та одночасну стабілізаці</w:t>
      </w:r>
      <w:r>
        <w:rPr>
          <w:rStyle w:val="Нет"/>
          <w:sz w:val="24"/>
          <w:szCs w:val="24"/>
          <w:rtl w:val="0"/>
        </w:rPr>
        <w:t>ю їх стану</w:t>
      </w:r>
      <w:r>
        <w:rPr>
          <w:rStyle w:val="Нет"/>
          <w:sz w:val="24"/>
          <w:szCs w:val="24"/>
          <w:rtl w:val="0"/>
        </w:rPr>
        <w:t>.</w:t>
      </w:r>
    </w:p>
    <w:p>
      <w:pPr>
        <w:pStyle w:val="По умолчанию"/>
        <w:spacing w:before="100" w:after="40" w:line="240" w:lineRule="auto"/>
        <w:ind w:right="284" w:firstLine="708"/>
        <w:jc w:val="both"/>
        <w:rPr>
          <w:rStyle w:val="Нет"/>
          <w:rFonts w:ascii="Times New Roman" w:cs="Times New Roman" w:hAnsi="Times New Roman" w:eastAsia="Times New Roman"/>
          <w:b w:val="1"/>
          <w:bCs w:val="1"/>
          <w:sz w:val="20"/>
          <w:szCs w:val="20"/>
          <w:u w:color="000000"/>
        </w:rPr>
      </w:pPr>
      <w:r>
        <w:rPr>
          <w:rStyle w:val="Нет"/>
          <w:rFonts w:ascii="Times New Roman" w:hAnsi="Times New Roman" w:hint="default"/>
          <w:b w:val="1"/>
          <w:bCs w:val="1"/>
          <w:sz w:val="20"/>
          <w:szCs w:val="20"/>
          <w:u w:color="000000"/>
          <w:rtl w:val="0"/>
          <w:lang w:val="ru-RU"/>
        </w:rPr>
        <w:t>Контрольні питання</w:t>
      </w:r>
      <w:r>
        <w:rPr>
          <w:rStyle w:val="Нет"/>
          <w:rFonts w:ascii="Times New Roman" w:hAnsi="Times New Roman"/>
          <w:b w:val="1"/>
          <w:bCs w:val="1"/>
          <w:sz w:val="20"/>
          <w:szCs w:val="20"/>
          <w:u w:color="000000"/>
          <w:rtl w:val="0"/>
          <w:lang w:val="ru-RU"/>
        </w:rPr>
        <w:t>:</w:t>
      </w:r>
    </w:p>
    <w:p>
      <w:pPr>
        <w:pStyle w:val="По умолчанию"/>
        <w:numPr>
          <w:ilvl w:val="0"/>
          <w:numId w:val="180"/>
        </w:numPr>
        <w:bidi w:val="0"/>
        <w:spacing w:before="10" w:after="10" w:line="240" w:lineRule="auto"/>
        <w:ind w:right="284"/>
        <w:jc w:val="both"/>
        <w:rPr>
          <w:rFonts w:ascii="Times New Roman" w:hAnsi="Times New Roman" w:hint="default"/>
          <w:sz w:val="20"/>
          <w:szCs w:val="20"/>
          <w:rtl w:val="0"/>
          <w:lang w:val="ru-RU"/>
        </w:rPr>
      </w:pPr>
      <w:r>
        <w:rPr>
          <w:rStyle w:val="Нет"/>
          <w:rFonts w:ascii="Times New Roman" w:hAnsi="Times New Roman" w:hint="default"/>
          <w:b w:val="1"/>
          <w:bCs w:val="1"/>
          <w:sz w:val="20"/>
          <w:szCs w:val="20"/>
          <w:u w:color="000000"/>
          <w:rtl w:val="0"/>
          <w:lang w:val="ru-RU"/>
        </w:rPr>
        <w:t>Характеристика ПХО та ВХО</w:t>
      </w:r>
    </w:p>
    <w:p>
      <w:pPr>
        <w:pStyle w:val="По умолчанию"/>
        <w:numPr>
          <w:ilvl w:val="0"/>
          <w:numId w:val="180"/>
        </w:numPr>
        <w:bidi w:val="0"/>
        <w:spacing w:before="10" w:after="10" w:line="240" w:lineRule="auto"/>
        <w:ind w:right="284"/>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rPr>
        <w:t>Кадровий склад стабілізаційного пункту</w:t>
      </w:r>
    </w:p>
    <w:p>
      <w:pPr>
        <w:pStyle w:val="По умолчанию"/>
        <w:numPr>
          <w:ilvl w:val="0"/>
          <w:numId w:val="180"/>
        </w:numPr>
        <w:bidi w:val="0"/>
        <w:spacing w:before="10" w:after="10" w:line="240" w:lineRule="auto"/>
        <w:ind w:right="284"/>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rPr>
        <w:t>Завдання стабілізаційного пункту</w:t>
      </w:r>
    </w:p>
    <w:p>
      <w:pPr>
        <w:pStyle w:val="По умолчанию"/>
        <w:numPr>
          <w:ilvl w:val="0"/>
          <w:numId w:val="180"/>
        </w:numPr>
        <w:bidi w:val="0"/>
        <w:spacing w:before="10" w:after="10" w:line="240" w:lineRule="auto"/>
        <w:ind w:right="284"/>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rPr>
        <w:t>Оснащення стабілізаційного пункту</w:t>
      </w:r>
    </w:p>
    <w:p>
      <w:pPr>
        <w:pStyle w:val="По умолчанию"/>
        <w:numPr>
          <w:ilvl w:val="0"/>
          <w:numId w:val="180"/>
        </w:numPr>
        <w:bidi w:val="0"/>
        <w:spacing w:before="10" w:after="10" w:line="240" w:lineRule="auto"/>
        <w:ind w:right="284"/>
        <w:jc w:val="both"/>
        <w:rPr>
          <w:sz w:val="20"/>
          <w:szCs w:val="20"/>
          <w:rtl w:val="0"/>
          <w:lang w:val="ru-RU"/>
        </w:rPr>
        <w:sectPr>
          <w:type w:val="continuous"/>
          <w:pgSz w:w="8400" w:h="11900" w:orient="portrait"/>
          <w:pgMar w:top="0" w:right="1134" w:bottom="0" w:left="851" w:header="284" w:footer="284"/>
          <w:pgNumType w:start="0"/>
          <w:bidi w:val="0"/>
        </w:sectPr>
      </w:pPr>
      <w:r>
        <w:rPr>
          <w:rStyle w:val="Нет"/>
          <w:rFonts w:ascii="Times New Roman" w:hAnsi="Times New Roman" w:hint="default"/>
          <w:sz w:val="20"/>
          <w:szCs w:val="20"/>
          <w:u w:color="000000"/>
          <w:rtl w:val="0"/>
          <w:lang w:val="ru-RU"/>
        </w:rPr>
        <w:t>Етапи тактики хірургії контролю пошкоджень</w:t>
      </w:r>
      <w:r>
        <w:rPr>
          <w:rStyle w:val="Нет"/>
          <w:rFonts w:ascii="Times New Roman" w:hAnsi="Times New Roman"/>
          <w:sz w:val="20"/>
          <w:szCs w:val="20"/>
          <w:u w:color="000000"/>
          <w:rtl w:val="0"/>
          <w:lang w:val="ru-RU"/>
        </w:rPr>
        <w:t>:</w:t>
      </w:r>
      <w:r>
        <w:rPr>
          <w:rStyle w:val="Нет"/>
          <w:rFonts w:ascii="Times New Roman" w:cs="Times New Roman" w:hAnsi="Times New Roman" w:eastAsia="Times New Roman"/>
          <w:sz w:val="20"/>
          <w:szCs w:val="20"/>
          <w:u w:color="000000"/>
        </w:rPr>
      </w:r>
    </w:p>
    <w:p>
      <w:pPr>
        <w:pStyle w:val="По умолчанию"/>
        <w:spacing w:before="0" w:after="160" w:line="259" w:lineRule="auto"/>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Ситуаційна задача</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 xml:space="preserve">на стабілізаційний пункт доставили пораненого без свідомості </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Дихання самостійне</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Зброя</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автомат</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Ваши покрокові  дії</w:t>
      </w:r>
      <w:r>
        <w:rPr>
          <w:rStyle w:val="Нет"/>
          <w:rFonts w:ascii="Times New Roman" w:hAnsi="Times New Roman"/>
          <w:sz w:val="20"/>
          <w:szCs w:val="20"/>
          <w:u w:color="000000"/>
          <w:rtl w:val="0"/>
          <w:lang w:val="ru-RU"/>
          <w14:textOutline w14:w="12700" w14:cap="flat">
            <w14:noFill/>
            <w14:miter w14:lim="400000"/>
          </w14:textOutline>
        </w:rPr>
        <w:t>?</w:t>
      </w:r>
    </w:p>
    <w:p>
      <w:pPr>
        <w:pStyle w:val="Основной текст"/>
        <w:tabs>
          <w:tab w:val="left" w:pos="720"/>
          <w:tab w:val="left" w:pos="1440"/>
          <w:tab w:val="left" w:pos="2160"/>
          <w:tab w:val="left" w:pos="2880"/>
          <w:tab w:val="left" w:pos="3600"/>
          <w:tab w:val="left" w:pos="4320"/>
          <w:tab w:val="left" w:pos="5040"/>
          <w:tab w:val="left" w:pos="5760"/>
          <w:tab w:val="left" w:pos="6029"/>
        </w:tabs>
        <w:rPr>
          <w:rStyle w:val="Нет"/>
          <w:outline w:val="0"/>
          <w:color w:val="54595d"/>
          <w:sz w:val="20"/>
          <w:szCs w:val="20"/>
          <w:u w:color="54595d"/>
          <w14:textFill>
            <w14:solidFill>
              <w14:srgbClr w14:val="54595D"/>
            </w14:solidFill>
          </w14:textFill>
        </w:rPr>
      </w:pPr>
      <w:r>
        <w:rPr>
          <w:rStyle w:val="Нет"/>
          <w:rFonts w:ascii="Times New Roman" w:hAnsi="Times New Roman" w:hint="default"/>
          <w:sz w:val="20"/>
          <w:szCs w:val="20"/>
          <w:rtl w:val="0"/>
        </w:rPr>
        <w:t xml:space="preserve">Літературні </w:t>
      </w:r>
      <w:r>
        <w:rPr>
          <w:rStyle w:val="Нет"/>
          <w:outline w:val="0"/>
          <w:color w:val="202122"/>
          <w:sz w:val="20"/>
          <w:szCs w:val="20"/>
          <w:u w:color="202122"/>
          <w:rtl w:val="0"/>
          <w14:textFill>
            <w14:solidFill>
              <w14:srgbClr w14:val="202122"/>
            </w14:solidFill>
          </w14:textFill>
        </w:rPr>
        <w:t>Джерела</w:t>
      </w:r>
      <w:r>
        <w:rPr>
          <w:rStyle w:val="Нет"/>
          <w:outline w:val="0"/>
          <w:color w:val="54595d"/>
          <w:sz w:val="20"/>
          <w:szCs w:val="20"/>
          <w:u w:color="54595d"/>
          <w:rtl w:val="0"/>
          <w14:textFill>
            <w14:solidFill>
              <w14:srgbClr w14:val="54595D"/>
            </w14:solidFill>
          </w14:textFill>
        </w:rPr>
        <w:t>:</w:t>
      </w:r>
    </w:p>
    <w:p>
      <w:pPr>
        <w:pStyle w:val="Основной текст"/>
        <w:numPr>
          <w:ilvl w:val="0"/>
          <w:numId w:val="500"/>
        </w:numPr>
      </w:pPr>
      <w:r>
        <w:rPr>
          <w:rStyle w:val="Нет"/>
          <w:outline w:val="0"/>
          <w:color w:val="54595d"/>
          <w:u w:color="54595d"/>
          <w:rtl w:val="0"/>
          <w14:textFill>
            <w14:solidFill>
              <w14:srgbClr w14:val="54595D"/>
            </w14:solidFill>
          </w14:textFill>
        </w:rPr>
        <w:t xml:space="preserve">      </w:t>
      </w:r>
      <w:r>
        <w:rPr>
          <w:rStyle w:val="Нет"/>
          <w:rFonts w:ascii="Times New Roman" w:hAnsi="Times New Roman" w:hint="default"/>
          <w:rtl w:val="0"/>
          <w:lang w:val="ru-RU"/>
        </w:rPr>
        <w:t xml:space="preserve">Олександр Злотник </w:t>
      </w:r>
      <w:r>
        <w:rPr>
          <w:rStyle w:val="Нет"/>
          <w:rFonts w:ascii="Times New Roman" w:hAnsi="Times New Roman"/>
          <w:rtl w:val="0"/>
        </w:rPr>
        <w:t>(</w:t>
      </w:r>
      <w:r>
        <w:rPr>
          <w:rStyle w:val="Нет"/>
          <w:rFonts w:ascii="Times New Roman" w:hAnsi="Times New Roman" w:hint="default"/>
          <w:rtl w:val="0"/>
        </w:rPr>
        <w:t>Ізраїль</w:t>
      </w:r>
      <w:r>
        <w:rPr>
          <w:rStyle w:val="Нет"/>
          <w:rFonts w:ascii="Times New Roman" w:hAnsi="Times New Roman"/>
          <w:rtl w:val="0"/>
        </w:rPr>
        <w:t xml:space="preserve">) </w:t>
      </w:r>
      <w:r>
        <w:rPr>
          <w:rStyle w:val="Нет"/>
          <w:rFonts w:ascii="Times New Roman" w:hAnsi="Times New Roman" w:hint="default"/>
          <w:rtl w:val="0"/>
        </w:rPr>
        <w:t xml:space="preserve">лекція у НМУ квітень </w:t>
      </w:r>
      <w:r>
        <w:rPr>
          <w:rStyle w:val="Нет"/>
          <w:rFonts w:ascii="Times New Roman" w:hAnsi="Times New Roman"/>
          <w:rtl w:val="0"/>
        </w:rPr>
        <w:t>2022</w:t>
      </w:r>
    </w:p>
    <w:p>
      <w:pPr>
        <w:pStyle w:val="Основной текст"/>
        <w:numPr>
          <w:ilvl w:val="0"/>
          <w:numId w:val="501"/>
        </w:numPr>
        <w:bidi w:val="0"/>
        <w:ind w:right="0"/>
        <w:jc w:val="left"/>
        <w:rPr>
          <w:sz w:val="20"/>
          <w:szCs w:val="20"/>
          <w:rtl w:val="0"/>
        </w:rPr>
      </w:pPr>
      <w:r>
        <w:rPr>
          <w:rStyle w:val="Нет"/>
          <w:sz w:val="20"/>
          <w:szCs w:val="20"/>
          <w:rtl w:val="0"/>
        </w:rPr>
        <w:t>Загальна хірургія</w:t>
      </w:r>
      <w:r>
        <w:rPr>
          <w:rStyle w:val="Нет"/>
          <w:sz w:val="20"/>
          <w:szCs w:val="20"/>
          <w:rtl w:val="0"/>
        </w:rPr>
        <w:t xml:space="preserve">. </w:t>
      </w:r>
      <w:r>
        <w:rPr>
          <w:rStyle w:val="Нет"/>
          <w:sz w:val="20"/>
          <w:szCs w:val="20"/>
          <w:rtl w:val="0"/>
        </w:rPr>
        <w:t>Вибрані лекції</w:t>
      </w:r>
      <w:r>
        <w:rPr>
          <w:rStyle w:val="Нет"/>
          <w:sz w:val="20"/>
          <w:szCs w:val="20"/>
          <w:rtl w:val="0"/>
        </w:rPr>
        <w:t xml:space="preserve">: </w:t>
      </w:r>
      <w:r>
        <w:rPr>
          <w:rStyle w:val="Нет"/>
          <w:sz w:val="20"/>
          <w:szCs w:val="20"/>
          <w:rtl w:val="0"/>
        </w:rPr>
        <w:t>Навч</w:t>
      </w:r>
      <w:r>
        <w:rPr>
          <w:rStyle w:val="Нет"/>
          <w:sz w:val="20"/>
          <w:szCs w:val="20"/>
          <w:rtl w:val="0"/>
        </w:rPr>
        <w:t xml:space="preserve">. </w:t>
      </w:r>
      <w:r>
        <w:rPr>
          <w:rStyle w:val="Нет"/>
          <w:sz w:val="20"/>
          <w:szCs w:val="20"/>
          <w:rtl w:val="0"/>
        </w:rPr>
        <w:t xml:space="preserve">посібник </w:t>
      </w:r>
      <w:r>
        <w:rPr>
          <w:rStyle w:val="Нет"/>
          <w:sz w:val="20"/>
          <w:szCs w:val="20"/>
          <w:rtl w:val="0"/>
        </w:rPr>
        <w:t>/</w:t>
      </w:r>
      <w:r>
        <w:rPr>
          <w:rStyle w:val="Нет"/>
          <w:sz w:val="20"/>
          <w:szCs w:val="20"/>
          <w:rtl w:val="0"/>
        </w:rPr>
        <w:t>Б</w:t>
      </w:r>
      <w:r>
        <w:rPr>
          <w:rStyle w:val="Нет"/>
          <w:sz w:val="20"/>
          <w:szCs w:val="20"/>
          <w:rtl w:val="0"/>
        </w:rPr>
        <w:t>.</w:t>
      </w:r>
      <w:r>
        <w:rPr>
          <w:rStyle w:val="Нет"/>
          <w:sz w:val="20"/>
          <w:szCs w:val="20"/>
          <w:rtl w:val="0"/>
        </w:rPr>
        <w:t> І</w:t>
      </w:r>
      <w:r>
        <w:rPr>
          <w:rStyle w:val="Нет"/>
          <w:sz w:val="20"/>
          <w:szCs w:val="20"/>
          <w:rtl w:val="0"/>
        </w:rPr>
        <w:t>.</w:t>
      </w:r>
      <w:r>
        <w:rPr>
          <w:rStyle w:val="Нет"/>
          <w:sz w:val="20"/>
          <w:szCs w:val="20"/>
          <w:rtl w:val="0"/>
        </w:rPr>
        <w:t> Дмитрієв та інш</w:t>
      </w:r>
      <w:r>
        <w:rPr>
          <w:rStyle w:val="Нет"/>
          <w:sz w:val="20"/>
          <w:szCs w:val="20"/>
          <w:rtl w:val="0"/>
        </w:rPr>
        <w:t>..</w:t>
      </w:r>
      <w:r>
        <w:rPr>
          <w:rStyle w:val="Нет"/>
          <w:sz w:val="20"/>
          <w:szCs w:val="20"/>
          <w:rtl w:val="0"/>
          <w:lang w:val="ru-RU"/>
        </w:rPr>
        <w:t> — Одеса</w:t>
      </w:r>
      <w:r>
        <w:rPr>
          <w:rStyle w:val="Нет"/>
          <w:sz w:val="20"/>
          <w:szCs w:val="20"/>
          <w:rtl w:val="0"/>
        </w:rPr>
        <w:t xml:space="preserve">: </w:t>
      </w:r>
      <w:r>
        <w:rPr>
          <w:rStyle w:val="Нет"/>
          <w:sz w:val="20"/>
          <w:szCs w:val="20"/>
          <w:rtl w:val="0"/>
          <w:lang w:val="ru-RU"/>
        </w:rPr>
        <w:t>Одес</w:t>
      </w:r>
      <w:r>
        <w:rPr>
          <w:rStyle w:val="Нет"/>
          <w:sz w:val="20"/>
          <w:szCs w:val="20"/>
          <w:rtl w:val="0"/>
        </w:rPr>
        <w:t xml:space="preserve">. </w:t>
      </w:r>
      <w:r>
        <w:rPr>
          <w:rStyle w:val="Нет"/>
          <w:sz w:val="20"/>
          <w:szCs w:val="20"/>
          <w:rtl w:val="0"/>
        </w:rPr>
        <w:t>держ</w:t>
      </w:r>
      <w:r>
        <w:rPr>
          <w:rStyle w:val="Нет"/>
          <w:sz w:val="20"/>
          <w:szCs w:val="20"/>
          <w:rtl w:val="0"/>
        </w:rPr>
        <w:t xml:space="preserve">. </w:t>
      </w:r>
      <w:r>
        <w:rPr>
          <w:rStyle w:val="Нет"/>
          <w:sz w:val="20"/>
          <w:szCs w:val="20"/>
          <w:rtl w:val="0"/>
        </w:rPr>
        <w:t>мед</w:t>
      </w:r>
      <w:r>
        <w:rPr>
          <w:rStyle w:val="Нет"/>
          <w:sz w:val="20"/>
          <w:szCs w:val="20"/>
          <w:rtl w:val="0"/>
        </w:rPr>
        <w:t xml:space="preserve">. </w:t>
      </w:r>
      <w:r>
        <w:rPr>
          <w:rStyle w:val="Нет"/>
          <w:sz w:val="20"/>
          <w:szCs w:val="20"/>
          <w:rtl w:val="0"/>
        </w:rPr>
        <w:t>ун</w:t>
      </w:r>
      <w:r>
        <w:rPr>
          <w:rStyle w:val="Нет"/>
          <w:sz w:val="20"/>
          <w:szCs w:val="20"/>
          <w:rtl w:val="0"/>
        </w:rPr>
        <w:t>-</w:t>
      </w:r>
      <w:r>
        <w:rPr>
          <w:rStyle w:val="Нет"/>
          <w:sz w:val="20"/>
          <w:szCs w:val="20"/>
          <w:rtl w:val="0"/>
        </w:rPr>
        <w:t>т</w:t>
      </w:r>
      <w:r>
        <w:rPr>
          <w:rStyle w:val="Нет"/>
          <w:sz w:val="20"/>
          <w:szCs w:val="20"/>
          <w:rtl w:val="0"/>
        </w:rPr>
        <w:t xml:space="preserve">, 1999. </w:t>
      </w:r>
      <w:r>
        <w:rPr>
          <w:rStyle w:val="Нет"/>
          <w:sz w:val="20"/>
          <w:szCs w:val="20"/>
          <w:rtl w:val="0"/>
          <w:lang w:val="en-US"/>
        </w:rPr>
        <w:t>—</w:t>
      </w:r>
      <w:r>
        <w:rPr>
          <w:rStyle w:val="Нет"/>
          <w:sz w:val="20"/>
          <w:szCs w:val="20"/>
          <w:rtl w:val="0"/>
        </w:rPr>
        <w:t xml:space="preserve">356 </w:t>
      </w:r>
      <w:r>
        <w:rPr>
          <w:rStyle w:val="Нет"/>
          <w:sz w:val="20"/>
          <w:szCs w:val="20"/>
          <w:rtl w:val="0"/>
        </w:rPr>
        <w:t>с</w:t>
      </w:r>
      <w:r>
        <w:rPr>
          <w:rStyle w:val="Нет"/>
          <w:sz w:val="20"/>
          <w:szCs w:val="20"/>
          <w:rtl w:val="0"/>
        </w:rPr>
        <w:t>. (</w:t>
      </w:r>
      <w:r>
        <w:rPr>
          <w:rStyle w:val="Нет"/>
          <w:sz w:val="20"/>
          <w:szCs w:val="20"/>
          <w:rtl w:val="0"/>
        </w:rPr>
        <w:t>С</w:t>
      </w:r>
      <w:r>
        <w:rPr>
          <w:rStyle w:val="Нет"/>
          <w:sz w:val="20"/>
          <w:szCs w:val="20"/>
          <w:rtl w:val="0"/>
        </w:rPr>
        <w:t>.183</w:t>
      </w:r>
      <w:r>
        <w:rPr>
          <w:rStyle w:val="Нет"/>
          <w:sz w:val="20"/>
          <w:szCs w:val="20"/>
          <w:rtl w:val="0"/>
          <w:lang w:val="en-US"/>
        </w:rPr>
        <w:t>—</w:t>
      </w:r>
      <w:r>
        <w:rPr>
          <w:rStyle w:val="Нет"/>
          <w:sz w:val="20"/>
          <w:szCs w:val="20"/>
          <w:rtl w:val="0"/>
        </w:rPr>
        <w:t xml:space="preserve">186)[ </w:t>
      </w:r>
      <w:r>
        <w:rPr>
          <w:rStyle w:val="Hyperlink.2"/>
          <w:sz w:val="20"/>
          <w:szCs w:val="20"/>
        </w:rPr>
        <w:fldChar w:fldCharType="begin" w:fldLock="0"/>
      </w:r>
      <w:r>
        <w:rPr>
          <w:rStyle w:val="Hyperlink.2"/>
          <w:sz w:val="20"/>
          <w:szCs w:val="20"/>
        </w:rPr>
        <w:instrText xml:space="preserve"> HYPERLINK "http://repo.odmu.edu.ua/xmlui/bitstream/handle/123456789/1213/DmitrievGeneral%2520surgery.pdf?sequence=1&amp;isAllowed=y"</w:instrText>
      </w:r>
      <w:r>
        <w:rPr>
          <w:rStyle w:val="Hyperlink.2"/>
          <w:sz w:val="20"/>
          <w:szCs w:val="20"/>
        </w:rPr>
        <w:fldChar w:fldCharType="separate" w:fldLock="0"/>
      </w:r>
      <w:r>
        <w:rPr>
          <w:rStyle w:val="Hyperlink.2"/>
          <w:sz w:val="20"/>
          <w:szCs w:val="20"/>
          <w:rtl w:val="0"/>
        </w:rPr>
        <w:t>Електр</w:t>
      </w:r>
      <w:r>
        <w:rPr>
          <w:rStyle w:val="Hyperlink.2"/>
          <w:sz w:val="20"/>
          <w:szCs w:val="20"/>
          <w:rtl w:val="0"/>
        </w:rPr>
        <w:t>.</w:t>
      </w:r>
      <w:r>
        <w:rPr>
          <w:rStyle w:val="Hyperlink.2"/>
          <w:sz w:val="20"/>
          <w:szCs w:val="20"/>
          <w:rtl w:val="0"/>
        </w:rPr>
        <w:t>джерело</w:t>
      </w:r>
      <w:r>
        <w:rPr>
          <w:sz w:val="20"/>
          <w:szCs w:val="20"/>
        </w:rPr>
        <w:fldChar w:fldCharType="end" w:fldLock="0"/>
      </w:r>
      <w:r>
        <w:rPr>
          <w:rStyle w:val="Нет"/>
          <w:sz w:val="20"/>
          <w:szCs w:val="20"/>
          <w:rtl w:val="0"/>
          <w:lang w:val="pt-PT"/>
        </w:rPr>
        <w:t xml:space="preserve"> ] </w:t>
      </w:r>
      <w:r>
        <w:rPr>
          <w:rStyle w:val="Hyperlink.3"/>
          <w:sz w:val="20"/>
          <w:szCs w:val="20"/>
        </w:rPr>
        <w:fldChar w:fldCharType="begin" w:fldLock="0"/>
      </w:r>
      <w:r>
        <w:rPr>
          <w:rStyle w:val="Hyperlink.3"/>
          <w:sz w:val="20"/>
          <w:szCs w:val="20"/>
        </w:rPr>
        <w:instrText xml:space="preserve"> HYPERLINK "https://uk.wikipedia.org/wiki/%25D0%25A1%25D0%25BF%25D0%25B5%25D1%2586%25D1%2596%25D0%25B0%25D0%25BB%25D1%258C%25D0%25BD%25D0%25B0:%25D0%2594%25D0%25B6%25D0%25B5%25D1%2580%25D0%25B5%25D0%25BB%25D0%25B0_%25D0%25BA%25D0%25BD%25D0%25B8%25D0%25B3/9665731157"</w:instrText>
      </w:r>
      <w:r>
        <w:rPr>
          <w:rStyle w:val="Hyperlink.3"/>
          <w:sz w:val="20"/>
          <w:szCs w:val="20"/>
        </w:rPr>
        <w:fldChar w:fldCharType="separate" w:fldLock="0"/>
      </w:r>
      <w:r>
        <w:rPr>
          <w:rStyle w:val="Hyperlink.3"/>
          <w:sz w:val="20"/>
          <w:szCs w:val="20"/>
          <w:rtl w:val="0"/>
        </w:rPr>
        <w:t>ISBN 966-573-115-7</w:t>
      </w:r>
      <w:r>
        <w:rPr>
          <w:sz w:val="20"/>
          <w:szCs w:val="20"/>
        </w:rPr>
        <w:fldChar w:fldCharType="end" w:fldLock="0"/>
      </w:r>
    </w:p>
    <w:p>
      <w:pPr>
        <w:pStyle w:val="Основной текст"/>
        <w:numPr>
          <w:ilvl w:val="0"/>
          <w:numId w:val="501"/>
        </w:numPr>
        <w:bidi w:val="0"/>
        <w:ind w:right="0"/>
        <w:jc w:val="left"/>
        <w:rPr>
          <w:sz w:val="20"/>
          <w:szCs w:val="20"/>
          <w:rtl w:val="0"/>
        </w:rPr>
      </w:pPr>
      <w:r>
        <w:rPr>
          <w:rStyle w:val="Нет"/>
          <w:sz w:val="20"/>
          <w:szCs w:val="20"/>
          <w:rtl w:val="0"/>
        </w:rPr>
        <w:t>Медичні маніпуляції в алгоритмах</w:t>
      </w:r>
      <w:r>
        <w:rPr>
          <w:rStyle w:val="Нет"/>
          <w:sz w:val="20"/>
          <w:szCs w:val="20"/>
          <w:rtl w:val="0"/>
        </w:rPr>
        <w:t>.</w:t>
      </w:r>
      <w:r>
        <w:rPr>
          <w:rStyle w:val="Нет"/>
          <w:sz w:val="20"/>
          <w:szCs w:val="20"/>
          <w:rtl w:val="0"/>
        </w:rPr>
        <w:t> — Тернопіль</w:t>
      </w:r>
      <w:r>
        <w:rPr>
          <w:rStyle w:val="Нет"/>
          <w:sz w:val="20"/>
          <w:szCs w:val="20"/>
          <w:rtl w:val="0"/>
        </w:rPr>
        <w:t xml:space="preserve">: </w:t>
      </w:r>
      <w:r>
        <w:rPr>
          <w:rStyle w:val="Нет"/>
          <w:sz w:val="20"/>
          <w:szCs w:val="20"/>
          <w:rtl w:val="0"/>
        </w:rPr>
        <w:t>Укрмедкнига</w:t>
      </w:r>
      <w:r>
        <w:rPr>
          <w:rStyle w:val="Нет"/>
          <w:sz w:val="20"/>
          <w:szCs w:val="20"/>
          <w:rtl w:val="0"/>
        </w:rPr>
        <w:t>, 2000.</w:t>
      </w:r>
      <w:r>
        <w:rPr>
          <w:rStyle w:val="Нет"/>
          <w:sz w:val="20"/>
          <w:szCs w:val="20"/>
          <w:rtl w:val="0"/>
          <w:lang w:val="en-US"/>
        </w:rPr>
        <w:t xml:space="preserve">— </w:t>
      </w:r>
      <w:r>
        <w:rPr>
          <w:rStyle w:val="Нет"/>
          <w:sz w:val="20"/>
          <w:szCs w:val="20"/>
          <w:rtl w:val="0"/>
        </w:rPr>
        <w:t xml:space="preserve">256 </w:t>
      </w:r>
      <w:r>
        <w:rPr>
          <w:rStyle w:val="Нет"/>
          <w:sz w:val="20"/>
          <w:szCs w:val="20"/>
          <w:rtl w:val="0"/>
        </w:rPr>
        <w:t>с</w:t>
      </w:r>
      <w:r>
        <w:rPr>
          <w:rStyle w:val="Нет"/>
          <w:sz w:val="20"/>
          <w:szCs w:val="20"/>
          <w:rtl w:val="0"/>
        </w:rPr>
        <w:t>. (</w:t>
      </w:r>
      <w:r>
        <w:rPr>
          <w:rStyle w:val="Нет"/>
          <w:sz w:val="20"/>
          <w:szCs w:val="20"/>
          <w:rtl w:val="0"/>
        </w:rPr>
        <w:t>С</w:t>
      </w:r>
      <w:r>
        <w:rPr>
          <w:rStyle w:val="Нет"/>
          <w:sz w:val="20"/>
          <w:szCs w:val="20"/>
          <w:rtl w:val="0"/>
        </w:rPr>
        <w:t>.112-113)</w:t>
      </w:r>
    </w:p>
    <w:p>
      <w:pPr>
        <w:pStyle w:val="Основной текст"/>
        <w:numPr>
          <w:ilvl w:val="0"/>
          <w:numId w:val="502"/>
        </w:numPr>
        <w:bidi w:val="0"/>
        <w:ind w:right="0"/>
        <w:jc w:val="left"/>
        <w:rPr>
          <w:rFonts w:ascii="Times New Roman" w:hAnsi="Times New Roman"/>
          <w:rtl w:val="0"/>
          <w:lang w:val="en-US"/>
        </w:rPr>
      </w:pPr>
      <w:r>
        <w:rPr>
          <w:rStyle w:val="Нет"/>
          <w:rFonts w:ascii="Times New Roman" w:hAnsi="Times New Roman"/>
          <w:rtl w:val="0"/>
          <w:lang w:val="en-US"/>
        </w:rPr>
        <w:t xml:space="preserve">Emergency War Surgery, Ukrainian edition.(4th Ed., 2013)., </w:t>
      </w:r>
      <w:r>
        <w:rPr>
          <w:rStyle w:val="Нет"/>
          <w:rFonts w:ascii="Times New Roman" w:hAnsi="Times New Roman" w:hint="default"/>
          <w:rtl w:val="0"/>
        </w:rPr>
        <w:t>переклад Україні</w:t>
      </w:r>
      <w:r>
        <w:rPr>
          <w:rStyle w:val="Нет"/>
          <w:rFonts w:ascii="Times New Roman" w:hAnsi="Times New Roman"/>
          <w:rtl w:val="0"/>
        </w:rPr>
        <w:t>, -</w:t>
      </w:r>
      <w:r>
        <w:rPr>
          <w:rStyle w:val="Нет"/>
          <w:rFonts w:ascii="Times New Roman" w:hAnsi="Times New Roman" w:hint="default"/>
          <w:rtl w:val="0"/>
        </w:rPr>
        <w:t>Київ</w:t>
      </w:r>
      <w:r>
        <w:rPr>
          <w:rStyle w:val="Нет"/>
          <w:rFonts w:ascii="Times New Roman" w:hAnsi="Times New Roman"/>
          <w:rtl w:val="0"/>
        </w:rPr>
        <w:t xml:space="preserve">, </w:t>
      </w:r>
      <w:r>
        <w:rPr>
          <w:rStyle w:val="Нет"/>
          <w:rFonts w:ascii="Times New Roman" w:hAnsi="Times New Roman" w:hint="default"/>
          <w:rtl w:val="0"/>
        </w:rPr>
        <w:t>наш формат</w:t>
      </w:r>
      <w:r>
        <w:rPr>
          <w:rStyle w:val="Нет"/>
          <w:rFonts w:ascii="Times New Roman" w:hAnsi="Times New Roman"/>
          <w:rtl w:val="0"/>
        </w:rPr>
        <w:t>.. 2015.-</w:t>
      </w:r>
      <w:r>
        <w:rPr>
          <w:rStyle w:val="Нет"/>
          <w:rFonts w:ascii="Times New Roman" w:hAnsi="Times New Roman"/>
          <w:rtl w:val="0"/>
          <w:lang w:val="en-US"/>
        </w:rPr>
        <w:t xml:space="preserve">568 </w:t>
      </w:r>
      <w:r>
        <w:rPr>
          <w:rStyle w:val="Нет"/>
          <w:rFonts w:ascii="Times New Roman" w:hAnsi="Times New Roman" w:hint="default"/>
          <w:rtl w:val="0"/>
        </w:rPr>
        <w:t>С</w:t>
      </w:r>
      <w:r>
        <w:rPr>
          <w:rStyle w:val="Нет"/>
          <w:rFonts w:ascii="Times New Roman" w:hAnsi="Times New Roman"/>
          <w:rtl w:val="0"/>
        </w:rPr>
        <w:t>,</w:t>
      </w:r>
    </w:p>
    <w:p>
      <w:pPr>
        <w:pStyle w:val="Основной текст"/>
        <w:numPr>
          <w:ilvl w:val="0"/>
          <w:numId w:val="500"/>
        </w:numPr>
      </w:pPr>
      <w:r>
        <w:rPr>
          <w:rStyle w:val="Нет"/>
          <w:rtl w:val="0"/>
        </w:rPr>
        <w:t xml:space="preserve">      Наказ </w:t>
      </w:r>
      <w:r>
        <w:rPr>
          <w:rStyle w:val="Hyperlink.4"/>
        </w:rPr>
        <w:fldChar w:fldCharType="begin" w:fldLock="0"/>
      </w:r>
      <w:r>
        <w:rPr>
          <w:rStyle w:val="Hyperlink.4"/>
        </w:rPr>
        <w:instrText xml:space="preserve"> HYPERLINK "https://moz.gov.ua/article/ministry-mandates/nakaz-moz-ukraini-vid-08032022--431-pro-zatverdzhennja-metodichnih-rekomendacij-schodo-taktiki-hirurgii-kontrolju-poshkodzhen-ta-stabilizacii-stanu-postrazhdalih-na-etapah-evakuacii"</w:instrText>
      </w:r>
      <w:r>
        <w:rPr>
          <w:rStyle w:val="Hyperlink.4"/>
        </w:rPr>
        <w:fldChar w:fldCharType="separate" w:fldLock="0"/>
      </w:r>
      <w:r>
        <w:rPr>
          <w:rStyle w:val="Hyperlink.4"/>
          <w:rtl w:val="0"/>
        </w:rPr>
        <w:t xml:space="preserve">№ </w:t>
      </w:r>
      <w:r>
        <w:rPr>
          <w:rStyle w:val="Hyperlink.4"/>
          <w:rtl w:val="0"/>
        </w:rPr>
        <w:t>431</w:t>
      </w:r>
      <w:r>
        <w:rPr/>
        <w:fldChar w:fldCharType="end" w:fldLock="0"/>
      </w:r>
      <w:r>
        <w:rPr>
          <w:rStyle w:val="Нет"/>
          <w:rtl w:val="0"/>
        </w:rPr>
        <w:t xml:space="preserve"> про затвердження методичних рекомендацій щодо тактики хірургії контролю пошкоджень та стабілізації стану постраждалих на етапах евакуації</w:t>
      </w:r>
      <w:r>
        <w:rPr>
          <w:rStyle w:val="Нет"/>
          <w:rtl w:val="0"/>
        </w:rPr>
        <w:t>.</w:t>
      </w:r>
      <w:r>
        <w:rPr>
          <w:rStyle w:val="Нет"/>
          <w:rtl w:val="0"/>
        </w:rPr>
        <w:t> </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30.</w:t>
      </w:r>
      <w:r>
        <w:rPr>
          <w:rStyle w:val="Нет"/>
          <w:rFonts w:ascii="Times New Roman" w:hAnsi="Times New Roman" w:hint="default"/>
          <w:sz w:val="20"/>
          <w:szCs w:val="20"/>
          <w:rtl w:val="0"/>
          <w:lang w:val="ru-RU"/>
        </w:rPr>
        <w:t xml:space="preserve"> Реконструктивна та мікрохірургія військових травм</w:t>
      </w:r>
    </w:p>
    <w:p>
      <w:pPr>
        <w:pStyle w:val="По умолчанию"/>
        <w:spacing w:before="200" w:after="100" w:line="259" w:lineRule="auto"/>
        <w:jc w:val="both"/>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Контроль вихідного рівня знань</w:t>
      </w:r>
      <w:r>
        <w:rPr>
          <w:rStyle w:val="Нет"/>
          <w:rFonts w:ascii="Times New Roman" w:hAnsi="Times New Roman"/>
          <w:b w:val="1"/>
          <w:bCs w:val="1"/>
          <w:sz w:val="20"/>
          <w:szCs w:val="20"/>
          <w:u w:color="000000"/>
          <w:rtl w:val="0"/>
          <w:lang w:val="ru-RU"/>
          <w14:textOutline w14:w="12700" w14:cap="flat">
            <w14:noFill/>
            <w14:miter w14:lim="400000"/>
          </w14:textOutline>
        </w:rPr>
        <w:t>:</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Структура кровопостачання покривних тканин</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Назвіть будову нерва</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Назвіть шари та структуру артеріальних судин</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4"/>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Перерахуйте принципи накладання судинних швів</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4"/>
        </w:numPr>
        <w:bidi w:val="0"/>
        <w:spacing w:before="0" w:after="160" w:line="259" w:lineRule="auto"/>
        <w:ind w:right="0"/>
        <w:jc w:val="both"/>
        <w:rPr>
          <w:rFonts w:ascii="Times New Roman" w:hAnsi="Times New Roman"/>
          <w:sz w:val="20"/>
          <w:szCs w:val="20"/>
          <w:rtl w:val="0"/>
          <w:lang w:val="ru-RU"/>
        </w:rPr>
      </w:pP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назвіть оснащення мікрохірургічної операційної</w:t>
      </w:r>
    </w:p>
    <w:p>
      <w:pPr>
        <w:pStyle w:val="По умолчанию"/>
        <w:spacing w:before="100" w:after="40" w:line="259" w:lineRule="auto"/>
        <w:jc w:val="both"/>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Мета</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 xml:space="preserve">ознайомитись з фундаментальними принципами реконструктивної мікрохірургії військових травм </w:t>
      </w:r>
    </w:p>
    <w:p>
      <w:pPr>
        <w:pStyle w:val="По умолчанию"/>
        <w:spacing w:before="100" w:after="40" w:line="259" w:lineRule="auto"/>
        <w:jc w:val="both"/>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Знати</w:t>
      </w:r>
      <w:r>
        <w:rPr>
          <w:rStyle w:val="Нет"/>
          <w:rFonts w:ascii="Times New Roman" w:hAnsi="Times New Roman"/>
          <w:b w:val="1"/>
          <w:bCs w:val="1"/>
          <w:sz w:val="20"/>
          <w:szCs w:val="20"/>
          <w:u w:color="000000"/>
          <w:rtl w:val="0"/>
          <w:lang w:val="ru-RU"/>
          <w14:textOutline w14:w="12700" w14:cap="flat">
            <w14:noFill/>
            <w14:miter w14:lim="400000"/>
          </w14:textOutline>
        </w:rPr>
        <w:t>:</w:t>
      </w:r>
    </w:p>
    <w:p>
      <w:pPr>
        <w:pStyle w:val="По умолчанию"/>
        <w:numPr>
          <w:ilvl w:val="0"/>
          <w:numId w:val="166"/>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 xml:space="preserve">Історію мікрохірургії </w:t>
      </w: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світової та вітчизняної</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6"/>
        </w:numPr>
        <w:bidi w:val="0"/>
        <w:spacing w:before="0" w:after="160" w:line="259" w:lineRule="auto"/>
        <w:ind w:right="0"/>
        <w:jc w:val="both"/>
        <w:rPr>
          <w:rFonts w:ascii="Times New Roman" w:hAnsi="Times New Roman"/>
          <w:sz w:val="20"/>
          <w:szCs w:val="20"/>
          <w:rtl w:val="0"/>
          <w:lang w:val="ru-RU"/>
        </w:rPr>
      </w:pP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 xml:space="preserve">покази до виконання реконструктивних мікрохірургічних операцій  військових травм </w:t>
      </w:r>
    </w:p>
    <w:p>
      <w:pPr>
        <w:pStyle w:val="По умолчанию"/>
        <w:numPr>
          <w:ilvl w:val="0"/>
          <w:numId w:val="166"/>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 xml:space="preserve">особливості виконання реконструктивних мікрохірургічних операцій  військових травм </w:t>
      </w:r>
    </w:p>
    <w:p>
      <w:pPr>
        <w:pStyle w:val="По умолчанию"/>
        <w:numPr>
          <w:ilvl w:val="0"/>
          <w:numId w:val="166"/>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 xml:space="preserve">Профілактику ускладнень при виконанні реконструктивних мікрохірургічних операцій  військових травм </w:t>
      </w:r>
    </w:p>
    <w:p>
      <w:pPr>
        <w:pStyle w:val="По умолчанию"/>
        <w:spacing w:before="100" w:after="40" w:line="259" w:lineRule="auto"/>
        <w:ind w:left="284" w:hanging="284"/>
        <w:jc w:val="both"/>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Вміти</w:t>
      </w:r>
      <w:r>
        <w:rPr>
          <w:rStyle w:val="Нет"/>
          <w:rFonts w:ascii="Times New Roman" w:hAnsi="Times New Roman"/>
          <w:b w:val="1"/>
          <w:bCs w:val="1"/>
          <w:sz w:val="20"/>
          <w:szCs w:val="20"/>
          <w:u w:color="000000"/>
          <w:rtl w:val="0"/>
          <w:lang w:val="ru-RU"/>
          <w14:textOutline w14:w="12700" w14:cap="flat">
            <w14:noFill/>
            <w14:miter w14:lim="400000"/>
          </w14:textOutline>
        </w:rPr>
        <w:t>:</w:t>
      </w:r>
    </w:p>
    <w:p>
      <w:pPr>
        <w:pStyle w:val="По умолчанию"/>
        <w:numPr>
          <w:ilvl w:val="0"/>
          <w:numId w:val="168"/>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Накладати судинний та мікросудинний анастомоз «кінець</w:t>
      </w: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в</w:t>
      </w: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кінець» та «кінець в бік»</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8"/>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Володіти технікою мікрохірургічного шва для відновлення цілісності сухожилку та нерва</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8"/>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Вибирати клапоть для реконструкції</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68"/>
        </w:numPr>
        <w:bidi w:val="0"/>
        <w:spacing w:before="0" w:after="160" w:line="259" w:lineRule="auto"/>
        <w:ind w:right="0"/>
        <w:jc w:val="both"/>
        <w:rPr>
          <w:rFonts w:ascii="Times New Roman" w:hAnsi="Times New Roman"/>
          <w:sz w:val="20"/>
          <w:szCs w:val="20"/>
          <w:rtl w:val="0"/>
          <w:lang w:val="ru-RU"/>
        </w:rPr>
      </w:pP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Обирати реципієнтні зони для доступів до судин та їх гілок</w:t>
      </w:r>
      <w:r>
        <w:rPr>
          <w:rStyle w:val="Нет"/>
          <w:rFonts w:ascii="Times New Roman" w:hAnsi="Times New Roman"/>
          <w:sz w:val="20"/>
          <w:szCs w:val="20"/>
          <w:u w:color="000000"/>
          <w:rtl w:val="0"/>
          <w:lang w:val="ru-RU"/>
          <w14:textOutline w14:w="12700" w14:cap="flat">
            <w14:noFill/>
            <w14:miter w14:lim="400000"/>
          </w14:textOutline>
        </w:rPr>
        <w:t xml:space="preserve">. </w:t>
      </w:r>
    </w:p>
    <w:p>
      <w:pPr>
        <w:pStyle w:val="По умолчанию"/>
        <w:numPr>
          <w:ilvl w:val="0"/>
          <w:numId w:val="168"/>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Здійснювати післяопераційне лікування та догляд після мікрохірургічної операції</w:t>
      </w:r>
    </w:p>
    <w:p>
      <w:pPr>
        <w:pStyle w:val="По умолчанию"/>
        <w:spacing w:before="0" w:after="160" w:line="259" w:lineRule="auto"/>
        <w:ind w:firstLine="284"/>
        <w:jc w:val="both"/>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sz w:val="20"/>
          <w:szCs w:val="20"/>
          <w:u w:color="000000"/>
          <w:rtl w:val="0"/>
          <w:lang w:val="ru-RU"/>
          <w14:textOutline w14:w="12700" w14:cap="flat">
            <w14:noFill/>
            <w14:miter w14:lim="400000"/>
          </w14:textOutline>
        </w:rPr>
        <w:t>Мікросудинна хірургія бере свій початок з судинної</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мікрохірургії та загальної хірургії</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spacing w:before="0" w:after="160" w:line="259" w:lineRule="auto"/>
        <w:jc w:val="both"/>
        <w:rPr>
          <w:rStyle w:val="Нет"/>
          <w:u w:color="000000"/>
          <w14:textOutline w14:w="12700" w14:cap="flat">
            <w14:noFill/>
            <w14:miter w14:lim="400000"/>
          </w14:textOutline>
        </w:rPr>
      </w:pPr>
      <w:r>
        <w:rPr>
          <w:rStyle w:val="Нет"/>
          <w:rFonts w:ascii="Times New Roman" w:hAnsi="Times New Roman" w:hint="default"/>
          <w:sz w:val="20"/>
          <w:szCs w:val="20"/>
          <w:u w:color="000000"/>
          <w:rtl w:val="0"/>
          <w:lang w:val="ru-RU"/>
          <w14:textOutline w14:w="12700" w14:cap="flat">
            <w14:noFill/>
            <w14:miter w14:lim="400000"/>
          </w14:textOutline>
        </w:rPr>
        <w:t xml:space="preserve">Початок судинної хірургії датується </w:t>
      </w:r>
      <w:r>
        <w:rPr>
          <w:rStyle w:val="Нет"/>
          <w:rFonts w:ascii="Times New Roman" w:hAnsi="Times New Roman"/>
          <w:sz w:val="20"/>
          <w:szCs w:val="20"/>
          <w:u w:color="000000"/>
          <w:rtl w:val="0"/>
          <w:lang w:val="ru-RU"/>
          <w14:textOutline w14:w="12700" w14:cap="flat">
            <w14:noFill/>
            <w14:miter w14:lim="400000"/>
          </w14:textOutline>
        </w:rPr>
        <w:t xml:space="preserve">1552 </w:t>
      </w:r>
      <w:r>
        <w:rPr>
          <w:rStyle w:val="Нет"/>
          <w:rFonts w:ascii="Times New Roman" w:hAnsi="Times New Roman" w:hint="default"/>
          <w:sz w:val="20"/>
          <w:szCs w:val="20"/>
          <w:u w:color="000000"/>
          <w:rtl w:val="0"/>
          <w:lang w:val="ru-RU"/>
          <w14:textOutline w14:w="12700" w14:cap="flat">
            <w14:noFill/>
            <w14:miter w14:lim="400000"/>
          </w14:textOutline>
        </w:rPr>
        <w:t>роком</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 xml:space="preserve">коли </w:t>
      </w:r>
      <w:r>
        <w:rPr>
          <w:rStyle w:val="Нет"/>
          <w:rFonts w:ascii="Times New Roman" w:hAnsi="Times New Roman"/>
          <w:sz w:val="20"/>
          <w:szCs w:val="20"/>
          <w:u w:color="000000"/>
          <w:rtl w:val="0"/>
          <w:lang w:val="it-IT"/>
          <w14:textOutline w14:w="12700" w14:cap="flat">
            <w14:noFill/>
            <w14:miter w14:lim="400000"/>
          </w14:textOutline>
        </w:rPr>
        <w:t xml:space="preserve">Pare </w:t>
      </w:r>
      <w:r>
        <w:rPr>
          <w:rStyle w:val="Нет"/>
          <w:rFonts w:ascii="Times New Roman" w:hAnsi="Times New Roman" w:hint="default"/>
          <w:sz w:val="20"/>
          <w:szCs w:val="20"/>
          <w:u w:color="000000"/>
          <w:rtl w:val="0"/>
          <w:lang w:val="ru-RU"/>
          <w14:textOutline w14:w="12700" w14:cap="flat">
            <w14:noFill/>
            <w14:miter w14:lim="400000"/>
          </w14:textOutline>
        </w:rPr>
        <w:t>описав техніку судинного шва</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 xml:space="preserve">а в </w:t>
      </w:r>
      <w:r>
        <w:rPr>
          <w:rStyle w:val="Нет"/>
          <w:rFonts w:ascii="Times New Roman" w:hAnsi="Times New Roman"/>
          <w:sz w:val="20"/>
          <w:szCs w:val="20"/>
          <w:u w:color="000000"/>
          <w:rtl w:val="0"/>
          <w:lang w:val="ru-RU"/>
          <w14:textOutline w14:w="12700" w14:cap="flat">
            <w14:noFill/>
            <w14:miter w14:lim="400000"/>
          </w14:textOutline>
        </w:rPr>
        <w:t xml:space="preserve">1759 </w:t>
      </w:r>
      <w:r>
        <w:rPr>
          <w:rStyle w:val="Нет"/>
          <w:rFonts w:ascii="Times New Roman" w:hAnsi="Times New Roman" w:hint="default"/>
          <w:sz w:val="20"/>
          <w:szCs w:val="20"/>
          <w:u w:color="000000"/>
          <w:rtl w:val="0"/>
          <w:lang w:val="ru-RU"/>
          <w14:textOutline w14:w="12700" w14:cap="flat">
            <w14:noFill/>
            <w14:miter w14:lim="400000"/>
          </w14:textOutline>
        </w:rPr>
        <w:t xml:space="preserve">році </w:t>
      </w:r>
      <w:r>
        <w:rPr>
          <w:rStyle w:val="Нет"/>
          <w:rFonts w:ascii="Times New Roman" w:hAnsi="Times New Roman"/>
          <w:sz w:val="20"/>
          <w:szCs w:val="20"/>
          <w:u w:color="000000"/>
          <w:rtl w:val="0"/>
          <w:lang w:val="en-US"/>
          <w14:textOutline w14:w="12700" w14:cap="flat">
            <w14:noFill/>
            <w14:miter w14:lim="400000"/>
          </w14:textOutline>
        </w:rPr>
        <w:t>Hallowell</w:t>
      </w:r>
      <w:r>
        <w:rPr>
          <w:rStyle w:val="Нет"/>
          <w:rFonts w:ascii="Times New Roman" w:hAnsi="Times New Roman" w:hint="default"/>
          <w:sz w:val="20"/>
          <w:szCs w:val="20"/>
          <w:u w:color="000000"/>
          <w:rtl w:val="0"/>
          <w:lang w:val="ru-RU"/>
          <w14:textOutline w14:w="12700" w14:cap="flat">
            <w14:noFill/>
            <w14:miter w14:lim="400000"/>
          </w14:textOutline>
        </w:rPr>
        <w:t xml:space="preserve"> вперше відновив пошкоджену плечову артерію ручним швом</w:t>
      </w:r>
      <w:r>
        <w:rPr>
          <w:rStyle w:val="Нет"/>
          <w:rFonts w:ascii="Times New Roman" w:hAnsi="Times New Roman"/>
          <w:sz w:val="20"/>
          <w:szCs w:val="20"/>
          <w:u w:color="000000"/>
          <w:rtl w:val="0"/>
          <w:lang w:val="ru-RU"/>
          <w14:textOutline w14:w="12700" w14:cap="flat">
            <w14:noFill/>
            <w14:miter w14:lim="400000"/>
          </w14:textOutline>
        </w:rPr>
        <w:t xml:space="preserve">. J.B.Murphy </w:t>
      </w:r>
      <w:r>
        <w:rPr>
          <w:rStyle w:val="Нет"/>
          <w:rFonts w:ascii="Times New Roman" w:hAnsi="Times New Roman" w:hint="default"/>
          <w:sz w:val="20"/>
          <w:szCs w:val="20"/>
          <w:u w:color="000000"/>
          <w:rtl w:val="0"/>
          <w:lang w:val="ru-RU"/>
          <w14:textOutline w14:w="12700" w14:cap="flat">
            <w14:noFill/>
            <w14:miter w14:lim="400000"/>
          </w14:textOutline>
        </w:rPr>
        <w:t xml:space="preserve">описав техніку судинного анастомозу у </w:t>
      </w:r>
      <w:r>
        <w:rPr>
          <w:rStyle w:val="Нет"/>
          <w:rFonts w:ascii="Times New Roman" w:hAnsi="Times New Roman"/>
          <w:sz w:val="20"/>
          <w:szCs w:val="20"/>
          <w:u w:color="000000"/>
          <w:rtl w:val="0"/>
          <w:lang w:val="ru-RU"/>
          <w14:textOutline w14:w="12700" w14:cap="flat">
            <w14:noFill/>
            <w14:miter w14:lim="400000"/>
          </w14:textOutline>
        </w:rPr>
        <w:t xml:space="preserve">1897 </w:t>
      </w:r>
      <w:r>
        <w:rPr>
          <w:rStyle w:val="Нет"/>
          <w:rFonts w:ascii="Times New Roman" w:hAnsi="Times New Roman" w:hint="default"/>
          <w:sz w:val="20"/>
          <w:szCs w:val="20"/>
          <w:u w:color="000000"/>
          <w:rtl w:val="0"/>
          <w:lang w:val="ru-RU"/>
          <w14:textOutline w14:w="12700" w14:cap="flat">
            <w14:noFill/>
            <w14:miter w14:lim="400000"/>
          </w14:textOutline>
        </w:rPr>
        <w:t xml:space="preserve">році </w:t>
      </w: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 xml:space="preserve">за </w:t>
      </w:r>
      <w:r>
        <w:rPr>
          <w:rStyle w:val="Нет"/>
          <w:rFonts w:ascii="Times New Roman" w:hAnsi="Times New Roman"/>
          <w:sz w:val="20"/>
          <w:szCs w:val="20"/>
          <w:u w:color="000000"/>
          <w:rtl w:val="0"/>
          <w:lang w:val="it-IT"/>
          <w14:textOutline w14:w="12700" w14:cap="flat">
            <w14:noFill/>
            <w14:miter w14:lim="400000"/>
          </w14:textOutline>
        </w:rPr>
        <w:t>W.A.Dale, 1974).</w:t>
      </w:r>
    </w:p>
    <w:p>
      <w:pPr>
        <w:pStyle w:val="По умолчанию"/>
        <w:spacing w:before="0" w:after="160" w:line="259" w:lineRule="auto"/>
        <w:jc w:val="both"/>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Визначення головних термінів</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hint="default"/>
          <w:b w:val="1"/>
          <w:bCs w:val="1"/>
          <w:sz w:val="20"/>
          <w:szCs w:val="20"/>
          <w:u w:color="000000"/>
          <w:rtl w:val="0"/>
          <w:lang w:val="ru-RU"/>
          <w14:textOutline w14:w="12700" w14:cap="flat">
            <w14:noFill/>
            <w14:miter w14:lim="400000"/>
          </w14:textOutline>
        </w:rPr>
        <w:t>ознак та принципів  в реконструктивній мікрохірургії</w:t>
      </w:r>
      <w:r>
        <w:rPr>
          <w:rStyle w:val="Нет"/>
          <w:rFonts w:ascii="Times New Roman" w:hAnsi="Times New Roman"/>
          <w:sz w:val="20"/>
          <w:szCs w:val="20"/>
          <w:u w:color="000000"/>
          <w:rtl w:val="0"/>
          <w:lang w:val="ru-RU"/>
          <w14:textOutline w14:w="12700" w14:cap="flat">
            <w14:noFill/>
            <w14:miter w14:lim="400000"/>
          </w14:textOutline>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ДЕФЕКТ ТКАНИН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порушення цілісності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функції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дефіцит певної анатомічної ділянки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Він включає деформацію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переродження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дистрофію тканин навколо</w:t>
      </w:r>
      <w:r>
        <w:rPr>
          <w:rStyle w:val="Нет"/>
          <w:rFonts w:ascii="Times New Roman" w:hAnsi="Times New Roman"/>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ПРОСТИЙ ДЕФЕКТ</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дефіцит одного виду тканин та не потребує формування клаптів для його усунення</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СКЛАДНИЙ ДЕФЕКТ</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дефіцит декількох типів тканин</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ОБШИРНИЙ ДЕФЕКТ</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потребує формування клаптя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 орієнтацією ангіоархітектоніки для усунення або експансії тканин</w:t>
      </w:r>
      <w:r>
        <w:rPr>
          <w:rStyle w:val="Нет"/>
          <w:rFonts w:ascii="Times New Roman" w:hAnsi="Times New Roman"/>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ПЕРЕВАГИ ФОРМУВАННЯ КЛАПТІВ ТКАНИН</w:t>
      </w:r>
      <w:r>
        <w:rPr>
          <w:rStyle w:val="Нет"/>
          <w:rFonts w:ascii="Times New Roman" w:hAnsi="Times New Roman"/>
          <w:sz w:val="20"/>
          <w:szCs w:val="20"/>
          <w:rtl w:val="0"/>
          <w:lang w:val="ru-RU"/>
        </w:rPr>
        <w:t xml:space="preserve">: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гарантоване кровопостачання</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можливість префабрикациї</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можливість експансії</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 xml:space="preserve">толерантність до інфекцій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 xml:space="preserve">покращення трофіки у реципієнтній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зоні</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НЕДОЛІКИ ТРАНСПОЗИЦІЇ</w:t>
      </w:r>
      <w:r>
        <w:rPr>
          <w:rStyle w:val="Нет"/>
          <w:rFonts w:ascii="Times New Roman" w:hAnsi="Times New Roman"/>
          <w:sz w:val="20"/>
          <w:szCs w:val="20"/>
          <w:rtl w:val="0"/>
          <w:lang w:val="ru-RU"/>
        </w:rPr>
        <w:t xml:space="preserve">: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 xml:space="preserve">обмеження складу клаптя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 xml:space="preserve">обмеження обʼєму тканин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неефективність пласт</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матеріалу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 xml:space="preserve">обмеження ротації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неефективний обєм</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потреба корекції</w:t>
      </w:r>
      <w:r>
        <w:rPr>
          <w:rStyle w:val="Нет"/>
          <w:rFonts w:ascii="Times New Roman" w:hAnsi="Times New Roman"/>
          <w:sz w:val="20"/>
          <w:szCs w:val="20"/>
          <w:rtl w:val="0"/>
          <w:lang w:val="ru-RU"/>
        </w:rPr>
        <w:t xml:space="preserve">-2 </w:t>
      </w:r>
      <w:r>
        <w:rPr>
          <w:rStyle w:val="Нет"/>
          <w:rFonts w:ascii="Times New Roman" w:hAnsi="Times New Roman" w:hint="default"/>
          <w:sz w:val="20"/>
          <w:szCs w:val="20"/>
          <w:rtl w:val="0"/>
          <w:lang w:val="ru-RU"/>
        </w:rPr>
        <w:t>етапи</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ПРЕФАБРИКАЦІЯ КЛАПТІВ</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Штучне створення комплексу тканин з певним складом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кровопостачанням для подальшого переміщення у зону дефекту</w:t>
      </w:r>
      <w:r>
        <w:rPr>
          <w:rStyle w:val="Нет"/>
          <w:rFonts w:ascii="Times New Roman" w:hAnsi="Times New Roman"/>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ПЕРЕВАГИ ТРАНСПЛАНТАЦІЇ КЛАПТІВ</w:t>
      </w:r>
      <w:r>
        <w:rPr>
          <w:rStyle w:val="Нет"/>
          <w:rFonts w:ascii="Times New Roman" w:hAnsi="Times New Roman"/>
          <w:sz w:val="20"/>
          <w:szCs w:val="20"/>
          <w:rtl w:val="0"/>
          <w:lang w:val="ru-RU"/>
        </w:rPr>
        <w:t xml:space="preserve">: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гарантоване кровопостачання</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без обмежень обєму тканин</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без обмежень складу клаптя толерантність до інфекцій</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вільна орієнтація</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покращення трофіки у рецип</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зоні</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ХРОНІЧНА РАНА— 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що не загоїлася після </w:t>
      </w:r>
      <w:r>
        <w:rPr>
          <w:rStyle w:val="Нет"/>
          <w:rFonts w:ascii="Times New Roman" w:hAnsi="Times New Roman"/>
          <w:sz w:val="20"/>
          <w:szCs w:val="20"/>
          <w:rtl w:val="0"/>
          <w:lang w:val="ru-RU"/>
        </w:rPr>
        <w:t xml:space="preserve">4-6 </w:t>
      </w:r>
      <w:r>
        <w:rPr>
          <w:rStyle w:val="Нет"/>
          <w:rFonts w:ascii="Times New Roman" w:hAnsi="Times New Roman" w:hint="default"/>
          <w:sz w:val="20"/>
          <w:szCs w:val="20"/>
          <w:rtl w:val="0"/>
          <w:lang w:val="ru-RU"/>
        </w:rPr>
        <w:t>тижнів</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АВТОДЕРМОПЛАСТИКА</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ПОВНИМ ШАРОМ ШКІРИ</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ДЕРМАТОМНА</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ТІЛЬКИ ПОВЕРХНЕВІ ЧАСТИНИ ШКІРИ</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Види лімфо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венозних анастомозів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Лімф судини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вену</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під клапан </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Лімф вузли</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в вену</w:t>
      </w:r>
      <w:r>
        <w:rPr>
          <w:rStyle w:val="Нет"/>
          <w:rFonts w:ascii="Times New Roman" w:hAnsi="Times New Roman"/>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p>
    <w:p>
      <w:pPr>
        <w:pStyle w:val="Body Text"/>
        <w:spacing w:before="50" w:after="50" w:line="240" w:lineRule="auto"/>
        <w:ind w:left="28" w:right="284" w:firstLine="0"/>
        <w:rPr>
          <w:rStyle w:val="Нет"/>
          <w:rFonts w:ascii="Times New Roman" w:cs="Times New Roman" w:hAnsi="Times New Roman" w:eastAsia="Times New Roman"/>
          <w:caps w:val="1"/>
          <w:sz w:val="20"/>
          <w:szCs w:val="20"/>
        </w:rPr>
      </w:pPr>
      <w:r>
        <w:rPr>
          <w:rStyle w:val="Нет"/>
          <w:rFonts w:ascii="Times New Roman" w:hAnsi="Times New Roman"/>
          <w:sz w:val="20"/>
          <w:szCs w:val="20"/>
          <w:rtl w:val="0"/>
          <w:lang w:val="ru-RU"/>
        </w:rPr>
        <w:t xml:space="preserve"> </w:t>
      </w:r>
      <w:r>
        <w:rPr>
          <w:rStyle w:val="Нет"/>
          <w:rFonts w:ascii="Times New Roman" w:hAnsi="Times New Roman" w:hint="default"/>
          <w:caps w:val="1"/>
          <w:sz w:val="20"/>
          <w:szCs w:val="20"/>
          <w:rtl w:val="0"/>
          <w:lang w:val="ru-RU"/>
        </w:rPr>
        <w:t>Техніка формування анастомозу судин</w:t>
      </w:r>
      <w:r>
        <w:rPr>
          <w:rStyle w:val="Нет"/>
          <w:rFonts w:ascii="Times New Roman" w:hAnsi="Times New Roman"/>
          <w:caps w:val="1"/>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 xml:space="preserve"> 2 </w:t>
      </w:r>
      <w:r>
        <w:rPr>
          <w:rStyle w:val="Нет"/>
          <w:rFonts w:ascii="Times New Roman" w:hAnsi="Times New Roman" w:hint="default"/>
          <w:sz w:val="20"/>
          <w:szCs w:val="20"/>
          <w:rtl w:val="0"/>
          <w:lang w:val="ru-RU"/>
        </w:rPr>
        <w:t xml:space="preserve">трималки </w:t>
      </w:r>
      <w:r>
        <w:rPr>
          <w:rStyle w:val="Нет"/>
          <w:rFonts w:ascii="Times New Roman" w:hAnsi="Times New Roman"/>
          <w:sz w:val="20"/>
          <w:szCs w:val="20"/>
          <w:rtl w:val="0"/>
          <w:lang w:val="ru-RU"/>
        </w:rPr>
        <w:t>180</w:t>
      </w:r>
      <w:r>
        <w:rPr>
          <w:rStyle w:val="Нет"/>
          <w:rFonts w:ascii="Times New Roman" w:hAnsi="Times New Roman" w:hint="default"/>
          <w:sz w:val="20"/>
          <w:szCs w:val="20"/>
          <w:rtl w:val="0"/>
          <w:lang w:val="ru-RU"/>
        </w:rPr>
        <w:t>° розташування</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 xml:space="preserve">3 </w:t>
      </w:r>
      <w:r>
        <w:rPr>
          <w:rStyle w:val="Нет"/>
          <w:rFonts w:ascii="Times New Roman" w:hAnsi="Times New Roman" w:hint="default"/>
          <w:sz w:val="20"/>
          <w:szCs w:val="20"/>
          <w:rtl w:val="0"/>
          <w:lang w:val="ru-RU"/>
        </w:rPr>
        <w:t xml:space="preserve">тримали </w:t>
      </w:r>
      <w:r>
        <w:rPr>
          <w:rStyle w:val="Нет"/>
          <w:rFonts w:ascii="Times New Roman" w:hAnsi="Times New Roman"/>
          <w:sz w:val="20"/>
          <w:szCs w:val="20"/>
          <w:rtl w:val="0"/>
          <w:lang w:val="ru-RU"/>
        </w:rPr>
        <w:t>120</w:t>
      </w:r>
      <w:r>
        <w:rPr>
          <w:rStyle w:val="Нет"/>
          <w:rFonts w:ascii="Times New Roman" w:hAnsi="Times New Roman" w:hint="default"/>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 xml:space="preserve">4 </w:t>
      </w:r>
      <w:r>
        <w:rPr>
          <w:rStyle w:val="Нет"/>
          <w:rFonts w:ascii="Times New Roman" w:hAnsi="Times New Roman" w:hint="default"/>
          <w:sz w:val="20"/>
          <w:szCs w:val="20"/>
          <w:rtl w:val="0"/>
          <w:lang w:val="ru-RU"/>
        </w:rPr>
        <w:t xml:space="preserve">трималки </w:t>
      </w:r>
      <w:r>
        <w:rPr>
          <w:rStyle w:val="Нет"/>
          <w:rFonts w:ascii="Times New Roman" w:hAnsi="Times New Roman"/>
          <w:sz w:val="20"/>
          <w:szCs w:val="20"/>
          <w:rtl w:val="0"/>
          <w:lang w:val="ru-RU"/>
        </w:rPr>
        <w:t>90</w:t>
      </w:r>
      <w:r>
        <w:rPr>
          <w:rStyle w:val="Нет"/>
          <w:rFonts w:ascii="Times New Roman" w:hAnsi="Times New Roman" w:hint="default"/>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p>
    <w:p>
      <w:pPr>
        <w:pStyle w:val="Body Text"/>
        <w:spacing w:before="50" w:after="50" w:line="240" w:lineRule="auto"/>
        <w:ind w:left="28" w:right="284" w:firstLine="0"/>
        <w:rPr>
          <w:rStyle w:val="Нет"/>
          <w:rFonts w:ascii="Times New Roman" w:cs="Times New Roman" w:hAnsi="Times New Roman" w:eastAsia="Times New Roman"/>
          <w:caps w:val="1"/>
          <w:sz w:val="20"/>
          <w:szCs w:val="20"/>
        </w:rPr>
      </w:pPr>
      <w:r>
        <w:rPr>
          <w:rStyle w:val="Нет"/>
          <w:rFonts w:ascii="Times New Roman" w:hAnsi="Times New Roman" w:hint="default"/>
          <w:caps w:val="1"/>
          <w:sz w:val="20"/>
          <w:szCs w:val="20"/>
          <w:rtl w:val="0"/>
          <w:lang w:val="ru-RU"/>
        </w:rPr>
        <w:t>Види невральних швів та невролізу</w:t>
      </w:r>
      <w:r>
        <w:rPr>
          <w:rStyle w:val="Нет"/>
          <w:rFonts w:ascii="Times New Roman" w:hAnsi="Times New Roman"/>
          <w:caps w:val="1"/>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caps w:val="1"/>
          <w:sz w:val="20"/>
          <w:szCs w:val="20"/>
          <w:rtl w:val="0"/>
          <w:lang w:val="ru-RU"/>
        </w:rPr>
        <w:t xml:space="preserve">= </w:t>
      </w:r>
      <w:r>
        <w:rPr>
          <w:rStyle w:val="Нет"/>
          <w:rFonts w:ascii="Times New Roman" w:hAnsi="Times New Roman" w:hint="default"/>
          <w:sz w:val="20"/>
          <w:szCs w:val="20"/>
          <w:rtl w:val="0"/>
          <w:lang w:val="ru-RU"/>
        </w:rPr>
        <w:t xml:space="preserve"> Епіневральний</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Періневральний</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 xml:space="preserve">Debridement- </w:t>
      </w:r>
      <w:r>
        <w:rPr>
          <w:rStyle w:val="Нет"/>
          <w:rFonts w:ascii="Times New Roman" w:hAnsi="Times New Roman" w:hint="default"/>
          <w:sz w:val="20"/>
          <w:szCs w:val="20"/>
          <w:rtl w:val="0"/>
          <w:lang w:val="ru-RU"/>
        </w:rPr>
        <w:t>санація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обмежене висічення нежиттєздатних скомпроментованних тканин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ішемія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дистрофія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біоплівка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переведення з хроничної фази у гостру з метою стимуляції регенерації</w:t>
      </w:r>
      <w:r>
        <w:rPr>
          <w:rStyle w:val="Нет"/>
          <w:rFonts w:ascii="Times New Roman" w:hAnsi="Times New Roman"/>
          <w:sz w:val="20"/>
          <w:szCs w:val="20"/>
          <w:rtl w:val="0"/>
          <w:lang w:val="ru-RU"/>
        </w:rPr>
        <w:t>.</w:t>
      </w:r>
    </w:p>
    <w:p>
      <w:pPr>
        <w:pStyle w:val="Body Text"/>
        <w:spacing w:before="50" w:after="50" w:line="240" w:lineRule="auto"/>
        <w:ind w:left="28" w:right="284" w:firstLine="0"/>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МЕТОДИ</w:t>
      </w:r>
      <w:r>
        <w:rPr>
          <w:rStyle w:val="Нет"/>
          <w:rFonts w:ascii="Times New Roman" w:hAnsi="Times New Roman"/>
          <w:sz w:val="20"/>
          <w:szCs w:val="20"/>
          <w:rtl w:val="0"/>
          <w:lang w:val="ru-RU"/>
        </w:rPr>
        <w:t>:</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механічний</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біологічний</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хірургічний</w:t>
      </w:r>
    </w:p>
    <w:p>
      <w:pPr>
        <w:pStyle w:val="Body Text"/>
        <w:numPr>
          <w:ilvl w:val="0"/>
          <w:numId w:val="504"/>
        </w:numPr>
        <w:bidi w:val="0"/>
        <w:spacing w:before="50" w:after="50" w:line="240" w:lineRule="auto"/>
        <w:ind w:right="284"/>
        <w:jc w:val="left"/>
        <w:rPr>
          <w:sz w:val="20"/>
          <w:szCs w:val="20"/>
          <w:rtl w:val="0"/>
          <w:lang w:val="ru-RU"/>
        </w:rPr>
      </w:pPr>
      <w:r>
        <w:rPr>
          <w:rStyle w:val="Нет"/>
          <w:rFonts w:ascii="Times New Roman" w:hAnsi="Times New Roman" w:hint="default"/>
          <w:sz w:val="20"/>
          <w:szCs w:val="20"/>
          <w:rtl w:val="0"/>
          <w:lang w:val="ru-RU"/>
        </w:rPr>
        <w:t>технологічний</w:t>
      </w:r>
    </w:p>
    <w:p>
      <w:pPr>
        <w:pStyle w:val="По умолчанию"/>
        <w:spacing w:before="100" w:after="40" w:line="259" w:lineRule="auto"/>
        <w:jc w:val="center"/>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sz w:val="20"/>
          <w:szCs w:val="20"/>
          <w:u w:color="000000"/>
          <w:rtl w:val="0"/>
          <w:lang w:val="ru-RU"/>
          <w14:textOutline w14:w="12700" w14:cap="flat">
            <w14:noFill/>
            <w14:miter w14:lim="400000"/>
          </w14:textOutline>
        </w:rPr>
        <w:t>Загальноприйнятими параметрами при виборі клаптя є</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0"/>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Довжина і діаметр судинної ніжки</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0"/>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Тип</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товщина</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текстура шкіри</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0"/>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Наявність нерву</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0"/>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Можливість включення інших тканин</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0"/>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Спосіб закриття донорського дефекту</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1"/>
        </w:numPr>
        <w:bidi w:val="0"/>
        <w:spacing w:before="0" w:after="10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Досвід хірурга</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spacing w:before="0" w:after="160" w:line="259" w:lineRule="auto"/>
        <w:jc w:val="both"/>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sz w:val="20"/>
          <w:szCs w:val="20"/>
          <w:u w:color="000000"/>
          <w:rtl w:val="0"/>
          <w:lang w:val="ru-RU"/>
          <w14:textOutline w14:w="12700" w14:cap="flat">
            <w14:noFill/>
            <w14:miter w14:lim="400000"/>
          </w14:textOutline>
        </w:rPr>
        <w:t>Особливості оснащення операційної</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наявність збільшувальної оптики</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спеціальних інструментів та шовного матеріалу</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spacing w:before="100" w:after="40" w:line="259" w:lineRule="auto"/>
        <w:jc w:val="center"/>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sz w:val="20"/>
          <w:szCs w:val="20"/>
          <w:u w:color="000000"/>
          <w:rtl w:val="0"/>
          <w:lang w:val="ru-RU"/>
          <w14:textOutline w14:w="12700" w14:cap="flat">
            <w14:noFill/>
            <w14:miter w14:lim="400000"/>
          </w14:textOutline>
        </w:rPr>
        <w:t>Особливості мікрохірургічних операцій</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3"/>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Підготовка реципієнтного ложа</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3"/>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Формування клаптя</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3"/>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Переведення клаптя на ділянку дефекту</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3"/>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 xml:space="preserve">Накладання судинних </w:t>
      </w:r>
      <w:r>
        <w:rPr>
          <w:rStyle w:val="Нет"/>
          <w:rFonts w:ascii="Times New Roman" w:hAnsi="Times New Roman"/>
          <w:sz w:val="20"/>
          <w:szCs w:val="20"/>
          <w:u w:color="000000"/>
          <w:rtl w:val="0"/>
          <w:lang w:val="ru-RU"/>
          <w14:textOutline w14:w="12700" w14:cap="flat">
            <w14:noFill/>
            <w14:miter w14:lim="400000"/>
          </w14:textOutline>
        </w:rPr>
        <w:t>(</w:t>
      </w:r>
      <w:r>
        <w:rPr>
          <w:rStyle w:val="Нет"/>
          <w:rFonts w:ascii="Times New Roman" w:hAnsi="Times New Roman" w:hint="default"/>
          <w:sz w:val="20"/>
          <w:szCs w:val="20"/>
          <w:u w:color="000000"/>
          <w:rtl w:val="0"/>
          <w:lang w:val="ru-RU"/>
          <w14:textOutline w14:w="12700" w14:cap="flat">
            <w14:noFill/>
            <w14:miter w14:lim="400000"/>
          </w14:textOutline>
        </w:rPr>
        <w:t>нервових</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анастомозів</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numPr>
          <w:ilvl w:val="0"/>
          <w:numId w:val="173"/>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u w:color="000000"/>
          <w:rtl w:val="0"/>
          <w:lang w:val="ru-RU"/>
          <w14:textOutline w14:w="12700" w14:cap="flat">
            <w14:noFill/>
            <w14:miter w14:lim="400000"/>
          </w14:textOutline>
        </w:rPr>
        <w:t>Ушивання донорської рани і країв клаптя</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spacing w:before="100" w:after="40" w:line="259" w:lineRule="auto"/>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Анатомічна класифікація клаптів в реконструктивній мікрохірургії</w:t>
      </w:r>
      <w:r>
        <w:rPr>
          <w:rStyle w:val="Нет"/>
          <w:rFonts w:ascii="Times New Roman" w:hAnsi="Times New Roman"/>
          <w:sz w:val="20"/>
          <w:szCs w:val="20"/>
          <w:rtl w:val="0"/>
          <w:lang w:val="ru-RU"/>
        </w:rPr>
        <w:t>:</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голови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лобний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скроневий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позадувушний</w:t>
      </w:r>
      <w:r>
        <w:rPr>
          <w:rFonts w:ascii="Times New Roman" w:hAnsi="Times New Roman"/>
          <w:sz w:val="20"/>
          <w:szCs w:val="20"/>
          <w:rtl w:val="0"/>
          <w:lang w:val="ru-RU"/>
        </w:rPr>
        <w:t>.</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Клапті тулуба</w:t>
      </w:r>
      <w:r>
        <w:rPr>
          <w:rStyle w:val="Нет"/>
          <w:rFonts w:ascii="Times New Roman" w:hAnsi="Times New Roman"/>
          <w:sz w:val="20"/>
          <w:szCs w:val="20"/>
          <w:rtl w:val="0"/>
          <w:lang w:val="ru-RU"/>
        </w:rPr>
        <w:t xml:space="preserve">: </w:t>
      </w:r>
      <w:r>
        <w:rPr>
          <w:rStyle w:val="Нет"/>
          <w:rFonts w:ascii="Arial Unicode MS" w:hAnsi="Arial Unicode MS" w:hint="default"/>
          <w:sz w:val="20"/>
          <w:szCs w:val="20"/>
          <w:rtl w:val="1"/>
          <w:lang w:val="ar-SA" w:bidi="ar-SA"/>
        </w:rPr>
        <w:t>великого грудного м‘яза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малого грудного м’яза</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спини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найширшого м’язу спини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переднього зубчастого м‘язу</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лопатковий клапоть</w:t>
      </w:r>
      <w:r>
        <w:rPr>
          <w:rFonts w:ascii="Times New Roman" w:hAnsi="Times New Roman"/>
          <w:sz w:val="20"/>
          <w:szCs w:val="20"/>
          <w:rtl w:val="0"/>
          <w:lang w:val="ru-RU"/>
        </w:rPr>
        <w:t>.</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Реберні клапті</w:t>
      </w:r>
      <w:r>
        <w:rPr>
          <w:rFonts w:ascii="Times New Roman" w:hAnsi="Times New Roman"/>
          <w:sz w:val="20"/>
          <w:szCs w:val="20"/>
          <w:rtl w:val="0"/>
          <w:lang w:val="ru-RU"/>
        </w:rPr>
        <w:t>.</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плеча</w:t>
      </w:r>
      <w:r>
        <w:rPr>
          <w:rFonts w:ascii="Times New Roman" w:hAnsi="Times New Roman"/>
          <w:sz w:val="20"/>
          <w:szCs w:val="20"/>
          <w:rtl w:val="0"/>
          <w:lang w:val="ru-RU"/>
        </w:rPr>
        <w:t xml:space="preserve">: </w:t>
      </w:r>
      <w:r>
        <w:rPr>
          <w:rFonts w:ascii="Times New Roman" w:hAnsi="Times New Roman" w:hint="default"/>
          <w:sz w:val="20"/>
          <w:szCs w:val="20"/>
          <w:rtl w:val="0"/>
          <w:lang w:val="ru-RU"/>
        </w:rPr>
        <w:t>дельтоподібний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медіальний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латеральний</w:t>
      </w:r>
      <w:r>
        <w:rPr>
          <w:rFonts w:ascii="Times New Roman" w:hAnsi="Times New Roman"/>
          <w:sz w:val="20"/>
          <w:szCs w:val="20"/>
          <w:rtl w:val="0"/>
          <w:lang w:val="ru-RU"/>
        </w:rPr>
        <w:t>.</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передпліччя</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променевий клапоть передпліччя </w:t>
      </w:r>
      <w:r>
        <w:rPr>
          <w:rFonts w:ascii="Times New Roman" w:hAnsi="Times New Roman"/>
          <w:sz w:val="20"/>
          <w:szCs w:val="20"/>
          <w:rtl w:val="0"/>
          <w:lang w:val="ru-RU"/>
        </w:rPr>
        <w:t>("</w:t>
      </w:r>
      <w:r>
        <w:rPr>
          <w:rFonts w:ascii="Times New Roman" w:hAnsi="Times New Roman" w:hint="default"/>
          <w:sz w:val="20"/>
          <w:szCs w:val="20"/>
          <w:rtl w:val="0"/>
          <w:lang w:val="ru-RU"/>
        </w:rPr>
        <w:t>китайський 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ліктьовий</w:t>
      </w:r>
      <w:r>
        <w:rPr>
          <w:rFonts w:ascii="Times New Roman" w:hAnsi="Times New Roman"/>
          <w:sz w:val="20"/>
          <w:szCs w:val="20"/>
          <w:rtl w:val="0"/>
          <w:lang w:val="ru-RU"/>
        </w:rPr>
        <w:t>.</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передньої черевної стінки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клапті прямого м‘яза живота</w:t>
      </w:r>
      <w:r>
        <w:rPr>
          <w:rFonts w:ascii="Times New Roman" w:hAnsi="Times New Roman"/>
          <w:sz w:val="20"/>
          <w:szCs w:val="20"/>
          <w:rtl w:val="0"/>
          <w:lang w:val="ru-RU"/>
        </w:rPr>
        <w:t>.</w:t>
      </w:r>
    </w:p>
    <w:p>
      <w:pPr>
        <w:pStyle w:val="По умолчанию"/>
        <w:numPr>
          <w:ilvl w:val="0"/>
          <w:numId w:val="175"/>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пахвинної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пахвинний клапоть</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 гребня крила клубової кістки</w:t>
      </w:r>
      <w:r>
        <w:rPr>
          <w:rFonts w:ascii="Times New Roman" w:hAnsi="Times New Roman"/>
          <w:sz w:val="20"/>
          <w:szCs w:val="20"/>
          <w:rtl w:val="0"/>
          <w:lang w:val="ru-RU"/>
        </w:rPr>
        <w:t>.</w:t>
      </w:r>
    </w:p>
    <w:p>
      <w:pPr>
        <w:pStyle w:val="По умолчанию"/>
        <w:numPr>
          <w:ilvl w:val="0"/>
          <w:numId w:val="176"/>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сідничної ділянки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верхній сідничний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нижній сідничний</w:t>
      </w:r>
      <w:r>
        <w:rPr>
          <w:rFonts w:ascii="Times New Roman" w:hAnsi="Times New Roman"/>
          <w:sz w:val="20"/>
          <w:szCs w:val="20"/>
          <w:rtl w:val="0"/>
          <w:lang w:val="ru-RU"/>
        </w:rPr>
        <w:t>.</w:t>
      </w:r>
    </w:p>
    <w:p>
      <w:pPr>
        <w:pStyle w:val="По умолчанию"/>
        <w:numPr>
          <w:ilvl w:val="0"/>
          <w:numId w:val="176"/>
        </w:numPr>
        <w:bidi w:val="0"/>
        <w:spacing w:before="0" w:after="160" w:line="259" w:lineRule="auto"/>
        <w:ind w:right="0"/>
        <w:jc w:val="both"/>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Клапті стегна</w:t>
      </w:r>
      <w:r>
        <w:rPr>
          <w:rStyle w:val="Нет"/>
          <w:rFonts w:ascii="Times New Roman" w:hAnsi="Times New Roman"/>
          <w:sz w:val="20"/>
          <w:szCs w:val="20"/>
          <w:rtl w:val="0"/>
          <w:lang w:val="ru-RU"/>
        </w:rPr>
        <w:t xml:space="preserve">: </w:t>
      </w:r>
      <w:r>
        <w:rPr>
          <w:rStyle w:val="Нет"/>
          <w:rFonts w:ascii="Arial Unicode MS" w:hAnsi="Arial Unicode MS" w:hint="default"/>
          <w:sz w:val="20"/>
          <w:szCs w:val="20"/>
          <w:rtl w:val="1"/>
          <w:lang w:val="ar-SA" w:bidi="ar-SA"/>
        </w:rPr>
        <w:t>клапоть м‘яза</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натягувача широкої фасції</w:t>
      </w:r>
      <w:r>
        <w:rPr>
          <w:rStyle w:val="Нет"/>
          <w:rFonts w:ascii="Times New Roman" w:hAnsi="Times New Roman"/>
          <w:sz w:val="20"/>
          <w:szCs w:val="20"/>
          <w:rtl w:val="0"/>
          <w:lang w:val="ru-RU"/>
        </w:rPr>
        <w:t xml:space="preserve">, </w:t>
      </w:r>
      <w:r>
        <w:rPr>
          <w:rStyle w:val="Нет"/>
          <w:rFonts w:ascii="Arial Unicode MS" w:hAnsi="Arial Unicode MS" w:hint="default"/>
          <w:sz w:val="20"/>
          <w:szCs w:val="20"/>
          <w:rtl w:val="1"/>
          <w:lang w:val="ar-SA" w:bidi="ar-SA"/>
        </w:rPr>
        <w:t>тонкого м‘яза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зовнішні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фасціальні клапті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медіальний шкірно</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фасціальний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клапоть</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що має в складі прямий м‘яз стегна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підшкірний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сафенний</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клапоть</w:t>
      </w:r>
      <w:r>
        <w:rPr>
          <w:rStyle w:val="Нет"/>
          <w:rFonts w:ascii="Times New Roman" w:hAnsi="Times New Roman"/>
          <w:sz w:val="20"/>
          <w:szCs w:val="20"/>
          <w:rtl w:val="0"/>
          <w:lang w:val="ru-RU"/>
        </w:rPr>
        <w:t>.</w:t>
      </w:r>
    </w:p>
    <w:p>
      <w:pPr>
        <w:pStyle w:val="По умолчанию"/>
        <w:numPr>
          <w:ilvl w:val="0"/>
          <w:numId w:val="176"/>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гомілок</w:t>
      </w:r>
      <w:r>
        <w:rPr>
          <w:rFonts w:ascii="Times New Roman" w:hAnsi="Times New Roman"/>
          <w:sz w:val="20"/>
          <w:szCs w:val="20"/>
          <w:rtl w:val="0"/>
          <w:lang w:val="ru-RU"/>
        </w:rPr>
        <w:t xml:space="preserve">: </w:t>
      </w:r>
      <w:r>
        <w:rPr>
          <w:rFonts w:ascii="Times New Roman" w:hAnsi="Times New Roman" w:hint="default"/>
          <w:sz w:val="20"/>
          <w:szCs w:val="20"/>
          <w:rtl w:val="0"/>
          <w:lang w:val="ru-RU"/>
        </w:rPr>
        <w:t>трансплантат з малогомілкової кістки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литковий шкірно</w:t>
      </w:r>
      <w:r>
        <w:rPr>
          <w:rFonts w:ascii="Times New Roman" w:hAnsi="Times New Roman"/>
          <w:sz w:val="20"/>
          <w:szCs w:val="20"/>
          <w:rtl w:val="0"/>
          <w:lang w:val="ru-RU"/>
        </w:rPr>
        <w:t>-</w:t>
      </w:r>
      <w:r>
        <w:rPr>
          <w:rFonts w:ascii="Times New Roman" w:hAnsi="Times New Roman" w:hint="default"/>
          <w:sz w:val="20"/>
          <w:szCs w:val="20"/>
          <w:rtl w:val="0"/>
          <w:lang w:val="ru-RU"/>
        </w:rPr>
        <w:t>м’язовий клапоть</w:t>
      </w:r>
      <w:r>
        <w:rPr>
          <w:rFonts w:ascii="Times New Roman" w:hAnsi="Times New Roman"/>
          <w:sz w:val="20"/>
          <w:szCs w:val="20"/>
          <w:rtl w:val="0"/>
          <w:lang w:val="ru-RU"/>
        </w:rPr>
        <w:t>.</w:t>
      </w:r>
    </w:p>
    <w:p>
      <w:pPr>
        <w:pStyle w:val="По умолчанию"/>
        <w:numPr>
          <w:ilvl w:val="0"/>
          <w:numId w:val="176"/>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Клапті стопи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клапоть з першого міжпальцевого проміжку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 xml:space="preserve">пальців </w:t>
      </w:r>
      <w:r>
        <w:rPr>
          <w:rFonts w:ascii="Times New Roman" w:hAnsi="Times New Roman"/>
          <w:sz w:val="20"/>
          <w:szCs w:val="20"/>
          <w:rtl w:val="0"/>
          <w:lang w:val="ru-RU"/>
        </w:rPr>
        <w:t>(</w:t>
      </w:r>
      <w:r>
        <w:rPr>
          <w:rFonts w:ascii="Times New Roman" w:hAnsi="Times New Roman" w:hint="default"/>
          <w:sz w:val="20"/>
          <w:szCs w:val="20"/>
          <w:rtl w:val="0"/>
          <w:lang w:val="ru-RU"/>
        </w:rPr>
        <w:t>перший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другий</w:t>
      </w:r>
      <w:r>
        <w:rPr>
          <w:rFonts w:ascii="Times New Roman" w:hAnsi="Times New Roman"/>
          <w:sz w:val="20"/>
          <w:szCs w:val="20"/>
          <w:rtl w:val="0"/>
          <w:lang w:val="ru-RU"/>
        </w:rPr>
        <w:t xml:space="preserve">) </w:t>
      </w:r>
      <w:r>
        <w:rPr>
          <w:rFonts w:ascii="Times New Roman" w:hAnsi="Times New Roman" w:hint="default"/>
          <w:sz w:val="20"/>
          <w:szCs w:val="20"/>
          <w:rtl w:val="0"/>
          <w:lang w:val="ru-RU"/>
        </w:rPr>
        <w:t>стопи</w:t>
      </w:r>
      <w:r>
        <w:rPr>
          <w:rFonts w:ascii="Times New Roman" w:hAnsi="Times New Roman"/>
          <w:sz w:val="20"/>
          <w:szCs w:val="20"/>
          <w:rtl w:val="0"/>
          <w:lang w:val="ru-RU"/>
        </w:rPr>
        <w:t xml:space="preserve">, </w:t>
      </w:r>
      <w:r>
        <w:rPr>
          <w:rFonts w:ascii="Times New Roman" w:hAnsi="Times New Roman" w:hint="default"/>
          <w:sz w:val="20"/>
          <w:szCs w:val="20"/>
          <w:rtl w:val="0"/>
          <w:lang w:val="ru-RU"/>
        </w:rPr>
        <w:t>медіальний підошовний клапоть</w:t>
      </w:r>
    </w:p>
    <w:p>
      <w:pPr>
        <w:pStyle w:val="По умолчанию"/>
        <w:numPr>
          <w:ilvl w:val="0"/>
          <w:numId w:val="176"/>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Великий сальник</w:t>
      </w:r>
      <w:r>
        <w:rPr>
          <w:rFonts w:ascii="Times New Roman" w:hAnsi="Times New Roman"/>
          <w:sz w:val="20"/>
          <w:szCs w:val="20"/>
          <w:rtl w:val="0"/>
          <w:lang w:val="ru-RU"/>
        </w:rPr>
        <w:t>.</w:t>
      </w:r>
    </w:p>
    <w:p>
      <w:pPr>
        <w:pStyle w:val="По умолчанию"/>
        <w:numPr>
          <w:ilvl w:val="0"/>
          <w:numId w:val="176"/>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Кишкові трансплантати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сегмент тонкої кишки</w:t>
      </w:r>
      <w:r>
        <w:rPr>
          <w:rFonts w:ascii="Times New Roman" w:hAnsi="Times New Roman"/>
          <w:sz w:val="20"/>
          <w:szCs w:val="20"/>
          <w:rtl w:val="0"/>
          <w:lang w:val="ru-RU"/>
        </w:rPr>
        <w:t xml:space="preserve">, </w:t>
      </w:r>
      <w:r>
        <w:rPr>
          <w:rFonts w:ascii="Times New Roman" w:hAnsi="Times New Roman" w:hint="default"/>
          <w:sz w:val="20"/>
          <w:szCs w:val="20"/>
          <w:rtl w:val="0"/>
          <w:lang w:val="ru-RU"/>
        </w:rPr>
        <w:t>сегмент ободової кишки</w:t>
      </w:r>
      <w:r>
        <w:rPr>
          <w:rFonts w:ascii="Times New Roman" w:hAnsi="Times New Roman"/>
          <w:sz w:val="20"/>
          <w:szCs w:val="20"/>
          <w:rtl w:val="0"/>
          <w:lang w:val="ru-RU"/>
        </w:rPr>
        <w:t>.</w:t>
      </w:r>
    </w:p>
    <w:p>
      <w:pPr>
        <w:pStyle w:val="По умолчанию"/>
        <w:spacing w:before="100" w:after="40" w:line="259" w:lineRule="auto"/>
        <w:jc w:val="center"/>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Реципієнтні зони</w:t>
      </w:r>
    </w:p>
    <w:p>
      <w:pPr>
        <w:pStyle w:val="По умолчанию"/>
        <w:spacing w:before="0" w:after="160" w:line="259" w:lineRule="auto"/>
        <w:jc w:val="both"/>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Доступ до</w:t>
      </w:r>
      <w:r>
        <w:rPr>
          <w:rStyle w:val="Нет"/>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Зовнішньої</w:t>
      </w:r>
      <w:r>
        <w:rPr>
          <w:rStyle w:val="Нет"/>
          <w:rFonts w:ascii="Times New Roman" w:hAnsi="Times New Roman"/>
          <w:outline w:val="0"/>
          <w:color w:val="ff0000"/>
          <w:sz w:val="20"/>
          <w:szCs w:val="20"/>
          <w:u w:color="ff0000"/>
          <w:rtl w:val="0"/>
          <w:lang w:val="ru-RU"/>
          <w14:textFill>
            <w14:solidFill>
              <w14:srgbClr w14:val="FF0000"/>
            </w14:solidFill>
          </w14:textFill>
        </w:rPr>
        <w:t xml:space="preserve"> </w:t>
      </w:r>
      <w:r>
        <w:rPr>
          <w:rFonts w:ascii="Times New Roman" w:hAnsi="Times New Roman" w:hint="default"/>
          <w:sz w:val="20"/>
          <w:szCs w:val="20"/>
          <w:rtl w:val="0"/>
          <w:lang w:val="ru-RU"/>
        </w:rPr>
        <w:t>вона артерії та її гілок</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Пахвинної артерії та її гілок</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Внутрішньої грудної артерії</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Плечової артерії та середньої третини плеча</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Плечової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ліктьової</w:t>
      </w:r>
      <w:r>
        <w:rPr>
          <w:rFonts w:ascii="Times New Roman" w:hAnsi="Times New Roman"/>
          <w:sz w:val="20"/>
          <w:szCs w:val="20"/>
          <w:rtl w:val="0"/>
          <w:lang w:val="ru-RU"/>
        </w:rPr>
        <w:t xml:space="preserve">, </w:t>
      </w:r>
      <w:r>
        <w:rPr>
          <w:rFonts w:ascii="Times New Roman" w:hAnsi="Times New Roman" w:hint="default"/>
          <w:sz w:val="20"/>
          <w:szCs w:val="20"/>
          <w:rtl w:val="0"/>
          <w:lang w:val="ru-RU"/>
        </w:rPr>
        <w:t>променевої артерій в ліктьовій ямці</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Променевої артерії та венам передпліччя</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Променевої артерії в анатомічній табакерці</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Ліктьової артерії</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Верхньої сідничної артерії</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Стегнової артерії і вени в стегновому трикутнику та Гунтерового каналу </w:t>
      </w:r>
      <w:r>
        <w:rPr>
          <w:rFonts w:ascii="Times New Roman" w:hAnsi="Times New Roman"/>
          <w:sz w:val="20"/>
          <w:szCs w:val="20"/>
          <w:rtl w:val="0"/>
          <w:lang w:val="ru-RU"/>
        </w:rPr>
        <w:t>(</w:t>
      </w:r>
      <w:r>
        <w:rPr>
          <w:rFonts w:ascii="Times New Roman" w:hAnsi="Times New Roman" w:hint="default"/>
          <w:sz w:val="20"/>
          <w:szCs w:val="20"/>
          <w:rtl w:val="0"/>
          <w:lang w:val="ru-RU"/>
        </w:rPr>
        <w:t>привідного</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Медіальний доступ до підколінної артерії </w:t>
      </w:r>
      <w:r>
        <w:rPr>
          <w:rFonts w:ascii="Times New Roman" w:hAnsi="Times New Roman"/>
          <w:sz w:val="20"/>
          <w:szCs w:val="20"/>
          <w:rtl w:val="0"/>
          <w:lang w:val="ru-RU"/>
        </w:rPr>
        <w:t>(</w:t>
      </w:r>
      <w:r>
        <w:rPr>
          <w:rFonts w:ascii="Times New Roman" w:hAnsi="Times New Roman" w:hint="default"/>
          <w:sz w:val="20"/>
          <w:szCs w:val="20"/>
          <w:rtl w:val="0"/>
          <w:lang w:val="ru-RU"/>
        </w:rPr>
        <w:t>через Жоберову ямку</w:t>
      </w:r>
      <w:r>
        <w:rPr>
          <w:rFonts w:ascii="Times New Roman" w:hAnsi="Times New Roman"/>
          <w:sz w:val="20"/>
          <w:szCs w:val="20"/>
          <w:rtl w:val="0"/>
          <w:lang w:val="ru-RU"/>
        </w:rPr>
        <w:t xml:space="preserve">), </w:t>
      </w:r>
      <w:r>
        <w:rPr>
          <w:rFonts w:ascii="Times New Roman" w:hAnsi="Times New Roman" w:hint="default"/>
          <w:sz w:val="20"/>
          <w:szCs w:val="20"/>
          <w:rtl w:val="0"/>
          <w:lang w:val="ru-RU"/>
        </w:rPr>
        <w:t>через підколінну ямку</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Передньої великогомілкової артерії в верхній та нижній половині литки</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Тильної артерії стопи</w:t>
      </w:r>
      <w:r>
        <w:rPr>
          <w:rFonts w:ascii="Times New Roman" w:hAnsi="Times New Roman"/>
          <w:sz w:val="20"/>
          <w:szCs w:val="20"/>
          <w:rtl w:val="0"/>
          <w:lang w:val="ru-RU"/>
        </w:rPr>
        <w:t>.</w:t>
      </w:r>
    </w:p>
    <w:p>
      <w:pPr>
        <w:pStyle w:val="По умолчанию"/>
        <w:numPr>
          <w:ilvl w:val="0"/>
          <w:numId w:val="178"/>
        </w:numPr>
        <w:bidi w:val="0"/>
        <w:spacing w:before="0" w:after="160" w:line="259" w:lineRule="auto"/>
        <w:ind w:right="0"/>
        <w:jc w:val="both"/>
        <w:rPr>
          <w:rFonts w:ascii="Times New Roman" w:hAnsi="Times New Roman" w:hint="default"/>
          <w:sz w:val="20"/>
          <w:szCs w:val="20"/>
          <w:rtl w:val="0"/>
          <w:lang w:val="ru-RU"/>
        </w:rPr>
      </w:pPr>
      <w:r>
        <w:rPr>
          <w:rFonts w:ascii="Times New Roman" w:hAnsi="Times New Roman" w:hint="default"/>
          <w:sz w:val="20"/>
          <w:szCs w:val="20"/>
          <w:rtl w:val="0"/>
          <w:lang w:val="ru-RU"/>
        </w:rPr>
        <w:t xml:space="preserve">Задньої великогомілкової артерії в верхній третині </w:t>
      </w:r>
      <w:r>
        <w:rPr>
          <w:rFonts w:ascii="Times New Roman" w:hAnsi="Times New Roman"/>
          <w:sz w:val="20"/>
          <w:szCs w:val="20"/>
          <w:rtl w:val="0"/>
          <w:lang w:val="ru-RU"/>
        </w:rPr>
        <w:t>(</w:t>
      </w:r>
      <w:r>
        <w:rPr>
          <w:rFonts w:ascii="Times New Roman" w:hAnsi="Times New Roman" w:hint="default"/>
          <w:sz w:val="20"/>
          <w:szCs w:val="20"/>
          <w:rtl w:val="0"/>
          <w:lang w:val="ru-RU"/>
        </w:rPr>
        <w:t>литково</w:t>
      </w:r>
      <w:r>
        <w:rPr>
          <w:rFonts w:ascii="Times New Roman" w:hAnsi="Times New Roman"/>
          <w:sz w:val="20"/>
          <w:szCs w:val="20"/>
          <w:rtl w:val="0"/>
          <w:lang w:val="ru-RU"/>
        </w:rPr>
        <w:t>-</w:t>
      </w:r>
      <w:r>
        <w:rPr>
          <w:rFonts w:ascii="Times New Roman" w:hAnsi="Times New Roman" w:hint="default"/>
          <w:sz w:val="20"/>
          <w:szCs w:val="20"/>
          <w:rtl w:val="0"/>
          <w:lang w:val="ru-RU"/>
        </w:rPr>
        <w:t>підколінному каналі</w:t>
      </w:r>
      <w:r>
        <w:rPr>
          <w:rFonts w:ascii="Times New Roman" w:hAnsi="Times New Roman"/>
          <w:sz w:val="20"/>
          <w:szCs w:val="20"/>
          <w:rtl w:val="0"/>
          <w:lang w:val="ru-RU"/>
        </w:rPr>
        <w:t xml:space="preserve">), </w:t>
      </w:r>
      <w:r>
        <w:rPr>
          <w:rFonts w:ascii="Times New Roman" w:hAnsi="Times New Roman" w:hint="default"/>
          <w:sz w:val="20"/>
          <w:szCs w:val="20"/>
          <w:rtl w:val="0"/>
          <w:lang w:val="ru-RU"/>
        </w:rPr>
        <w:t>за медіальною кісточкою</w:t>
      </w:r>
      <w:r>
        <w:rPr>
          <w:rFonts w:ascii="Times New Roman" w:hAnsi="Times New Roman"/>
          <w:sz w:val="20"/>
          <w:szCs w:val="20"/>
          <w:rtl w:val="0"/>
          <w:lang w:val="ru-RU"/>
        </w:rPr>
        <w:t>.</w:t>
      </w:r>
    </w:p>
    <w:p>
      <w:pPr>
        <w:pStyle w:val="По умолчанию"/>
        <w:spacing w:before="100" w:after="40" w:line="240" w:lineRule="auto"/>
        <w:ind w:right="284" w:firstLine="708"/>
        <w:jc w:val="both"/>
        <w:rPr>
          <w:rStyle w:val="Нет"/>
          <w:rFonts w:ascii="Times New Roman" w:cs="Times New Roman" w:hAnsi="Times New Roman" w:eastAsia="Times New Roman"/>
          <w:b w:val="1"/>
          <w:bCs w:val="1"/>
          <w:sz w:val="20"/>
          <w:szCs w:val="20"/>
          <w:u w:color="000000"/>
        </w:rPr>
      </w:pPr>
      <w:r>
        <w:rPr>
          <w:rStyle w:val="Нет"/>
          <w:rFonts w:ascii="Times New Roman" w:hAnsi="Times New Roman" w:hint="default"/>
          <w:b w:val="1"/>
          <w:bCs w:val="1"/>
          <w:sz w:val="20"/>
          <w:szCs w:val="20"/>
          <w:u w:color="000000"/>
          <w:rtl w:val="0"/>
          <w:lang w:val="ru-RU"/>
        </w:rPr>
        <w:t>Контрольні питання</w:t>
      </w:r>
      <w:r>
        <w:rPr>
          <w:rStyle w:val="Нет"/>
          <w:rFonts w:ascii="Times New Roman" w:hAnsi="Times New Roman"/>
          <w:b w:val="1"/>
          <w:bCs w:val="1"/>
          <w:sz w:val="20"/>
          <w:szCs w:val="20"/>
          <w:u w:color="000000"/>
          <w:rtl w:val="0"/>
          <w:lang w:val="ru-RU"/>
        </w:rPr>
        <w:t>:</w:t>
      </w:r>
    </w:p>
    <w:p>
      <w:pPr>
        <w:pStyle w:val="Основной текст"/>
        <w:numPr>
          <w:ilvl w:val="0"/>
          <w:numId w:val="505"/>
        </w:numPr>
        <w:bidi w:val="0"/>
        <w:ind w:right="0"/>
        <w:jc w:val="left"/>
        <w:rPr>
          <w:sz w:val="20"/>
          <w:szCs w:val="20"/>
          <w:rtl w:val="0"/>
        </w:rPr>
      </w:pPr>
      <w:r>
        <w:rPr>
          <w:rStyle w:val="Нет"/>
          <w:rFonts w:ascii="Times New Roman" w:hAnsi="Times New Roman" w:hint="default"/>
          <w:sz w:val="20"/>
          <w:szCs w:val="20"/>
          <w:rtl w:val="0"/>
        </w:rPr>
        <w:t xml:space="preserve">визначення поняття </w:t>
      </w:r>
      <w:r>
        <w:rPr>
          <w:rStyle w:val="Нет"/>
          <w:rFonts w:ascii="Times New Roman" w:hAnsi="Times New Roman"/>
          <w:sz w:val="20"/>
          <w:szCs w:val="20"/>
          <w:rtl w:val="0"/>
          <w:lang w:val="ru-RU"/>
        </w:rPr>
        <w:t>"</w:t>
      </w:r>
      <w:r>
        <w:rPr>
          <w:rStyle w:val="Нет"/>
          <w:rFonts w:ascii="Times New Roman" w:hAnsi="Times New Roman" w:hint="default"/>
          <w:sz w:val="20"/>
          <w:szCs w:val="20"/>
          <w:rtl w:val="0"/>
        </w:rPr>
        <w:t>Дефект тканин</w:t>
      </w:r>
      <w:r>
        <w:rPr>
          <w:rStyle w:val="Нет"/>
          <w:rFonts w:ascii="Times New Roman" w:hAnsi="Times New Roman"/>
          <w:sz w:val="20"/>
          <w:szCs w:val="20"/>
          <w:rtl w:val="0"/>
          <w:lang w:val="ru-RU"/>
        </w:rPr>
        <w:t>"</w:t>
      </w:r>
    </w:p>
    <w:p>
      <w:pPr>
        <w:pStyle w:val="Основной текст"/>
        <w:numPr>
          <w:ilvl w:val="0"/>
          <w:numId w:val="505"/>
        </w:numPr>
        <w:bidi w:val="0"/>
        <w:ind w:right="0"/>
        <w:jc w:val="left"/>
        <w:rPr>
          <w:sz w:val="20"/>
          <w:szCs w:val="20"/>
          <w:rtl w:val="0"/>
        </w:rPr>
      </w:pPr>
      <w:r>
        <w:rPr>
          <w:rStyle w:val="Нет"/>
          <w:rFonts w:ascii="Times New Roman" w:hAnsi="Times New Roman" w:hint="default"/>
          <w:sz w:val="20"/>
          <w:szCs w:val="20"/>
          <w:rtl w:val="0"/>
        </w:rPr>
        <w:t xml:space="preserve">Визначення поняття </w:t>
      </w:r>
      <w:r>
        <w:rPr>
          <w:rStyle w:val="Нет"/>
          <w:rFonts w:ascii="Times New Roman" w:hAnsi="Times New Roman"/>
          <w:sz w:val="20"/>
          <w:szCs w:val="20"/>
          <w:rtl w:val="0"/>
          <w:lang w:val="ru-RU"/>
        </w:rPr>
        <w:t>"</w:t>
      </w:r>
      <w:r>
        <w:rPr>
          <w:rStyle w:val="Нет"/>
          <w:rFonts w:ascii="Times New Roman" w:hAnsi="Times New Roman" w:hint="default"/>
          <w:sz w:val="20"/>
          <w:szCs w:val="20"/>
          <w:rtl w:val="0"/>
        </w:rPr>
        <w:t>префабрикації клаптя</w:t>
      </w:r>
      <w:r>
        <w:rPr>
          <w:rStyle w:val="Нет"/>
          <w:rFonts w:ascii="Times New Roman" w:hAnsi="Times New Roman"/>
          <w:sz w:val="20"/>
          <w:szCs w:val="20"/>
          <w:rtl w:val="0"/>
          <w:lang w:val="ru-RU"/>
        </w:rPr>
        <w:t>"</w:t>
      </w:r>
    </w:p>
    <w:p>
      <w:pPr>
        <w:pStyle w:val="Основной текст"/>
        <w:numPr>
          <w:ilvl w:val="0"/>
          <w:numId w:val="505"/>
        </w:numPr>
        <w:bidi w:val="0"/>
        <w:ind w:right="0"/>
        <w:jc w:val="left"/>
        <w:rPr>
          <w:sz w:val="20"/>
          <w:szCs w:val="20"/>
          <w:rtl w:val="0"/>
        </w:rPr>
      </w:pPr>
      <w:r>
        <w:rPr>
          <w:rStyle w:val="Нет"/>
          <w:rFonts w:ascii="Times New Roman" w:hAnsi="Times New Roman" w:hint="default"/>
          <w:sz w:val="20"/>
          <w:szCs w:val="20"/>
          <w:rtl w:val="0"/>
        </w:rPr>
        <w:t>Види невральних швів</w:t>
      </w:r>
    </w:p>
    <w:p>
      <w:pPr>
        <w:pStyle w:val="Основной текст"/>
        <w:numPr>
          <w:ilvl w:val="0"/>
          <w:numId w:val="505"/>
        </w:numPr>
        <w:bidi w:val="0"/>
        <w:ind w:right="0"/>
        <w:jc w:val="left"/>
        <w:rPr>
          <w:sz w:val="20"/>
          <w:szCs w:val="20"/>
          <w:rtl w:val="0"/>
          <w:lang w:val="ru-RU"/>
        </w:rPr>
      </w:pPr>
      <w:r>
        <w:rPr>
          <w:rStyle w:val="Нет"/>
          <w:rFonts w:ascii="Times New Roman" w:hAnsi="Times New Roman" w:hint="default"/>
          <w:sz w:val="20"/>
          <w:szCs w:val="20"/>
          <w:rtl w:val="0"/>
          <w:lang w:val="ru-RU"/>
        </w:rPr>
        <w:t xml:space="preserve">Параметри вибору клаптя </w:t>
      </w:r>
    </w:p>
    <w:p>
      <w:pPr>
        <w:pStyle w:val="Основной текст"/>
        <w:numPr>
          <w:ilvl w:val="0"/>
          <w:numId w:val="505"/>
        </w:numPr>
        <w:bidi w:val="0"/>
        <w:ind w:right="0"/>
        <w:jc w:val="left"/>
        <w:rPr>
          <w:sz w:val="20"/>
          <w:szCs w:val="20"/>
          <w:rtl w:val="0"/>
        </w:rPr>
      </w:pPr>
      <w:r>
        <w:rPr>
          <w:rStyle w:val="Нет"/>
          <w:rFonts w:ascii="Times New Roman" w:hAnsi="Times New Roman" w:hint="default"/>
          <w:sz w:val="20"/>
          <w:szCs w:val="20"/>
          <w:rtl w:val="0"/>
        </w:rPr>
        <w:t xml:space="preserve">Особливості мікрохірургічних операцій </w:t>
      </w:r>
    </w:p>
    <w:p>
      <w:pPr>
        <w:pStyle w:val="Основной текст"/>
        <w:numPr>
          <w:ilvl w:val="0"/>
          <w:numId w:val="505"/>
        </w:numPr>
        <w:bidi w:val="0"/>
        <w:ind w:right="0"/>
        <w:jc w:val="left"/>
        <w:rPr>
          <w:sz w:val="20"/>
          <w:szCs w:val="20"/>
          <w:rtl w:val="0"/>
        </w:rPr>
      </w:pPr>
      <w:r>
        <w:rPr>
          <w:rStyle w:val="Нет"/>
          <w:rFonts w:ascii="Times New Roman" w:hAnsi="Times New Roman" w:hint="default"/>
          <w:sz w:val="20"/>
          <w:szCs w:val="20"/>
          <w:rtl w:val="0"/>
        </w:rPr>
        <w:t>Перерахуйте анатомічну класифікацію клаптів голови</w:t>
      </w:r>
    </w:p>
    <w:p>
      <w:pPr>
        <w:pStyle w:val="Основной текст"/>
        <w:numPr>
          <w:ilvl w:val="0"/>
          <w:numId w:val="505"/>
        </w:numPr>
        <w:bidi w:val="0"/>
        <w:ind w:right="0"/>
        <w:jc w:val="left"/>
        <w:rPr>
          <w:sz w:val="20"/>
          <w:szCs w:val="20"/>
          <w:rtl w:val="0"/>
        </w:rPr>
      </w:pPr>
      <w:r>
        <w:rPr>
          <w:rStyle w:val="Нет"/>
          <w:rFonts w:ascii="Times New Roman" w:hAnsi="Times New Roman" w:hint="default"/>
          <w:sz w:val="20"/>
          <w:szCs w:val="20"/>
          <w:rtl w:val="0"/>
        </w:rPr>
        <w:t>Перерахуйте анатомічну класифікацію клаптів тулуба</w:t>
      </w:r>
    </w:p>
    <w:p>
      <w:pPr>
        <w:pStyle w:val="Основной текст"/>
        <w:numPr>
          <w:ilvl w:val="0"/>
          <w:numId w:val="505"/>
        </w:numPr>
        <w:bidi w:val="0"/>
        <w:ind w:right="0"/>
        <w:jc w:val="left"/>
        <w:rPr>
          <w:sz w:val="20"/>
          <w:szCs w:val="20"/>
          <w:rtl w:val="0"/>
        </w:rPr>
      </w:pPr>
      <w:r>
        <w:rPr>
          <w:rStyle w:val="Нет"/>
          <w:rFonts w:ascii="Times New Roman" w:hAnsi="Times New Roman" w:hint="default"/>
          <w:sz w:val="20"/>
          <w:szCs w:val="20"/>
          <w:rtl w:val="0"/>
        </w:rPr>
        <w:t>Перерахуйте анатомічну класифікацію клаптів кінцівок</w:t>
      </w:r>
    </w:p>
    <w:p>
      <w:pPr>
        <w:pStyle w:val="По умолчанию"/>
        <w:spacing w:before="0" w:line="240" w:lineRule="auto"/>
        <w:ind w:firstLine="708"/>
        <w:rPr>
          <w:rStyle w:val="Нет"/>
          <w:rFonts w:ascii="Times New Roman" w:cs="Times New Roman" w:hAnsi="Times New Roman" w:eastAsia="Times New Roman"/>
          <w:b w:val="1"/>
          <w:bCs w:val="1"/>
          <w:sz w:val="20"/>
          <w:szCs w:val="20"/>
          <w:u w:color="000000"/>
        </w:rPr>
      </w:pPr>
    </w:p>
    <w:p>
      <w:pPr>
        <w:pStyle w:val="По умолчанию"/>
        <w:spacing w:before="0" w:after="160" w:line="259" w:lineRule="auto"/>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hint="default"/>
          <w:b w:val="1"/>
          <w:bCs w:val="1"/>
          <w:sz w:val="20"/>
          <w:szCs w:val="20"/>
          <w:u w:color="000000"/>
          <w:rtl w:val="0"/>
          <w:lang w:val="ru-RU"/>
          <w14:textOutline w14:w="12700" w14:cap="flat">
            <w14:noFill/>
            <w14:miter w14:lim="400000"/>
          </w14:textOutline>
        </w:rPr>
        <w:t>Ситуаційна задача</w:t>
      </w:r>
      <w:r>
        <w:rPr>
          <w:rStyle w:val="Нет"/>
          <w:rFonts w:ascii="Times New Roman" w:hAnsi="Times New Roman"/>
          <w:b w:val="1"/>
          <w:bCs w:val="1"/>
          <w:sz w:val="20"/>
          <w:szCs w:val="20"/>
          <w:u w:color="000000"/>
          <w:rtl w:val="0"/>
          <w:lang w:val="ru-RU"/>
          <w14:textOutline w14:w="12700" w14:cap="flat">
            <w14:noFill/>
            <w14:miter w14:lim="400000"/>
          </w14:textOutline>
        </w:rPr>
        <w:t>:</w:t>
      </w:r>
    </w:p>
    <w:p>
      <w:pPr>
        <w:pStyle w:val="По умолчанию"/>
        <w:spacing w:before="0" w:after="160" w:line="259" w:lineRule="auto"/>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sz w:val="20"/>
          <w:szCs w:val="20"/>
          <w:u w:color="000000"/>
          <w:rtl w:val="0"/>
          <w:lang w:val="ru-RU"/>
          <w14:textOutline w14:w="12700" w14:cap="flat">
            <w14:noFill/>
            <w14:miter w14:lim="400000"/>
          </w14:textOutline>
        </w:rPr>
        <w:t xml:space="preserve">1. </w:t>
      </w:r>
      <w:r>
        <w:rPr>
          <w:rStyle w:val="Нет"/>
          <w:rFonts w:ascii="Times New Roman" w:hAnsi="Times New Roman" w:hint="default"/>
          <w:sz w:val="20"/>
          <w:szCs w:val="20"/>
          <w:u w:color="000000"/>
          <w:rtl w:val="0"/>
          <w:lang w:val="ru-RU"/>
          <w14:textOutline w14:w="12700" w14:cap="flat">
            <w14:noFill/>
            <w14:miter w14:lim="400000"/>
          </w14:textOutline>
        </w:rPr>
        <w:t xml:space="preserve">У пораненого рана дорзальної області носа </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що тривало не загоюється</w:t>
      </w:r>
      <w:r>
        <w:rPr>
          <w:rStyle w:val="Нет"/>
          <w:rFonts w:ascii="Times New Roman" w:hAnsi="Times New Roman"/>
          <w:sz w:val="20"/>
          <w:szCs w:val="20"/>
          <w:u w:color="000000"/>
          <w:rtl w:val="0"/>
          <w:lang w:val="ru-RU"/>
          <w14:textOutline w14:w="12700" w14:cap="flat">
            <w14:noFill/>
            <w14:miter w14:lim="400000"/>
          </w14:textOutline>
        </w:rPr>
        <w:t xml:space="preserve">. </w:t>
      </w:r>
      <w:r>
        <w:rPr>
          <w:rStyle w:val="Нет"/>
          <w:rFonts w:ascii="Times New Roman" w:hAnsi="Times New Roman" w:hint="default"/>
          <w:sz w:val="20"/>
          <w:szCs w:val="20"/>
          <w:u w:color="000000"/>
          <w:rtl w:val="0"/>
          <w:lang w:val="ru-RU"/>
          <w14:textOutline w14:w="12700" w14:cap="flat">
            <w14:noFill/>
            <w14:miter w14:lim="400000"/>
          </w14:textOutline>
        </w:rPr>
        <w:t>Ваш варіант вибору методу закриття рани носу</w:t>
      </w:r>
      <w:r>
        <w:rPr>
          <w:rStyle w:val="Нет"/>
          <w:rFonts w:ascii="Times New Roman" w:hAnsi="Times New Roman"/>
          <w:sz w:val="20"/>
          <w:szCs w:val="20"/>
          <w:u w:color="000000"/>
          <w:rtl w:val="0"/>
          <w:lang w:val="ru-RU"/>
          <w14:textOutline w14:w="12700" w14:cap="flat">
            <w14:noFill/>
            <w14:miter w14:lim="400000"/>
          </w14:textOutline>
        </w:rPr>
        <w:t>-</w:t>
      </w:r>
    </w:p>
    <w:p>
      <w:pPr>
        <w:pStyle w:val="По умолчанию"/>
        <w:spacing w:before="10" w:after="10" w:line="240" w:lineRule="auto"/>
        <w:ind w:right="284" w:firstLine="708"/>
        <w:jc w:val="both"/>
        <w:rPr>
          <w:rStyle w:val="Нет"/>
          <w:rFonts w:ascii="Times New Roman" w:cs="Times New Roman" w:hAnsi="Times New Roman" w:eastAsia="Times New Roman"/>
          <w:sz w:val="20"/>
          <w:szCs w:val="20"/>
          <w:u w:color="000000"/>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Розділ </w:t>
      </w:r>
      <w:r>
        <w:rPr>
          <w:rStyle w:val="Нет"/>
          <w:rFonts w:ascii="Times New Roman" w:hAnsi="Times New Roman"/>
          <w:sz w:val="28"/>
          <w:szCs w:val="28"/>
          <w:rtl w:val="0"/>
          <w:lang w:val="ru-RU"/>
        </w:rPr>
        <w:t xml:space="preserve">31 </w:t>
      </w:r>
      <w:r>
        <w:rPr>
          <w:rStyle w:val="Нет"/>
          <w:rFonts w:ascii="Times New Roman" w:hAnsi="Times New Roman" w:hint="default"/>
          <w:sz w:val="28"/>
          <w:szCs w:val="28"/>
          <w:rtl w:val="0"/>
          <w:lang w:val="ru-RU"/>
        </w:rPr>
        <w:t>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«Анатомія та гемодинаміка шкірного кровообігу та їх звʼязок з виживанням шкірних клаптів»</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Контроль вихідного рівня знань</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Охарактеризуйте судинні сплетіння покривних тканин</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Дайте визначення поняття «перфузійний тиск»</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Які фактори сприяють порушенню венозного і лімфатичного дренажу у тканинах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Мета</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ознайомлення лікарів з сучасними уявленнями анатомо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фізіологічними особливостями покривних тканин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впливають на можливості формування та виживання клаптів для ефективного лікування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Знати</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Особливості кровопостачання покривних тканин тіла людини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Основні теорії «ангіо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 перфорасом»</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Анатомічну будову артеріальної і венозної судинної стінки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Рівні системи кровообігу для планування тканинних клаптів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Основи метаболізму у тканинах як основного фактору авторегуляції перфузійного тиску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Основні принципи формування перфорантних клаптів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Вміти</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Планувати клапті з випадковим кровообігом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Планувати перфорантні клапті в окремих ділянках тіла людини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Визначати порушення артеріальної недостатності у клаптях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Визначати порушення лімфовенозного відтоку у тканинах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Життєздатність місцевих шкірних клаптів залежить від підтримки адекватної перфузії для задоволення метаболічних потреб мобілізованої тканини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Розуміння цієї фізіології дозволяє хірургу розумно планувати клапті для забезпечення сприятливого результату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Крім того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розуміння фізіології клаптя забезпечує концептуальну основу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 допомогою якої можна оптимізувати управління складним дефектом або самим клаптем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Судинне живлення шкіри переслідує дві цілі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терморегуляцію та харчову підтримку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Харчова підтримка регулюється переважно капілярною мережею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перебуває під контролем прекапілярних сфінктерів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Локальна гіпоксемія спричиняє вазодилатацію прекапілярних сфінктерів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Терморегуляція контролюється артеріовенозними шунтами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розташовані в шкірі більш поверхово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Сфинктер артеріовенозних шунтів знаходиться під симпатичним контролем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Створення клаптя застосовує певні напруги для здорової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Ці стреси включають місцеву травму тканини та зменшену нервово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судинну передачу ураженої тканини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Ступінь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якій шкіра може пережити ці пошкодження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є відбиттям анатомії та фізіології шкіри та шкірної відповіді на травми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Знання цих принципів призвело до покращення виживаності шкірного клаптя за допомогою кращого його дизайну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Теорія ангіосом</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Важливою концепцією фізіології судинної системи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застосовується до клаптів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є теорія «ангіосом»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Фундаментальні роботи </w:t>
      </w:r>
      <w:r>
        <w:rPr>
          <w:rStyle w:val="Нет"/>
          <w:rFonts w:ascii="Times New Roman" w:hAnsi="Times New Roman"/>
          <w:sz w:val="28"/>
          <w:szCs w:val="28"/>
          <w:rtl w:val="0"/>
          <w:lang w:val="it-IT"/>
        </w:rPr>
        <w:t xml:space="preserve">Daniel R.K., Kerrigan C.R. (1979), Taylor G.I., Palmer J.N. (1987) </w:t>
      </w:r>
      <w:r>
        <w:rPr>
          <w:rStyle w:val="Нет"/>
          <w:rFonts w:ascii="Times New Roman" w:hAnsi="Times New Roman" w:hint="default"/>
          <w:sz w:val="28"/>
          <w:szCs w:val="28"/>
          <w:rtl w:val="0"/>
          <w:lang w:val="ru-RU"/>
        </w:rPr>
        <w:t xml:space="preserve">підтвердили дослідження </w:t>
      </w:r>
      <w:r>
        <w:rPr>
          <w:rStyle w:val="Нет"/>
          <w:rFonts w:ascii="Times New Roman" w:hAnsi="Times New Roman"/>
          <w:sz w:val="28"/>
          <w:szCs w:val="28"/>
          <w:rtl w:val="0"/>
          <w:lang w:val="nl-NL"/>
        </w:rPr>
        <w:t xml:space="preserve">Manchot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(1889), Salmon </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 xml:space="preserve">. (1936) </w:t>
      </w:r>
      <w:r>
        <w:rPr>
          <w:rStyle w:val="Нет"/>
          <w:rFonts w:ascii="Times New Roman" w:hAnsi="Times New Roman" w:hint="default"/>
          <w:sz w:val="28"/>
          <w:szCs w:val="28"/>
          <w:rtl w:val="0"/>
          <w:lang w:val="ru-RU"/>
        </w:rPr>
        <w:t>про судинні території і стали подальшим етапом у розвитку концепції ангіосом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Термін «ангіосома» позначає тривимірний анатомічний блок тканин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мають єдину систему кровопостачання з включенням ключової артерії і вени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куди відносяться покривні тканини і підлеглі утворення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Система кровообігу визначає межу ангіосома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Забезпечення функції життєздатності клітин є метою системи кровообігу при макроциркуляторному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капілярному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інтерстиціальному та клітинному рівнях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Складність і різноманітність механізмів перфузії тканин вимагають поділу процесу на компоненти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живленні тканин виділяють чотири зони системи кровообігу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Добре функціонування кожної зони має вирішальне значення для життєздатності тканин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Макроциркуляторний рівень складається з серцево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легеневої системи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кровоносних судин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артерій та вен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нервового контролю цих каналів та лімфатичної системи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Кровопостачання шкіри здійснюється з поверхневих артерій у двох варіантах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Прямими перфорантними артеріями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відходять від поверхневих підлеглих великих артерій</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Непрямими перфорантними артеріями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формуються з великих стовбурів в глибоких тканинах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підлягають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кістки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Прямі шкірні перфорантні судини беруть участь в домінантному кровопостачання клаптів і розташовуються переважно на кінцівках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формуються з великого артеріального стовбура кінцівки або однієї з її 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язових гілок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перед їх входженням в 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кожному випадку прямі шкірні судини йдуть по сполучнотканинних каркасу глибоких тканин і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проходять між 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язами і сухожиллями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міжм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язових перегородках як шкірно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септальні судини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Непрямі шкірні перфорантні судини беруть початок від ключових артерій і пронизують глибокі тканини зазвичай 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представлені великими гілками і здійснюють домінантне кровопостачання глибоких тканин в основному 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Невеликі термінальні гілки цих судин є вторинними для забезпечення додаткового живлення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також формують судинну мережу як і прямі шкірні перфоранти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Після проникнення з глибокої фасції перфорантні артерії поширюються по її зовнішньої поверхні на різні відстані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віддаючи гілки до підшкірного жиру 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червеподібно звиваючись між жировими дольками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досягають субдермального судинного сплетення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знову розходяться на різні дистанції для кровопостачання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підшкірному розташуванні шкірні артерії і вени часто йдуть в супроводі шкірних гілок нервів у вигляді довгих каналів або в вигляді системи судин пов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язаних в ланцюжок</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Шкірні вени також формують тривимірне сплетіння взаємодіючих каналів з домінантним шаром в гіподермі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Хоча багато з цих вен мають клапани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направляють потік крові в певному напрямку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часто з</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єднуються безклапанними венами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Ці вени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осцилюючі судини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дозволяють циркулювати крові в двох напрямках між прилеглими територіями кровопостачання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венозні клапани яких можуть бути орієнтовані в протилежних напрямках таким чином забезпечуючи рівновагу потоку і тиску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 цілому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васкулатура шкіри і підшкірної клітковини розташована в п</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яти судинних сплетіннях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субепідермальному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шкірному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підшкірному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надфасціальному та субфасціальному </w:t>
      </w:r>
      <w:r>
        <w:rPr>
          <w:rStyle w:val="Нет"/>
          <w:rFonts w:ascii="Times New Roman" w:hAnsi="Times New Roman"/>
          <w:sz w:val="28"/>
          <w:szCs w:val="28"/>
          <w:rtl w:val="0"/>
          <w:lang w:val="pt-PT"/>
        </w:rPr>
        <w:t>[2,3].</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Сусідні ангіосоми знаходяться у спілкуванні один з одним через анастомози опору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єднання між шкірними артеріями прилеглих ділянок відбувається або шляхом справжніх анастомозів без зміни калібру судин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єднуються або через анастомози опору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вузла дрібних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малого калібру судин </w:t>
      </w:r>
      <w:r>
        <w:rPr>
          <w:rStyle w:val="Нет"/>
          <w:rFonts w:ascii="Times New Roman" w:hAnsi="Times New Roman"/>
          <w:sz w:val="28"/>
          <w:szCs w:val="28"/>
          <w:rtl w:val="0"/>
          <w:lang w:val="ru-RU"/>
        </w:rPr>
        <w:t xml:space="preserve">(choke anastomotic vessels). </w:t>
      </w:r>
      <w:r>
        <w:rPr>
          <w:rStyle w:val="Нет"/>
          <w:rFonts w:ascii="Times New Roman" w:hAnsi="Times New Roman" w:hint="default"/>
          <w:sz w:val="28"/>
          <w:szCs w:val="28"/>
          <w:rtl w:val="0"/>
          <w:lang w:val="ru-RU"/>
        </w:rPr>
        <w:t>Останні знаходяться у великій кількості в шкірі і підшкірній клітковині і грають важливу роль в регулюванні кровообігу в поверхневих тканинах і у виживанні шкірних клаптів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вони забезпечують опір потоку крові і розподіл тиску від основи клаптя до його верхівки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Теорія перфорасом</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Вивчення судинної анатомії поверхневих тканин </w:t>
      </w:r>
      <w:r>
        <w:rPr>
          <w:rStyle w:val="Нет"/>
          <w:rFonts w:ascii="Times New Roman" w:hAnsi="Times New Roman"/>
          <w:sz w:val="28"/>
          <w:szCs w:val="28"/>
          <w:rtl w:val="0"/>
          <w:lang w:val="pt-PT"/>
        </w:rPr>
        <w:t xml:space="preserve">[4] </w:t>
      </w:r>
      <w:r>
        <w:rPr>
          <w:rStyle w:val="Нет"/>
          <w:rFonts w:ascii="Times New Roman" w:hAnsi="Times New Roman" w:hint="default"/>
          <w:sz w:val="28"/>
          <w:szCs w:val="28"/>
          <w:rtl w:val="0"/>
          <w:lang w:val="ru-RU"/>
        </w:rPr>
        <w:t>за допомогою рентгенконтрастної наливки визначили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кожен перфорант має унікальну судинну територію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яку описали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артеріальну перфорасому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Кожен перфорасом пов’язаний з сусідніми перфорасомами за допомогою прямих і опосередкованих сполучних судин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Прямі зв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язувальні судини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 великі судини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дозволяють надходити крові від одного перфоранта до наступного і здійснюють охват теріторії сусідніх перфорасомів через механізм потоку інтерперфоранта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Великий перфузійний тиск за допомогою однієї перфорантної судини може забезпечувати великі ділянки перфорантних клаптів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Судинні зв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язки з</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єднують декілька перфорасомів один з одним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Перфорасоми також пов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язані між собою непрямим зв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язуванням судин або реверсним потоком через підшкірне сплетіння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дуже схожі на дросельні судини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описані Тейлором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Лімфатичний дренаж</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Лімфатичні судини утворюють сплетення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проходить паралельно і глибоко до мережі кровоносних капілярів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Лімфатичні капіляри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закінчуються в сліпих мішках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проводять позаклітинну рідину назад у кровотік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Лімфатичну функцію впливає запалення та втрата пульсацій кровоносних судин</w:t>
      </w:r>
      <w:r>
        <w:rPr>
          <w:rStyle w:val="Нет"/>
          <w:rFonts w:ascii="Times New Roman" w:hAnsi="Times New Roman"/>
          <w:sz w:val="28"/>
          <w:szCs w:val="28"/>
          <w:rtl w:val="0"/>
          <w:lang w:val="ru-RU"/>
        </w:rPr>
        <w:t>.8</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Нервна поставка шкіри походить від сенсорних нервів і симпатичних нервів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Чутливі нерви поширюються сегментарно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утворюючи дерматоми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беруть участь у захисній функції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Постгангліонарні термінали шкірних симпатичних нервів містять нейромедіатор норадреналіну і знаходяться в області шкірних артеріол</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Систематизуючи теоретичні розробки і анатомічні дослідження різних авторів 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використовуючи великий власний матеріал </w:t>
      </w:r>
      <w:r>
        <w:rPr>
          <w:rStyle w:val="Нет"/>
          <w:rFonts w:ascii="Times New Roman" w:hAnsi="Times New Roman"/>
          <w:sz w:val="28"/>
          <w:szCs w:val="28"/>
          <w:rtl w:val="0"/>
          <w:lang w:val="ru-RU"/>
        </w:rPr>
        <w:t xml:space="preserve">Taylor G.I. </w:t>
      </w:r>
      <w:r>
        <w:rPr>
          <w:rStyle w:val="Нет"/>
          <w:rFonts w:ascii="Times New Roman" w:hAnsi="Times New Roman" w:hint="default"/>
          <w:sz w:val="28"/>
          <w:szCs w:val="28"/>
          <w:rtl w:val="0"/>
          <w:lang w:val="ru-RU"/>
        </w:rPr>
        <w:t>констатував наступне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всіх областях тіла є виражена підшкірна періфасціальна мережа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зв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язує великі підшкірні судини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вертикальні перфоранти і субфасціальні сплетіння </w:t>
      </w:r>
      <w:r>
        <w:rPr>
          <w:rStyle w:val="Нет"/>
          <w:rFonts w:ascii="Times New Roman" w:hAnsi="Times New Roman"/>
          <w:sz w:val="28"/>
          <w:szCs w:val="28"/>
          <w:rtl w:val="0"/>
          <w:lang w:val="pt-PT"/>
        </w:rPr>
        <w:t>[3].</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Капілярний рівень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Шкірна капілярна система поряд з артеріовенозними шунтами слугує двом важливим функціям підтримки харчування та терморегуляції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Передусім через свою терморегуляторну функцію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швидкість кровотоку через шкіру є однією з найбільш змінних в організмі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Перед входом в капілярне ліжко артеріоли розгалужуються у невеликі судини – артеріоли та метаартерії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оточені розривним шаром гладкої мускулатури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Просте кільце гладкої мускулатури утворює сфінктер у точці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якій капіляри походять з метаартерії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Цей сфинктер може повністю припинити кровообіг усередині капіляра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Капілярну зону можна обійти артеріовенозними шунтами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дозволяють артеріолам спорожнюватися безпосередньо у венули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умовах адекватного системного тиску судин предшунтуючі та прекапілярні сфінктери регулюють розподіл шкірного кровотоку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Предшунтуючі сфінктери беруть участь у регулюванні змін кровотоку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впливають на терморегуляцію та системний артеріальний тиск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Прекапілярний сфинктер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контролює кількість поживного кровоплину на шкіру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реагує на місцеву гіпоксемію та збільшує виведення побічних продуктів метаболізму шляхом розширення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Теорія метаболізму для авторегуляції пропонує</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надлишок кисню та поживних речовин призводить до артеріолярного звуження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Вважається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цей процес є основним функціональним механізмом авторегуляції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Міогенна теорія вказує на те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розтягнення артеріолярної мускулатури призводить до рефлекторного скорочення і може бути механізмом захисту капілярів від надмірно високого кров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яного тиску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Зниження кровотоку також може виникнути внаслідок збільшення інтерстиціального тиску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Інтерстиціальний рівень</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Інтерстиціальний простір наповнений протеогліканами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колагеном та філаменти гіалуронової кислоти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Ці філаменти створюють середовище з високою стійкістю до руху рідини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Речовини рухаються через інтерстиціальний простір за допомогою дифузії та конвекції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Дифузія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 процес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якому молекула пасивно рухається до нижчої концентрації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Конвективний або об</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ємний потік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 спосіб молекул рухатися разом із струмом плазми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протікає через інтерстиціальний простір у мікроканалах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У функціональному плані по довжині капіляра гідростатичний тиск знижується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рідина виходить з капіляра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Ці зміни тиску сприяють поверненню рідини в венулярний кінець капіляра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Градієнти тиску також відповідають за об</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ємний потік рідини через інтерстиціальний простір у рідких мікроканалах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Збільшення інтерстиціального тиску сприяє стисканню капіляра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Підвищений венозний тиск обмежує розсмоктування інтерстиціальної рідини і сприяє формуванню інтерстиціального транссудату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Ішемія також викликає запалення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Капілярна гіперпроникність виявляють у всіх ішемічних клаптях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Лімфатична система також сприяє видаленню зайвої рідини та інтерстиціального білка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Клітинний рівень</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Внутрішньоклітинний простір є кінцевою точкою для транспортування поживних речовин та виведення метаболічних відходів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Ліпідний шар клітинної стінки є основним бар</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єром для руху розчинів через мембрану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Основна функція клітинної мембрани полягає в тому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підтримувати або змінювати контрольовані відділення позаклітинних та внутрішньоклітинних середовищ</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 розділення досягається специфічними мембранними білками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діють як розчинні насоси та розчинники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Між двома середовищами також підтримується осмотичний тиск для збереження нормального об</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єму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Натрієво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калієвий насос має важливе значення для підтримки осмотичної рівноваги через клітинну мембрану і потребує енергії у вигляді аденозинтрифосфату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АТФ</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Втрата кисню та енергетичного субстрату утворює внутрішньоклітинне переміщення натрію і підвищення внутрішньоклітинного осмотичного тиску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Ці зміни відбуваються швидко і на протязі декількох секунд після гіпоксії рівень АТФ починає зменшуватися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клітини починають розбухати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Відносно короткі періоди ішемії призводять до оборотного набряку клітини та органел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Якщо ішемічна дія є важкою та тривалою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виникає клітинний лізис та некроз клаптя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Порушення судинної системи</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Часткове порушення кровопостачання шкіри на макросудинному рівні найбільш уразливе при формуванні шкірного клаптя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Виживання тканин залежить від тяжкості ішемії та кількості часу після припинення кровотоку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Обмеження судинного постачання приводить до локального зниження перфузійного тиску у клапті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артеріальних або шкірно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м’язових клаптях кровопостачання шкіри за рахунок живлячої ніжки здебільше є адекватним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клаптів з випадковим кровообігом або у випадкових розтягнутих клаптів зниження перфузійного тиску стає більш вираженим при збільшенні відстані від основи клаптя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перфузія зменшується в одній зоні випадкового клаптя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сусідні судинні території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живляться окремою перфорантною судиною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можуть забезпечувати кровопостачання при низькому тиску через підшкірне сплетіння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поживні вимоги шкіри відносно низькі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деякі судинні території можуть бути скомпрометовані до появи некрозу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Довжина виживання частини випадкового клаптя залежить від фізичних властивостей судин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внутрішньосудинна стійкість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 перфузійного тиску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перфузійний тиск падає нижче тиску в інтерстіциальному просторі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капілярний кровоток не припиняється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Тиск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якому більше не вистачає внутрішньосудинного артеріального тиску для підтримки капілярного кровотоку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є критичним тиском для виживання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У минулому випадкові шкірні клапті були розроблені відповідно співвідношення довжини до ширини – більш широка основа необхідна для успішного формування більш довгого клаптя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Широка основа випадкового клаптя містить лише додаткові судини з тим самим перфузійним тиском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Відношення між перфузійним тиском і критичним тиском не змінюється і це не змінює довжиниу виживання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деяких анатомічних областях збільшивши ширину ніжки може збільшитися шанс на включення великої артеріальної судини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Передумовою збільшення життєздатності клаптя може бути перетворення клаптя з випадковим кровообігом у артеріалізований шляхом включення до нього прямої артерії або більшого перфоранта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Венозний відтік у шкіри також порушується з підняттям клаптя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Венозний відтік здійснюється через підшкірне сплетіння або через вени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супроводжують живлячу артерію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Повна венозна оклюзія в ранньому післяопераційному періоді може бути більш впливова для виживання клаптя ніж неадекватне артеріальне постачання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часто тільки підшкірне сплетіння здатне забезпечити адекватний венозний відтік</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Також відбувається порушення лімфодренажу з підняттям клаптя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Зниження шкірного лімфатичного дренажу призводить до збільшення тиску інтерстиціальної рідини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ускладнюється збільшенням виходу внутрішньосудинного білка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язаного з запаленням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Внаслідок цього набряк призводить до збільшення інтерстиціального тиску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знижує капілярну перфузію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піднімаючи критичний тиск</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Концепція перфорантного клаптя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була введена </w:t>
      </w:r>
      <w:r>
        <w:rPr>
          <w:rStyle w:val="Нет"/>
          <w:rFonts w:ascii="Times New Roman" w:hAnsi="Times New Roman"/>
          <w:sz w:val="28"/>
          <w:szCs w:val="28"/>
          <w:rtl w:val="0"/>
          <w:lang w:val="ru-RU"/>
        </w:rPr>
        <w:t xml:space="preserve">Kroll S.S., Rosenfield L. (1988) [5] </w:t>
      </w:r>
      <w:r>
        <w:rPr>
          <w:rStyle w:val="Нет"/>
          <w:rFonts w:ascii="Times New Roman" w:hAnsi="Times New Roman" w:hint="default"/>
          <w:sz w:val="28"/>
          <w:szCs w:val="28"/>
          <w:rtl w:val="0"/>
          <w:lang w:val="ru-RU"/>
        </w:rPr>
        <w:t>при описанні нового типу клаптя на основі ПС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розташованих вздовж середньої лінії спини для закриття дефектів в середній частині тулуба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Однак початок епохи ПК викристалізувався у </w:t>
      </w:r>
      <w:r>
        <w:rPr>
          <w:rStyle w:val="Нет"/>
          <w:rFonts w:ascii="Times New Roman" w:hAnsi="Times New Roman"/>
          <w:sz w:val="28"/>
          <w:szCs w:val="28"/>
          <w:rtl w:val="0"/>
          <w:lang w:val="ru-RU"/>
        </w:rPr>
        <w:t xml:space="preserve">1989 </w:t>
      </w:r>
      <w:r>
        <w:rPr>
          <w:rStyle w:val="Нет"/>
          <w:rFonts w:ascii="Times New Roman" w:hAnsi="Times New Roman" w:hint="default"/>
          <w:sz w:val="28"/>
          <w:szCs w:val="28"/>
          <w:rtl w:val="0"/>
          <w:lang w:val="ru-RU"/>
        </w:rPr>
        <w:t>році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коли </w:t>
      </w:r>
      <w:r>
        <w:rPr>
          <w:rStyle w:val="Нет"/>
          <w:rFonts w:ascii="Times New Roman" w:hAnsi="Times New Roman"/>
          <w:sz w:val="28"/>
          <w:szCs w:val="28"/>
          <w:rtl w:val="0"/>
          <w:lang w:val="pt-PT"/>
        </w:rPr>
        <w:t xml:space="preserve">Koshima I., Soeda S. [6] </w:t>
      </w:r>
      <w:r>
        <w:rPr>
          <w:rStyle w:val="Нет"/>
          <w:rFonts w:ascii="Times New Roman" w:hAnsi="Times New Roman" w:hint="default"/>
          <w:sz w:val="28"/>
          <w:szCs w:val="28"/>
          <w:rtl w:val="0"/>
          <w:lang w:val="ru-RU"/>
        </w:rPr>
        <w:t>описали глибокі шари шкірного покриву нижньої епігістральної артерії без прямого м’яза живота для реконструкції порожнини рота та дефекту у паху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відзначили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великий клапоть без м’язів може вижити на одній м’зовій ПС</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Однак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ентузіазм при використанні ПК підкреслює необхідність детального розуміння судинної системи м’яких тканин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Принципом успішного застосування клаптя є включення адекватного розміру ПС та зони його кровопостачання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Розміри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розподілення та мінливість ПС поверхні людського тіла мають вирішальне значення для розробки та здійснення успішної реконструкції з використанням ПК </w:t>
      </w:r>
      <w:r>
        <w:rPr>
          <w:rStyle w:val="Нет"/>
          <w:rFonts w:ascii="Times New Roman" w:hAnsi="Times New Roman"/>
          <w:sz w:val="28"/>
          <w:szCs w:val="28"/>
          <w:rtl w:val="0"/>
          <w:lang w:val="pt-PT"/>
        </w:rPr>
        <w:t>[7, 8].</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Різне походження ПС викликало труднощі серед хірургів у визначенні та номенклатурі ПК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У </w:t>
      </w:r>
      <w:r>
        <w:rPr>
          <w:rStyle w:val="Нет"/>
          <w:rFonts w:ascii="Times New Roman" w:hAnsi="Times New Roman"/>
          <w:sz w:val="28"/>
          <w:szCs w:val="28"/>
          <w:rtl w:val="0"/>
          <w:lang w:val="ru-RU"/>
        </w:rPr>
        <w:t xml:space="preserve">2003 </w:t>
      </w:r>
      <w:r>
        <w:rPr>
          <w:rStyle w:val="Нет"/>
          <w:rFonts w:ascii="Times New Roman" w:hAnsi="Times New Roman" w:hint="default"/>
          <w:sz w:val="28"/>
          <w:szCs w:val="28"/>
          <w:rtl w:val="0"/>
          <w:lang w:val="ru-RU"/>
        </w:rPr>
        <w:t xml:space="preserve">році групою визнаних пластичних хірургів був прийнятий консенсус </w:t>
      </w:r>
      <w:r>
        <w:rPr>
          <w:rStyle w:val="Нет"/>
          <w:rFonts w:ascii="Times New Roman" w:hAnsi="Times New Roman"/>
          <w:sz w:val="28"/>
          <w:szCs w:val="28"/>
          <w:rtl w:val="0"/>
          <w:lang w:val="fr-FR"/>
        </w:rPr>
        <w:t xml:space="preserve">Gent </w:t>
      </w:r>
      <w:r>
        <w:rPr>
          <w:rStyle w:val="Нет"/>
          <w:rFonts w:ascii="Times New Roman" w:hAnsi="Times New Roman" w:hint="default"/>
          <w:sz w:val="28"/>
          <w:szCs w:val="28"/>
          <w:rtl w:val="0"/>
          <w:lang w:val="ru-RU"/>
        </w:rPr>
        <w:t>з термінології ПК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який стандартизував визначення та узгодив правила з їх термінології та номенклатурі </w:t>
      </w:r>
      <w:r>
        <w:rPr>
          <w:rStyle w:val="Нет"/>
          <w:rFonts w:ascii="Times New Roman" w:hAnsi="Times New Roman"/>
          <w:sz w:val="28"/>
          <w:szCs w:val="28"/>
          <w:rtl w:val="0"/>
          <w:lang w:val="pt-PT"/>
        </w:rPr>
        <w:t xml:space="preserve">[9]. </w:t>
      </w:r>
      <w:r>
        <w:rPr>
          <w:rStyle w:val="Нет"/>
          <w:rFonts w:ascii="Times New Roman" w:hAnsi="Times New Roman" w:hint="default"/>
          <w:sz w:val="28"/>
          <w:szCs w:val="28"/>
          <w:rtl w:val="0"/>
          <w:lang w:val="ru-RU"/>
        </w:rPr>
        <w:t>Таким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ПК – це клапоть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який містить шкіру та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чи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підшкірний жир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судини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живлять клапоть є ізольованими перфорантами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 розвитком концепції ПК стало можливим використовувати більшу різноманітність форм і розмірів клаптів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їхніх модифікацій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дозволило більше змінювати конструкції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склад і застосування клаптів відповідно до конкретних потреб пацієнта </w:t>
      </w:r>
      <w:r>
        <w:rPr>
          <w:rStyle w:val="Нет"/>
          <w:rFonts w:ascii="Times New Roman" w:hAnsi="Times New Roman"/>
          <w:sz w:val="28"/>
          <w:szCs w:val="28"/>
          <w:rtl w:val="0"/>
          <w:lang w:val="pt-PT"/>
        </w:rPr>
        <w:t>[10].</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Переваги ПК полягають у тому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зберігаються осьові судини та основний м’яз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призводить до більш швидкого відновлення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здійснюється оптимальна адаптація клаптя в реципієнтній зоні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Такі клапті можуть бути сформовані у будь</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якому регіоні де існують ПС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пропонуючи велику свободу в проектуванні клаптя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Реконструкція стає простим методом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надаючи більше можливостей у виборі відповідної конструкції клаптів і вирішує проблеми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раніше вимагали вільні клапті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Контрольні питання</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На що впливає знання кровообігу у покривних тканинах під час роботи пластичного хірурга</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Що має враховувати хірург під час планування розрізу</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sz w:val="28"/>
          <w:szCs w:val="28"/>
          <w:rtl w:val="0"/>
          <w:lang w:val="en-US"/>
        </w:rPr>
        <w:t>Daniel R.K., Kerrigan C.R. Skin flaps: An anatomical and hemodinamic approach // Clin. Plast. Surg.-1979-Vol.6.-N7.-P.181-200.</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sz w:val="28"/>
          <w:szCs w:val="28"/>
          <w:rtl w:val="0"/>
          <w:lang w:val="en-US"/>
        </w:rPr>
        <w:t>Taylor G.I., Palmer J.N. The vascular territories (angiosoms) of the body: experimental stady and clinicalapplication // Plast. Reconstr. Surg.-1987.-Vol.40.-N2.-P.113-141.</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sz w:val="28"/>
          <w:szCs w:val="28"/>
          <w:rtl w:val="0"/>
          <w:lang w:val="en-US"/>
        </w:rPr>
        <w:t>Taylor G. I. The angiosome concept and tissue transfer. St. Louis, Missouri, 2014. Vol.1. 617 p.</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4. </w:t>
      </w:r>
      <w:r>
        <w:rPr>
          <w:rStyle w:val="Нет"/>
          <w:rFonts w:ascii="Times New Roman" w:hAnsi="Times New Roman"/>
          <w:sz w:val="28"/>
          <w:szCs w:val="28"/>
          <w:rtl w:val="0"/>
          <w:lang w:val="en-US"/>
        </w:rPr>
        <w:t>Saint-Cyr M, Schaverien MV, Rohrich RJ. Perforator flaps: history, controversies, physiology, anatomy, and use in reconstruction. Plast Reconstr Surg 2009; 123: 132e-45e</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5. </w:t>
      </w:r>
      <w:r>
        <w:rPr>
          <w:rStyle w:val="Нет"/>
          <w:rFonts w:ascii="Times New Roman" w:hAnsi="Times New Roman"/>
          <w:sz w:val="28"/>
          <w:szCs w:val="28"/>
          <w:rtl w:val="0"/>
          <w:lang w:val="en-US"/>
        </w:rPr>
        <w:t>Kroll S.S., Rosenfield L. Perforator-based flaps for low posterior midline defects // Plast. Reconstr. Surg. 1988. Vol.81, Is.4. P.561-566.</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6. </w:t>
      </w:r>
      <w:r>
        <w:rPr>
          <w:rStyle w:val="Нет"/>
          <w:rFonts w:ascii="Times New Roman" w:hAnsi="Times New Roman"/>
          <w:sz w:val="28"/>
          <w:szCs w:val="28"/>
          <w:rtl w:val="0"/>
          <w:lang w:val="en-US"/>
        </w:rPr>
        <w:t xml:space="preserve">Koshima I., Soeda S. Inferior epigastric artery skin flaps without rectus abdominis muscle // Br J Plast Surg. 1989 Nov. </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42(6). </w:t>
      </w:r>
      <w:r>
        <w:rPr>
          <w:rStyle w:val="Нет"/>
          <w:rFonts w:ascii="Times New Roman" w:hAnsi="Times New Roman" w:hint="default"/>
          <w:sz w:val="28"/>
          <w:szCs w:val="28"/>
          <w:rtl w:val="0"/>
          <w:lang w:val="ru-RU"/>
        </w:rPr>
        <w:t>Р</w:t>
      </w:r>
      <w:r>
        <w:rPr>
          <w:rStyle w:val="Нет"/>
          <w:rFonts w:ascii="Times New Roman" w:hAnsi="Times New Roman"/>
          <w:sz w:val="28"/>
          <w:szCs w:val="28"/>
          <w:rtl w:val="0"/>
          <w:lang w:val="ru-RU"/>
        </w:rPr>
        <w:t>.645-648.</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7. </w:t>
      </w:r>
      <w:r>
        <w:rPr>
          <w:rStyle w:val="Нет"/>
          <w:rFonts w:ascii="Times New Roman" w:hAnsi="Times New Roman"/>
          <w:sz w:val="28"/>
          <w:szCs w:val="28"/>
          <w:rtl w:val="0"/>
          <w:lang w:val="en-US"/>
        </w:rPr>
        <w:t>Morris S.F., Tang M., Almutari K. et al. The anatomic basis of perforator flaps // Clin. Plast. Surg. 2010. Vol.37, Is.4. P.553-570: doi: 10.1016/j.cps.2010.06.006.</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8. </w:t>
      </w:r>
      <w:r>
        <w:rPr>
          <w:rStyle w:val="Нет"/>
          <w:rFonts w:ascii="Times New Roman" w:hAnsi="Times New Roman"/>
          <w:sz w:val="28"/>
          <w:szCs w:val="28"/>
          <w:rtl w:val="0"/>
          <w:lang w:val="en-US"/>
        </w:rPr>
        <w:t>Cormack G.C., Lamberty B.G.H. The Arterial Anatomy of Skin Flaps. Edinburgh: Church-Livingstone. 1986. 468</w:t>
      </w:r>
      <w:r>
        <w:rPr>
          <w:rStyle w:val="Нет"/>
          <w:rFonts w:ascii="Times New Roman" w:hAnsi="Times New Roman" w:hint="default"/>
          <w:sz w:val="28"/>
          <w:szCs w:val="28"/>
          <w:rtl w:val="0"/>
          <w:lang w:val="ru-RU"/>
        </w:rPr>
        <w:t>р</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9. </w:t>
      </w:r>
      <w:r>
        <w:rPr>
          <w:rStyle w:val="Нет"/>
          <w:rFonts w:ascii="Times New Roman" w:hAnsi="Times New Roman"/>
          <w:sz w:val="28"/>
          <w:szCs w:val="28"/>
          <w:rtl w:val="0"/>
          <w:lang w:val="en-US"/>
        </w:rPr>
        <w:t xml:space="preserve">Blondeel P.N., Van Landuyt K.H., Monstrey S.J., et al. The "Gent" consensus on perforator flap terminology: preliminary definitions // Plast Reconstr Surg. 2003 Oct. </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112(5). </w:t>
      </w:r>
      <w:r>
        <w:rPr>
          <w:rStyle w:val="Нет"/>
          <w:rFonts w:ascii="Times New Roman" w:hAnsi="Times New Roman" w:hint="default"/>
          <w:sz w:val="28"/>
          <w:szCs w:val="28"/>
          <w:rtl w:val="0"/>
          <w:lang w:val="ru-RU"/>
        </w:rPr>
        <w:t>Р</w:t>
      </w:r>
      <w:r>
        <w:rPr>
          <w:rStyle w:val="Нет"/>
          <w:rFonts w:ascii="Times New Roman" w:hAnsi="Times New Roman"/>
          <w:sz w:val="28"/>
          <w:szCs w:val="28"/>
          <w:rtl w:val="0"/>
          <w:lang w:val="ru-RU"/>
        </w:rPr>
        <w:t>. 1378-1383. DOI: 10.1097/01.PRS.0000081071.83805.B6</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10. </w:t>
      </w:r>
      <w:r>
        <w:rPr>
          <w:rStyle w:val="Нет"/>
          <w:rFonts w:ascii="Times New Roman" w:hAnsi="Times New Roman" w:hint="default"/>
          <w:sz w:val="28"/>
          <w:szCs w:val="28"/>
          <w:rtl w:val="0"/>
          <w:lang w:val="ru-RU"/>
        </w:rPr>
        <w:t>Жернов 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Кітрі 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Жернов А</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Савчин 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Стаскевич С</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Хірургічне лікування хворих з післяопіковими деформаціями обличчя з використанням розтягнутих об’єднаних клаптів на основі перфорантних судин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Хірургія України</w:t>
      </w:r>
      <w:r>
        <w:rPr>
          <w:rStyle w:val="Нет"/>
          <w:rFonts w:ascii="Times New Roman" w:hAnsi="Times New Roman"/>
          <w:sz w:val="28"/>
          <w:szCs w:val="28"/>
          <w:rtl w:val="0"/>
          <w:lang w:val="ru-RU"/>
        </w:rPr>
        <w:t xml:space="preserve">. 2017.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4.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40-46.</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left="560" w:hanging="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Body Text"/>
        <w:rPr>
          <w:rStyle w:val="Нет"/>
          <w:sz w:val="28"/>
          <w:szCs w:val="28"/>
        </w:rPr>
      </w:pPr>
      <w:r>
        <w:rPr>
          <w:rStyle w:val="Нет"/>
          <w:rFonts w:ascii="Times New Roman" w:hAnsi="Times New Roman" w:hint="default"/>
          <w:sz w:val="28"/>
          <w:szCs w:val="28"/>
          <w:rtl w:val="0"/>
          <w:lang w:val="ru-RU"/>
        </w:rPr>
        <w:t xml:space="preserve">Розділ </w:t>
      </w:r>
      <w:r>
        <w:rPr>
          <w:rStyle w:val="Нет"/>
          <w:rFonts w:ascii="Times New Roman" w:hAnsi="Times New Roman"/>
          <w:sz w:val="28"/>
          <w:szCs w:val="28"/>
          <w:rtl w:val="0"/>
          <w:lang w:val="ru-RU"/>
        </w:rPr>
        <w:t>32</w:t>
      </w:r>
      <w:r>
        <w:rPr>
          <w:rStyle w:val="Нет"/>
          <w:sz w:val="28"/>
          <w:szCs w:val="28"/>
          <w:rtl w:val="0"/>
          <w:lang w:val="ru-RU"/>
        </w:rPr>
        <w:t xml:space="preserve">  </w:t>
      </w:r>
      <w:r>
        <w:rPr>
          <w:rStyle w:val="Нет"/>
          <w:sz w:val="28"/>
          <w:szCs w:val="28"/>
          <w:rtl w:val="0"/>
          <w:lang w:val="ru-RU"/>
        </w:rPr>
        <w:t xml:space="preserve">. </w:t>
      </w:r>
      <w:r>
        <w:rPr>
          <w:rStyle w:val="Нет"/>
          <w:sz w:val="28"/>
          <w:szCs w:val="28"/>
          <w:rtl w:val="0"/>
          <w:lang w:val="ru-RU"/>
        </w:rPr>
        <w:t>Рани та раньовий процес</w:t>
      </w:r>
      <w:r>
        <w:rPr>
          <w:rStyle w:val="Нет"/>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Контроль вихідного рівня знань</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hint="default"/>
          <w:sz w:val="28"/>
          <w:szCs w:val="28"/>
          <w:rtl w:val="0"/>
          <w:lang w:val="ru-RU"/>
        </w:rPr>
        <w:t>Визначення поняття «рана»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«ускладнена рана»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hint="default"/>
          <w:sz w:val="28"/>
          <w:szCs w:val="28"/>
          <w:rtl w:val="0"/>
          <w:lang w:val="ru-RU"/>
        </w:rPr>
        <w:t>Анатомічна будова та функції шкіри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hint="default"/>
          <w:sz w:val="28"/>
          <w:szCs w:val="28"/>
          <w:rtl w:val="0"/>
          <w:lang w:val="ru-RU"/>
        </w:rPr>
        <w:t>Види регенерації тканин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4. </w:t>
      </w:r>
      <w:r>
        <w:rPr>
          <w:rStyle w:val="Нет"/>
          <w:rFonts w:ascii="Times New Roman" w:hAnsi="Times New Roman" w:hint="default"/>
          <w:sz w:val="28"/>
          <w:szCs w:val="28"/>
          <w:rtl w:val="0"/>
          <w:lang w:val="ru-RU"/>
        </w:rPr>
        <w:t>Фази раньового процесу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Мета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ознайомлення лікарів з сучасними уявленнями про клінічний перебіг ранового процесу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діагностику та класифікацію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поглиблення знань відповідно до кваліфікаційних вимог до лікарів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хірургів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пластичних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Знати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left="920" w:hanging="92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1.</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Клінічний перебіг та рівень загальних запальних реакцій при ускладненому рановому процесі</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left="920" w:hanging="92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2.</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особливості порушень кровообігу в уражених сегментах</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left="920" w:hanging="92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3.</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Знати особливості діагностики ран з урахуванням ураження різних анатомічних структур</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left="920" w:hanging="92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4.</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Знати класифікацію ран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left="920" w:hanging="92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5.</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психо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соціальні зміни особистості відбуваються при наявності тривалих ускладнених ран</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left="920" w:hanging="92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6.</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особливості клінічного перебігу та рівень загальних запальних реакцій при рановому процесі</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Вміти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hint="default"/>
          <w:sz w:val="28"/>
          <w:szCs w:val="28"/>
          <w:rtl w:val="0"/>
          <w:lang w:val="ru-RU"/>
        </w:rPr>
        <w:t>Визначати рівень місцевих запальних реакцій при ускладненому рановому процесі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hint="default"/>
          <w:sz w:val="28"/>
          <w:szCs w:val="28"/>
          <w:rtl w:val="0"/>
          <w:lang w:val="ru-RU"/>
        </w:rPr>
        <w:t>Визначати рівень загальних запальних реакцій при ускладненому рановому процесі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hint="default"/>
          <w:sz w:val="28"/>
          <w:szCs w:val="28"/>
          <w:rtl w:val="0"/>
          <w:lang w:val="ru-RU"/>
        </w:rPr>
        <w:t>Діагностувати ураження різних анатомічних структур</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Розробка та застосування передових технологій лікування можливо тільки через повне розуміння ролі клітинних факторів в регуляції нормального загоєння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Фізіологія загоєння рани дуже складний процес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кожен елемент є частиною організованої послідовності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він взаємодіє з одним з багатьох компонентів і потрібен тільки на певній стадії процесу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Більш глибоке розуміння біології нормального загоєння ран дозволило перейти з емпіричного підходу в лікуванні до сучасного процесу на основі аналізу мікрооточення рани і корекції факторів які сприяють загоюванню</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Рана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будь</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яке механічне пошкодження організму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яке супроводжується порушенням цілосності покривних тканин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шкіри або слизових оболонок</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Гнійна рана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 рана в якій розвинувся інфекційний процес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спричинено попаданням та розвитком мікроорганізмів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Фази ранового процесу</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викликані травмою або хірургічним втручанням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проходять процес загоєння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якому визначають чотири чітко визначених фаз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проходять певний термін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 xml:space="preserve">альтерація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гемостаз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коагуляція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запалення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 xml:space="preserve">проліферація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міграція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відновлення матриці і епітелізація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Symbol" w:hAnsi="Symbol" w:hint="default"/>
          <w:sz w:val="36"/>
          <w:szCs w:val="36"/>
          <w:rtl w:val="0"/>
          <w:lang w:val="ru-RU"/>
        </w:rPr>
        <w:t xml:space="preserve">· </w:t>
      </w:r>
      <w:r>
        <w:rPr>
          <w:rStyle w:val="Нет"/>
          <w:rFonts w:ascii="Times New Roman" w:hAnsi="Times New Roman" w:hint="default"/>
          <w:sz w:val="28"/>
          <w:szCs w:val="28"/>
          <w:rtl w:val="0"/>
          <w:lang w:val="ru-RU"/>
        </w:rPr>
        <w:t xml:space="preserve">ремоделювання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або дозрівання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рубцевої тканини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 xml:space="preserve">Фаза альтерації </w:t>
      </w:r>
      <w:r>
        <w:rPr>
          <w:rStyle w:val="Нет"/>
          <w:rFonts w:ascii="Times New Roman" w:hAnsi="Times New Roman"/>
          <w:b w:val="1"/>
          <w:bCs w:val="1"/>
          <w:sz w:val="28"/>
          <w:szCs w:val="28"/>
          <w:rtl w:val="0"/>
          <w:lang w:val="ru-RU"/>
        </w:rPr>
        <w:t>(</w:t>
      </w:r>
      <w:r>
        <w:rPr>
          <w:rStyle w:val="Нет"/>
          <w:rFonts w:ascii="Times New Roman" w:hAnsi="Times New Roman" w:hint="default"/>
          <w:b w:val="1"/>
          <w:bCs w:val="1"/>
          <w:sz w:val="28"/>
          <w:szCs w:val="28"/>
          <w:rtl w:val="0"/>
          <w:lang w:val="ru-RU"/>
        </w:rPr>
        <w:t>гемостаз</w:t>
      </w:r>
      <w:r>
        <w:rPr>
          <w:rStyle w:val="Нет"/>
          <w:rFonts w:ascii="Times New Roman" w:hAnsi="Times New Roman"/>
          <w:b w:val="1"/>
          <w:bCs w:val="1"/>
          <w:sz w:val="28"/>
          <w:szCs w:val="28"/>
          <w:rtl w:val="0"/>
          <w:lang w:val="ru-RU"/>
        </w:rPr>
        <w:t xml:space="preserve">, </w:t>
      </w:r>
      <w:r>
        <w:rPr>
          <w:rStyle w:val="Нет"/>
          <w:rFonts w:ascii="Times New Roman" w:hAnsi="Times New Roman" w:hint="default"/>
          <w:b w:val="1"/>
          <w:bCs w:val="1"/>
          <w:sz w:val="28"/>
          <w:szCs w:val="28"/>
          <w:rtl w:val="0"/>
          <w:lang w:val="ru-RU"/>
        </w:rPr>
        <w:t>коагуляція</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Коагуляція швидко уповільнює і запобігає кровотечі з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Здійснюється міграція до поверхні рани різних компонентів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необхідні для гоєння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Дефект заповнюється тромбоцитами на місці пошкодження у вигляді гемостатичної пробки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Процес коагуляції активує тромбін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перетворює фібриноген у фібрин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потім полимеризуется з утворенням стабільного тромбу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Згусток фібрину забезпечує функціонування попередньої матриці в яку мігрують ранові клітини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фібробласти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ендотеліальні клітини судин і епідермальні клітини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Агреговані тромбоцити дегранулюють і звільняють хемоаттрактанти для запальних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ряд розчинних білків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включаючи зростання тромбоцитарного фактору росту </w:t>
      </w:r>
      <w:r>
        <w:rPr>
          <w:rStyle w:val="Нет"/>
          <w:rFonts w:ascii="Times New Roman" w:hAnsi="Times New Roman"/>
          <w:sz w:val="28"/>
          <w:szCs w:val="28"/>
          <w:rtl w:val="0"/>
          <w:lang w:val="de-DE"/>
        </w:rPr>
        <w:t xml:space="preserve">(PDGF), </w:t>
      </w:r>
      <w:r>
        <w:rPr>
          <w:rStyle w:val="Нет"/>
          <w:rFonts w:ascii="Times New Roman" w:hAnsi="Times New Roman" w:hint="default"/>
          <w:sz w:val="28"/>
          <w:szCs w:val="28"/>
          <w:rtl w:val="0"/>
          <w:lang w:val="ru-RU"/>
        </w:rPr>
        <w:t>інсуліноподібний фактор росту</w:t>
      </w:r>
      <w:r>
        <w:rPr>
          <w:rStyle w:val="Нет"/>
          <w:rFonts w:ascii="Times New Roman" w:hAnsi="Times New Roman"/>
          <w:sz w:val="28"/>
          <w:szCs w:val="28"/>
          <w:rtl w:val="0"/>
          <w:lang w:val="ru-RU"/>
        </w:rPr>
        <w:t xml:space="preserve">-1 (IGF-1), </w:t>
      </w:r>
      <w:r>
        <w:rPr>
          <w:rStyle w:val="Нет"/>
          <w:rFonts w:ascii="Times New Roman" w:hAnsi="Times New Roman" w:hint="default"/>
          <w:sz w:val="28"/>
          <w:szCs w:val="28"/>
          <w:rtl w:val="0"/>
          <w:lang w:val="ru-RU"/>
        </w:rPr>
        <w:t xml:space="preserve">епідермальний фактор росту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ЕФР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фактор росту фібробластів </w:t>
      </w:r>
      <w:r>
        <w:rPr>
          <w:rStyle w:val="Нет"/>
          <w:rFonts w:ascii="Times New Roman" w:hAnsi="Times New Roman"/>
          <w:sz w:val="28"/>
          <w:szCs w:val="28"/>
          <w:rtl w:val="0"/>
          <w:lang w:val="ru-RU"/>
        </w:rPr>
        <w:t xml:space="preserve">(FGF), </w:t>
      </w:r>
      <w:r>
        <w:rPr>
          <w:rStyle w:val="Нет"/>
          <w:rFonts w:ascii="Times New Roman" w:hAnsi="Times New Roman" w:hint="default"/>
          <w:sz w:val="28"/>
          <w:szCs w:val="28"/>
          <w:rtl w:val="0"/>
          <w:lang w:val="ru-RU"/>
        </w:rPr>
        <w:t>і трансформуючий фактор росту</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β </w:t>
      </w:r>
      <w:r>
        <w:rPr>
          <w:rStyle w:val="Нет"/>
          <w:rFonts w:ascii="Times New Roman" w:hAnsi="Times New Roman"/>
          <w:sz w:val="28"/>
          <w:szCs w:val="28"/>
          <w:rtl w:val="0"/>
          <w:lang w:val="ru-RU"/>
        </w:rPr>
        <w:t>(TGF-</w:t>
      </w:r>
      <w:r>
        <w:rPr>
          <w:rStyle w:val="Нет"/>
          <w:rFonts w:ascii="Times New Roman" w:hAnsi="Times New Roman" w:hint="default"/>
          <w:sz w:val="28"/>
          <w:szCs w:val="28"/>
          <w:rtl w:val="0"/>
          <w:lang w:val="ru-RU"/>
        </w:rPr>
        <w:t>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Функція цих факторів росту є стимулювання зростання і проліферації ранових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таких як кератиноцити і фібробласти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сприяти міграції в рану інших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таких як макрофаги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Фаза запалення</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Під час фази запалення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ініційованою згортанням крові і дегрануляцією тромбоцитів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виникає вазодилатація і підвищення проникності капілярів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призводить до видимих ознак запалення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почервоніння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припухлість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набряк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підвищення температури в пошкодженій тканині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 молекулярному рівні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вивільнення факторів росту з тромбоцитів відповідає за індукцію вазодилатациї і збільшення припливу крові до місця пошкодження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Збільшуються судинна проникність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визиває приплив фагоцитуючих клітин – нейтрофільних гранулоцитів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НГ</w:t>
      </w:r>
      <w:r>
        <w:rPr>
          <w:rStyle w:val="Нет"/>
          <w:rFonts w:ascii="Times New Roman" w:hAnsi="Times New Roman"/>
          <w:sz w:val="28"/>
          <w:szCs w:val="28"/>
          <w:rtl w:val="0"/>
          <w:lang w:val="ru-RU"/>
        </w:rPr>
        <w:t xml:space="preserve">) , </w:t>
      </w:r>
      <w:r>
        <w:rPr>
          <w:rStyle w:val="Нет"/>
          <w:rFonts w:ascii="Times New Roman" w:hAnsi="Times New Roman" w:hint="default"/>
          <w:sz w:val="28"/>
          <w:szCs w:val="28"/>
          <w:rtl w:val="0"/>
          <w:lang w:val="ru-RU"/>
        </w:rPr>
        <w:t xml:space="preserve">макрофагів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МФ</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тучних клітин і антитіл</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НГ є першими запальними клітинами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Їх основна роль полягає в фагоцитозі бактерій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першу чергу шляхом створення реактивних молекул кисню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також виділяють протеази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деградують і перетравлюють пошкоджені компоненти позаклітинного матриксу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НГ також виділяють медіатори запалення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такі як фактор некрозу пухлини альфа </w:t>
      </w:r>
      <w:r>
        <w:rPr>
          <w:rStyle w:val="Нет"/>
          <w:rFonts w:ascii="Times New Roman" w:hAnsi="Times New Roman"/>
          <w:sz w:val="28"/>
          <w:szCs w:val="28"/>
          <w:rtl w:val="0"/>
          <w:lang w:val="en-US"/>
        </w:rPr>
        <w:t>(TNF-</w:t>
      </w:r>
      <w:r>
        <w:rPr>
          <w:rStyle w:val="Нет"/>
          <w:rFonts w:ascii="Times New Roman" w:hAnsi="Times New Roman" w:hint="default"/>
          <w:sz w:val="28"/>
          <w:szCs w:val="28"/>
          <w:rtl w:val="0"/>
          <w:lang w:val="ru-RU"/>
        </w:rPr>
        <w:t>α</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інтерлейкін</w:t>
      </w:r>
      <w:r>
        <w:rPr>
          <w:rStyle w:val="Нет"/>
          <w:rFonts w:ascii="Times New Roman" w:hAnsi="Times New Roman"/>
          <w:sz w:val="28"/>
          <w:szCs w:val="28"/>
          <w:rtl w:val="0"/>
          <w:lang w:val="ru-RU"/>
        </w:rPr>
        <w:t>-1 (</w:t>
      </w:r>
      <w:r>
        <w:rPr>
          <w:rStyle w:val="Нет"/>
          <w:rFonts w:ascii="Times New Roman" w:hAnsi="Times New Roman" w:hint="default"/>
          <w:sz w:val="28"/>
          <w:szCs w:val="28"/>
          <w:rtl w:val="0"/>
          <w:lang w:val="ru-RU"/>
        </w:rPr>
        <w:t>ІЛ</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які залучають додаткові запальні клітини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фібробласти і епітеліальні клітини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Моноцити починають мігрувати в рану близько </w:t>
      </w:r>
      <w:r>
        <w:rPr>
          <w:rStyle w:val="Нет"/>
          <w:rFonts w:ascii="Times New Roman" w:hAnsi="Times New Roman"/>
          <w:sz w:val="28"/>
          <w:szCs w:val="28"/>
          <w:rtl w:val="0"/>
          <w:lang w:val="ru-RU"/>
        </w:rPr>
        <w:t xml:space="preserve">24 </w:t>
      </w:r>
      <w:r>
        <w:rPr>
          <w:rStyle w:val="Нет"/>
          <w:rFonts w:ascii="Times New Roman" w:hAnsi="Times New Roman" w:hint="default"/>
          <w:sz w:val="28"/>
          <w:szCs w:val="28"/>
          <w:rtl w:val="0"/>
          <w:lang w:val="ru-RU"/>
        </w:rPr>
        <w:t>годин після травми і диференціюються в тканинні макрофаги під впливом відповідних цитокінів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Тканинні макрофаги є також головними фагоцитами і виробляють колагенази і еластази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перетравити нежиттєздатні тканини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Макрофаги сприяють переходу від запальної до проліферативної фази шляхом секреції додаткових факторів росту і цитокінів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включаючи </w:t>
      </w:r>
      <w:r>
        <w:rPr>
          <w:rStyle w:val="Нет"/>
          <w:rFonts w:ascii="Times New Roman" w:hAnsi="Times New Roman"/>
          <w:sz w:val="28"/>
          <w:szCs w:val="28"/>
          <w:rtl w:val="0"/>
          <w:lang w:val="en-US"/>
        </w:rPr>
        <w:t>TNF-alpha, TGF-</w:t>
      </w:r>
      <w:r>
        <w:rPr>
          <w:rStyle w:val="Нет"/>
          <w:rFonts w:ascii="Times New Roman" w:hAnsi="Times New Roman" w:hint="default"/>
          <w:sz w:val="28"/>
          <w:szCs w:val="28"/>
          <w:rtl w:val="0"/>
          <w:lang w:val="ru-RU"/>
        </w:rPr>
        <w:t>α</w:t>
      </w:r>
      <w:r>
        <w:rPr>
          <w:rStyle w:val="Нет"/>
          <w:rFonts w:ascii="Times New Roman" w:hAnsi="Times New Roman"/>
          <w:sz w:val="28"/>
          <w:szCs w:val="28"/>
          <w:rtl w:val="0"/>
          <w:lang w:val="ru-RU"/>
        </w:rPr>
        <w:t xml:space="preserve">, PDGF, IL-1 </w:t>
      </w:r>
      <w:r>
        <w:rPr>
          <w:rStyle w:val="Нет"/>
          <w:rFonts w:ascii="Times New Roman" w:hAnsi="Times New Roman" w:hint="default"/>
          <w:sz w:val="28"/>
          <w:szCs w:val="28"/>
          <w:rtl w:val="0"/>
          <w:lang w:val="ru-RU"/>
        </w:rPr>
        <w:t xml:space="preserve">і </w:t>
      </w:r>
      <w:r>
        <w:rPr>
          <w:rStyle w:val="Нет"/>
          <w:rFonts w:ascii="Times New Roman" w:hAnsi="Times New Roman"/>
          <w:sz w:val="28"/>
          <w:szCs w:val="28"/>
          <w:rtl w:val="0"/>
          <w:lang w:val="ru-RU"/>
        </w:rPr>
        <w:t xml:space="preserve">-6, </w:t>
      </w:r>
      <w:r>
        <w:rPr>
          <w:rStyle w:val="Нет"/>
          <w:rFonts w:ascii="Times New Roman" w:hAnsi="Times New Roman" w:hint="default"/>
          <w:sz w:val="28"/>
          <w:szCs w:val="28"/>
          <w:rtl w:val="0"/>
          <w:lang w:val="ru-RU"/>
        </w:rPr>
        <w:t>ІФР</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гепарин</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зв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язуючий епідермальний фактор росту </w:t>
      </w:r>
      <w:r>
        <w:rPr>
          <w:rStyle w:val="Нет"/>
          <w:rFonts w:ascii="Times New Roman" w:hAnsi="Times New Roman"/>
          <w:sz w:val="28"/>
          <w:szCs w:val="28"/>
          <w:rtl w:val="0"/>
          <w:lang w:val="de-DE"/>
        </w:rPr>
        <w:t xml:space="preserve">(HB-EGF), </w:t>
      </w:r>
      <w:r>
        <w:rPr>
          <w:rStyle w:val="Нет"/>
          <w:rFonts w:ascii="Times New Roman" w:hAnsi="Times New Roman" w:hint="default"/>
          <w:sz w:val="28"/>
          <w:szCs w:val="28"/>
          <w:rtl w:val="0"/>
          <w:lang w:val="ru-RU"/>
        </w:rPr>
        <w:t xml:space="preserve">і основний </w:t>
      </w:r>
      <w:r>
        <w:rPr>
          <w:rStyle w:val="Нет"/>
          <w:rFonts w:ascii="Times New Roman" w:hAnsi="Times New Roman"/>
          <w:sz w:val="28"/>
          <w:szCs w:val="28"/>
          <w:rtl w:val="0"/>
          <w:lang w:val="ru-RU"/>
        </w:rPr>
        <w:t xml:space="preserve">FGF (bFGF), </w:t>
      </w:r>
      <w:r>
        <w:rPr>
          <w:rStyle w:val="Нет"/>
          <w:rFonts w:ascii="Times New Roman" w:hAnsi="Times New Roman" w:hint="default"/>
          <w:sz w:val="28"/>
          <w:szCs w:val="28"/>
          <w:rtl w:val="0"/>
          <w:lang w:val="ru-RU"/>
        </w:rPr>
        <w:t xml:space="preserve">а також </w:t>
      </w:r>
      <w:r>
        <w:rPr>
          <w:rStyle w:val="Нет"/>
          <w:rFonts w:ascii="Times New Roman" w:hAnsi="Times New Roman"/>
          <w:sz w:val="28"/>
          <w:szCs w:val="28"/>
          <w:rtl w:val="0"/>
          <w:lang w:val="ru-RU"/>
        </w:rPr>
        <w:t>TGF-</w:t>
      </w:r>
      <w:r>
        <w:rPr>
          <w:rStyle w:val="Нет"/>
          <w:rFonts w:ascii="Times New Roman" w:hAnsi="Times New Roman" w:hint="default"/>
          <w:sz w:val="28"/>
          <w:szCs w:val="28"/>
          <w:rtl w:val="0"/>
          <w:lang w:val="ru-RU"/>
        </w:rPr>
        <w:t>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Фібробласти і кератиноцити залучаються до рани цими факторами росту і цитокінами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Цитокіни являють собою невеликі поліпептиди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мають істотне значення для гоєння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Цитокіни </w:t>
      </w:r>
      <w:r>
        <w:rPr>
          <w:rStyle w:val="Нет"/>
          <w:rFonts w:ascii="Times New Roman" w:hAnsi="Times New Roman"/>
          <w:sz w:val="28"/>
          <w:szCs w:val="28"/>
          <w:rtl w:val="0"/>
          <w:lang w:val="da-DK"/>
        </w:rPr>
        <w:t xml:space="preserve">IL-1 </w:t>
      </w:r>
      <w:r>
        <w:rPr>
          <w:rStyle w:val="Нет"/>
          <w:rFonts w:ascii="Times New Roman" w:hAnsi="Times New Roman" w:hint="default"/>
          <w:sz w:val="28"/>
          <w:szCs w:val="28"/>
          <w:rtl w:val="0"/>
          <w:lang w:val="ru-RU"/>
        </w:rPr>
        <w:t xml:space="preserve">і </w:t>
      </w:r>
      <w:r>
        <w:rPr>
          <w:rStyle w:val="Нет"/>
          <w:rFonts w:ascii="Times New Roman" w:hAnsi="Times New Roman"/>
          <w:sz w:val="28"/>
          <w:szCs w:val="28"/>
          <w:rtl w:val="0"/>
          <w:lang w:val="da-DK"/>
        </w:rPr>
        <w:t xml:space="preserve">IL-6 </w:t>
      </w:r>
      <w:r>
        <w:rPr>
          <w:rStyle w:val="Нет"/>
          <w:rFonts w:ascii="Times New Roman" w:hAnsi="Times New Roman" w:hint="default"/>
          <w:sz w:val="28"/>
          <w:szCs w:val="28"/>
          <w:rtl w:val="0"/>
          <w:lang w:val="ru-RU"/>
        </w:rPr>
        <w:t>стимулюють міграцію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проліферацію і диференціювання фібробластів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той час як ФНП</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α стимулює вироблення протеаз і індукує апоптоз в фібробластах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Макрофаги продовжують стимулювати внутрішню міграцію фібробластів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епітеліальних і ендотеліальних клітини судин в рану з утворенням грануляційної тканини на протязі п</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яти діб після травми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 xml:space="preserve">Фаза проліферації </w:t>
      </w:r>
      <w:r>
        <w:rPr>
          <w:rStyle w:val="Нет"/>
          <w:rFonts w:ascii="Times New Roman" w:hAnsi="Times New Roman"/>
          <w:b w:val="1"/>
          <w:bCs w:val="1"/>
          <w:sz w:val="28"/>
          <w:szCs w:val="28"/>
          <w:rtl w:val="0"/>
          <w:lang w:val="ru-RU"/>
        </w:rPr>
        <w:t>(</w:t>
      </w:r>
      <w:r>
        <w:rPr>
          <w:rStyle w:val="Нет"/>
          <w:rFonts w:ascii="Times New Roman" w:hAnsi="Times New Roman" w:hint="default"/>
          <w:b w:val="1"/>
          <w:bCs w:val="1"/>
          <w:sz w:val="28"/>
          <w:szCs w:val="28"/>
          <w:rtl w:val="0"/>
          <w:lang w:val="ru-RU"/>
        </w:rPr>
        <w:t>міграція клітин</w:t>
      </w:r>
      <w:r>
        <w:rPr>
          <w:rStyle w:val="Нет"/>
          <w:rFonts w:ascii="Times New Roman" w:hAnsi="Times New Roman"/>
          <w:b w:val="1"/>
          <w:bCs w:val="1"/>
          <w:sz w:val="28"/>
          <w:szCs w:val="28"/>
          <w:rtl w:val="0"/>
          <w:lang w:val="ru-RU"/>
        </w:rPr>
        <w:t xml:space="preserve">, </w:t>
      </w:r>
      <w:r>
        <w:rPr>
          <w:rStyle w:val="Нет"/>
          <w:rFonts w:ascii="Times New Roman" w:hAnsi="Times New Roman" w:hint="default"/>
          <w:b w:val="1"/>
          <w:bCs w:val="1"/>
          <w:sz w:val="28"/>
          <w:szCs w:val="28"/>
          <w:rtl w:val="0"/>
          <w:lang w:val="ru-RU"/>
        </w:rPr>
        <w:t>відновлення матриці і епітелізація</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Попередня фібринно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клітинна матриця вивільняє фактори росту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ініціюють активацію фібробластів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Фібробласти мігрують в рану і проліферують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поки вони не стануть найбільш поширеним типом клітин протягом від трьох до п</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яти діб</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Одночасно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відкладають колагени на фибронектин і ГАГ</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Колагени типу </w:t>
      </w:r>
      <w:r>
        <w:rPr>
          <w:rStyle w:val="Нет"/>
          <w:rFonts w:ascii="Times New Roman" w:hAnsi="Times New Roman"/>
          <w:sz w:val="28"/>
          <w:szCs w:val="28"/>
          <w:rtl w:val="0"/>
          <w:lang w:val="en-US"/>
        </w:rPr>
        <w:t xml:space="preserve">I </w:t>
      </w:r>
      <w:r>
        <w:rPr>
          <w:rStyle w:val="Нет"/>
          <w:rFonts w:ascii="Times New Roman" w:hAnsi="Times New Roman" w:hint="default"/>
          <w:sz w:val="28"/>
          <w:szCs w:val="28"/>
          <w:rtl w:val="0"/>
          <w:lang w:val="ru-RU"/>
        </w:rPr>
        <w:t xml:space="preserve">і </w:t>
      </w:r>
      <w:r>
        <w:rPr>
          <w:rStyle w:val="Нет"/>
          <w:rFonts w:ascii="Times New Roman" w:hAnsi="Times New Roman"/>
          <w:sz w:val="28"/>
          <w:szCs w:val="28"/>
          <w:rtl w:val="0"/>
          <w:lang w:val="en-US"/>
        </w:rPr>
        <w:t xml:space="preserve">III </w:t>
      </w:r>
      <w:r>
        <w:rPr>
          <w:rStyle w:val="Нет"/>
          <w:rFonts w:ascii="Times New Roman" w:hAnsi="Times New Roman" w:hint="default"/>
          <w:sz w:val="28"/>
          <w:szCs w:val="28"/>
          <w:rtl w:val="0"/>
          <w:lang w:val="ru-RU"/>
        </w:rPr>
        <w:t>є основними інтерстиціальними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волокноутоворюючими колагенами у позаклітинному матриксі в нормальній дермі людини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Тип </w:t>
      </w:r>
      <w:r>
        <w:rPr>
          <w:rStyle w:val="Нет"/>
          <w:rFonts w:ascii="Times New Roman" w:hAnsi="Times New Roman"/>
          <w:sz w:val="28"/>
          <w:szCs w:val="28"/>
          <w:rtl w:val="0"/>
          <w:lang w:val="en-US"/>
        </w:rPr>
        <w:t xml:space="preserve">III </w:t>
      </w:r>
      <w:r>
        <w:rPr>
          <w:rStyle w:val="Нет"/>
          <w:rFonts w:ascii="Times New Roman" w:hAnsi="Times New Roman" w:hint="default"/>
          <w:sz w:val="28"/>
          <w:szCs w:val="28"/>
          <w:rtl w:val="0"/>
          <w:lang w:val="ru-RU"/>
        </w:rPr>
        <w:t>колагену і фібронектину відкладаються фибробластами на першому тижні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 потім замінюється на колаген типу </w:t>
      </w:r>
      <w:r>
        <w:rPr>
          <w:rStyle w:val="Нет"/>
          <w:rFonts w:ascii="Times New Roman" w:hAnsi="Times New Roman"/>
          <w:sz w:val="28"/>
          <w:szCs w:val="28"/>
          <w:rtl w:val="0"/>
          <w:lang w:val="ru-RU"/>
        </w:rPr>
        <w:t xml:space="preserve">I. </w:t>
      </w:r>
      <w:r>
        <w:rPr>
          <w:rStyle w:val="Нет"/>
          <w:rFonts w:ascii="Times New Roman" w:hAnsi="Times New Roman" w:hint="default"/>
          <w:sz w:val="28"/>
          <w:szCs w:val="28"/>
          <w:rtl w:val="0"/>
          <w:lang w:val="ru-RU"/>
        </w:rPr>
        <w:t xml:space="preserve">Близько </w:t>
      </w:r>
      <w:r>
        <w:rPr>
          <w:rStyle w:val="Нет"/>
          <w:rFonts w:ascii="Times New Roman" w:hAnsi="Times New Roman"/>
          <w:sz w:val="28"/>
          <w:szCs w:val="28"/>
          <w:rtl w:val="0"/>
          <w:lang w:val="ru-RU"/>
        </w:rPr>
        <w:t xml:space="preserve">80% </w:t>
      </w:r>
      <w:r>
        <w:rPr>
          <w:rStyle w:val="Нет"/>
          <w:rFonts w:ascii="Times New Roman" w:hAnsi="Times New Roman" w:hint="default"/>
          <w:sz w:val="28"/>
          <w:szCs w:val="28"/>
          <w:rtl w:val="0"/>
          <w:lang w:val="ru-RU"/>
        </w:rPr>
        <w:t xml:space="preserve">шкірного колагену це тип </w:t>
      </w:r>
      <w:r>
        <w:rPr>
          <w:rStyle w:val="Нет"/>
          <w:rFonts w:ascii="Times New Roman" w:hAnsi="Times New Roman"/>
          <w:sz w:val="28"/>
          <w:szCs w:val="28"/>
          <w:rtl w:val="0"/>
          <w:lang w:val="ru-RU"/>
        </w:rPr>
        <w:t xml:space="preserve">I, </w:t>
      </w:r>
      <w:r>
        <w:rPr>
          <w:rStyle w:val="Нет"/>
          <w:rFonts w:ascii="Times New Roman" w:hAnsi="Times New Roman" w:hint="default"/>
          <w:sz w:val="28"/>
          <w:szCs w:val="28"/>
          <w:rtl w:val="0"/>
          <w:lang w:val="ru-RU"/>
        </w:rPr>
        <w:t>який забезпечує межу міцності при розтягуванні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Колаген зшиває лізіл</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оксидаза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також секретується фибробластами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Вихідна матриця рубця діє як міст над якою мігрують епідермальні клітини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Після того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формується початковий шар епітеліальних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кератиноцити проліферують і в кінцевому підсумку утворюють багатошаровий епідерміс</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Проліферація клітин і синтез нового позаклітинного матриксу збільшує попит на енергію в рані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задовольняється за рахунок істотного збільшення кровопостачання травмованої області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Поступово накопичується грануляційна тканина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складається з щільної популяції кровоносних судин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макрофагів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фібробластів вбудованих в пухкий позаклітинний матрикс</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Під час фази проліферації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рівень запальних клітин в рані зменшується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фібробласти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ендотеліальні клітини і кератиноцити під дією факторів росту сприяють подальшій міграції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проліферації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утворенню нових капілярів і синтезу компонентів позаклітинного матриксу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Фаза епітелізації і ремоделювання</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На краю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кератиноцити проліферують і починають мігрувати з базальної мембрани на новостворену поверхню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 час міграції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стають пласкими і подовженими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На межі з позаклітинним матриксом вони контактують з волокнами типу </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колагену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впроваджуються в нього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мігрують уздовж волокон за допомогою специфічних рецепторів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інтегринів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У рановій матриці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колаген осідає у вигляді випадкової орієнтації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Синтез і перебудова молекул в матриці нормалізує структуру і склад тканин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призводить до збільшення міцності на розрив і скріплення верхніх і нижніх шарів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Мігруючі кератиноцити не діляться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поки епітеліальний шар не відновлюється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Слідом за цим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кератиноцити і фібробласти секретують ламінін і колаген </w:t>
      </w:r>
      <w:r>
        <w:rPr>
          <w:rStyle w:val="Нет"/>
          <w:rFonts w:ascii="Times New Roman" w:hAnsi="Times New Roman"/>
          <w:sz w:val="28"/>
          <w:szCs w:val="28"/>
          <w:rtl w:val="0"/>
          <w:lang w:val="ru-RU"/>
        </w:rPr>
        <w:t xml:space="preserve">IV </w:t>
      </w:r>
      <w:r>
        <w:rPr>
          <w:rStyle w:val="Нет"/>
          <w:rFonts w:ascii="Times New Roman" w:hAnsi="Times New Roman" w:hint="default"/>
          <w:sz w:val="28"/>
          <w:szCs w:val="28"/>
          <w:rtl w:val="0"/>
          <w:lang w:val="ru-RU"/>
        </w:rPr>
        <w:t>типу з утворенням базальної мембрани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Ця реорганізація матриці є важливим компонентом відновлення сполучної тканини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Під час цього процесу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фібробласти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особливо міофібробласти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грануляційній тканині здійснюють контракцію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стягнути краї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Цей процес також регулюється протеазами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міграцією і проліферацією кератиноцитів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Протеази протеолітичніферменти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каталізують розщеплення пептидних зв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язків в білках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Колагенази є лише одним із представників металопротеіназ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секретуються нейтрофілами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макрофагами і фібробластами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епітеліальними і ендотеліальними клітинами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сукупності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ці металопротеінази залучені в процес реепітелізації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перебудови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міграційні процеси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Протеолітична деградація позаклітинного матриксу є суттєвою частиною ранової реконструкції але надмірні рівні металопротеіназ можуть погіршити позаклітинний матрикс</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По мірі того як мігруючий епітелій рухається вперед по вихідній матриці рубця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він замінюється новими кератиноцитами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породжених проліферуючими кератиноцитами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розташовані на кілька міліметрів ззаду від провідного краю мігруючих клітин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Зрештою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новий епітелій розшаровується і диференцюється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той час як попередня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орієнтована випадковим чином базальна мембрана реформується для збільшення міцності на розрив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Цей початковий процес ремоделювання триває протягом декількох тижнів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Таким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 клітинному рівні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досягається баланс між синтезом компонентів позаклітинного матриксу і їх деградацією під дією протеаз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Укріплення рубця досягає максимуму після того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зшивання колагенових фібрил завершено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Відновлений шкірний покрив у перші три місяці набуває ретракції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його поверхня зморщується й площина зменшується на </w:t>
      </w:r>
      <w:r>
        <w:rPr>
          <w:rStyle w:val="Нет"/>
          <w:rFonts w:ascii="Times New Roman" w:hAnsi="Times New Roman"/>
          <w:sz w:val="28"/>
          <w:szCs w:val="28"/>
          <w:rtl w:val="0"/>
          <w:lang w:val="ru-RU"/>
        </w:rPr>
        <w:t xml:space="preserve">30-40%. </w:t>
      </w:r>
      <w:r>
        <w:rPr>
          <w:rStyle w:val="Нет"/>
          <w:rFonts w:ascii="Times New Roman" w:hAnsi="Times New Roman" w:hint="default"/>
          <w:sz w:val="28"/>
          <w:szCs w:val="28"/>
          <w:rtl w:val="0"/>
          <w:lang w:val="ru-RU"/>
        </w:rPr>
        <w:t>З початку четвертого місяця починається деретракція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площа відновленого шкірного покриву поступово збільшується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зморшки зникають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Через рік настає третій період – стабілізації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площа рубців чи трансплантатів досягає </w:t>
      </w:r>
      <w:r>
        <w:rPr>
          <w:rStyle w:val="Нет"/>
          <w:rFonts w:ascii="Times New Roman" w:hAnsi="Times New Roman"/>
          <w:sz w:val="28"/>
          <w:szCs w:val="28"/>
          <w:rtl w:val="0"/>
          <w:lang w:val="ru-RU"/>
        </w:rPr>
        <w:t xml:space="preserve">95% </w:t>
      </w:r>
      <w:r>
        <w:rPr>
          <w:rStyle w:val="Нет"/>
          <w:rFonts w:ascii="Times New Roman" w:hAnsi="Times New Roman" w:hint="default"/>
          <w:sz w:val="28"/>
          <w:szCs w:val="28"/>
          <w:rtl w:val="0"/>
          <w:lang w:val="ru-RU"/>
        </w:rPr>
        <w:t>початкової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Ретракція та деретракція залежать від стану розташованої під трансплантатом рубцевої тканини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Особливості порушень кровообігу</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Порушення кровообігу характеризується блокадою судин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живлять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зв’язано з їх стисненням цупкими некротичними тканинами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спазмом артеріальних магістралей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тромбозом і пошкодженням вен та артерій при їх прямому ураженні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Найчастіше порушення кровообігу починаються з механічної компресії некротичними тканинами вен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забезпечують відтік з дистальних відділів ураженого сегмента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Глибокі пошкодження тканин призводять до місцевого гіпертензійного ішемічного синдрому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цих випадках високий підфасціальний тиск у закритому фасціально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м’язовому футлярі під щільним струпом знижує артеріо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венозний градієнт тиску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зменшує кровозабезпечення м’язів і дистальних відділів кінцівки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викликаючи їх ішемію і некроз</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Порушення венозного відтоку відзначається у вигляді набряку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швидко зростає</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цианозу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швидкозникаючої плями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Продовження порушень венозного відтоку призводить до тромбування вен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у подальшому – артерії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живить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 супроводжується ознаками артеріальної і венозної недостатності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Особливості ураження периферичних нервів</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Пошкодження периферичних нервів при термічній травмі є одним з частих і тяжких ускладнень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обумовлюють непрацездатність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стають причиною глибокої інвалідності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Ураження периферичних нервів виникають</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шляхом їх прямого пошкодження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внаслідок здавлення некротичними тканинами та набряку фасціальних футлярів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внаслідок метаболічних порушень при опіковому ендотоксикозі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Пошкодження нервів проявляються у формі повного чи часткового порушення їх провідності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симптомами випадіння рухів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чутливості і вегетативних функцій в зоні інервації нижче рівня ураження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У віддаленому періоді після травми </w:t>
      </w:r>
      <w:r>
        <w:rPr>
          <w:rStyle w:val="Нет"/>
          <w:rFonts w:ascii="Times New Roman" w:hAnsi="Times New Roman"/>
          <w:sz w:val="28"/>
          <w:szCs w:val="28"/>
          <w:rtl w:val="0"/>
          <w:lang w:val="ru-RU"/>
        </w:rPr>
        <w:t>(3</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4 </w:t>
      </w:r>
      <w:r>
        <w:rPr>
          <w:rStyle w:val="Нет"/>
          <w:rFonts w:ascii="Times New Roman" w:hAnsi="Times New Roman" w:hint="default"/>
          <w:sz w:val="28"/>
          <w:szCs w:val="28"/>
          <w:rtl w:val="0"/>
          <w:lang w:val="ru-RU"/>
        </w:rPr>
        <w:t>тижні й більше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повному анатомічному перериві нерва виникають стійкі типові контрактури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інші ураження супроводжуються повним чи частковим відновленням інервації дистальних відділів з відновленням рухів та чутливості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Особливості ураження м’язів та сухожиль</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Варіанти пошкоджень сухожиль та м’язів при термічних ураженнях відрізняються значною різноманітністю</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Найчастіше зустрічаються ураження сухожиль волярної поверхні пальців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кисті та передпліччя без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чи з пошкодженням паратенону і сухожильних піхв після електричної травми низьковольтним струмом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Ураження струмом високої напруги волярної поверхні кисті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дистального відділу передпліччя та плеча призводять до важких уражень сухожильно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м’язових груп із поширеним їх некрозам та дефектам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зв’язано з близкістю сухожиль до поверхні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ураженні сухожильно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м’язової групи плеча та надпліччя виникають привідні контрактури плеча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Пошкодження центрального пучка і дія бічних пучків розгинального апарата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визиваюли типову згинально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розгинальну контрактуру пальця – згинання у проксимальних міжфалангових суглобах і розгинання у дистальних міжфалангових суглобах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Особливості пошкоджень кісток та суглобів</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Розрізняють первинні та вторинні ураження кісток та суглобів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Центральною ланкою при ураженнях кістково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суглобового апарату при глибоких термічних ураженнях є остеонекроз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Одним з ранніх клініко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рентгенологічних проявів остеонекрозу були дефекти м’яких тканин над ураженою кісткою чи лінійна слобоінтенсивна тінь спаяного з кісткою струпу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Рентгенологічні зміни в кістках в перші доби після травми відсутні і визначаються лише на </w:t>
      </w:r>
      <w:r>
        <w:rPr>
          <w:rStyle w:val="Нет"/>
          <w:rFonts w:ascii="Times New Roman" w:hAnsi="Times New Roman"/>
          <w:sz w:val="28"/>
          <w:szCs w:val="28"/>
          <w:rtl w:val="0"/>
          <w:lang w:val="ru-RU"/>
        </w:rPr>
        <w:t xml:space="preserve">3-4- </w:t>
      </w:r>
      <w:r>
        <w:rPr>
          <w:rStyle w:val="Нет"/>
          <w:rFonts w:ascii="Times New Roman" w:hAnsi="Times New Roman" w:hint="default"/>
          <w:sz w:val="28"/>
          <w:szCs w:val="28"/>
          <w:rtl w:val="0"/>
          <w:lang w:val="ru-RU"/>
        </w:rPr>
        <w:t>тижні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Тривале існування гнійно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некротичного процесу у постраждалих призводить до виникнення вогнищевого остеопорозу у метаепіфізарних зонах довгих трубчастих кісток і тотального у дрібних губчастих кістках зап’ястка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Такі зміни починають визначатись наприкінці першого місяця після травми в основному у постраждалих старше </w:t>
      </w:r>
      <w:r>
        <w:rPr>
          <w:rStyle w:val="Нет"/>
          <w:rFonts w:ascii="Times New Roman" w:hAnsi="Times New Roman"/>
          <w:sz w:val="28"/>
          <w:szCs w:val="28"/>
          <w:rtl w:val="0"/>
          <w:lang w:val="ru-RU"/>
        </w:rPr>
        <w:t xml:space="preserve">20 </w:t>
      </w:r>
      <w:r>
        <w:rPr>
          <w:rStyle w:val="Нет"/>
          <w:rFonts w:ascii="Times New Roman" w:hAnsi="Times New Roman" w:hint="default"/>
          <w:sz w:val="28"/>
          <w:szCs w:val="28"/>
          <w:rtl w:val="0"/>
          <w:lang w:val="ru-RU"/>
        </w:rPr>
        <w:t>років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Загальні порушення</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Відновлення мікроциркуляції та початок резорбції токсичних метаболітів і продуктів розпаду тканин призводить до розвитку ендогенної інтоксикації та викликає порушення в системах загального гомеостазу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Тривала різнонаправлена дія ЕІ призводить до виникнення різнобічних функціонально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морфологічних розладів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зниження природної резистентності і імунологічної реактивності організму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 умовах підвищення функціонального навантаження ендогенної інтоксикації на імунну систему грануляційна тканина набуває аутоантигенних властивостей і стає додатковим постійним стимулом гіперфункції імунної системи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призводить до зриву її функції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Термічні ураження викликають зміни всіх видів обміну речовин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всіх органах і системах значно зростає протеолітична активність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Розгортається системна катаболічна реакція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протеоліз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гліколіз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ліполіз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істотно перевищує анаболічну реакцію</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Активація процесів синтезу білків і нуклеїнових кислот не компенсує інтенсивний катаболізм і втрату нативних білків із судинного русла і тканин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Розвивається гіпо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диспротеїнемія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накопичуються продукти азотистого метаболізму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креатинин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сечовина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рест</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азот</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Опікова травма та хронічний запальний рановий процес активізує основні протеолітичні системи – згортаючу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фібринолітичну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кінинову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систему тканинних протеіназ</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Таким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розвитку загальних і місцевих порушень в організмі постраждалого основним патогенетичним моментом є рановий процес і зв’язана з ним ендогенна інтоксикація гістіогенного та мікробного походження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Боротьба з ЕІ в багатьому визначає успішність чи неуспішність лікування ран та термічних опіків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тільки рана є першопричиною всіх виникаючих розладів при термічному ураженні і першим ланцюгом його патогенезу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її ліквідації обов’язковою умовою повинно бути загоєння опікової рани чи оперативне відновлення втраченого шкірного покриття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Контрольні питання</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1.</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Клінічний перебіг та рівень загальних запальних реакцій при ускладненому рановому процесі</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2.</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особливості порушень кровообігу в уражених сегментах</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3.</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Особливості діагностики ран з урахуванням ураження різних анатомічних структур</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4.</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Наведіть класифікацію ран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5.</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психо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соціальні зміни особистості відбуваються при наявності тривалих ускладнених ран</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6.</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особливості клінічного перебігу та рівня загальних запальних реакцій при ускладненому рановому процесі</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7.</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Особливості порушень кровообігу в уражених сегментах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8.</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Особливості ураження нервів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9.</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Особливості ураження м’язів і сухожиль</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10.</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Особливості ураження кісток і суглобів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Література</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sz w:val="28"/>
          <w:szCs w:val="28"/>
          <w:rtl w:val="0"/>
          <w:lang w:val="en-US"/>
        </w:rPr>
        <w:t>Shaw TJ, Martin P. Wound repair at a glance. J Cell Sci. 2009;122:3209</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3213.</w:t>
      </w:r>
      <w:r>
        <w:rPr>
          <w:rStyle w:val="Нет"/>
          <w:rFonts w:ascii="Times New Roman" w:hAnsi="Times New Roman"/>
          <w:sz w:val="36"/>
          <w:szCs w:val="36"/>
          <w:rtl w:val="0"/>
          <w:lang w:val="ru-RU"/>
        </w:rPr>
        <w:t xml:space="preserve"> </w:t>
      </w:r>
      <w:r>
        <w:rPr>
          <w:rStyle w:val="Нет"/>
          <w:rFonts w:ascii="Times New Roman" w:hAnsi="Times New Roman"/>
          <w:sz w:val="28"/>
          <w:szCs w:val="28"/>
          <w:rtl w:val="0"/>
          <w:lang w:val="ru-RU"/>
        </w:rPr>
        <w:t>DOI: 10.1242/jcs.031187.</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sz w:val="28"/>
          <w:szCs w:val="28"/>
          <w:rtl w:val="0"/>
          <w:lang w:val="en-US"/>
        </w:rPr>
        <w:t>Eming SA, Krieg T, Davidson JM. Inflammation in wound repair molecular and cellular mechanisms. J Invest Dermatol. 2007;127:514</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525. DOI: 10.1038/sj.jid.5700701</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sz w:val="28"/>
          <w:szCs w:val="28"/>
          <w:rtl w:val="0"/>
          <w:lang w:val="en-US"/>
        </w:rPr>
        <w:t>Buckley C. Why does chronic inflammation persist: na unexpected role of fibroblastos. Immunol Lett. 2011;138:12</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14. DOI: 10.1016/j.imlet.2011.02.010</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4. </w:t>
      </w:r>
      <w:r>
        <w:rPr>
          <w:rStyle w:val="Нет"/>
          <w:rFonts w:ascii="Times New Roman" w:hAnsi="Times New Roman"/>
          <w:sz w:val="28"/>
          <w:szCs w:val="28"/>
          <w:rtl w:val="0"/>
          <w:lang w:val="en-US"/>
        </w:rPr>
        <w:t>Gurtner GC, Werner S, Barrandon Y, Longaker MT. Wound Repair and Regeneration. Nature. 2008;453:314</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321. DOI: 10.1038/nature07039</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5. </w:t>
      </w:r>
      <w:r>
        <w:rPr>
          <w:rStyle w:val="Нет"/>
          <w:rFonts w:ascii="Times New Roman" w:hAnsi="Times New Roman"/>
          <w:sz w:val="28"/>
          <w:szCs w:val="28"/>
          <w:rtl w:val="0"/>
          <w:lang w:val="ru-RU"/>
        </w:rPr>
        <w:t>Chodorowska G, Rogu</w:t>
      </w:r>
      <w:r>
        <w:rPr>
          <w:rStyle w:val="Нет"/>
          <w:rFonts w:ascii="Times New Roman" w:hAnsi="Times New Roman" w:hint="default"/>
          <w:sz w:val="28"/>
          <w:szCs w:val="28"/>
          <w:rtl w:val="0"/>
          <w:lang w:val="ru-RU"/>
        </w:rPr>
        <w:t>ś</w:t>
      </w:r>
      <w:r>
        <w:rPr>
          <w:rStyle w:val="Нет"/>
          <w:rFonts w:ascii="Times New Roman" w:hAnsi="Times New Roman"/>
          <w:sz w:val="28"/>
          <w:szCs w:val="28"/>
          <w:rtl w:val="0"/>
          <w:lang w:val="en-US"/>
        </w:rPr>
        <w:t>-Skorupska D. Cutaneous wound healing. Ann Univ Mariae Curie Sklodowska Med. 2004;59(2):403-7</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6. </w:t>
      </w:r>
      <w:r>
        <w:rPr>
          <w:rStyle w:val="Нет"/>
          <w:rFonts w:ascii="Times New Roman" w:hAnsi="Times New Roman"/>
          <w:sz w:val="28"/>
          <w:szCs w:val="28"/>
          <w:rtl w:val="0"/>
          <w:lang w:val="en-US"/>
        </w:rPr>
        <w:t>Badylak SF. The extracellular matrix as a scaffold for tissue reconstruction. Semin Cell Dev Biol. 2002;13:377</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383. DOI: 10.1016/s1084952102000940</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7. </w:t>
      </w:r>
      <w:r>
        <w:rPr>
          <w:rStyle w:val="Нет"/>
          <w:rFonts w:ascii="Times New Roman" w:hAnsi="Times New Roman"/>
          <w:sz w:val="28"/>
          <w:szCs w:val="28"/>
          <w:rtl w:val="0"/>
          <w:lang w:val="en-US"/>
        </w:rPr>
        <w:t>Swinehart IT, Badylak SF. Extracellular matrix bioscaffolds in tissue remodeling and morphogenesis. Dev Dyn. 2016;245(3):351-60. doi: 10.1002/dvdy.24379.</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8. </w:t>
      </w:r>
      <w:r>
        <w:rPr>
          <w:rStyle w:val="Нет"/>
          <w:rFonts w:ascii="Times New Roman" w:hAnsi="Times New Roman" w:hint="default"/>
          <w:sz w:val="28"/>
          <w:szCs w:val="28"/>
          <w:rtl w:val="0"/>
          <w:lang w:val="ru-RU"/>
        </w:rPr>
        <w:t>Воєнно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польова хірургія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 ред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Заруцького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Білого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Фенікс</w:t>
      </w:r>
      <w:r>
        <w:rPr>
          <w:rStyle w:val="Нет"/>
          <w:rFonts w:ascii="Times New Roman" w:hAnsi="Times New Roman"/>
          <w:sz w:val="28"/>
          <w:szCs w:val="28"/>
          <w:rtl w:val="0"/>
          <w:lang w:val="ru-RU"/>
        </w:rPr>
        <w:t xml:space="preserve">, 2018.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552</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Розділ </w:t>
      </w:r>
      <w:r>
        <w:rPr>
          <w:rStyle w:val="Нет"/>
          <w:rFonts w:ascii="Times New Roman" w:hAnsi="Times New Roman"/>
          <w:sz w:val="28"/>
          <w:szCs w:val="28"/>
          <w:rtl w:val="0"/>
          <w:lang w:val="ru-RU"/>
        </w:rPr>
        <w:t xml:space="preserve">13, 14,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191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211.</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28"/>
          <w:szCs w:val="28"/>
        </w:rPr>
      </w:pPr>
      <w:r>
        <w:rPr>
          <w:rStyle w:val="Нет"/>
          <w:rFonts w:ascii="Times New Roman" w:hAnsi="Times New Roman"/>
          <w:sz w:val="36"/>
          <w:szCs w:val="36"/>
          <w:rtl w:val="0"/>
          <w:lang w:val="ru-RU"/>
        </w:rPr>
        <w:t xml:space="preserve">9. </w:t>
      </w:r>
      <w:r>
        <w:rPr>
          <w:rStyle w:val="Нет"/>
          <w:rFonts w:ascii="Times New Roman" w:hAnsi="Times New Roman" w:hint="default"/>
          <w:sz w:val="28"/>
          <w:szCs w:val="28"/>
          <w:rtl w:val="0"/>
          <w:lang w:val="ru-RU"/>
        </w:rPr>
        <w:t>Загальна хірургія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підручник </w:t>
      </w:r>
      <w:r>
        <w:rPr>
          <w:rStyle w:val="Нет"/>
          <w:rFonts w:ascii="Times New Roman" w:hAnsi="Times New Roman"/>
          <w:sz w:val="28"/>
          <w:szCs w:val="28"/>
          <w:rtl w:val="0"/>
          <w:lang w:val="pt-PT"/>
        </w:rPr>
        <w:t>/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Андющенко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Ващук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Герич та ін</w:t>
      </w:r>
      <w:r>
        <w:rPr>
          <w:rStyle w:val="Нет"/>
          <w:rFonts w:ascii="Times New Roman" w:hAnsi="Times New Roman"/>
          <w:sz w:val="28"/>
          <w:szCs w:val="28"/>
          <w:rtl w:val="0"/>
          <w:lang w:val="pt-PT"/>
        </w:rPr>
        <w:t xml:space="preserve">.]; </w:t>
      </w:r>
      <w:r>
        <w:rPr>
          <w:rStyle w:val="Нет"/>
          <w:rFonts w:ascii="Times New Roman" w:hAnsi="Times New Roman" w:hint="default"/>
          <w:sz w:val="28"/>
          <w:szCs w:val="28"/>
          <w:rtl w:val="0"/>
          <w:lang w:val="ru-RU"/>
        </w:rPr>
        <w:t>за ред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Хіміч</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Желіба</w:t>
      </w:r>
      <w:r>
        <w:rPr>
          <w:rStyle w:val="Нет"/>
          <w:rFonts w:ascii="Times New Roman" w:hAnsi="Times New Roman"/>
          <w:sz w:val="28"/>
          <w:szCs w:val="28"/>
          <w:rtl w:val="0"/>
          <w:lang w:val="ru-RU"/>
        </w:rPr>
        <w:t xml:space="preserve">. - </w:t>
      </w:r>
      <w:r>
        <w:rPr>
          <w:rStyle w:val="Нет"/>
          <w:rFonts w:ascii="Times New Roman" w:hAnsi="Times New Roman" w:hint="default"/>
          <w:sz w:val="28"/>
          <w:szCs w:val="28"/>
          <w:rtl w:val="0"/>
          <w:lang w:val="ru-RU"/>
        </w:rPr>
        <w:t>Київ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ВСВ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Медицина</w:t>
      </w:r>
      <w:r>
        <w:rPr>
          <w:rStyle w:val="Нет"/>
          <w:rFonts w:ascii="Times New Roman" w:hAnsi="Times New Roman"/>
          <w:sz w:val="28"/>
          <w:szCs w:val="28"/>
          <w:rtl w:val="0"/>
          <w:lang w:val="ru-RU"/>
        </w:rPr>
        <w:t xml:space="preserve">", 2018. - 608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28"/>
          <w:szCs w:val="28"/>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p>
    <w:p>
      <w:pPr>
        <w:pStyle w:val="Body Text"/>
        <w:rPr>
          <w:rStyle w:val="Нет"/>
          <w:b w:val="1"/>
          <w:bCs w:val="1"/>
          <w:sz w:val="28"/>
          <w:szCs w:val="28"/>
        </w:rPr>
      </w:pPr>
      <w:r>
        <w:rPr>
          <w:rStyle w:val="Нет"/>
          <w:rFonts w:ascii="Times New Roman" w:hAnsi="Times New Roman" w:hint="default"/>
          <w:b w:val="1"/>
          <w:bCs w:val="1"/>
          <w:sz w:val="28"/>
          <w:szCs w:val="28"/>
          <w:rtl w:val="0"/>
          <w:lang w:val="ru-RU"/>
        </w:rPr>
        <w:t xml:space="preserve">Розділ </w:t>
      </w:r>
      <w:r>
        <w:rPr>
          <w:rStyle w:val="Нет"/>
          <w:rFonts w:ascii="Times New Roman" w:hAnsi="Times New Roman"/>
          <w:b w:val="1"/>
          <w:bCs w:val="1"/>
          <w:sz w:val="28"/>
          <w:szCs w:val="28"/>
          <w:rtl w:val="0"/>
          <w:lang w:val="ru-RU"/>
        </w:rPr>
        <w:t xml:space="preserve">33 </w:t>
      </w:r>
      <w:r>
        <w:rPr>
          <w:rStyle w:val="Нет"/>
          <w:b w:val="1"/>
          <w:bCs w:val="1"/>
          <w:sz w:val="28"/>
          <w:szCs w:val="28"/>
          <w:rtl w:val="0"/>
          <w:lang w:val="ru-RU"/>
        </w:rPr>
        <w:t>Основні принципи лікування ран</w:t>
      </w:r>
      <w:r>
        <w:rPr>
          <w:rStyle w:val="Нет"/>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Контроль вихідного рівня знань</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hint="default"/>
          <w:sz w:val="28"/>
          <w:szCs w:val="28"/>
          <w:rtl w:val="0"/>
          <w:lang w:val="ru-RU"/>
        </w:rPr>
        <w:t>Види загоєння ран</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hint="default"/>
          <w:sz w:val="28"/>
          <w:szCs w:val="28"/>
          <w:rtl w:val="0"/>
          <w:lang w:val="ru-RU"/>
        </w:rPr>
        <w:t>Охарактеризуйте фази загоєння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hint="default"/>
          <w:sz w:val="28"/>
          <w:szCs w:val="28"/>
          <w:rtl w:val="0"/>
          <w:lang w:val="ru-RU"/>
        </w:rPr>
        <w:t>Ускладнення загоєння ран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4. </w:t>
      </w:r>
      <w:r>
        <w:rPr>
          <w:rStyle w:val="Нет"/>
          <w:rFonts w:ascii="Times New Roman" w:hAnsi="Times New Roman" w:hint="default"/>
          <w:sz w:val="28"/>
          <w:szCs w:val="28"/>
          <w:rtl w:val="0"/>
          <w:lang w:val="ru-RU"/>
        </w:rPr>
        <w:t>Клінічний перебіг ранового процесу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Мета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ознайомлення лікарів з сучасними принципами місцевого лікування ран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поглиблення знань відповідно до кваліфікаційних вимог до лікарів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хірургів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пластичних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Знати</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hint="default"/>
          <w:sz w:val="28"/>
          <w:szCs w:val="28"/>
          <w:rtl w:val="0"/>
          <w:lang w:val="ru-RU"/>
        </w:rPr>
        <w:t>Які заходи використовуються для первинного загоєння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hint="default"/>
          <w:sz w:val="28"/>
          <w:szCs w:val="28"/>
          <w:rtl w:val="0"/>
          <w:lang w:val="ru-RU"/>
        </w:rPr>
        <w:t>Перша допомога при ранових дефектах різного генезу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hint="default"/>
          <w:sz w:val="28"/>
          <w:szCs w:val="28"/>
          <w:rtl w:val="0"/>
          <w:lang w:val="ru-RU"/>
        </w:rPr>
        <w:t>Види швів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4. </w:t>
      </w:r>
      <w:r>
        <w:rPr>
          <w:rStyle w:val="Нет"/>
          <w:rFonts w:ascii="Times New Roman" w:hAnsi="Times New Roman" w:hint="default"/>
          <w:sz w:val="28"/>
          <w:szCs w:val="28"/>
          <w:rtl w:val="0"/>
          <w:lang w:val="ru-RU"/>
        </w:rPr>
        <w:t>Заходи місцевого лікування в різних стадіях ранового процесу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5. </w:t>
      </w:r>
      <w:r>
        <w:rPr>
          <w:rStyle w:val="Нет"/>
          <w:rFonts w:ascii="Times New Roman" w:hAnsi="Times New Roman" w:hint="default"/>
          <w:sz w:val="28"/>
          <w:szCs w:val="28"/>
          <w:rtl w:val="0"/>
          <w:lang w:val="ru-RU"/>
        </w:rPr>
        <w:t>Заходи загального лікування ранового процесу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Вміти</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hint="default"/>
          <w:sz w:val="28"/>
          <w:szCs w:val="28"/>
          <w:rtl w:val="0"/>
          <w:lang w:val="ru-RU"/>
        </w:rPr>
        <w:t>Визначати стадію ранового процесу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hint="default"/>
          <w:sz w:val="28"/>
          <w:szCs w:val="28"/>
          <w:rtl w:val="0"/>
          <w:lang w:val="ru-RU"/>
        </w:rPr>
        <w:t>Здійснювати первинну хірургічну обробку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hint="default"/>
          <w:sz w:val="28"/>
          <w:szCs w:val="28"/>
          <w:rtl w:val="0"/>
          <w:lang w:val="ru-RU"/>
        </w:rPr>
        <w:t>Накладати шви на рану в залежності від стадії перебігу ранового процесу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4. </w:t>
      </w:r>
      <w:r>
        <w:rPr>
          <w:rStyle w:val="Нет"/>
          <w:rFonts w:ascii="Times New Roman" w:hAnsi="Times New Roman" w:hint="default"/>
          <w:sz w:val="28"/>
          <w:szCs w:val="28"/>
          <w:rtl w:val="0"/>
          <w:lang w:val="ru-RU"/>
        </w:rPr>
        <w:t>Застосувати знання для корекції загальних порушень при рановому процесі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Види загоєння ран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Розрізняють три класичні види загоєння ран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Загоєння первинним натягом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2. </w:t>
      </w:r>
      <w:r>
        <w:rPr>
          <w:rStyle w:val="Нет"/>
          <w:rFonts w:ascii="Times New Roman" w:hAnsi="Times New Roman" w:hint="default"/>
          <w:sz w:val="28"/>
          <w:szCs w:val="28"/>
          <w:rtl w:val="0"/>
          <w:lang w:val="ru-RU"/>
        </w:rPr>
        <w:t>Загоєння вторинним натягом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3. </w:t>
      </w:r>
      <w:r>
        <w:rPr>
          <w:rStyle w:val="Нет"/>
          <w:rFonts w:ascii="Times New Roman" w:hAnsi="Times New Roman" w:hint="default"/>
          <w:sz w:val="28"/>
          <w:szCs w:val="28"/>
          <w:rtl w:val="0"/>
          <w:lang w:val="ru-RU"/>
        </w:rPr>
        <w:t>Загоєння під струпом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Загоєння первинним натягом є найбільш економічним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 функціонально вигідним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воно проходить в короткі терміни з утворенням тонкого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відносно міцного рубця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Первинним натягом загоюються післяопераційні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краї рани дотикаються один до одного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Для того щоб рана загоїлася первинним натягом необхідно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відсутність в рані інфекції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щільне співставлення країв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відсутність гематом та сторонніх тіл в рані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відсутність некротичних тканин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задовільний стан реактивності організму хворого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Загоєння вторинним натягом відбувається через нагноєння рани внаслідок</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значного мікробного забруднення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значного за розміром дефекту шкірних покривів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наявності сторонніх тіл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гематоми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наявності некротичних тканин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зниження загальної реактивності організму хворого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Загоєння під струпом відбувається при невеликих пошкодженнях по типу саднень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пошкодження епідермісу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потертості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поверхневих опіків тощо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 місці ураження утворюється струп</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виконує функцію “біологічної пов’язки”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 струпом проходить швидка регенерація епідерміса і струп самостійно відходить</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Різниця в видах загоєння носить не якісний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кількісний характер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проходить всі три фази ранового процесу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однак в різному ступені вираженості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Лікування ран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Загальні принципи лікування та задачі в лікуванні ран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надання кваліфікованої першої медичної допомоги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боротьба з ранніми ускладненнями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профілактика та лікування інфекції в рані</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досягнення загоєння первинним натягом в найбільш короткі терміни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повне відновлення функції уражених тканин та органів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Перша допомога має за мету ліквідувати ранні загрозливі для життя ускладнення рани та попередити подальше інфікування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Найбільш важкими ранніми ускладненнями рани є кровотеча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розвиток травматичного шоку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пошкодження життєво важливих органів тощо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Профілактика подальшого інфікування проводиться шляхом видалення сторонніх предметів з рани та ліквідацією забруднення шкіри довкола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обробкою шкіри спиртовими розчинами антисептиків та накладанням асептичної пов’язки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Захист – критично важлива функція пов’язки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уникнути повторних травм і захистити рану від зовнішнього середовища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Усі пов’язки забезпечують певний рівень захисту від травм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Загалом багатошарові товщі пов’язки забезпечують найкращий захист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також зменшують втрату тепла з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Оклюзійні пов’язки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прилягають до навколишньої шкіри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можуть запобігти проникненню бактерій і токсичних речовин у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Сучасні пов’язки створюють умови для зменшення або усунення болю та травми ложа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якщо вони правильно підібрані відповідно до рівня ексудату з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Крім того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нові супервбираючі пов’язки поглинають більшу кількість ексудату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додатково захищаючи шкіру навколо рани та запобігаючи забрудненню одягу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постільної білизни та інших матеріалів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 якими може контактувати пацієнт</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Місцеве лікування гнійної рани</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1.</w:t>
      </w:r>
      <w:r>
        <w:rPr>
          <w:rStyle w:val="Нет"/>
          <w:rFonts w:ascii="Times New Roman" w:hAnsi="Times New Roman" w:hint="default"/>
          <w:sz w:val="28"/>
          <w:szCs w:val="28"/>
          <w:rtl w:val="0"/>
          <w:lang w:val="ru-RU"/>
        </w:rPr>
        <w:t>Фаза запалення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застосування водорозчинних антисептиків </w:t>
      </w:r>
      <w:r>
        <w:rPr>
          <w:rStyle w:val="Нет"/>
          <w:rFonts w:ascii="Times New Roman" w:hAnsi="Times New Roman"/>
          <w:sz w:val="28"/>
          <w:szCs w:val="28"/>
          <w:rtl w:val="0"/>
          <w:lang w:val="de-DE"/>
        </w:rPr>
        <w:t xml:space="preserve">( </w:t>
      </w:r>
      <w:r>
        <w:rPr>
          <w:rStyle w:val="Нет"/>
          <w:rFonts w:ascii="Times New Roman" w:hAnsi="Times New Roman" w:hint="default"/>
          <w:sz w:val="28"/>
          <w:szCs w:val="28"/>
          <w:rtl w:val="0"/>
          <w:lang w:val="ru-RU"/>
        </w:rPr>
        <w:t>фурацилін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хлоргексидин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діоксидин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хлорофіліпт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йодинол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тощо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та мазей на водорозчинній основі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левосин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левомеколь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діоксидинова мазь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тощо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протеолітичних ферментів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сорбентів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2.</w:t>
      </w:r>
      <w:r>
        <w:rPr>
          <w:rStyle w:val="Нет"/>
          <w:rFonts w:ascii="Times New Roman" w:hAnsi="Times New Roman" w:hint="default"/>
          <w:sz w:val="28"/>
          <w:szCs w:val="28"/>
          <w:rtl w:val="0"/>
          <w:lang w:val="ru-RU"/>
        </w:rPr>
        <w:t xml:space="preserve">Фаза регенерації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препарати на мазевій основі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які перешкоджають травмуванню грануляційної тканини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синтоміцинова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тетрациклінова та інші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стимулюючі речовини </w:t>
      </w:r>
      <w:r>
        <w:rPr>
          <w:rStyle w:val="Нет"/>
          <w:rFonts w:ascii="Times New Roman" w:hAnsi="Times New Roman"/>
          <w:sz w:val="28"/>
          <w:szCs w:val="28"/>
          <w:rtl w:val="0"/>
          <w:lang w:val="de-DE"/>
        </w:rPr>
        <w:t xml:space="preserve">( </w:t>
      </w:r>
      <w:r>
        <w:rPr>
          <w:rStyle w:val="Нет"/>
          <w:rFonts w:ascii="Times New Roman" w:hAnsi="Times New Roman" w:hint="default"/>
          <w:sz w:val="28"/>
          <w:szCs w:val="28"/>
          <w:rtl w:val="0"/>
          <w:lang w:val="ru-RU"/>
        </w:rPr>
        <w:t>метилурацилова мазь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солкосерил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актовегін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багатокомпонентні мазі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містять протизапальні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стимулюючі антибактеріальні середники та стимулюють регенерацію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пантестін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стрептонітол та інш</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3.</w:t>
      </w:r>
      <w:r>
        <w:rPr>
          <w:rStyle w:val="Нет"/>
          <w:rFonts w:ascii="Times New Roman" w:hAnsi="Times New Roman" w:hint="default"/>
          <w:sz w:val="28"/>
          <w:szCs w:val="28"/>
          <w:rtl w:val="0"/>
          <w:lang w:val="ru-RU"/>
        </w:rPr>
        <w:t>Фаза реорганізації рубця та епітелізації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Використовуються пов”язки з індеферентними та стимулюючими препаратами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 також фізіотерапевтичне лікування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УВЧ</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УФО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електро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фонофорез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тощо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Лікування в умовах керованого абактеріального середовища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 допомогою апаратів АТУ</w:t>
      </w:r>
      <w:r>
        <w:rPr>
          <w:rStyle w:val="Нет"/>
          <w:rFonts w:ascii="Times New Roman" w:hAnsi="Times New Roman"/>
          <w:sz w:val="28"/>
          <w:szCs w:val="28"/>
          <w:rtl w:val="0"/>
          <w:lang w:val="ru-RU"/>
        </w:rPr>
        <w:t xml:space="preserve">-3, </w:t>
      </w:r>
      <w:r>
        <w:rPr>
          <w:rStyle w:val="Нет"/>
          <w:rFonts w:ascii="Times New Roman" w:hAnsi="Times New Roman" w:hint="default"/>
          <w:sz w:val="28"/>
          <w:szCs w:val="28"/>
          <w:rtl w:val="0"/>
          <w:lang w:val="ru-RU"/>
        </w:rPr>
        <w:t>АТУ</w:t>
      </w:r>
      <w:r>
        <w:rPr>
          <w:rStyle w:val="Нет"/>
          <w:rFonts w:ascii="Times New Roman" w:hAnsi="Times New Roman"/>
          <w:sz w:val="28"/>
          <w:szCs w:val="28"/>
          <w:rtl w:val="0"/>
          <w:lang w:val="ru-RU"/>
        </w:rPr>
        <w:t>-5.</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ІІ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Хірургічне лікування</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В подальшому рани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 залежності від характеру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локалізації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об’єму та давності пошкодження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підлягають первинній хірургічній обробці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ПХО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 метою попередження розвитку гнійних ускладнень та створення умов для загоєння первинним натягом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ПХО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це перша хірургічна операція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виконується з дотриманням правил асептики та антисептики при знеболенні і включає в себе виконання наступних послідовних дій</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 xml:space="preserve">Розсічення рани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повної ревізії раневого пошкодження під контролем зору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2. </w:t>
      </w:r>
      <w:r>
        <w:rPr>
          <w:rStyle w:val="Нет"/>
          <w:rFonts w:ascii="Times New Roman" w:hAnsi="Times New Roman" w:hint="default"/>
          <w:sz w:val="28"/>
          <w:szCs w:val="28"/>
          <w:rtl w:val="0"/>
          <w:lang w:val="ru-RU"/>
        </w:rPr>
        <w:t xml:space="preserve">Ревізія ранового каналу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 контролем зору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пальця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інструментарію</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3. </w:t>
      </w:r>
      <w:r>
        <w:rPr>
          <w:rStyle w:val="Нет"/>
          <w:rFonts w:ascii="Times New Roman" w:hAnsi="Times New Roman" w:hint="default"/>
          <w:sz w:val="28"/>
          <w:szCs w:val="28"/>
          <w:rtl w:val="0"/>
          <w:lang w:val="ru-RU"/>
        </w:rPr>
        <w:t>Висічення країв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стінок та дна рани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 метою видалення некротизованих тканин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сторонніх тіл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інфікованих поверхонь</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4. </w:t>
      </w:r>
      <w:r>
        <w:rPr>
          <w:rStyle w:val="Нет"/>
          <w:rFonts w:ascii="Times New Roman" w:hAnsi="Times New Roman" w:hint="default"/>
          <w:sz w:val="28"/>
          <w:szCs w:val="28"/>
          <w:rtl w:val="0"/>
          <w:lang w:val="ru-RU"/>
        </w:rPr>
        <w:t xml:space="preserve">Гемостаз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профілактики виникнення гематом та вторинних кровотеч</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5. </w:t>
      </w:r>
      <w:r>
        <w:rPr>
          <w:rStyle w:val="Нет"/>
          <w:rFonts w:ascii="Times New Roman" w:hAnsi="Times New Roman" w:hint="default"/>
          <w:sz w:val="28"/>
          <w:szCs w:val="28"/>
          <w:rtl w:val="0"/>
          <w:lang w:val="ru-RU"/>
        </w:rPr>
        <w:t xml:space="preserve">Відновний етап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відновлення ушкоджених нервів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судин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сухожилків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зєднання кісток тощо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6. </w:t>
      </w:r>
      <w:r>
        <w:rPr>
          <w:rStyle w:val="Нет"/>
          <w:rFonts w:ascii="Times New Roman" w:hAnsi="Times New Roman" w:hint="default"/>
          <w:sz w:val="28"/>
          <w:szCs w:val="28"/>
          <w:rtl w:val="0"/>
          <w:lang w:val="ru-RU"/>
        </w:rPr>
        <w:t xml:space="preserve">Закриття ранового дефекту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відкрите ведення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ушивання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шкірна пластика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Основні види ПХО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 xml:space="preserve">Рання ПХО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проводиться в терміни до </w:t>
      </w:r>
      <w:r>
        <w:rPr>
          <w:rStyle w:val="Нет"/>
          <w:rFonts w:ascii="Times New Roman" w:hAnsi="Times New Roman"/>
          <w:sz w:val="28"/>
          <w:szCs w:val="28"/>
          <w:rtl w:val="0"/>
          <w:lang w:val="ru-RU"/>
        </w:rPr>
        <w:t xml:space="preserve">24 </w:t>
      </w:r>
      <w:r>
        <w:rPr>
          <w:rStyle w:val="Нет"/>
          <w:rFonts w:ascii="Times New Roman" w:hAnsi="Times New Roman" w:hint="default"/>
          <w:sz w:val="28"/>
          <w:szCs w:val="28"/>
          <w:rtl w:val="0"/>
          <w:lang w:val="ru-RU"/>
        </w:rPr>
        <w:t>годин від моменту виникнення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 xml:space="preserve">Відстрочена ПХО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проводиться від </w:t>
      </w:r>
      <w:r>
        <w:rPr>
          <w:rStyle w:val="Нет"/>
          <w:rFonts w:ascii="Times New Roman" w:hAnsi="Times New Roman"/>
          <w:sz w:val="28"/>
          <w:szCs w:val="28"/>
          <w:rtl w:val="0"/>
          <w:lang w:val="ru-RU"/>
        </w:rPr>
        <w:t xml:space="preserve">24 </w:t>
      </w:r>
      <w:r>
        <w:rPr>
          <w:rStyle w:val="Нет"/>
          <w:rFonts w:ascii="Times New Roman" w:hAnsi="Times New Roman" w:hint="default"/>
          <w:sz w:val="28"/>
          <w:szCs w:val="28"/>
          <w:rtl w:val="0"/>
          <w:lang w:val="ru-RU"/>
        </w:rPr>
        <w:t xml:space="preserve">до </w:t>
      </w:r>
      <w:r>
        <w:rPr>
          <w:rStyle w:val="Нет"/>
          <w:rFonts w:ascii="Times New Roman" w:hAnsi="Times New Roman"/>
          <w:sz w:val="28"/>
          <w:szCs w:val="28"/>
          <w:rtl w:val="0"/>
          <w:lang w:val="ru-RU"/>
        </w:rPr>
        <w:t xml:space="preserve">48 </w:t>
      </w:r>
      <w:r>
        <w:rPr>
          <w:rStyle w:val="Нет"/>
          <w:rFonts w:ascii="Times New Roman" w:hAnsi="Times New Roman" w:hint="default"/>
          <w:sz w:val="28"/>
          <w:szCs w:val="28"/>
          <w:rtl w:val="0"/>
          <w:lang w:val="ru-RU"/>
        </w:rPr>
        <w:t>годин від моменту нанесення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2. </w:t>
      </w:r>
      <w:r>
        <w:rPr>
          <w:rStyle w:val="Нет"/>
          <w:rFonts w:ascii="Times New Roman" w:hAnsi="Times New Roman" w:hint="default"/>
          <w:sz w:val="28"/>
          <w:szCs w:val="28"/>
          <w:rtl w:val="0"/>
          <w:lang w:val="ru-RU"/>
        </w:rPr>
        <w:t xml:space="preserve">Пізня ПХО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виконується пізніше </w:t>
      </w:r>
      <w:r>
        <w:rPr>
          <w:rStyle w:val="Нет"/>
          <w:rFonts w:ascii="Times New Roman" w:hAnsi="Times New Roman"/>
          <w:sz w:val="28"/>
          <w:szCs w:val="28"/>
          <w:rtl w:val="0"/>
          <w:lang w:val="ru-RU"/>
        </w:rPr>
        <w:t xml:space="preserve">48 </w:t>
      </w:r>
      <w:r>
        <w:rPr>
          <w:rStyle w:val="Нет"/>
          <w:rFonts w:ascii="Times New Roman" w:hAnsi="Times New Roman" w:hint="default"/>
          <w:sz w:val="28"/>
          <w:szCs w:val="28"/>
          <w:rtl w:val="0"/>
          <w:lang w:val="ru-RU"/>
        </w:rPr>
        <w:t>годин від моменту нанесення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Показання до проведення ПХО</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ПХО підлягають всі випадкові рани на протязі </w:t>
      </w:r>
      <w:r>
        <w:rPr>
          <w:rStyle w:val="Нет"/>
          <w:rFonts w:ascii="Times New Roman" w:hAnsi="Times New Roman"/>
          <w:sz w:val="28"/>
          <w:szCs w:val="28"/>
          <w:rtl w:val="0"/>
          <w:lang w:val="ru-RU"/>
        </w:rPr>
        <w:t xml:space="preserve">48-72 </w:t>
      </w:r>
      <w:r>
        <w:rPr>
          <w:rStyle w:val="Нет"/>
          <w:rFonts w:ascii="Times New Roman" w:hAnsi="Times New Roman" w:hint="default"/>
          <w:sz w:val="28"/>
          <w:szCs w:val="28"/>
          <w:rtl w:val="0"/>
          <w:lang w:val="ru-RU"/>
        </w:rPr>
        <w:t xml:space="preserve">годин з моменту їх нанесення </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ПХО не проводиться при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поверхневих ранах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подряпинах та осадненнях</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невеликих ранах з розходженням країв менш ніж на </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см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множинних дрібних ранах без пошкодження глиблежачих тканин</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наприклад поранення дробом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колотих ранах без пошкодження внутрішніх органів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нервів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судин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окремих випадках наскрізних кульових пораненнях м’яких тканин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 xml:space="preserve">Протипоказом для проведення ПХО служить розвиток ознак нагнійного процесу та критичний стан пацієнта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термінальний стан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шок ІУ ст</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Хірургічна обробка рани повинна виконуватись в асептичних умовах за певними правилами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недотримання яких веде до погіршення результатів лікування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першу чергу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будь</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яку випадкову рану треба розсікти на всю глибину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подальшому виконують ретельну ревізію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розкривають всі „кишені” та „запливи”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Наступним етапом висікаються краї рани 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переводиться в різану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Після цього слід виконати ретельний гемостаз</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промити рану розчином антисептиків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необхідності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обколоти розчинами антибіотиків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дренувати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за показами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накласти шви та асептичну пов’язку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Необхідно ретельно визначити показання та протипоказання до накладання швів при первинній хірургічній обробці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Види швів</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Первинні шви накладаються на рану до розвитку грануляційної тканини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цьому рана загоюється первинним натягом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Розрізняють</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первинний шов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накладається на рану зразу після закінчення операції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первинно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відстрочений шов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накладається на </w:t>
      </w:r>
      <w:r>
        <w:rPr>
          <w:rStyle w:val="Нет"/>
          <w:rFonts w:ascii="Times New Roman" w:hAnsi="Times New Roman"/>
          <w:sz w:val="28"/>
          <w:szCs w:val="28"/>
          <w:rtl w:val="0"/>
          <w:lang w:val="ru-RU"/>
        </w:rPr>
        <w:t xml:space="preserve">1-5 </w:t>
      </w:r>
      <w:r>
        <w:rPr>
          <w:rStyle w:val="Нет"/>
          <w:rFonts w:ascii="Times New Roman" w:hAnsi="Times New Roman" w:hint="default"/>
          <w:sz w:val="28"/>
          <w:szCs w:val="28"/>
          <w:rtl w:val="0"/>
          <w:lang w:val="ru-RU"/>
        </w:rPr>
        <w:t>добу після ПХО рани при умові відсутності гнійно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запального процесу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Різновидом даних швів є провізорні шви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 закінченні операції на рану накладаються шви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але нитки зав’язуються на </w:t>
      </w:r>
      <w:r>
        <w:rPr>
          <w:rStyle w:val="Нет"/>
          <w:rFonts w:ascii="Times New Roman" w:hAnsi="Times New Roman"/>
          <w:sz w:val="28"/>
          <w:szCs w:val="28"/>
          <w:rtl w:val="0"/>
          <w:lang w:val="ru-RU"/>
        </w:rPr>
        <w:t xml:space="preserve">1-5 </w:t>
      </w:r>
      <w:r>
        <w:rPr>
          <w:rStyle w:val="Нет"/>
          <w:rFonts w:ascii="Times New Roman" w:hAnsi="Times New Roman" w:hint="default"/>
          <w:sz w:val="28"/>
          <w:szCs w:val="28"/>
          <w:rtl w:val="0"/>
          <w:lang w:val="ru-RU"/>
        </w:rPr>
        <w:t>добу при стиханні запального процесу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Вторинні шви накладаються на гранулюючу рану коли немає небезпеки нагноєння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Різновидом даних швів є</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ранні вторинні шви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накладаються на </w:t>
      </w:r>
      <w:r>
        <w:rPr>
          <w:rStyle w:val="Нет"/>
          <w:rFonts w:ascii="Times New Roman" w:hAnsi="Times New Roman"/>
          <w:sz w:val="28"/>
          <w:szCs w:val="28"/>
          <w:rtl w:val="0"/>
          <w:lang w:val="ru-RU"/>
        </w:rPr>
        <w:t xml:space="preserve">6-21 </w:t>
      </w:r>
      <w:r>
        <w:rPr>
          <w:rStyle w:val="Нет"/>
          <w:rFonts w:ascii="Times New Roman" w:hAnsi="Times New Roman" w:hint="default"/>
          <w:sz w:val="28"/>
          <w:szCs w:val="28"/>
          <w:rtl w:val="0"/>
          <w:lang w:val="ru-RU"/>
        </w:rPr>
        <w:t>добу на гранулюючу рану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пізні вторинні шви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накладаються після висічення рубцевої тканини країв рани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пізніше </w:t>
      </w:r>
      <w:r>
        <w:rPr>
          <w:rStyle w:val="Нет"/>
          <w:rFonts w:ascii="Times New Roman" w:hAnsi="Times New Roman"/>
          <w:sz w:val="28"/>
          <w:szCs w:val="28"/>
          <w:rtl w:val="0"/>
          <w:lang w:val="ru-RU"/>
        </w:rPr>
        <w:t xml:space="preserve">21 </w:t>
      </w:r>
      <w:r>
        <w:rPr>
          <w:rStyle w:val="Нет"/>
          <w:rFonts w:ascii="Times New Roman" w:hAnsi="Times New Roman" w:hint="default"/>
          <w:sz w:val="28"/>
          <w:szCs w:val="28"/>
          <w:rtl w:val="0"/>
          <w:lang w:val="ru-RU"/>
        </w:rPr>
        <w:t>доби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Рани навколо суглобів або з оголеним рухомим сухожиллям часто потребують іммобілізації під час загоєння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особливо після процедури трансплантації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Гіпсова пов’язка може бути ідеальною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запобігти її зняттю пацієнтом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шина часто більш практична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Пацієнт повинен розуміти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шину необхідно носити безперервно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запобігти руху ураженої ділянки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ІІІ</w:t>
      </w:r>
      <w:r>
        <w:rPr>
          <w:rStyle w:val="Нет"/>
          <w:rFonts w:ascii="Times New Roman" w:hAnsi="Times New Roman"/>
          <w:b w:val="1"/>
          <w:bCs w:val="1"/>
          <w:sz w:val="28"/>
          <w:szCs w:val="28"/>
          <w:rtl w:val="0"/>
          <w:lang w:val="ru-RU"/>
        </w:rPr>
        <w:t xml:space="preserve">. </w:t>
      </w:r>
      <w:r>
        <w:rPr>
          <w:rStyle w:val="Нет"/>
          <w:rFonts w:ascii="Times New Roman" w:hAnsi="Times New Roman" w:hint="default"/>
          <w:b w:val="1"/>
          <w:bCs w:val="1"/>
          <w:sz w:val="28"/>
          <w:szCs w:val="28"/>
          <w:rtl w:val="0"/>
          <w:lang w:val="ru-RU"/>
        </w:rPr>
        <w:t>Загальне лікування</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Антибактеріальна терапія з урахуванням характеристики мікробіологічних збудників та їх чутливості до антибіотиків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Дотримання правил антибіотикотерапії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2. </w:t>
      </w:r>
      <w:r>
        <w:rPr>
          <w:rStyle w:val="Нет"/>
          <w:rFonts w:ascii="Times New Roman" w:hAnsi="Times New Roman" w:hint="default"/>
          <w:sz w:val="28"/>
          <w:szCs w:val="28"/>
          <w:rtl w:val="0"/>
          <w:lang w:val="ru-RU"/>
        </w:rPr>
        <w:t>Дезінтоксикаційна терапія</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інфузія солевих розчинів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форсований діурез</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застосування дезінтоксикаційних засобів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екстракорпоральні методи детоксикації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3.</w:t>
      </w:r>
      <w:r>
        <w:rPr>
          <w:rStyle w:val="Нет"/>
          <w:rFonts w:ascii="Times New Roman" w:hAnsi="Times New Roman" w:hint="default"/>
          <w:sz w:val="28"/>
          <w:szCs w:val="28"/>
          <w:rtl w:val="0"/>
          <w:lang w:val="ru-RU"/>
        </w:rPr>
        <w:t xml:space="preserve">Імунокорегуюча терапія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специфічна та неспецифічна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До специфічної терапії належить введення стафілококового анатоксина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полівалентної синєгнійної вакцини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активна імунізація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гіперімуних плазм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антистафілококової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антисинєгнійної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антиешеріхіозної та  аналогічних гама глобулінів</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Неспецифічна імунотерапія призначається згідно імунограм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яких повинна бути інформація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щодо більшості факторів клітинного та гуморального імунітету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Застосовуються модулятори Т</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імунітету – тімалін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тімоген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активін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останній час велику увагу приділяють створеним методами генної інженерії цитокінам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зокрема інтерлейкінам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доцільно застосовувати при  імунодефіцитних станах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Створені і почали впроваджуватись в клінічну практику людські рекомбінантні інтерлейкін </w:t>
      </w:r>
      <w:r>
        <w:rPr>
          <w:rStyle w:val="Нет"/>
          <w:rFonts w:ascii="Times New Roman" w:hAnsi="Times New Roman"/>
          <w:sz w:val="28"/>
          <w:szCs w:val="28"/>
          <w:rtl w:val="0"/>
          <w:lang w:val="ru-RU"/>
        </w:rPr>
        <w:t>- 1 (</w:t>
      </w:r>
      <w:r>
        <w:rPr>
          <w:rStyle w:val="Нет"/>
          <w:rFonts w:ascii="Times New Roman" w:hAnsi="Times New Roman" w:hint="default"/>
          <w:sz w:val="28"/>
          <w:szCs w:val="28"/>
          <w:rtl w:val="0"/>
          <w:lang w:val="ru-RU"/>
        </w:rPr>
        <w:t>Беталейкін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та  інтерлейкін </w:t>
      </w:r>
      <w:r>
        <w:rPr>
          <w:rStyle w:val="Нет"/>
          <w:rFonts w:ascii="Times New Roman" w:hAnsi="Times New Roman"/>
          <w:sz w:val="28"/>
          <w:szCs w:val="28"/>
          <w:rtl w:val="0"/>
          <w:lang w:val="de-DE"/>
        </w:rPr>
        <w:t xml:space="preserve">- 2 ( </w:t>
      </w:r>
      <w:r>
        <w:rPr>
          <w:rStyle w:val="Нет"/>
          <w:rFonts w:ascii="Times New Roman" w:hAnsi="Times New Roman" w:hint="default"/>
          <w:sz w:val="28"/>
          <w:szCs w:val="28"/>
          <w:rtl w:val="0"/>
          <w:lang w:val="ru-RU"/>
        </w:rPr>
        <w:t>Ронколейкін</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4. </w:t>
      </w:r>
      <w:r>
        <w:rPr>
          <w:rStyle w:val="Нет"/>
          <w:rFonts w:ascii="Times New Roman" w:hAnsi="Times New Roman" w:hint="default"/>
          <w:sz w:val="28"/>
          <w:szCs w:val="28"/>
          <w:rtl w:val="0"/>
          <w:lang w:val="ru-RU"/>
        </w:rPr>
        <w:t>Протизапальна терапія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полягає у застосуванні препаратів саліцилової кислоти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стероїдних та нестероїдних протизапальних препаратів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цьому зменшуються прояви запалення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набряк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підвищується перфузія та оксигенація оточуючих тканин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покращується їх метаболізм</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 xml:space="preserve">5. </w:t>
      </w:r>
      <w:r>
        <w:rPr>
          <w:rStyle w:val="Нет"/>
          <w:rFonts w:ascii="Times New Roman" w:hAnsi="Times New Roman" w:hint="default"/>
          <w:sz w:val="28"/>
          <w:szCs w:val="28"/>
          <w:rtl w:val="0"/>
          <w:lang w:val="ru-RU"/>
        </w:rPr>
        <w:t>Підвищення загальної резистентності організму</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6.</w:t>
      </w:r>
      <w:r>
        <w:rPr>
          <w:rStyle w:val="Нет"/>
          <w:rFonts w:ascii="Times New Roman" w:hAnsi="Times New Roman" w:hint="default"/>
          <w:sz w:val="28"/>
          <w:szCs w:val="28"/>
          <w:rtl w:val="0"/>
          <w:lang w:val="ru-RU"/>
        </w:rPr>
        <w:t>Симптоматична терапія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фазі запалення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 рахунок набряку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маніфестує болевий синдром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Він значно зменшується при адекватному дренуванні рани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необхідності призначаються ненаркотичні анельгетики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при лихоманці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антипіретини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При порушенні функції різних органів та систем необхідно проводити їх корекцію</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В корекції гомеостазу важливу роль відіграють вітаміни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особливо антиоксидантного спрямування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Е</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стимулятори регенерації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пентоксил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метілурацил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калію оротат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анаболічні гормони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неробол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ретаболіл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нестероїдниі протизапальні препарати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особливо блокатори ціклооксігенази</w:t>
      </w:r>
      <w:r>
        <w:rPr>
          <w:rStyle w:val="Нет"/>
          <w:rFonts w:ascii="Times New Roman" w:hAnsi="Times New Roman"/>
          <w:sz w:val="28"/>
          <w:szCs w:val="28"/>
          <w:rtl w:val="0"/>
          <w:lang w:val="ru-RU"/>
        </w:rPr>
        <w:t>-2 (</w:t>
      </w:r>
      <w:r>
        <w:rPr>
          <w:rStyle w:val="Нет"/>
          <w:rFonts w:ascii="Times New Roman" w:hAnsi="Times New Roman" w:hint="default"/>
          <w:sz w:val="28"/>
          <w:szCs w:val="28"/>
          <w:rtl w:val="0"/>
          <w:lang w:val="ru-RU"/>
        </w:rPr>
        <w:t>месулід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моваліс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Одночасно проводиться лікування супутніх захворювань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можуть  погіршувати загальний стан хворого та регенерацію рани</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b w:val="1"/>
          <w:bCs w:val="1"/>
          <w:sz w:val="28"/>
          <w:szCs w:val="28"/>
          <w:rtl w:val="0"/>
          <w:lang w:val="ru-RU"/>
        </w:rPr>
        <w:t>Контрольні питання</w:t>
      </w:r>
      <w:r>
        <w:rPr>
          <w:rStyle w:val="Нет"/>
          <w:rFonts w:ascii="Times New Roman" w:hAnsi="Times New Roman"/>
          <w:b w:val="1"/>
          <w:bCs w:val="1"/>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1.</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засоби використовуються для відновлення та підтримки на оптимальному рівні порушень місцевого гомеостазу</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2.</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методи еферентною терапії застосовуються при ускладненому рановому прцесі</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3.</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Профілактика та боротьба з рановою інфекцією</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4.</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Назвіть засоби протизапальної та імунокорегуючої терапії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5.</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Назвіть показання для некротомії та некректомії</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6.</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Які Ви знаєте засоби для місцевого лікування ран</w:t>
      </w:r>
      <w:r>
        <w:rPr>
          <w:rStyle w:val="Нет"/>
          <w:rFonts w:ascii="Times New Roman" w:hAnsi="Times New Roman"/>
          <w:sz w:val="28"/>
          <w:szCs w:val="28"/>
          <w:rtl w:val="0"/>
          <w:lang w:val="zh-TW" w:eastAsia="zh-TW"/>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sz w:val="28"/>
          <w:szCs w:val="28"/>
          <w:rtl w:val="0"/>
          <w:lang w:val="ru-RU"/>
        </w:rPr>
        <w:t>7.</w:t>
      </w:r>
      <w:r>
        <w:rPr>
          <w:rStyle w:val="Нет"/>
          <w:rFonts w:ascii="Times New Roman" w:hAnsi="Times New Roman"/>
          <w:sz w:val="36"/>
          <w:szCs w:val="36"/>
          <w:rtl w:val="0"/>
          <w:lang w:val="ru-RU"/>
        </w:rPr>
        <w:t xml:space="preserve"> </w:t>
      </w:r>
      <w:r>
        <w:rPr>
          <w:rStyle w:val="Нет"/>
          <w:rFonts w:ascii="Times New Roman" w:hAnsi="Times New Roman" w:hint="default"/>
          <w:sz w:val="28"/>
          <w:szCs w:val="28"/>
          <w:rtl w:val="0"/>
          <w:lang w:val="ru-RU"/>
        </w:rPr>
        <w:t>Основні методи закриття ранового дефекту</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28"/>
          <w:szCs w:val="28"/>
          <w:rtl w:val="0"/>
          <w:lang w:val="ru-RU"/>
        </w:rPr>
        <w:t>Література</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 </w:t>
      </w:r>
      <w:r>
        <w:rPr>
          <w:rStyle w:val="Нет"/>
          <w:rFonts w:ascii="Times New Roman" w:hAnsi="Times New Roman"/>
          <w:sz w:val="28"/>
          <w:szCs w:val="28"/>
          <w:rtl w:val="0"/>
          <w:lang w:val="ru-RU"/>
        </w:rPr>
        <w:t xml:space="preserve">Bereznyakov I. G. Infektsii i antibiotiki / I. G. Bereznyakov.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Kharkov: Konstanta. 2004.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pt-PT"/>
        </w:rPr>
        <w:t>249 s.</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2. </w:t>
      </w:r>
      <w:r>
        <w:rPr>
          <w:rStyle w:val="Нет"/>
          <w:rFonts w:ascii="Times New Roman" w:hAnsi="Times New Roman"/>
          <w:sz w:val="28"/>
          <w:szCs w:val="28"/>
          <w:rtl w:val="0"/>
          <w:lang w:val="en-US"/>
        </w:rPr>
        <w:t>Bhoyar SD, Malhotra K, Madke B. Dressing Materials: A Comprehensive Review. J Cutan Aesthet Surg. 2023;16(2):81-89. doi: 10.4103/JCAS.JCAS_163_22.</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3. </w:t>
      </w:r>
      <w:r>
        <w:rPr>
          <w:rStyle w:val="Нет"/>
          <w:rFonts w:ascii="Times New Roman" w:hAnsi="Times New Roman" w:hint="default"/>
          <w:sz w:val="28"/>
          <w:szCs w:val="28"/>
          <w:rtl w:val="0"/>
          <w:lang w:val="ru-RU"/>
        </w:rPr>
        <w:t>Жернов ОА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Жернов АО  Хірургічне лікування гнійно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некротичних дефектів нижніх кінцівок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Клінічна хірургія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w:t>
      </w:r>
      <w:r>
        <w:rPr>
          <w:rStyle w:val="Нет"/>
          <w:rFonts w:ascii="Times New Roman" w:hAnsi="Times New Roman"/>
          <w:sz w:val="28"/>
          <w:szCs w:val="28"/>
          <w:rtl w:val="0"/>
          <w:lang w:val="ru-RU"/>
        </w:rPr>
        <w:t>2009;11-12:35-36.</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4. </w:t>
      </w:r>
      <w:r>
        <w:rPr>
          <w:rStyle w:val="Нет"/>
          <w:rFonts w:ascii="Times New Roman" w:hAnsi="Times New Roman" w:hint="default"/>
          <w:sz w:val="28"/>
          <w:szCs w:val="28"/>
          <w:rtl w:val="0"/>
          <w:lang w:val="ru-RU"/>
        </w:rPr>
        <w:t>Шапринський 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Сучасні підходи до лікування гнійних ран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Невирішені проблеми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Шапринський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Скальський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Паламарчук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Є</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Шапринський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Шпитальна хірургія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Журнал імені Л</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Ковальчука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2015. </w:t>
      </w:r>
      <w:r>
        <w:rPr>
          <w:rStyle w:val="Нет"/>
          <w:rFonts w:ascii="Times New Roman" w:hAnsi="Times New Roman" w:hint="default"/>
          <w:sz w:val="28"/>
          <w:szCs w:val="28"/>
          <w:rtl w:val="0"/>
          <w:lang w:val="ru-RU"/>
        </w:rPr>
        <w:t>– №</w:t>
      </w:r>
      <w:r>
        <w:rPr>
          <w:rStyle w:val="Нет"/>
          <w:rFonts w:ascii="Times New Roman" w:hAnsi="Times New Roman"/>
          <w:sz w:val="28"/>
          <w:szCs w:val="28"/>
          <w:rtl w:val="0"/>
          <w:lang w:val="ru-RU"/>
        </w:rPr>
        <w:t xml:space="preserve">3. </w:t>
      </w:r>
      <w:r>
        <w:rPr>
          <w:rStyle w:val="Нет"/>
          <w:rFonts w:ascii="Times New Roman" w:hAnsi="Times New Roman" w:hint="default"/>
          <w:sz w:val="28"/>
          <w:szCs w:val="28"/>
          <w:rtl w:val="0"/>
          <w:lang w:val="ru-RU"/>
        </w:rPr>
        <w:t>– С</w:t>
      </w:r>
      <w:r>
        <w:rPr>
          <w:rStyle w:val="Нет"/>
          <w:rFonts w:ascii="Times New Roman" w:hAnsi="Times New Roman"/>
          <w:sz w:val="28"/>
          <w:szCs w:val="28"/>
          <w:rtl w:val="0"/>
          <w:lang w:val="ru-RU"/>
        </w:rPr>
        <w:t>. 70-73.</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5. </w:t>
      </w:r>
      <w:r>
        <w:rPr>
          <w:rStyle w:val="Нет"/>
          <w:rFonts w:ascii="Times New Roman" w:hAnsi="Times New Roman" w:hint="default"/>
          <w:sz w:val="28"/>
          <w:szCs w:val="28"/>
          <w:rtl w:val="0"/>
          <w:lang w:val="ru-RU"/>
        </w:rPr>
        <w:t>Заруцький 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Особливості надання хірургічної допомоги під час АТО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Заруцький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Є</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Ткаченко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Військова медицина України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2015. </w:t>
      </w:r>
      <w:r>
        <w:rPr>
          <w:rStyle w:val="Нет"/>
          <w:rFonts w:ascii="Times New Roman" w:hAnsi="Times New Roman" w:hint="default"/>
          <w:sz w:val="28"/>
          <w:szCs w:val="28"/>
          <w:rtl w:val="0"/>
          <w:lang w:val="ru-RU"/>
        </w:rPr>
        <w:t>– Т</w:t>
      </w:r>
      <w:r>
        <w:rPr>
          <w:rStyle w:val="Нет"/>
          <w:rFonts w:ascii="Times New Roman" w:hAnsi="Times New Roman"/>
          <w:sz w:val="28"/>
          <w:szCs w:val="28"/>
          <w:rtl w:val="0"/>
          <w:lang w:val="ru-RU"/>
        </w:rPr>
        <w:t xml:space="preserve">.15, </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 С</w:t>
      </w:r>
      <w:r>
        <w:rPr>
          <w:rStyle w:val="Нет"/>
          <w:rFonts w:ascii="Times New Roman" w:hAnsi="Times New Roman"/>
          <w:sz w:val="28"/>
          <w:szCs w:val="28"/>
          <w:rtl w:val="0"/>
          <w:lang w:val="ru-RU"/>
        </w:rPr>
        <w:t xml:space="preserve">. 35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40.</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6. </w:t>
      </w:r>
      <w:r>
        <w:rPr>
          <w:rStyle w:val="Нет"/>
          <w:rFonts w:ascii="Times New Roman" w:hAnsi="Times New Roman" w:hint="default"/>
          <w:sz w:val="28"/>
          <w:szCs w:val="28"/>
          <w:rtl w:val="0"/>
          <w:lang w:val="ru-RU"/>
        </w:rPr>
        <w:t>Воєнно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польова хірургія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 ред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Заруцького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Білого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К</w:t>
      </w:r>
      <w:r>
        <w:rPr>
          <w:rStyle w:val="Нет"/>
          <w:rFonts w:ascii="Times New Roman" w:hAnsi="Times New Roman"/>
          <w:sz w:val="28"/>
          <w:szCs w:val="28"/>
          <w:rtl w:val="0"/>
          <w:lang w:val="fr-FR"/>
        </w:rPr>
        <w:t xml:space="preserve">. : </w:t>
      </w:r>
      <w:r>
        <w:rPr>
          <w:rStyle w:val="Нет"/>
          <w:rFonts w:ascii="Times New Roman" w:hAnsi="Times New Roman" w:hint="default"/>
          <w:sz w:val="28"/>
          <w:szCs w:val="28"/>
          <w:rtl w:val="0"/>
          <w:lang w:val="ru-RU"/>
        </w:rPr>
        <w:t>Фенікс</w:t>
      </w:r>
      <w:r>
        <w:rPr>
          <w:rStyle w:val="Нет"/>
          <w:rFonts w:ascii="Times New Roman" w:hAnsi="Times New Roman"/>
          <w:sz w:val="28"/>
          <w:szCs w:val="28"/>
          <w:rtl w:val="0"/>
          <w:lang w:val="ru-RU"/>
        </w:rPr>
        <w:t xml:space="preserve">, 2018.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552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7. </w:t>
      </w:r>
      <w:r>
        <w:rPr>
          <w:rStyle w:val="Нет"/>
          <w:rFonts w:ascii="Times New Roman" w:hAnsi="Times New Roman" w:hint="default"/>
          <w:sz w:val="28"/>
          <w:szCs w:val="28"/>
          <w:rtl w:val="0"/>
          <w:lang w:val="ru-RU"/>
        </w:rPr>
        <w:t>Третьяков 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Лечение гнойных ран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Третьяков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Петров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Неверов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Щетинин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Новости хирургии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2015. </w:t>
      </w:r>
      <w:r>
        <w:rPr>
          <w:rStyle w:val="Нет"/>
          <w:rFonts w:ascii="Times New Roman" w:hAnsi="Times New Roman" w:hint="default"/>
          <w:sz w:val="28"/>
          <w:szCs w:val="28"/>
          <w:rtl w:val="0"/>
          <w:lang w:val="ru-RU"/>
        </w:rPr>
        <w:t>– Т</w:t>
      </w:r>
      <w:r>
        <w:rPr>
          <w:rStyle w:val="Нет"/>
          <w:rFonts w:ascii="Times New Roman" w:hAnsi="Times New Roman"/>
          <w:sz w:val="28"/>
          <w:szCs w:val="28"/>
          <w:rtl w:val="0"/>
          <w:lang w:val="ru-RU"/>
        </w:rPr>
        <w:t xml:space="preserve">. 23, </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6. </w:t>
      </w:r>
      <w:r>
        <w:rPr>
          <w:rStyle w:val="Нет"/>
          <w:rFonts w:ascii="Times New Roman" w:hAnsi="Times New Roman" w:hint="default"/>
          <w:sz w:val="28"/>
          <w:szCs w:val="28"/>
          <w:rtl w:val="0"/>
          <w:lang w:val="ru-RU"/>
        </w:rPr>
        <w:t>– С</w:t>
      </w:r>
      <w:r>
        <w:rPr>
          <w:rStyle w:val="Нет"/>
          <w:rFonts w:ascii="Times New Roman" w:hAnsi="Times New Roman"/>
          <w:sz w:val="28"/>
          <w:szCs w:val="28"/>
          <w:rtl w:val="0"/>
          <w:lang w:val="ru-RU"/>
        </w:rPr>
        <w:t>. 680</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687.</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8. </w:t>
      </w:r>
      <w:r>
        <w:rPr>
          <w:rStyle w:val="Нет"/>
          <w:rFonts w:ascii="Times New Roman" w:hAnsi="Times New Roman" w:hint="default"/>
          <w:sz w:val="28"/>
          <w:szCs w:val="28"/>
          <w:rtl w:val="0"/>
          <w:lang w:val="ru-RU"/>
        </w:rPr>
        <w:t>Нурмаков 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Лечение гнойных ран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обзор литературы</w:t>
      </w:r>
      <w:r>
        <w:rPr>
          <w:rStyle w:val="Нет"/>
          <w:rFonts w:ascii="Times New Roman" w:hAnsi="Times New Roman"/>
          <w:sz w:val="28"/>
          <w:szCs w:val="28"/>
          <w:rtl w:val="0"/>
          <w:lang w:val="ru-RU"/>
        </w:rPr>
        <w:t xml:space="preserve">) / </w:t>
      </w:r>
      <w:r>
        <w:rPr>
          <w:rStyle w:val="Нет"/>
          <w:rFonts w:ascii="Times New Roman" w:hAnsi="Times New Roman" w:hint="default"/>
          <w:sz w:val="28"/>
          <w:szCs w:val="28"/>
          <w:rtl w:val="0"/>
          <w:lang w:val="ru-RU"/>
        </w:rPr>
        <w:t>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Нурмаков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Вестник КазНМУ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2016. </w:t>
      </w:r>
      <w:r>
        <w:rPr>
          <w:rStyle w:val="Нет"/>
          <w:rFonts w:ascii="Times New Roman" w:hAnsi="Times New Roman" w:hint="default"/>
          <w:sz w:val="28"/>
          <w:szCs w:val="28"/>
          <w:rtl w:val="0"/>
          <w:lang w:val="ru-RU"/>
        </w:rPr>
        <w:t>– Т</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3. </w:t>
      </w:r>
      <w:r>
        <w:rPr>
          <w:rStyle w:val="Нет"/>
          <w:rFonts w:ascii="Times New Roman" w:hAnsi="Times New Roman" w:hint="default"/>
          <w:sz w:val="28"/>
          <w:szCs w:val="28"/>
          <w:rtl w:val="0"/>
          <w:lang w:val="ru-RU"/>
        </w:rPr>
        <w:t>– С</w:t>
      </w:r>
      <w:r>
        <w:rPr>
          <w:rStyle w:val="Нет"/>
          <w:rFonts w:ascii="Times New Roman" w:hAnsi="Times New Roman"/>
          <w:sz w:val="28"/>
          <w:szCs w:val="28"/>
          <w:rtl w:val="0"/>
          <w:lang w:val="ru-RU"/>
        </w:rPr>
        <w:t>. 134</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137.</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9. </w:t>
      </w:r>
      <w:r>
        <w:rPr>
          <w:rStyle w:val="Нет"/>
          <w:rFonts w:ascii="Times New Roman" w:hAnsi="Times New Roman"/>
          <w:sz w:val="28"/>
          <w:szCs w:val="28"/>
          <w:rtl w:val="0"/>
          <w:lang w:val="en-US"/>
        </w:rPr>
        <w:t xml:space="preserve">Bigliardi P. L., Alsagoff S. L., El-Kafrawi H. Y., et al. Povidone-iodine in wound healing: A review of current concepts and practices // Int. J. Surg.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2017.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nl-NL"/>
        </w:rPr>
        <w:t xml:space="preserve">Vol. 44.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P. 260</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268.</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10. </w:t>
      </w:r>
      <w:r>
        <w:rPr>
          <w:rStyle w:val="Нет"/>
          <w:rFonts w:ascii="Times New Roman" w:hAnsi="Times New Roman" w:hint="default"/>
          <w:sz w:val="28"/>
          <w:szCs w:val="28"/>
          <w:rtl w:val="0"/>
          <w:lang w:val="ru-RU"/>
        </w:rPr>
        <w:t>Лігоненко 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Використання бактеріофагів у комплексі лікування хронічних ран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Лігоненко </w:t>
      </w:r>
      <w:r>
        <w:rPr>
          <w:rStyle w:val="Нет"/>
          <w:rFonts w:ascii="Times New Roman" w:hAnsi="Times New Roman"/>
          <w:sz w:val="28"/>
          <w:szCs w:val="28"/>
          <w:rtl w:val="0"/>
          <w:lang w:val="pt-PT"/>
        </w:rPr>
        <w:t>[</w:t>
      </w:r>
      <w:r>
        <w:rPr>
          <w:rStyle w:val="Нет"/>
          <w:rFonts w:ascii="Times New Roman" w:hAnsi="Times New Roman" w:hint="default"/>
          <w:sz w:val="28"/>
          <w:szCs w:val="28"/>
          <w:rtl w:val="0"/>
          <w:lang w:val="ru-RU"/>
        </w:rPr>
        <w:t>та ін</w:t>
      </w:r>
      <w:r>
        <w:rPr>
          <w:rStyle w:val="Нет"/>
          <w:rFonts w:ascii="Times New Roman" w:hAnsi="Times New Roman"/>
          <w:sz w:val="28"/>
          <w:szCs w:val="28"/>
          <w:rtl w:val="0"/>
          <w:lang w:val="en-US"/>
        </w:rPr>
        <w:t xml:space="preserve">.] // </w:t>
      </w:r>
      <w:r>
        <w:rPr>
          <w:rStyle w:val="Нет"/>
          <w:rFonts w:ascii="Times New Roman" w:hAnsi="Times New Roman" w:hint="default"/>
          <w:sz w:val="28"/>
          <w:szCs w:val="28"/>
          <w:rtl w:val="0"/>
          <w:lang w:val="ru-RU"/>
        </w:rPr>
        <w:t>Клінічна хірургія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2011. </w:t>
      </w:r>
      <w:r>
        <w:rPr>
          <w:rStyle w:val="Нет"/>
          <w:rFonts w:ascii="Times New Roman" w:hAnsi="Times New Roman" w:hint="default"/>
          <w:sz w:val="28"/>
          <w:szCs w:val="28"/>
          <w:rtl w:val="0"/>
          <w:lang w:val="ru-RU"/>
        </w:rPr>
        <w:t>– №</w:t>
      </w:r>
      <w:r>
        <w:rPr>
          <w:rStyle w:val="Нет"/>
          <w:rFonts w:ascii="Times New Roman" w:hAnsi="Times New Roman"/>
          <w:sz w:val="28"/>
          <w:szCs w:val="28"/>
          <w:rtl w:val="0"/>
          <w:lang w:val="ru-RU"/>
        </w:rPr>
        <w:t xml:space="preserve">11. </w:t>
      </w:r>
      <w:r>
        <w:rPr>
          <w:rStyle w:val="Нет"/>
          <w:rFonts w:ascii="Times New Roman" w:hAnsi="Times New Roman" w:hint="default"/>
          <w:sz w:val="28"/>
          <w:szCs w:val="28"/>
          <w:rtl w:val="0"/>
          <w:lang w:val="ru-RU"/>
        </w:rPr>
        <w:t>– С</w:t>
      </w:r>
      <w:r>
        <w:rPr>
          <w:rStyle w:val="Нет"/>
          <w:rFonts w:ascii="Times New Roman" w:hAnsi="Times New Roman"/>
          <w:sz w:val="28"/>
          <w:szCs w:val="28"/>
          <w:rtl w:val="0"/>
          <w:lang w:val="ru-RU"/>
        </w:rPr>
        <w:t>.29</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11. </w:t>
      </w:r>
      <w:r>
        <w:rPr>
          <w:rStyle w:val="Нет"/>
          <w:rFonts w:ascii="Times New Roman" w:hAnsi="Times New Roman" w:hint="default"/>
          <w:sz w:val="28"/>
          <w:szCs w:val="28"/>
          <w:rtl w:val="0"/>
          <w:lang w:val="ru-RU"/>
        </w:rPr>
        <w:t>Ковальчук 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Иммуноцитокины и локальная иммунокорекция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Ковальчук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Ганковская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Иммунология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2005. </w:t>
      </w:r>
      <w:r>
        <w:rPr>
          <w:rStyle w:val="Нет"/>
          <w:rFonts w:ascii="Times New Roman" w:hAnsi="Times New Roman" w:hint="default"/>
          <w:sz w:val="28"/>
          <w:szCs w:val="28"/>
          <w:rtl w:val="0"/>
          <w:lang w:val="ru-RU"/>
        </w:rPr>
        <w:t>– №</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 С</w:t>
      </w:r>
      <w:r>
        <w:rPr>
          <w:rStyle w:val="Нет"/>
          <w:rFonts w:ascii="Times New Roman" w:hAnsi="Times New Roman"/>
          <w:sz w:val="28"/>
          <w:szCs w:val="28"/>
          <w:rtl w:val="0"/>
          <w:lang w:val="ru-RU"/>
        </w:rPr>
        <w:t>. 4</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7.</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sz w:val="36"/>
          <w:szCs w:val="36"/>
        </w:rPr>
      </w:pPr>
      <w:r>
        <w:rPr>
          <w:rStyle w:val="Нет"/>
          <w:rFonts w:ascii="Times New Roman" w:hAnsi="Times New Roman"/>
          <w:sz w:val="36"/>
          <w:szCs w:val="36"/>
          <w:rtl w:val="0"/>
          <w:lang w:val="ru-RU"/>
        </w:rPr>
        <w:t xml:space="preserve">12. </w:t>
      </w:r>
      <w:r>
        <w:rPr>
          <w:rStyle w:val="Нет"/>
          <w:rFonts w:ascii="Times New Roman" w:hAnsi="Times New Roman"/>
          <w:sz w:val="28"/>
          <w:szCs w:val="28"/>
          <w:rtl w:val="0"/>
          <w:lang w:val="ru-RU"/>
        </w:rPr>
        <w:t>J</w:t>
      </w:r>
      <w:r>
        <w:rPr>
          <w:rStyle w:val="Нет"/>
          <w:rFonts w:ascii="Times New Roman" w:hAnsi="Times New Roman" w:hint="default"/>
          <w:sz w:val="28"/>
          <w:szCs w:val="28"/>
          <w:rtl w:val="0"/>
          <w:lang w:val="ru-RU"/>
        </w:rPr>
        <w:t>ä</w:t>
      </w:r>
      <w:r>
        <w:rPr>
          <w:rStyle w:val="Нет"/>
          <w:rFonts w:ascii="Times New Roman" w:hAnsi="Times New Roman"/>
          <w:sz w:val="28"/>
          <w:szCs w:val="28"/>
          <w:rtl w:val="0"/>
          <w:lang w:val="en-US"/>
        </w:rPr>
        <w:t xml:space="preserve">rbrink </w:t>
      </w:r>
      <w:r>
        <w:rPr>
          <w:rStyle w:val="Нет"/>
          <w:rFonts w:ascii="Times New Roman" w:hAnsi="Times New Roman" w:hint="default"/>
          <w:sz w:val="28"/>
          <w:szCs w:val="28"/>
          <w:rtl w:val="0"/>
          <w:lang w:val="ru-RU"/>
        </w:rPr>
        <w:t>К</w:t>
      </w:r>
      <w:r>
        <w:rPr>
          <w:rStyle w:val="Нет"/>
          <w:rFonts w:ascii="Times New Roman" w:hAnsi="Times New Roman"/>
          <w:sz w:val="28"/>
          <w:szCs w:val="28"/>
          <w:rtl w:val="0"/>
          <w:lang w:val="ru-RU"/>
        </w:rPr>
        <w:t>NiG, S</w:t>
      </w:r>
      <w:r>
        <w:rPr>
          <w:rStyle w:val="Нет"/>
          <w:rFonts w:ascii="Times New Roman" w:hAnsi="Times New Roman" w:hint="default"/>
          <w:sz w:val="28"/>
          <w:szCs w:val="28"/>
          <w:rtl w:val="0"/>
          <w:lang w:val="ru-RU"/>
        </w:rPr>
        <w:t>ö</w:t>
      </w:r>
      <w:r>
        <w:rPr>
          <w:rStyle w:val="Нет"/>
          <w:rFonts w:ascii="Times New Roman" w:hAnsi="Times New Roman"/>
          <w:sz w:val="28"/>
          <w:szCs w:val="28"/>
          <w:rtl w:val="0"/>
          <w:lang w:val="en-US"/>
        </w:rPr>
        <w:t>nnergren H. et al. Prevalence and incidence of chronic wounds and related complications: a protocol for a systematic review. Syst Rev 5, 152 (2016). https://doi.org/10.1186/s13643-016-0329-y</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firstLine="560"/>
        <w:jc w:val="both"/>
        <w:rPr>
          <w:rStyle w:val="Нет"/>
          <w:rFonts w:ascii="Times New Roman" w:cs="Times New Roman" w:hAnsi="Times New Roman" w:eastAsia="Times New Roman"/>
          <w:sz w:val="36"/>
          <w:szCs w:val="36"/>
        </w:rPr>
      </w:pPr>
      <w:r>
        <w:rPr>
          <w:rStyle w:val="Нет"/>
          <w:rFonts w:ascii="Times New Roman" w:hAnsi="Times New Roman" w:hint="default"/>
          <w:sz w:val="36"/>
          <w:szCs w:val="36"/>
          <w:rtl w:val="0"/>
          <w:lang w:val="ru-RU"/>
        </w:rPr>
        <w:t> </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34</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Питання оцінки вихідного рівня знань</w:t>
      </w:r>
      <w:r>
        <w:rPr>
          <w:rStyle w:val="Нет"/>
          <w:rFonts w:ascii="Times New Roman" w:hAnsi="Times New Roman"/>
          <w:sz w:val="20"/>
          <w:szCs w:val="20"/>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b w:val="1"/>
          <w:bCs w:val="1"/>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hd w:val="clear" w:color="auto" w:fill="fefffe"/>
        </w:rPr>
        <w:sectPr>
          <w:type w:val="continuous"/>
          <w:pgSz w:w="8400" w:h="11900" w:orient="portrait"/>
          <w:pgMar w:top="0" w:right="1134" w:bottom="0" w:left="851" w:header="284" w:footer="284"/>
          <w:pgNumType w:start="0"/>
          <w:bidi w:val="0"/>
        </w:sectPr>
      </w:pPr>
      <w:r>
        <w:rPr>
          <w:rStyle w:val="Нет"/>
          <w:rFonts w:ascii="Times New Roman" w:cs="Times New Roman" w:hAnsi="Times New Roman" w:eastAsia="Times New Roman"/>
          <w:shd w:val="clear" w:color="auto" w:fill="fefffe"/>
        </w:rPr>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Під загальним знеболюванням виконують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Ринопластику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Мамопластику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Абдомінопластику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Ліпосакцію</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Отопластику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Під внутрішньовенною анестезією виконують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Ринопластику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Мамопластику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Абдомінопластику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Ліпосакцію</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Отопластику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Під місцевою анестезією виконують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Ринопластику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Мамопластику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Абдомінопластику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Ліпосакцію</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b w:val="1"/>
          <w:bCs w:val="1"/>
          <w:sz w:val="20"/>
          <w:szCs w:val="20"/>
          <w:shd w:val="clear" w:color="auto" w:fill="fefffe"/>
          <w:rtl w:val="0"/>
          <w:lang w:val="ru-RU"/>
        </w:rPr>
        <w:t>Отопластику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Показаннями до операції є</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Наявність косметичного дефекту певної анатомічної ділянки</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що підтверджено відповідним діагнозом</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Вживання антикоагулянтів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Психічні порушення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Декомпенсовані захворювання серцево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судинної системи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Гострі респіраторні захворювання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Відносні протипокази до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Наявність косметичного дефекту певної анатомічної ділянки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підтверджено відповідним діагнозом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Вживання антикоагулянтів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Психічні порушення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Декомпенсовані захворювання серцево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судинної системи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b w:val="1"/>
          <w:bCs w:val="1"/>
          <w:sz w:val="20"/>
          <w:szCs w:val="20"/>
          <w:shd w:val="clear" w:color="auto" w:fill="fefffe"/>
          <w:rtl w:val="0"/>
          <w:lang w:val="ru-RU"/>
        </w:rPr>
        <w:t>Гострі респіраторні захворювання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Абсолютними протипоказами є</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Наявність косметичного дефекту певної анатомічної ділянки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підтверджено відповідним діагнозом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Вживання антикоагулянтів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Психічні порушення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Декомпенсовані захворювання серцево</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судинної системи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Гострі респіраторні захворювання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Хто вперше застосував</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термін «Пластична хірургія» </w:t>
      </w:r>
      <w:r>
        <w:rPr>
          <w:rStyle w:val="Нет"/>
          <w:rFonts w:ascii="Times New Roman" w:hAnsi="Times New Roman"/>
          <w:sz w:val="20"/>
          <w:szCs w:val="20"/>
          <w:shd w:val="clear" w:color="auto" w:fill="fefffe"/>
          <w:rtl w:val="0"/>
          <w:lang w:val="de-DE"/>
        </w:rPr>
        <w:t>(Plastische Chirurgie)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Едуард Цейс</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Земсков В</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С</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Гаспаре Тальякоці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Пирогов М</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Шалімов 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 xml:space="preserve">Коли </w:t>
      </w:r>
      <w:r>
        <w:rPr>
          <w:rStyle w:val="Нет"/>
          <w:rFonts w:ascii="Times New Roman" w:hAnsi="Times New Roman"/>
          <w:sz w:val="20"/>
          <w:szCs w:val="20"/>
          <w:shd w:val="clear" w:color="auto" w:fill="fefffe"/>
          <w:rtl w:val="0"/>
          <w:lang w:val="it-IT"/>
        </w:rPr>
        <w:t xml:space="preserve">Gasparo Tagliacozzi </w:t>
      </w:r>
      <w:r>
        <w:rPr>
          <w:rStyle w:val="Нет"/>
          <w:rFonts w:ascii="Times New Roman" w:hAnsi="Times New Roman" w:hint="default"/>
          <w:sz w:val="20"/>
          <w:szCs w:val="20"/>
          <w:shd w:val="clear" w:color="auto" w:fill="fefffe"/>
          <w:rtl w:val="0"/>
          <w:lang w:val="ru-RU"/>
        </w:rPr>
        <w:t>опублікував наукову працю з реконструктивної хірургії носу</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У </w:t>
      </w:r>
      <w:r>
        <w:rPr>
          <w:rStyle w:val="Нет"/>
          <w:rFonts w:ascii="Times New Roman" w:hAnsi="Times New Roman"/>
          <w:b w:val="1"/>
          <w:bCs w:val="1"/>
          <w:sz w:val="20"/>
          <w:szCs w:val="20"/>
          <w:shd w:val="clear" w:color="auto" w:fill="fefffe"/>
          <w:rtl w:val="0"/>
          <w:lang w:val="ru-RU"/>
        </w:rPr>
        <w:t xml:space="preserve">1597 </w:t>
      </w:r>
      <w:r>
        <w:rPr>
          <w:rStyle w:val="Нет"/>
          <w:rFonts w:ascii="Times New Roman" w:hAnsi="Times New Roman" w:hint="default"/>
          <w:b w:val="1"/>
          <w:bCs w:val="1"/>
          <w:sz w:val="20"/>
          <w:szCs w:val="20"/>
          <w:shd w:val="clear" w:color="auto" w:fill="fefffe"/>
          <w:rtl w:val="0"/>
          <w:lang w:val="ru-RU"/>
        </w:rPr>
        <w:t>році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1838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1497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1756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1994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 xml:space="preserve">Яку саме операцію було згадано в папірусах за </w:t>
      </w:r>
      <w:r>
        <w:rPr>
          <w:rStyle w:val="Нет"/>
          <w:rFonts w:ascii="Times New Roman" w:hAnsi="Times New Roman"/>
          <w:sz w:val="20"/>
          <w:szCs w:val="20"/>
          <w:shd w:val="clear" w:color="auto" w:fill="fefffe"/>
          <w:rtl w:val="0"/>
          <w:lang w:val="ru-RU"/>
        </w:rPr>
        <w:t xml:space="preserve">3000 </w:t>
      </w:r>
      <w:r>
        <w:rPr>
          <w:rStyle w:val="Нет"/>
          <w:rFonts w:ascii="Times New Roman" w:hAnsi="Times New Roman" w:hint="default"/>
          <w:sz w:val="20"/>
          <w:szCs w:val="20"/>
          <w:shd w:val="clear" w:color="auto" w:fill="fefffe"/>
          <w:rtl w:val="0"/>
          <w:lang w:val="ru-RU"/>
        </w:rPr>
        <w:t>років до н</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е</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Реконструкцію носа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Мамопластику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Абдомінопластику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Ліпосакцію</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Отопластику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Коли було створено Асоціацію пластичних хірургів України</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У </w:t>
      </w:r>
      <w:r>
        <w:rPr>
          <w:rStyle w:val="Нет"/>
          <w:rFonts w:ascii="Times New Roman" w:hAnsi="Times New Roman"/>
          <w:b w:val="1"/>
          <w:bCs w:val="1"/>
          <w:sz w:val="20"/>
          <w:szCs w:val="20"/>
          <w:shd w:val="clear" w:color="auto" w:fill="fefffe"/>
          <w:rtl w:val="0"/>
          <w:lang w:val="ru-RU"/>
        </w:rPr>
        <w:t xml:space="preserve">1994 </w:t>
      </w:r>
      <w:r>
        <w:rPr>
          <w:rStyle w:val="Нет"/>
          <w:rFonts w:ascii="Times New Roman" w:hAnsi="Times New Roman" w:hint="default"/>
          <w:b w:val="1"/>
          <w:bCs w:val="1"/>
          <w:sz w:val="20"/>
          <w:szCs w:val="20"/>
          <w:shd w:val="clear" w:color="auto" w:fill="fefffe"/>
          <w:rtl w:val="0"/>
          <w:lang w:val="ru-RU"/>
        </w:rPr>
        <w:t>році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1875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2001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1998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 xml:space="preserve">У </w:t>
      </w:r>
      <w:r>
        <w:rPr>
          <w:rStyle w:val="Нет"/>
          <w:rFonts w:ascii="Times New Roman" w:hAnsi="Times New Roman"/>
          <w:sz w:val="20"/>
          <w:szCs w:val="20"/>
          <w:shd w:val="clear" w:color="auto" w:fill="fefffe"/>
          <w:rtl w:val="0"/>
          <w:lang w:val="ru-RU"/>
        </w:rPr>
        <w:t xml:space="preserve">1597 </w:t>
      </w:r>
      <w:r>
        <w:rPr>
          <w:rStyle w:val="Нет"/>
          <w:rFonts w:ascii="Times New Roman" w:hAnsi="Times New Roman" w:hint="default"/>
          <w:sz w:val="20"/>
          <w:szCs w:val="20"/>
          <w:shd w:val="clear" w:color="auto" w:fill="fefffe"/>
          <w:rtl w:val="0"/>
          <w:lang w:val="ru-RU"/>
        </w:rPr>
        <w:t>році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Хто був першим президентом Асоціації пластичних хірургів України</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Земсков В</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С</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Шалімов 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Чухриенко Д</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П</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Люлько А</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3</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Який шар належить до дерми</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Поверхневий сосочковий шар</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Роговий шар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Блискучий шар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Зернистий шар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Остистий шар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 xml:space="preserve">Система </w:t>
      </w:r>
      <w:r>
        <w:rPr>
          <w:rStyle w:val="Нет"/>
          <w:rFonts w:ascii="Times New Roman" w:hAnsi="Times New Roman"/>
          <w:sz w:val="20"/>
          <w:szCs w:val="20"/>
          <w:shd w:val="clear" w:color="auto" w:fill="fefffe"/>
          <w:rtl w:val="0"/>
          <w:lang w:val="ru-RU"/>
        </w:rPr>
        <w:t xml:space="preserve">(SMAS) </w:t>
      </w:r>
      <w:r>
        <w:rPr>
          <w:rStyle w:val="Нет"/>
          <w:rFonts w:ascii="Times New Roman" w:hAnsi="Times New Roman" w:hint="default"/>
          <w:sz w:val="20"/>
          <w:szCs w:val="20"/>
          <w:shd w:val="clear" w:color="auto" w:fill="fefffe"/>
          <w:rtl w:val="0"/>
          <w:lang w:val="ru-RU"/>
        </w:rPr>
        <w:t>складається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З дерми</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гіподерми</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поверхневої фасції та кріпиться до м’язів обличчя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З комплексу мімічних</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жувальних м’язів та фасції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Зі шкіри та підшкірно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жирової клітковини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З мімічних та жувальних м’язів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З підшкірно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жирової клітковини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 xml:space="preserve">Орбітальна точка Псиллаксис </w:t>
      </w:r>
      <w:r>
        <w:rPr>
          <w:rStyle w:val="Нет"/>
          <w:rFonts w:ascii="Times New Roman" w:hAnsi="Times New Roman"/>
          <w:sz w:val="20"/>
          <w:szCs w:val="20"/>
          <w:shd w:val="clear" w:color="auto" w:fill="fefffe"/>
          <w:rtl w:val="0"/>
          <w:lang w:val="ru-RU"/>
        </w:rPr>
        <w:t xml:space="preserve">(Psillakis) </w:t>
      </w:r>
      <w:r>
        <w:rPr>
          <w:rStyle w:val="Нет"/>
          <w:rFonts w:ascii="Times New Roman" w:hAnsi="Times New Roman" w:hint="default"/>
          <w:sz w:val="20"/>
          <w:szCs w:val="20"/>
          <w:shd w:val="clear" w:color="auto" w:fill="fefffe"/>
          <w:rtl w:val="0"/>
          <w:lang w:val="ru-RU"/>
        </w:rPr>
        <w:t>розташована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На латеральному краї очної ямки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Латерально до великого виличного м’яза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Медіально до великого виличного м’яза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По передньому краю жувальних м’язів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По передній третині нижньої щелепи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 xml:space="preserve">Вилична точка Мак Грегор </w:t>
      </w:r>
      <w:r>
        <w:rPr>
          <w:rStyle w:val="Нет"/>
          <w:rFonts w:ascii="Times New Roman" w:hAnsi="Times New Roman"/>
          <w:sz w:val="20"/>
          <w:szCs w:val="20"/>
          <w:shd w:val="clear" w:color="auto" w:fill="fefffe"/>
          <w:rtl w:val="0"/>
          <w:lang w:val="ru-RU"/>
        </w:rPr>
        <w:t xml:space="preserve">(Mac Gregor) </w:t>
      </w:r>
      <w:r>
        <w:rPr>
          <w:rStyle w:val="Нет"/>
          <w:rFonts w:ascii="Times New Roman" w:hAnsi="Times New Roman" w:hint="default"/>
          <w:sz w:val="20"/>
          <w:szCs w:val="20"/>
          <w:shd w:val="clear" w:color="auto" w:fill="fefffe"/>
          <w:rtl w:val="0"/>
          <w:lang w:val="ru-RU"/>
        </w:rPr>
        <w:t>розташована</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Латерально до великого виличного м’яза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Медіально до великого виличного м’яза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На латеральному краї очної ямки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По передньому краю жувальних м’язів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По передній третині нижньої щелепи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До глибокого клітковинного простору належить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b w:val="1"/>
          <w:bCs w:val="1"/>
          <w:sz w:val="20"/>
          <w:szCs w:val="20"/>
          <w:shd w:val="clear" w:color="auto" w:fill="fefffe"/>
          <w:rtl w:val="0"/>
          <w:lang w:val="ru-RU"/>
        </w:rPr>
        <w:t>Латеральна підочна жирова клітковина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Інфраорбітальний клітковинний простір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Носогубний клітковинний простір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Середній щічний клітковинний простір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Латерально скронево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щічний простір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4</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Умовні лінії на шкірі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відповідають напряму колагенових волокон в дермі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вздовж яких можливе максимальне розтягнення шкіри називаються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Лінії Лангера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Лінії зморшок</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Лінії розслаблення шкіри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Біодинамічні ексцизійні лінії натягу шкіри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280" w:hanging="2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280" w:hanging="2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Якому виду рубця відповідають характеристик</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посилений ріст в межах рани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суб’єктивні відчуття відсутні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відбувається зміна кольору</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Нормотрофічні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Атрофічні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outline w:val="0"/>
          <w:color w:val="202124"/>
          <w:sz w:val="20"/>
          <w:szCs w:val="20"/>
          <w:u w:color="202124"/>
          <w:shd w:val="clear" w:color="auto" w:fill="fefffe"/>
          <w:rtl w:val="0"/>
          <w:lang w:val="ru-RU"/>
          <w14:textFill>
            <w14:solidFill>
              <w14:srgbClr w14:val="202124"/>
            </w14:solidFill>
          </w14:textFill>
        </w:rPr>
        <w:t>Гіпертрофічні</w:t>
      </w:r>
      <w:r>
        <w:rPr>
          <w:rStyle w:val="Нет"/>
          <w:rFonts w:ascii="Times New Roman" w:hAnsi="Times New Roman"/>
          <w:b w:val="1"/>
          <w:bCs w:val="1"/>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Келоїдні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Якому виду рубця відповідають характеристик</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посилений ріст за межами рани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є суб’єктивні відчуття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не відбувається зміна кольору</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Нормотрофічні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Атрофічні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Гіпертрофічні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outline w:val="0"/>
          <w:color w:val="202124"/>
          <w:sz w:val="20"/>
          <w:szCs w:val="20"/>
          <w:u w:color="202124"/>
          <w:shd w:val="clear" w:color="auto" w:fill="fefffe"/>
          <w:rtl w:val="0"/>
          <w:lang w:val="ru-RU"/>
          <w14:textFill>
            <w14:solidFill>
              <w14:srgbClr w14:val="202124"/>
            </w14:solidFill>
          </w14:textFill>
        </w:rPr>
        <w:t>Келоїдні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Якому виду рубця відповідають характеристика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глибоко втягнуті та щільно фіксовані в межах рани</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Нормотрофічні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outline w:val="0"/>
          <w:color w:val="202124"/>
          <w:sz w:val="20"/>
          <w:szCs w:val="20"/>
          <w:u w:color="202124"/>
          <w:shd w:val="clear" w:color="auto" w:fill="fefffe"/>
          <w:rtl w:val="0"/>
          <w:lang w:val="ru-RU"/>
          <w14:textFill>
            <w14:solidFill>
              <w14:srgbClr w14:val="202124"/>
            </w14:solidFill>
          </w14:textFill>
        </w:rPr>
        <w:t>Атрофічні</w:t>
      </w:r>
      <w:r>
        <w:rPr>
          <w:rStyle w:val="Нет"/>
          <w:rFonts w:ascii="Times New Roman" w:hAnsi="Times New Roman"/>
          <w:b w:val="1"/>
          <w:bCs w:val="1"/>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Гіпертрофічні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Келоїдні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Якому шву відповідає характеристика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горизонтальний</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безперервний</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внутрішньошкірний шов</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Шов Холстеда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Шов Мультановського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Шов Метелик</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подібний шов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5</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Ознаки доброякісних пухлин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Високодиференційованість клітин</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Експансивний ріст</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Капсула відсутня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Багато мітозів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Швидко ростуть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Ознаки злоякісних пухлин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Інфільтративний ріст</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Оточення капсулою</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Мало мітозів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Повільний ріст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Відсутність метастазування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Що таке уніцентричний ріст пухлин</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Одне вогнище росту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Декілька вогнищ</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Інфільтративний ріст вглиб органу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Експансивний ріст в порожнину органа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Ріст зумовлений неопластичною трансформацією нормальних клітин в патологічні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Кіста це</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Новоутворення з чіткими межами та порожниною</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Новоутворення з чіткими межами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Без чітких меж</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Новоутворення з дефектом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 xml:space="preserve">Сальний невус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невус Ядсона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має походження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З епідермісу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З меланоцитів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З жирової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З залозистої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З м’язової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6</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Як називається пластика при якому дефект закривається  переміщенням шкірних клаптів</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зберігають судинний зв‘язок з організмом</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Невільна пластика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Вільна пластика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Комбінована пластика</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Нічого з вище перерахованого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Як називається пластика при якому дефект закривається переміщенням шкірних клаптів</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з тимчасовим перериванням судинних зв‘язків і відновлюванням знову на місці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куди пересаджено трансплантат</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Невільна пластика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Вільна пластика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Комбінована пластика</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Нічого з вище перерахованого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При плановій пластиці потрібно враховувати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Довжину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величину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глибину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форму дефектів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Функціональну й естетичну особливість шкіри в ділянці дефекту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Який вид пересадки пропонується застосувати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З якої частини тіла можна запозичити ділянки шкіри для пересадки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b w:val="1"/>
          <w:bCs w:val="1"/>
          <w:sz w:val="20"/>
          <w:szCs w:val="20"/>
          <w:shd w:val="clear" w:color="auto" w:fill="fefffe"/>
          <w:rtl w:val="0"/>
          <w:lang w:val="ru-RU"/>
        </w:rPr>
        <w:t>Всі відповіді правильні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Шкірний рубець глибоко втягнутий і щільно фіксований до тканин</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які розташовані глибше</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називається</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Нормотрофічний</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Гіпертрофічний</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Атрофічний</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Келоїдний</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Під яким кутом виконують від прямого розрізу два додаткові бічні розрізи однакової довжини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спрямовані в різні боки при </w:t>
      </w:r>
      <w:r>
        <w:rPr>
          <w:rStyle w:val="Нет"/>
          <w:rFonts w:ascii="Times New Roman" w:hAnsi="Times New Roman"/>
          <w:sz w:val="20"/>
          <w:szCs w:val="20"/>
          <w:shd w:val="clear" w:color="auto" w:fill="fefffe"/>
          <w:rtl w:val="0"/>
          <w:lang w:val="ru-RU"/>
        </w:rPr>
        <w:t>Z-</w:t>
      </w:r>
      <w:r>
        <w:rPr>
          <w:rStyle w:val="Нет"/>
          <w:rFonts w:ascii="Times New Roman" w:hAnsi="Times New Roman" w:hint="default"/>
          <w:sz w:val="20"/>
          <w:szCs w:val="20"/>
          <w:shd w:val="clear" w:color="auto" w:fill="fefffe"/>
          <w:rtl w:val="0"/>
          <w:lang w:val="ru-RU"/>
        </w:rPr>
        <w:t>подібній пластиці</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b w:val="1"/>
          <w:bCs w:val="1"/>
          <w:sz w:val="20"/>
          <w:szCs w:val="20"/>
          <w:shd w:val="clear" w:color="auto" w:fill="fefffe"/>
          <w:rtl w:val="0"/>
          <w:lang w:val="ru-RU"/>
        </w:rPr>
        <w:t>120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B. 60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C. 30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D. 90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E. 80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7</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Хто розробив судинний анастомоз «кінець в кінець»</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Алексіс Каррель</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Едуард Цейс</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Гаспаре Тальякоці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Пирогов М</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І</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Шалімов 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 xml:space="preserve">Під яким кутом накладаються  перші два шви при анастомозі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кінець</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в</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кінець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b w:val="1"/>
          <w:bCs w:val="1"/>
          <w:sz w:val="20"/>
          <w:szCs w:val="20"/>
          <w:shd w:val="clear" w:color="auto" w:fill="fefffe"/>
          <w:rtl w:val="0"/>
          <w:lang w:val="ru-RU"/>
        </w:rPr>
        <w:t>120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B. 60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C. 30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D. 90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E. 80</w:t>
      </w:r>
      <w:r>
        <w:rPr>
          <w:rStyle w:val="Нет"/>
          <w:rFonts w:ascii="Arial Unicode MS" w:hAnsi="Arial Unicode MS" w:hint="default"/>
          <w:sz w:val="20"/>
          <w:szCs w:val="20"/>
          <w:shd w:val="clear" w:color="auto" w:fill="fefffe"/>
          <w:rtl w:val="0"/>
          <w:lang w:val="ru-RU"/>
        </w:rPr>
        <w:t>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Скільки часу рекомендовано спостерігають за анастомозом після зняття дистального та проксимального зажиму</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b w:val="1"/>
          <w:bCs w:val="1"/>
          <w:sz w:val="20"/>
          <w:szCs w:val="20"/>
          <w:shd w:val="clear" w:color="auto" w:fill="fefffe"/>
          <w:rtl w:val="0"/>
          <w:lang w:val="ru-RU"/>
        </w:rPr>
        <w:t xml:space="preserve">20 </w:t>
      </w:r>
      <w:r>
        <w:rPr>
          <w:rStyle w:val="Нет"/>
          <w:rFonts w:ascii="Times New Roman" w:hAnsi="Times New Roman" w:hint="default"/>
          <w:b w:val="1"/>
          <w:bCs w:val="1"/>
          <w:sz w:val="20"/>
          <w:szCs w:val="20"/>
          <w:shd w:val="clear" w:color="auto" w:fill="fefffe"/>
          <w:rtl w:val="0"/>
          <w:lang w:val="ru-RU"/>
        </w:rPr>
        <w:t>хв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B. 5</w:t>
      </w:r>
      <w:r>
        <w:rPr>
          <w:rStyle w:val="Нет"/>
          <w:rFonts w:ascii="Times New Roman" w:hAnsi="Times New Roman" w:hint="default"/>
          <w:sz w:val="20"/>
          <w:szCs w:val="20"/>
          <w:shd w:val="clear" w:color="auto" w:fill="fefffe"/>
          <w:rtl w:val="0"/>
          <w:lang w:val="ru-RU"/>
        </w:rPr>
        <w:t>хв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10 </w:t>
      </w:r>
      <w:r>
        <w:rPr>
          <w:rStyle w:val="Нет"/>
          <w:rFonts w:ascii="Times New Roman" w:hAnsi="Times New Roman" w:hint="default"/>
          <w:sz w:val="20"/>
          <w:szCs w:val="20"/>
          <w:shd w:val="clear" w:color="auto" w:fill="fefffe"/>
          <w:rtl w:val="0"/>
          <w:lang w:val="ru-RU"/>
        </w:rPr>
        <w:t>хв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30 </w:t>
      </w:r>
      <w:r>
        <w:rPr>
          <w:rStyle w:val="Нет"/>
          <w:rFonts w:ascii="Times New Roman" w:hAnsi="Times New Roman" w:hint="default"/>
          <w:sz w:val="20"/>
          <w:szCs w:val="20"/>
          <w:shd w:val="clear" w:color="auto" w:fill="fefffe"/>
          <w:rtl w:val="0"/>
          <w:lang w:val="ru-RU"/>
        </w:rPr>
        <w:t>хв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40 </w:t>
      </w:r>
      <w:r>
        <w:rPr>
          <w:rStyle w:val="Нет"/>
          <w:rFonts w:ascii="Times New Roman" w:hAnsi="Times New Roman" w:hint="default"/>
          <w:sz w:val="20"/>
          <w:szCs w:val="20"/>
          <w:shd w:val="clear" w:color="auto" w:fill="fefffe"/>
          <w:rtl w:val="0"/>
          <w:lang w:val="ru-RU"/>
        </w:rPr>
        <w:t>хв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Вкажіть вірне твердження про особливості травми сухожилля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При травмі відбувається міграція проксимальної частини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Особливості відсутні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Потрібно накладати лише вузлові шви при зшиванні кінців сухожилля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Мобілізуємо кінцівки для підвищення натягу сухожилля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Шов на сухожилок неефективний</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5.</w:t>
      </w:r>
      <w:r>
        <w:rPr>
          <w:rStyle w:val="Нет"/>
          <w:rFonts w:ascii="Times New Roman" w:hAnsi="Times New Roman" w:hint="default"/>
          <w:sz w:val="20"/>
          <w:szCs w:val="20"/>
          <w:shd w:val="clear" w:color="auto" w:fill="fefffe"/>
          <w:rtl w:val="0"/>
          <w:lang w:val="ru-RU"/>
        </w:rPr>
        <w:t>Вкажіть вірне твердження про особливості мікрохірургічного шва нерва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Для успішної реінервації використовують інтра</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або периневральний шви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Шов пучків нерва має бути </w:t>
      </w:r>
      <w:r>
        <w:rPr>
          <w:rStyle w:val="Нет"/>
          <w:rFonts w:ascii="Times New Roman" w:hAnsi="Times New Roman"/>
          <w:sz w:val="20"/>
          <w:szCs w:val="20"/>
          <w:shd w:val="clear" w:color="auto" w:fill="fefffe"/>
          <w:rtl w:val="0"/>
          <w:lang w:val="ru-RU"/>
        </w:rPr>
        <w:t>8-</w:t>
      </w:r>
      <w:r>
        <w:rPr>
          <w:rStyle w:val="Нет"/>
          <w:rFonts w:ascii="Times New Roman" w:hAnsi="Times New Roman" w:hint="default"/>
          <w:sz w:val="20"/>
          <w:szCs w:val="20"/>
          <w:shd w:val="clear" w:color="auto" w:fill="fefffe"/>
          <w:rtl w:val="0"/>
          <w:lang w:val="ru-RU"/>
        </w:rPr>
        <w:t>подібного прошивання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Особливості відсутні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Обов’язкова мобілізація кінцівки після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Основні шви накладаються на епіневрій</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jc w:val="center"/>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8</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 xml:space="preserve">Імплантам молочних залоз </w:t>
      </w:r>
      <w:r>
        <w:rPr>
          <w:rStyle w:val="Нет"/>
          <w:rFonts w:ascii="Times New Roman" w:hAnsi="Times New Roman"/>
          <w:sz w:val="20"/>
          <w:szCs w:val="20"/>
          <w:shd w:val="clear" w:color="auto" w:fill="fefffe"/>
          <w:rtl w:val="0"/>
          <w:lang w:val="ru-RU"/>
        </w:rPr>
        <w:t xml:space="preserve">7 </w:t>
      </w:r>
      <w:r>
        <w:rPr>
          <w:rStyle w:val="Нет"/>
          <w:rFonts w:ascii="Times New Roman" w:hAnsi="Times New Roman" w:hint="default"/>
          <w:sz w:val="20"/>
          <w:szCs w:val="20"/>
          <w:shd w:val="clear" w:color="auto" w:fill="fefffe"/>
          <w:rtl w:val="0"/>
          <w:lang w:val="ru-RU"/>
        </w:rPr>
        <w:t>генерації відповідає</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b w:val="1"/>
          <w:bCs w:val="1"/>
          <w:sz w:val="20"/>
          <w:szCs w:val="20"/>
          <w:shd w:val="clear" w:color="auto" w:fill="fefffe"/>
          <w:rtl w:val="0"/>
          <w:lang w:val="ru-RU"/>
        </w:rPr>
        <w:t xml:space="preserve">2020 </w:t>
      </w:r>
      <w:r>
        <w:rPr>
          <w:rStyle w:val="Нет"/>
          <w:rFonts w:ascii="Times New Roman" w:hAnsi="Times New Roman" w:hint="default"/>
          <w:b w:val="1"/>
          <w:bCs w:val="1"/>
          <w:sz w:val="20"/>
          <w:szCs w:val="20"/>
          <w:shd w:val="clear" w:color="auto" w:fill="fefffe"/>
          <w:rtl w:val="0"/>
          <w:lang w:val="ru-RU"/>
        </w:rPr>
        <w:t>р</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н</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час гладеньке покриття</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 xml:space="preserve">ергономікс </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Мотіва</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 xml:space="preserve">смуусфайн </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Белагель</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B. 60-</w:t>
      </w:r>
      <w:r>
        <w:rPr>
          <w:rStyle w:val="Нет"/>
          <w:rFonts w:ascii="Times New Roman" w:hAnsi="Times New Roman" w:hint="default"/>
          <w:sz w:val="20"/>
          <w:szCs w:val="20"/>
          <w:shd w:val="clear" w:color="auto" w:fill="fefffe"/>
          <w:rtl w:val="0"/>
          <w:lang w:val="ru-RU"/>
        </w:rPr>
        <w:t xml:space="preserve">ті роки гладенька поверхня </w:t>
      </w:r>
      <w:r>
        <w:rPr>
          <w:rStyle w:val="Нет"/>
          <w:rFonts w:ascii="Times New Roman" w:hAnsi="Times New Roman"/>
          <w:sz w:val="20"/>
          <w:szCs w:val="20"/>
          <w:shd w:val="clear" w:color="auto" w:fill="fefffe"/>
          <w:rtl w:val="0"/>
          <w:lang w:val="ru-RU"/>
        </w:rPr>
        <w:t>0,25</w:t>
      </w:r>
      <w:r>
        <w:rPr>
          <w:rStyle w:val="Нет"/>
          <w:rFonts w:ascii="Times New Roman" w:hAnsi="Times New Roman" w:hint="default"/>
          <w:sz w:val="20"/>
          <w:szCs w:val="20"/>
          <w:shd w:val="clear" w:color="auto" w:fill="fefffe"/>
          <w:rtl w:val="0"/>
          <w:lang w:val="ru-RU"/>
        </w:rPr>
        <w:t>мм</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Дакронові патчі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70-80 </w:t>
      </w:r>
      <w:r>
        <w:rPr>
          <w:rStyle w:val="Нет"/>
          <w:rFonts w:ascii="Times New Roman" w:hAnsi="Times New Roman" w:hint="default"/>
          <w:sz w:val="20"/>
          <w:szCs w:val="20"/>
          <w:shd w:val="clear" w:color="auto" w:fill="fefffe"/>
          <w:rtl w:val="0"/>
          <w:lang w:val="ru-RU"/>
        </w:rPr>
        <w:t xml:space="preserve">рр  поверхня </w:t>
      </w:r>
      <w:r>
        <w:rPr>
          <w:rStyle w:val="Нет"/>
          <w:rFonts w:ascii="Times New Roman" w:hAnsi="Times New Roman"/>
          <w:sz w:val="20"/>
          <w:szCs w:val="20"/>
          <w:shd w:val="clear" w:color="auto" w:fill="fefffe"/>
          <w:rtl w:val="0"/>
          <w:lang w:val="ru-RU"/>
        </w:rPr>
        <w:t xml:space="preserve">0,13 </w:t>
      </w:r>
      <w:r>
        <w:rPr>
          <w:rStyle w:val="Нет"/>
          <w:rFonts w:ascii="Times New Roman" w:hAnsi="Times New Roman" w:hint="default"/>
          <w:sz w:val="20"/>
          <w:szCs w:val="20"/>
          <w:shd w:val="clear" w:color="auto" w:fill="fefffe"/>
          <w:rtl w:val="0"/>
          <w:lang w:val="ru-RU"/>
        </w:rPr>
        <w:t>мм</w:t>
      </w:r>
      <w:r>
        <w:rPr>
          <w:rStyle w:val="Нет"/>
          <w:rFonts w:ascii="Times New Roman" w:hAnsi="Times New Roman"/>
          <w:sz w:val="20"/>
          <w:szCs w:val="20"/>
          <w:shd w:val="clear" w:color="auto" w:fill="fefffe"/>
          <w:rtl w:val="0"/>
          <w:lang w:val="ru-RU"/>
        </w:rPr>
        <w:t xml:space="preserve">. </w:t>
      </w:r>
      <w:r>
        <w:rPr>
          <w:rStyle w:val="Нет"/>
          <w:sz w:val="20"/>
          <w:szCs w:val="20"/>
          <w:shd w:val="clear" w:color="auto" w:fill="fefffe"/>
          <w:rtl w:val="1"/>
          <w:lang w:val="ar-SA" w:bidi="ar-SA"/>
        </w:rPr>
        <w:t> Зв‘язаний гель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80-92 </w:t>
      </w:r>
      <w:r>
        <w:rPr>
          <w:rStyle w:val="Нет"/>
          <w:rFonts w:ascii="Times New Roman" w:hAnsi="Times New Roman" w:hint="default"/>
          <w:sz w:val="20"/>
          <w:szCs w:val="20"/>
          <w:shd w:val="clear" w:color="auto" w:fill="fefffe"/>
          <w:rtl w:val="0"/>
          <w:lang w:val="ru-RU"/>
        </w:rPr>
        <w:t>рр  захистна бар’єрна оболонка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92 </w:t>
      </w:r>
      <w:r>
        <w:rPr>
          <w:rStyle w:val="Нет"/>
          <w:rFonts w:ascii="Times New Roman" w:hAnsi="Times New Roman" w:hint="default"/>
          <w:sz w:val="20"/>
          <w:szCs w:val="20"/>
          <w:shd w:val="clear" w:color="auto" w:fill="fefffe"/>
          <w:rtl w:val="0"/>
          <w:lang w:val="ru-RU"/>
        </w:rPr>
        <w:t>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час документальна офіційна підтримка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 xml:space="preserve">Імплантам молочних залоз </w:t>
      </w: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генерації відповідає</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Імпланти </w:t>
      </w:r>
      <w:r>
        <w:rPr>
          <w:rStyle w:val="Нет"/>
          <w:rFonts w:ascii="Times New Roman" w:hAnsi="Times New Roman"/>
          <w:b w:val="1"/>
          <w:bCs w:val="1"/>
          <w:sz w:val="20"/>
          <w:szCs w:val="20"/>
          <w:shd w:val="clear" w:color="auto" w:fill="fefffe"/>
          <w:rtl w:val="0"/>
          <w:lang w:val="ru-RU"/>
        </w:rPr>
        <w:t>60-</w:t>
      </w:r>
      <w:r>
        <w:rPr>
          <w:rStyle w:val="Нет"/>
          <w:rFonts w:ascii="Times New Roman" w:hAnsi="Times New Roman" w:hint="default"/>
          <w:b w:val="1"/>
          <w:bCs w:val="1"/>
          <w:sz w:val="20"/>
          <w:szCs w:val="20"/>
          <w:shd w:val="clear" w:color="auto" w:fill="fefffe"/>
          <w:rtl w:val="0"/>
          <w:lang w:val="ru-RU"/>
        </w:rPr>
        <w:t xml:space="preserve">ті роки гладенька поверхня </w:t>
      </w:r>
      <w:r>
        <w:rPr>
          <w:rStyle w:val="Нет"/>
          <w:rFonts w:ascii="Times New Roman" w:hAnsi="Times New Roman"/>
          <w:b w:val="1"/>
          <w:bCs w:val="1"/>
          <w:sz w:val="20"/>
          <w:szCs w:val="20"/>
          <w:shd w:val="clear" w:color="auto" w:fill="fefffe"/>
          <w:rtl w:val="0"/>
          <w:lang w:val="ru-RU"/>
        </w:rPr>
        <w:t>0,25</w:t>
      </w:r>
      <w:r>
        <w:rPr>
          <w:rStyle w:val="Нет"/>
          <w:rFonts w:ascii="Times New Roman" w:hAnsi="Times New Roman" w:hint="default"/>
          <w:b w:val="1"/>
          <w:bCs w:val="1"/>
          <w:sz w:val="20"/>
          <w:szCs w:val="20"/>
          <w:shd w:val="clear" w:color="auto" w:fill="fefffe"/>
          <w:rtl w:val="0"/>
          <w:lang w:val="ru-RU"/>
        </w:rPr>
        <w:t>мм</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 Дакронові патчі</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Імпланти </w:t>
      </w:r>
      <w:r>
        <w:rPr>
          <w:rStyle w:val="Нет"/>
          <w:rFonts w:ascii="Times New Roman" w:hAnsi="Times New Roman"/>
          <w:sz w:val="20"/>
          <w:szCs w:val="20"/>
          <w:shd w:val="clear" w:color="auto" w:fill="fefffe"/>
          <w:rtl w:val="0"/>
          <w:lang w:val="ru-RU"/>
        </w:rPr>
        <w:t xml:space="preserve">70-80 </w:t>
      </w:r>
      <w:r>
        <w:rPr>
          <w:rStyle w:val="Нет"/>
          <w:rFonts w:ascii="Times New Roman" w:hAnsi="Times New Roman" w:hint="default"/>
          <w:sz w:val="20"/>
          <w:szCs w:val="20"/>
          <w:shd w:val="clear" w:color="auto" w:fill="fefffe"/>
          <w:rtl w:val="0"/>
          <w:lang w:val="ru-RU"/>
        </w:rPr>
        <w:t xml:space="preserve">рр  поверхня </w:t>
      </w:r>
      <w:r>
        <w:rPr>
          <w:rStyle w:val="Нет"/>
          <w:rFonts w:ascii="Times New Roman" w:hAnsi="Times New Roman"/>
          <w:sz w:val="20"/>
          <w:szCs w:val="20"/>
          <w:shd w:val="clear" w:color="auto" w:fill="fefffe"/>
          <w:rtl w:val="0"/>
          <w:lang w:val="ru-RU"/>
        </w:rPr>
        <w:t xml:space="preserve">0,13 </w:t>
      </w:r>
      <w:r>
        <w:rPr>
          <w:rStyle w:val="Нет"/>
          <w:rFonts w:ascii="Times New Roman" w:hAnsi="Times New Roman" w:hint="default"/>
          <w:sz w:val="20"/>
          <w:szCs w:val="20"/>
          <w:shd w:val="clear" w:color="auto" w:fill="fefffe"/>
          <w:rtl w:val="0"/>
          <w:lang w:val="ru-RU"/>
        </w:rPr>
        <w:t>мм</w:t>
      </w:r>
      <w:r>
        <w:rPr>
          <w:rStyle w:val="Нет"/>
          <w:rFonts w:ascii="Times New Roman" w:hAnsi="Times New Roman"/>
          <w:sz w:val="20"/>
          <w:szCs w:val="20"/>
          <w:shd w:val="clear" w:color="auto" w:fill="fefffe"/>
          <w:rtl w:val="0"/>
          <w:lang w:val="ru-RU"/>
        </w:rPr>
        <w:t xml:space="preserve">. </w:t>
      </w:r>
      <w:r>
        <w:rPr>
          <w:rStyle w:val="Нет"/>
          <w:sz w:val="20"/>
          <w:szCs w:val="20"/>
          <w:shd w:val="clear" w:color="auto" w:fill="fefffe"/>
          <w:rtl w:val="1"/>
          <w:lang w:val="ar-SA" w:bidi="ar-SA"/>
        </w:rPr>
        <w:t> Зв‘язаний гель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Імпланти </w:t>
      </w:r>
      <w:r>
        <w:rPr>
          <w:rStyle w:val="Нет"/>
          <w:rFonts w:ascii="Times New Roman" w:hAnsi="Times New Roman"/>
          <w:sz w:val="20"/>
          <w:szCs w:val="20"/>
          <w:shd w:val="clear" w:color="auto" w:fill="fefffe"/>
          <w:rtl w:val="0"/>
          <w:lang w:val="ru-RU"/>
        </w:rPr>
        <w:t xml:space="preserve">80-92 </w:t>
      </w:r>
      <w:r>
        <w:rPr>
          <w:rStyle w:val="Нет"/>
          <w:rFonts w:ascii="Times New Roman" w:hAnsi="Times New Roman" w:hint="default"/>
          <w:sz w:val="20"/>
          <w:szCs w:val="20"/>
          <w:shd w:val="clear" w:color="auto" w:fill="fefffe"/>
          <w:rtl w:val="0"/>
          <w:lang w:val="ru-RU"/>
        </w:rPr>
        <w:t>рр  захистна бар’єрна оболонка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Імпланти </w:t>
      </w:r>
      <w:r>
        <w:rPr>
          <w:rStyle w:val="Нет"/>
          <w:rFonts w:ascii="Times New Roman" w:hAnsi="Times New Roman"/>
          <w:sz w:val="20"/>
          <w:szCs w:val="20"/>
          <w:shd w:val="clear" w:color="auto" w:fill="fefffe"/>
          <w:rtl w:val="0"/>
          <w:lang w:val="ru-RU"/>
        </w:rPr>
        <w:t xml:space="preserve">92 </w:t>
      </w:r>
      <w:r>
        <w:rPr>
          <w:rStyle w:val="Нет"/>
          <w:rFonts w:ascii="Times New Roman" w:hAnsi="Times New Roman" w:hint="default"/>
          <w:sz w:val="20"/>
          <w:szCs w:val="20"/>
          <w:shd w:val="clear" w:color="auto" w:fill="fefffe"/>
          <w:rtl w:val="0"/>
          <w:lang w:val="ru-RU"/>
        </w:rPr>
        <w:t>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час документальна офіційна підтримка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 xml:space="preserve">Імпланти </w:t>
      </w:r>
      <w:r>
        <w:rPr>
          <w:rStyle w:val="Нет"/>
          <w:rFonts w:ascii="Times New Roman" w:hAnsi="Times New Roman"/>
          <w:sz w:val="20"/>
          <w:szCs w:val="20"/>
          <w:shd w:val="clear" w:color="auto" w:fill="fefffe"/>
          <w:rtl w:val="0"/>
          <w:lang w:val="ru-RU"/>
        </w:rPr>
        <w:t xml:space="preserve">2020 </w:t>
      </w:r>
      <w:r>
        <w:rPr>
          <w:rStyle w:val="Нет"/>
          <w:rFonts w:ascii="Times New Roman" w:hAnsi="Times New Roman" w:hint="default"/>
          <w:sz w:val="20"/>
          <w:szCs w:val="20"/>
          <w:shd w:val="clear" w:color="auto" w:fill="fefffe"/>
          <w:rtl w:val="0"/>
          <w:lang w:val="ru-RU"/>
        </w:rPr>
        <w:t>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час гладеньке покриття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ергономікс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Мотіва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смуусфайн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Белагель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Найбільш поширені естетичні імпланти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Силіконові імпланти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Титанові імпланти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Одношарові плетені сітки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Пластикові імпланти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Аутотранспланти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9</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Вкажіть невірне твердження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outline w:val="0"/>
          <w:color w:val="222222"/>
          <w:sz w:val="20"/>
          <w:szCs w:val="20"/>
          <w:u w:color="222222"/>
          <w:shd w:val="clear" w:color="auto" w:fill="fefffe"/>
          <w:rtl w:val="0"/>
          <w:lang w:val="ru-RU"/>
          <w14:textFill>
            <w14:solidFill>
              <w14:srgbClr w14:val="222222"/>
            </w14:solidFill>
          </w14:textFill>
        </w:rPr>
        <w:t>Пластичні операції мають свої особливості</w:t>
      </w:r>
      <w:r>
        <w:rPr>
          <w:rStyle w:val="Нет"/>
          <w:rFonts w:ascii="Times New Roman" w:hAnsi="Times New Roman"/>
          <w:outline w:val="0"/>
          <w:color w:val="222222"/>
          <w:sz w:val="20"/>
          <w:szCs w:val="20"/>
          <w:u w:color="222222"/>
          <w:shd w:val="clear" w:color="auto" w:fill="fefffe"/>
          <w:rtl w:val="0"/>
          <w:lang w:val="ru-RU"/>
          <w14:textFill>
            <w14:solidFill>
              <w14:srgbClr w14:val="222222"/>
            </w14:solidFill>
          </w14:textFill>
        </w:rPr>
        <w:t xml:space="preserve">, </w:t>
      </w:r>
      <w:r>
        <w:rPr>
          <w:rStyle w:val="Нет"/>
          <w:rFonts w:ascii="Times New Roman" w:hAnsi="Times New Roman" w:hint="default"/>
          <w:outline w:val="0"/>
          <w:color w:val="222222"/>
          <w:sz w:val="20"/>
          <w:szCs w:val="20"/>
          <w:u w:color="222222"/>
          <w:shd w:val="clear" w:color="auto" w:fill="fefffe"/>
          <w:rtl w:val="0"/>
          <w:lang w:val="ru-RU"/>
          <w14:textFill>
            <w14:solidFill>
              <w14:srgbClr w14:val="222222"/>
            </w14:solidFill>
          </w14:textFill>
        </w:rPr>
        <w:t>котрі треба враховувати при їх анестезіологічному забезпеченні</w:t>
      </w:r>
      <w:r>
        <w:rPr>
          <w:rStyle w:val="Нет"/>
          <w:rFonts w:ascii="Times New Roman" w:hAnsi="Times New Roman"/>
          <w:outline w:val="0"/>
          <w:color w:val="222222"/>
          <w:sz w:val="20"/>
          <w:szCs w:val="20"/>
          <w:u w:color="222222"/>
          <w:shd w:val="clear" w:color="auto" w:fill="fefffe"/>
          <w:rtl w:val="0"/>
          <w:lang w:val="ru-RU"/>
          <w14:textFill>
            <w14:solidFill>
              <w14:srgbClr w14:val="222222"/>
            </w14:solidFill>
          </w14:textFill>
        </w:rPr>
        <w:t>:</w:t>
      </w:r>
      <w:r>
        <w:rPr>
          <w:rStyle w:val="Нет"/>
          <w:rFonts w:ascii="Times New Roman" w:hAnsi="Times New Roman" w:hint="default"/>
          <w:outline w:val="0"/>
          <w:color w:val="222222"/>
          <w:sz w:val="20"/>
          <w:szCs w:val="20"/>
          <w:u w:color="222222"/>
          <w:shd w:val="clear" w:color="auto" w:fill="fefffe"/>
          <w:rtl w:val="0"/>
          <w:lang w:val="ru-RU"/>
          <w14:textFill>
            <w14:solidFill>
              <w14:srgbClr w14:val="222222"/>
            </w14:solidFill>
          </w14:textFill>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Навіть </w:t>
      </w:r>
      <w:r>
        <w:rPr>
          <w:rStyle w:val="Нет"/>
          <w:rFonts w:ascii="Times New Roman" w:hAnsi="Times New Roman" w:hint="default"/>
          <w:b w:val="1"/>
          <w:bCs w:val="1"/>
          <w:outline w:val="0"/>
          <w:color w:val="222222"/>
          <w:sz w:val="20"/>
          <w:szCs w:val="20"/>
          <w:u w:color="222222"/>
          <w:shd w:val="clear" w:color="auto" w:fill="fefffe"/>
          <w:rtl w:val="0"/>
          <w:lang w:val="ru-RU"/>
          <w14:textFill>
            <w14:solidFill>
              <w14:srgbClr w14:val="222222"/>
            </w14:solidFill>
          </w14:textFill>
        </w:rPr>
        <w:t>складні реконструктивні операції проходять швидко</w:t>
      </w:r>
      <w:r>
        <w:rPr>
          <w:rStyle w:val="Нет"/>
          <w:rFonts w:ascii="Times New Roman" w:hAnsi="Times New Roman"/>
          <w:b w:val="1"/>
          <w:bCs w:val="1"/>
          <w:outline w:val="0"/>
          <w:color w:val="222222"/>
          <w:sz w:val="20"/>
          <w:szCs w:val="20"/>
          <w:u w:color="222222"/>
          <w:shd w:val="clear" w:color="auto" w:fill="fefffe"/>
          <w:rtl w:val="0"/>
          <w:lang w:val="ru-RU"/>
          <w14:textFill>
            <w14:solidFill>
              <w14:srgbClr w14:val="222222"/>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Більшість операцій виконується на поверхневих шарах тіла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outline w:val="0"/>
          <w:color w:val="222222"/>
          <w:sz w:val="20"/>
          <w:szCs w:val="20"/>
          <w:u w:color="222222"/>
          <w:shd w:val="clear" w:color="auto" w:fill="fefffe"/>
          <w:rtl w:val="0"/>
          <w:lang w:val="ru-RU"/>
          <w14:textFill>
            <w14:solidFill>
              <w14:srgbClr w14:val="222222"/>
            </w14:solidFill>
          </w14:textFill>
        </w:rPr>
        <w:t>Операційне поле може бути обширним</w:t>
      </w:r>
      <w:r>
        <w:rPr>
          <w:rStyle w:val="Нет"/>
          <w:rFonts w:ascii="Times New Roman" w:hAnsi="Times New Roman"/>
          <w:outline w:val="0"/>
          <w:color w:val="222222"/>
          <w:sz w:val="20"/>
          <w:szCs w:val="20"/>
          <w:u w:color="222222"/>
          <w:shd w:val="clear" w:color="auto" w:fill="fefffe"/>
          <w:rtl w:val="0"/>
          <w:lang w:val="ru-RU"/>
          <w14:textFill>
            <w14:solidFill>
              <w14:srgbClr w14:val="222222"/>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outline w:val="0"/>
          <w:color w:val="222222"/>
          <w:sz w:val="20"/>
          <w:szCs w:val="20"/>
          <w:u w:color="222222"/>
          <w:shd w:val="clear" w:color="auto" w:fill="fefffe"/>
          <w:rtl w:val="0"/>
          <w:lang w:val="ru-RU"/>
          <w14:textFill>
            <w14:solidFill>
              <w14:srgbClr w14:val="222222"/>
            </w14:solidFill>
          </w14:textFill>
        </w:rPr>
        <w:t>Втрати крові можуть бути прихованими та нетиповими</w:t>
      </w:r>
      <w:r>
        <w:rPr>
          <w:rStyle w:val="Нет"/>
          <w:rFonts w:ascii="Times New Roman" w:hAnsi="Times New Roman"/>
          <w:outline w:val="0"/>
          <w:color w:val="222222"/>
          <w:sz w:val="20"/>
          <w:szCs w:val="20"/>
          <w:u w:color="222222"/>
          <w:shd w:val="clear" w:color="auto" w:fill="fefffe"/>
          <w:rtl w:val="0"/>
          <w:lang w:val="ru-RU"/>
          <w14:textFill>
            <w14:solidFill>
              <w14:srgbClr w14:val="222222"/>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outline w:val="0"/>
          <w:color w:val="222222"/>
          <w:sz w:val="20"/>
          <w:szCs w:val="20"/>
          <w:u w:color="222222"/>
          <w:shd w:val="clear" w:color="auto" w:fill="fefffe"/>
          <w:rtl w:val="0"/>
          <w:lang w:val="ru-RU"/>
          <w14:textFill>
            <w14:solidFill>
              <w14:srgbClr w14:val="222222"/>
            </w14:solidFill>
          </w14:textFill>
        </w:rPr>
        <w:t>Пацієнти після естетичних операцій можуть мати надмірні очікування щодо результатів операцій</w:t>
      </w:r>
      <w:r>
        <w:rPr>
          <w:rStyle w:val="Нет"/>
          <w:rFonts w:ascii="Times New Roman" w:hAnsi="Times New Roman"/>
          <w:outline w:val="0"/>
          <w:color w:val="222222"/>
          <w:sz w:val="20"/>
          <w:szCs w:val="20"/>
          <w:u w:color="222222"/>
          <w:shd w:val="clear" w:color="auto" w:fill="fefffe"/>
          <w:rtl w:val="0"/>
          <w:lang w:val="ru-RU"/>
          <w14:textFill>
            <w14:solidFill>
              <w14:srgbClr w14:val="222222"/>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 xml:space="preserve">Перерахуйте  вірні принципи </w:t>
      </w:r>
      <w:r>
        <w:rPr>
          <w:rStyle w:val="Нет"/>
          <w:rFonts w:ascii="Times New Roman" w:hAnsi="Times New Roman" w:hint="default"/>
          <w:outline w:val="0"/>
          <w:color w:val="333333"/>
          <w:sz w:val="20"/>
          <w:szCs w:val="20"/>
          <w:u w:color="333333"/>
          <w:shd w:val="clear" w:color="auto" w:fill="fefffe"/>
          <w:rtl w:val="0"/>
          <w:lang w:val="ru-RU"/>
          <w14:textFill>
            <w14:solidFill>
              <w14:srgbClr w14:val="333333"/>
            </w14:solidFill>
          </w14:textFill>
        </w:rPr>
        <w:t xml:space="preserve">підготовки та проведення оперативного втручання згідно принципам та </w:t>
      </w:r>
      <w:r>
        <w:rPr>
          <w:rStyle w:val="Нет"/>
          <w:rFonts w:ascii="Times New Roman" w:hAnsi="Times New Roman" w:hint="default"/>
          <w:sz w:val="20"/>
          <w:szCs w:val="20"/>
          <w:shd w:val="clear" w:color="auto" w:fill="fefffe"/>
          <w:rtl w:val="0"/>
          <w:lang w:val="ru-RU"/>
        </w:rPr>
        <w:t xml:space="preserve">вимогам </w:t>
      </w:r>
      <w:r>
        <w:rPr>
          <w:rStyle w:val="Нет"/>
          <w:rFonts w:ascii="Times New Roman" w:hAnsi="Times New Roman"/>
          <w:sz w:val="20"/>
          <w:szCs w:val="20"/>
          <w:shd w:val="clear" w:color="auto" w:fill="fefffe"/>
          <w:rtl w:val="0"/>
          <w:lang w:val="it-IT"/>
        </w:rPr>
        <w:t>Fast track protocol:</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Рання активізація пацієнта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Мініінвазивні оперативні доступи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Обов’язкове передопераційне голодування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Надавати перевагу опіоїдним анальгетикам для ефективного знеболення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Дотримуватись гіпотермії до та під час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Інтраопераційно необхідно забезпечити все крім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Підтримувати постійно гіпотермією</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Судинного доступу для інфузії в операційній</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Прохідність дихальних шляхів</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Контроль крововтрати</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Ретельний моніторинг рідинного балансу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10</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Загальнохірургічні ускладнення все крім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Пролежнів тканин</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Пошкодження магістральних судин та нервів під час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Гематоми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Ішемії тканин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Нагноєння рани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Перерахуйте специфічні ускладнення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Реакція на алопластичні матеріали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Естетичні деформації тканин</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Пошкодження магістральних судин та нервів під час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Ішемії тканин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Нагноєння рани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Рекомендовані профілактичні дози НФГ при середньому ризик розвитку ТЕЛА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По </w:t>
      </w:r>
      <w:r>
        <w:rPr>
          <w:rStyle w:val="Нет"/>
          <w:rFonts w:ascii="Times New Roman" w:hAnsi="Times New Roman"/>
          <w:b w:val="1"/>
          <w:bCs w:val="1"/>
          <w:sz w:val="20"/>
          <w:szCs w:val="20"/>
          <w:shd w:val="clear" w:color="auto" w:fill="fefffe"/>
          <w:rtl w:val="0"/>
          <w:lang w:val="ru-RU"/>
        </w:rPr>
        <w:t xml:space="preserve">5000 </w:t>
      </w:r>
      <w:r>
        <w:rPr>
          <w:rStyle w:val="Нет"/>
          <w:rFonts w:ascii="Times New Roman" w:hAnsi="Times New Roman" w:hint="default"/>
          <w:b w:val="1"/>
          <w:bCs w:val="1"/>
          <w:sz w:val="20"/>
          <w:szCs w:val="20"/>
          <w:shd w:val="clear" w:color="auto" w:fill="fefffe"/>
          <w:rtl w:val="0"/>
          <w:lang w:val="ru-RU"/>
        </w:rPr>
        <w:t xml:space="preserve">ОД х </w:t>
      </w:r>
      <w:r>
        <w:rPr>
          <w:rStyle w:val="Нет"/>
          <w:rFonts w:ascii="Times New Roman" w:hAnsi="Times New Roman"/>
          <w:b w:val="1"/>
          <w:bCs w:val="1"/>
          <w:sz w:val="20"/>
          <w:szCs w:val="20"/>
          <w:shd w:val="clear" w:color="auto" w:fill="fefffe"/>
          <w:rtl w:val="0"/>
          <w:lang w:val="ru-RU"/>
        </w:rPr>
        <w:t xml:space="preserve">2 </w:t>
      </w:r>
      <w:r>
        <w:rPr>
          <w:rStyle w:val="Нет"/>
          <w:rFonts w:ascii="Times New Roman" w:hAnsi="Times New Roman" w:hint="default"/>
          <w:b w:val="1"/>
          <w:bCs w:val="1"/>
          <w:sz w:val="20"/>
          <w:szCs w:val="20"/>
          <w:shd w:val="clear" w:color="auto" w:fill="fefffe"/>
          <w:rtl w:val="0"/>
          <w:lang w:val="ru-RU"/>
        </w:rPr>
        <w:t>рази на добу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500 </w:t>
      </w:r>
      <w:r>
        <w:rPr>
          <w:rStyle w:val="Нет"/>
          <w:rFonts w:ascii="Times New Roman" w:hAnsi="Times New Roman" w:hint="default"/>
          <w:sz w:val="20"/>
          <w:szCs w:val="20"/>
          <w:shd w:val="clear" w:color="auto" w:fill="fefffe"/>
          <w:rtl w:val="0"/>
          <w:lang w:val="ru-RU"/>
        </w:rPr>
        <w:t xml:space="preserve">ОД </w:t>
      </w: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раз на добу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По </w:t>
      </w:r>
      <w:r>
        <w:rPr>
          <w:rStyle w:val="Нет"/>
          <w:rFonts w:ascii="Times New Roman" w:hAnsi="Times New Roman"/>
          <w:sz w:val="20"/>
          <w:szCs w:val="20"/>
          <w:shd w:val="clear" w:color="auto" w:fill="fefffe"/>
          <w:rtl w:val="0"/>
          <w:lang w:val="ru-RU"/>
        </w:rPr>
        <w:t xml:space="preserve">5000 </w:t>
      </w:r>
      <w:r>
        <w:rPr>
          <w:rStyle w:val="Нет"/>
          <w:rFonts w:ascii="Times New Roman" w:hAnsi="Times New Roman" w:hint="default"/>
          <w:sz w:val="20"/>
          <w:szCs w:val="20"/>
          <w:shd w:val="clear" w:color="auto" w:fill="fefffe"/>
          <w:rtl w:val="0"/>
          <w:lang w:val="ru-RU"/>
        </w:rPr>
        <w:t xml:space="preserve">ОД х </w:t>
      </w: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рази на добу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7500 </w:t>
      </w:r>
      <w:r>
        <w:rPr>
          <w:rStyle w:val="Нет"/>
          <w:rFonts w:ascii="Times New Roman" w:hAnsi="Times New Roman" w:hint="default"/>
          <w:sz w:val="20"/>
          <w:szCs w:val="20"/>
          <w:shd w:val="clear" w:color="auto" w:fill="fefffe"/>
          <w:rtl w:val="0"/>
          <w:lang w:val="ru-RU"/>
        </w:rPr>
        <w:t xml:space="preserve">ОД х </w:t>
      </w: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раз на добу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 xml:space="preserve">По </w:t>
      </w:r>
      <w:r>
        <w:rPr>
          <w:rStyle w:val="Нет"/>
          <w:rFonts w:ascii="Times New Roman" w:hAnsi="Times New Roman"/>
          <w:sz w:val="20"/>
          <w:szCs w:val="20"/>
          <w:shd w:val="clear" w:color="auto" w:fill="fefffe"/>
          <w:rtl w:val="0"/>
          <w:lang w:val="ru-RU"/>
        </w:rPr>
        <w:t xml:space="preserve">7500 </w:t>
      </w:r>
      <w:r>
        <w:rPr>
          <w:rStyle w:val="Нет"/>
          <w:rFonts w:ascii="Times New Roman" w:hAnsi="Times New Roman" w:hint="default"/>
          <w:sz w:val="20"/>
          <w:szCs w:val="20"/>
          <w:shd w:val="clear" w:color="auto" w:fill="fefffe"/>
          <w:rtl w:val="0"/>
          <w:lang w:val="ru-RU"/>
        </w:rPr>
        <w:t xml:space="preserve">ОД х </w:t>
      </w: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рази на добу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Кому можна не проводити профілактику НФГ</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У пацієнтів з низьким рівнем тромбоемболії</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Проводити потрібно всім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У пацієнтів з помірним ризиком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У пацієнтів з більш високим ризиком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У пацієнтів з високим ризиком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 xml:space="preserve">Скільком балам відповідає помірний ризик за моделлю індивідуальної оцінки ризику розвитку ВТЕ за </w:t>
      </w:r>
      <w:r>
        <w:rPr>
          <w:rStyle w:val="Нет"/>
          <w:rFonts w:ascii="Times New Roman" w:hAnsi="Times New Roman"/>
          <w:sz w:val="20"/>
          <w:szCs w:val="20"/>
          <w:shd w:val="clear" w:color="auto" w:fill="fefffe"/>
          <w:rtl w:val="0"/>
          <w:lang w:val="ru-RU"/>
        </w:rPr>
        <w:t>J.A.Caprini (2005):</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0 </w:t>
      </w:r>
      <w:r>
        <w:rPr>
          <w:rStyle w:val="Нет"/>
          <w:rFonts w:ascii="Times New Roman" w:hAnsi="Times New Roman" w:hint="default"/>
          <w:sz w:val="20"/>
          <w:szCs w:val="20"/>
          <w:shd w:val="clear" w:color="auto" w:fill="fefffe"/>
          <w:rtl w:val="0"/>
          <w:lang w:val="ru-RU"/>
        </w:rPr>
        <w:t>– балів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1-2 </w:t>
      </w:r>
      <w:r>
        <w:rPr>
          <w:rStyle w:val="Нет"/>
          <w:rFonts w:ascii="Times New Roman" w:hAnsi="Times New Roman" w:hint="default"/>
          <w:sz w:val="20"/>
          <w:szCs w:val="20"/>
          <w:shd w:val="clear" w:color="auto" w:fill="fefffe"/>
          <w:rtl w:val="0"/>
          <w:lang w:val="ru-RU"/>
        </w:rPr>
        <w:t>бали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b w:val="1"/>
          <w:bCs w:val="1"/>
          <w:sz w:val="20"/>
          <w:szCs w:val="20"/>
          <w:shd w:val="clear" w:color="auto" w:fill="fefffe"/>
          <w:rtl w:val="0"/>
          <w:lang w:val="ru-RU"/>
        </w:rPr>
        <w:t xml:space="preserve">3- 4 </w:t>
      </w:r>
      <w:r>
        <w:rPr>
          <w:rStyle w:val="Нет"/>
          <w:rFonts w:ascii="Times New Roman" w:hAnsi="Times New Roman" w:hint="default"/>
          <w:b w:val="1"/>
          <w:bCs w:val="1"/>
          <w:sz w:val="20"/>
          <w:szCs w:val="20"/>
          <w:shd w:val="clear" w:color="auto" w:fill="fefffe"/>
          <w:rtl w:val="0"/>
          <w:lang w:val="ru-RU"/>
        </w:rPr>
        <w:t>бали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5 </w:t>
      </w:r>
      <w:r>
        <w:rPr>
          <w:rStyle w:val="Нет"/>
          <w:rFonts w:ascii="Times New Roman" w:hAnsi="Times New Roman" w:hint="default"/>
          <w:sz w:val="20"/>
          <w:szCs w:val="20"/>
          <w:shd w:val="clear" w:color="auto" w:fill="fefffe"/>
          <w:rtl w:val="0"/>
          <w:lang w:val="ru-RU"/>
        </w:rPr>
        <w:t>і більше балів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Завдання косметологічного супроводу при пластичних операціях</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все крім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Моделювання форми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Підтримати місцеве  кровопостачання тканин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Скорочення шкіри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Демонстрації косметичного ефекту операції та процес його покращення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500" w:hanging="50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Коли можуть використовуватись косметологічні заходи при пластичних операціях</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До операції на етапі підготовки</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так і під час оперативного втручання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Лише до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Під час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Після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Не використовують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12</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В який період здійснюється лікування</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незрощення верхньої губи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формування дна носового ходу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повік та м’яких тканин обличчя </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b w:val="1"/>
          <w:bCs w:val="1"/>
          <w:sz w:val="20"/>
          <w:szCs w:val="20"/>
          <w:shd w:val="clear" w:color="auto" w:fill="fefffe"/>
          <w:rtl w:val="0"/>
          <w:lang w:val="ru-RU"/>
        </w:rPr>
        <w:t xml:space="preserve">3-6 </w:t>
      </w:r>
      <w:r>
        <w:rPr>
          <w:rStyle w:val="Нет"/>
          <w:rFonts w:ascii="Times New Roman" w:hAnsi="Times New Roman" w:hint="default"/>
          <w:b w:val="1"/>
          <w:bCs w:val="1"/>
          <w:sz w:val="20"/>
          <w:szCs w:val="20"/>
          <w:shd w:val="clear" w:color="auto" w:fill="fefffe"/>
          <w:rtl w:val="0"/>
          <w:lang w:val="ru-RU"/>
        </w:rPr>
        <w:t>місяців після народження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12-18 </w:t>
      </w:r>
      <w:r>
        <w:rPr>
          <w:rStyle w:val="Нет"/>
          <w:rFonts w:ascii="Times New Roman" w:hAnsi="Times New Roman" w:hint="default"/>
          <w:sz w:val="20"/>
          <w:szCs w:val="20"/>
          <w:shd w:val="clear" w:color="auto" w:fill="fefffe"/>
          <w:rtl w:val="0"/>
          <w:lang w:val="ru-RU"/>
        </w:rPr>
        <w:t>місяців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2-5 </w:t>
      </w:r>
      <w:r>
        <w:rPr>
          <w:rStyle w:val="Нет"/>
          <w:rFonts w:ascii="Times New Roman" w:hAnsi="Times New Roman" w:hint="default"/>
          <w:sz w:val="20"/>
          <w:szCs w:val="20"/>
          <w:shd w:val="clear" w:color="auto" w:fill="fefffe"/>
          <w:rtl w:val="0"/>
          <w:lang w:val="ru-RU"/>
        </w:rPr>
        <w:t>років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8-10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12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В який період здійснюється лікування</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незрощення м’якого піднебіння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3-6 </w:t>
      </w:r>
      <w:r>
        <w:rPr>
          <w:rStyle w:val="Нет"/>
          <w:rFonts w:ascii="Times New Roman" w:hAnsi="Times New Roman" w:hint="default"/>
          <w:sz w:val="20"/>
          <w:szCs w:val="20"/>
          <w:shd w:val="clear" w:color="auto" w:fill="fefffe"/>
          <w:rtl w:val="0"/>
          <w:lang w:val="ru-RU"/>
        </w:rPr>
        <w:t>місяців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b w:val="1"/>
          <w:bCs w:val="1"/>
          <w:sz w:val="20"/>
          <w:szCs w:val="20"/>
          <w:shd w:val="clear" w:color="auto" w:fill="fefffe"/>
          <w:rtl w:val="0"/>
          <w:lang w:val="ru-RU"/>
        </w:rPr>
        <w:t xml:space="preserve">12-18 </w:t>
      </w:r>
      <w:r>
        <w:rPr>
          <w:rStyle w:val="Нет"/>
          <w:rFonts w:ascii="Times New Roman" w:hAnsi="Times New Roman" w:hint="default"/>
          <w:b w:val="1"/>
          <w:bCs w:val="1"/>
          <w:sz w:val="20"/>
          <w:szCs w:val="20"/>
          <w:shd w:val="clear" w:color="auto" w:fill="fefffe"/>
          <w:rtl w:val="0"/>
          <w:lang w:val="ru-RU"/>
        </w:rPr>
        <w:t>місяців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2-5 </w:t>
      </w:r>
      <w:r>
        <w:rPr>
          <w:rStyle w:val="Нет"/>
          <w:rFonts w:ascii="Times New Roman" w:hAnsi="Times New Roman" w:hint="default"/>
          <w:sz w:val="20"/>
          <w:szCs w:val="20"/>
          <w:shd w:val="clear" w:color="auto" w:fill="fefffe"/>
          <w:rtl w:val="0"/>
          <w:lang w:val="ru-RU"/>
        </w:rPr>
        <w:t>років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8-10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12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В який період здійснюється відновлення цілісності твердого піднебіння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3-6 </w:t>
      </w:r>
      <w:r>
        <w:rPr>
          <w:rStyle w:val="Нет"/>
          <w:rFonts w:ascii="Times New Roman" w:hAnsi="Times New Roman" w:hint="default"/>
          <w:sz w:val="20"/>
          <w:szCs w:val="20"/>
          <w:shd w:val="clear" w:color="auto" w:fill="fefffe"/>
          <w:rtl w:val="0"/>
          <w:lang w:val="ru-RU"/>
        </w:rPr>
        <w:t>місяців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12-18 </w:t>
      </w:r>
      <w:r>
        <w:rPr>
          <w:rStyle w:val="Нет"/>
          <w:rFonts w:ascii="Times New Roman" w:hAnsi="Times New Roman" w:hint="default"/>
          <w:sz w:val="20"/>
          <w:szCs w:val="20"/>
          <w:shd w:val="clear" w:color="auto" w:fill="fefffe"/>
          <w:rtl w:val="0"/>
          <w:lang w:val="ru-RU"/>
        </w:rPr>
        <w:t>місяців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b w:val="1"/>
          <w:bCs w:val="1"/>
          <w:sz w:val="20"/>
          <w:szCs w:val="20"/>
          <w:shd w:val="clear" w:color="auto" w:fill="fefffe"/>
          <w:rtl w:val="0"/>
          <w:lang w:val="ru-RU"/>
        </w:rPr>
        <w:t xml:space="preserve">2-5 </w:t>
      </w:r>
      <w:r>
        <w:rPr>
          <w:rStyle w:val="Нет"/>
          <w:rFonts w:ascii="Times New Roman" w:hAnsi="Times New Roman" w:hint="default"/>
          <w:b w:val="1"/>
          <w:bCs w:val="1"/>
          <w:sz w:val="20"/>
          <w:szCs w:val="20"/>
          <w:shd w:val="clear" w:color="auto" w:fill="fefffe"/>
          <w:rtl w:val="0"/>
          <w:lang w:val="ru-RU"/>
        </w:rPr>
        <w:t>років після народження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8-10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12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В який період здійснюється остеопластика альвеолярного паростка</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3-6 </w:t>
      </w:r>
      <w:r>
        <w:rPr>
          <w:rStyle w:val="Нет"/>
          <w:rFonts w:ascii="Times New Roman" w:hAnsi="Times New Roman" w:hint="default"/>
          <w:sz w:val="20"/>
          <w:szCs w:val="20"/>
          <w:shd w:val="clear" w:color="auto" w:fill="fefffe"/>
          <w:rtl w:val="0"/>
          <w:lang w:val="ru-RU"/>
        </w:rPr>
        <w:t>місяців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12-18 </w:t>
      </w:r>
      <w:r>
        <w:rPr>
          <w:rStyle w:val="Нет"/>
          <w:rFonts w:ascii="Times New Roman" w:hAnsi="Times New Roman" w:hint="default"/>
          <w:sz w:val="20"/>
          <w:szCs w:val="20"/>
          <w:shd w:val="clear" w:color="auto" w:fill="fefffe"/>
          <w:rtl w:val="0"/>
          <w:lang w:val="ru-RU"/>
        </w:rPr>
        <w:t>місяців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2-5 </w:t>
      </w:r>
      <w:r>
        <w:rPr>
          <w:rStyle w:val="Нет"/>
          <w:rFonts w:ascii="Times New Roman" w:hAnsi="Times New Roman" w:hint="default"/>
          <w:sz w:val="20"/>
          <w:szCs w:val="20"/>
          <w:shd w:val="clear" w:color="auto" w:fill="fefffe"/>
          <w:rtl w:val="0"/>
          <w:lang w:val="ru-RU"/>
        </w:rPr>
        <w:t>років після народження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b w:val="1"/>
          <w:bCs w:val="1"/>
          <w:sz w:val="20"/>
          <w:szCs w:val="20"/>
          <w:shd w:val="clear" w:color="auto" w:fill="fefffe"/>
          <w:rtl w:val="0"/>
          <w:lang w:val="ru-RU"/>
        </w:rPr>
        <w:t xml:space="preserve">8-10 </w:t>
      </w:r>
      <w:r>
        <w:rPr>
          <w:rStyle w:val="Нет"/>
          <w:rFonts w:ascii="Times New Roman" w:hAnsi="Times New Roman" w:hint="default"/>
          <w:b w:val="1"/>
          <w:bCs w:val="1"/>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12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Ортогнатична хірургія – це напрям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Щелепно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лицевої хірургії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Пластичної хірургії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Нейрохірургії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ЛОР</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Не належить до напрямів хірургії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140" w:hanging="14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13</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sz w:val="20"/>
          <w:szCs w:val="20"/>
          <w:shd w:val="clear" w:color="auto" w:fill="fefffe"/>
          <w:rtl w:val="0"/>
          <w:lang w:val="en-US"/>
        </w:rPr>
        <w:t>VII</w:t>
      </w:r>
      <w:r>
        <w:rPr>
          <w:rStyle w:val="Нет"/>
          <w:rFonts w:ascii="Times New Roman" w:hAnsi="Times New Roman" w:hint="default"/>
          <w:sz w:val="20"/>
          <w:szCs w:val="20"/>
          <w:shd w:val="clear" w:color="auto" w:fill="fefffe"/>
          <w:rtl w:val="0"/>
          <w:lang w:val="ru-RU"/>
        </w:rPr>
        <w:t xml:space="preserve"> пара черепно мозкових нервів виходить з</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Шило</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соскоподібного отвору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u w:color="0000ed"/>
          <w:shd w:val="clear" w:color="auto" w:fill="fefffe"/>
        </w:rPr>
      </w:pPr>
      <w:r>
        <w:rPr>
          <w:rStyle w:val="Нет"/>
          <w:rFonts w:ascii="Times New Roman" w:hAnsi="Times New Roman"/>
          <w:sz w:val="20"/>
          <w:szCs w:val="20"/>
          <w:u w:color="0000ed"/>
          <w:shd w:val="clear" w:color="auto" w:fill="fefffe"/>
          <w:rtl w:val="0"/>
          <w:lang w:val="ru-RU"/>
        </w:rPr>
        <w:t xml:space="preserve">B. </w:t>
      </w:r>
      <w:r>
        <w:rPr>
          <w:rStyle w:val="Hyperlink.5"/>
        </w:rPr>
        <w:fldChar w:fldCharType="begin" w:fldLock="0"/>
      </w:r>
      <w:r>
        <w:rPr>
          <w:rStyle w:val="Hyperlink.5"/>
        </w:rPr>
        <w:instrText xml:space="preserve"> HYPERLINK "https://uk.wikipedia.org/w/index.php?title=%2525D0%25259A%2525D1%252580%2525D1%252583%2525D0%2525B3%2525D0%2525BB%2525D0%2525B8%2525D0%2525B9_%2525D0%2525BE%2525D1%252582%2525D0%2525B2%2525D1%252596%2525D1%252580&amp;action=edit&amp;redlink=1"</w:instrText>
      </w:r>
      <w:r>
        <w:rPr>
          <w:rStyle w:val="Hyperlink.5"/>
        </w:rPr>
        <w:fldChar w:fldCharType="separate" w:fldLock="0"/>
      </w:r>
      <w:r>
        <w:rPr>
          <w:rStyle w:val="Hyperlink.5"/>
          <w:rtl w:val="0"/>
          <w:lang w:val="ru-RU"/>
        </w:rPr>
        <w:t>Круглого отвор</w:t>
      </w:r>
      <w:r>
        <w:rPr/>
        <w:fldChar w:fldCharType="end" w:fldLock="0"/>
      </w:r>
      <w:r>
        <w:rPr>
          <w:rStyle w:val="Нет"/>
          <w:rFonts w:ascii="Times New Roman" w:hAnsi="Times New Roman" w:hint="default"/>
          <w:sz w:val="20"/>
          <w:szCs w:val="20"/>
          <w:u w:color="0000ed"/>
          <w:shd w:val="clear" w:color="auto" w:fill="fefffe"/>
          <w:rtl w:val="0"/>
          <w:lang w:val="ru-RU"/>
        </w:rPr>
        <w:t>у</w:t>
      </w:r>
      <w:r>
        <w:rPr>
          <w:rStyle w:val="Нет"/>
          <w:rFonts w:ascii="Times New Roman" w:hAnsi="Times New Roman"/>
          <w:sz w:val="20"/>
          <w:szCs w:val="20"/>
          <w:u w:color="0000ed"/>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Овального отвору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Яремного отвору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Великого отвору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Які причини паралічу лицевого нерва належать до вроджених</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Синдром Мьобіуса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Синдром Гольденхара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Параліч Бела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Синдром Жульєна</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Баре</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Хвороба Лайма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Які причини паралічу лицевого нерва належать до неопластичного процесу</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Шванома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Менінгіома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Холестеатом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Некротичний отит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Міастенія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Які причини паралічу лицевого нерва належать до неврологічних</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ГОМК</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Розсіяний склероз</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Хірургічні втручання на мозку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Діабет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Дефіцит вітаміну 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Яка причина паралічу лицевого нерва належать до ідіопатичної</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Параліч Бела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Травмування акушерськими щипцями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C. </w:t>
      </w:r>
      <w:r>
        <w:rPr>
          <w:rStyle w:val="Нет"/>
          <w:rFonts w:ascii="Times New Roman" w:hAnsi="Times New Roman" w:hint="default"/>
          <w:sz w:val="20"/>
          <w:szCs w:val="20"/>
          <w:shd w:val="clear" w:color="auto" w:fill="fefffe"/>
          <w:rtl w:val="0"/>
          <w:lang w:val="ru-RU"/>
        </w:rPr>
        <w:t>Вірусні</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інфекції</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в</w:t>
      </w:r>
      <w:r>
        <w:rPr>
          <w:rStyle w:val="Нет"/>
          <w:rFonts w:ascii="Times New Roman" w:hAnsi="Times New Roman"/>
          <w:sz w:val="20"/>
          <w:szCs w:val="20"/>
          <w:shd w:val="clear" w:color="auto" w:fill="fefffe"/>
          <w:rtl w:val="0"/>
          <w:lang w:val="en-US"/>
        </w:rPr>
        <w:t>.</w:t>
      </w:r>
      <w:r>
        <w:rPr>
          <w:rStyle w:val="Нет"/>
          <w:rFonts w:ascii="Times New Roman" w:hAnsi="Times New Roman" w:hint="default"/>
          <w:sz w:val="20"/>
          <w:szCs w:val="20"/>
          <w:shd w:val="clear" w:color="auto" w:fill="fefffe"/>
          <w:rtl w:val="0"/>
          <w:lang w:val="ru-RU"/>
        </w:rPr>
        <w:t>ч</w:t>
      </w:r>
      <w:r>
        <w:rPr>
          <w:rStyle w:val="Нет"/>
          <w:rFonts w:ascii="Times New Roman" w:hAnsi="Times New Roman"/>
          <w:sz w:val="20"/>
          <w:szCs w:val="20"/>
          <w:shd w:val="clear" w:color="auto" w:fill="fefffe"/>
          <w:rtl w:val="0"/>
          <w:lang w:val="en-US"/>
        </w:rPr>
        <w:t xml:space="preserve">. varicella zoster, herpes zoster, herpes simplex, </w:t>
      </w:r>
      <w:r>
        <w:rPr>
          <w:rStyle w:val="Нет"/>
          <w:rFonts w:ascii="Times New Roman" w:hAnsi="Times New Roman" w:hint="default"/>
          <w:sz w:val="20"/>
          <w:szCs w:val="20"/>
          <w:shd w:val="clear" w:color="auto" w:fill="fefffe"/>
          <w:rtl w:val="0"/>
          <w:lang w:val="ru-RU"/>
        </w:rPr>
        <w:t>ВІЧ</w:t>
      </w:r>
      <w:r>
        <w:rPr>
          <w:rStyle w:val="Нет"/>
          <w:rFonts w:ascii="Times New Roman" w:hAnsi="Times New Roman"/>
          <w:sz w:val="20"/>
          <w:szCs w:val="20"/>
          <w:shd w:val="clear" w:color="auto" w:fill="fefffe"/>
          <w:rtl w:val="0"/>
          <w:lang w:val="en-US"/>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Гемангіома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Синдром Мелькенсона</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Розенталя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14</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З яких років бере свій початок естетична хірургія обличчя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b w:val="1"/>
          <w:bCs w:val="1"/>
          <w:sz w:val="20"/>
          <w:szCs w:val="20"/>
          <w:shd w:val="clear" w:color="auto" w:fill="fefffe"/>
          <w:rtl w:val="0"/>
          <w:lang w:val="ru-RU"/>
        </w:rPr>
        <w:t>30-</w:t>
      </w:r>
      <w:r>
        <w:rPr>
          <w:rStyle w:val="Нет"/>
          <w:rFonts w:ascii="Times New Roman" w:hAnsi="Times New Roman" w:hint="default"/>
          <w:b w:val="1"/>
          <w:bCs w:val="1"/>
          <w:sz w:val="20"/>
          <w:szCs w:val="20"/>
          <w:shd w:val="clear" w:color="auto" w:fill="fefffe"/>
          <w:rtl w:val="0"/>
          <w:lang w:val="ru-RU"/>
        </w:rPr>
        <w:t>х рр</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ХХ ст</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B. 40-</w:t>
      </w:r>
      <w:r>
        <w:rPr>
          <w:rStyle w:val="Нет"/>
          <w:rFonts w:ascii="Times New Roman" w:hAnsi="Times New Roman" w:hint="default"/>
          <w:sz w:val="20"/>
          <w:szCs w:val="20"/>
          <w:shd w:val="clear" w:color="auto" w:fill="fefffe"/>
          <w:rtl w:val="0"/>
          <w:lang w:val="ru-RU"/>
        </w:rPr>
        <w:t>х рр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ХХ ст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C. 50-</w:t>
      </w:r>
      <w:r>
        <w:rPr>
          <w:rStyle w:val="Нет"/>
          <w:rFonts w:ascii="Times New Roman" w:hAnsi="Times New Roman" w:hint="default"/>
          <w:sz w:val="20"/>
          <w:szCs w:val="20"/>
          <w:shd w:val="clear" w:color="auto" w:fill="fefffe"/>
          <w:rtl w:val="0"/>
          <w:lang w:val="ru-RU"/>
        </w:rPr>
        <w:t>х рр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ХХ ст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D. 60-</w:t>
      </w:r>
      <w:r>
        <w:rPr>
          <w:rStyle w:val="Нет"/>
          <w:rFonts w:ascii="Times New Roman" w:hAnsi="Times New Roman" w:hint="default"/>
          <w:sz w:val="20"/>
          <w:szCs w:val="20"/>
          <w:shd w:val="clear" w:color="auto" w:fill="fefffe"/>
          <w:rtl w:val="0"/>
          <w:lang w:val="ru-RU"/>
        </w:rPr>
        <w:t>х рр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ХХ ст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E. 70-</w:t>
      </w:r>
      <w:r>
        <w:rPr>
          <w:rStyle w:val="Нет"/>
          <w:rFonts w:ascii="Times New Roman" w:hAnsi="Times New Roman" w:hint="default"/>
          <w:sz w:val="20"/>
          <w:szCs w:val="20"/>
          <w:shd w:val="clear" w:color="auto" w:fill="fefffe"/>
          <w:rtl w:val="0"/>
          <w:lang w:val="ru-RU"/>
        </w:rPr>
        <w:t>х рр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ХХ ст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Що виконується при початку в’ялості тканин центральної ділянки обличчя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Фронтальний і центрофасціальний підперіостальний </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ендо</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ліфтинг</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Фронтальний центрофасціальний підперіостальний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ендо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ліфтинг</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Шийний підшкірний ліфтинг з ретроаурикулярного доступу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Фронтальний і центрофасціальний підперіостальний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ендо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ліфтинг</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Шийний підшкірний ліфтинг з ретроаурикулярного</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продовженого за мушлю вуха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Фронтальний центрофасціальний підперіостальний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ендо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ліфтинг</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Підшкірний шийний ліфтинг з пре</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та ретроаурикулярного розрізу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Якої довжини розріз при мініліфтингу верхньої третини обличчя традиційний</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Завдовжки </w:t>
      </w:r>
      <w:r>
        <w:rPr>
          <w:rStyle w:val="Нет"/>
          <w:rFonts w:ascii="Times New Roman" w:hAnsi="Times New Roman"/>
          <w:b w:val="1"/>
          <w:bCs w:val="1"/>
          <w:sz w:val="20"/>
          <w:szCs w:val="20"/>
          <w:shd w:val="clear" w:color="auto" w:fill="fefffe"/>
          <w:rtl w:val="0"/>
          <w:lang w:val="ru-RU"/>
        </w:rPr>
        <w:t>5</w:t>
      </w:r>
      <w:r>
        <w:rPr>
          <w:rStyle w:val="Нет"/>
          <w:rFonts w:ascii="Times New Roman" w:hAnsi="Times New Roman" w:hint="default"/>
          <w:b w:val="1"/>
          <w:bCs w:val="1"/>
          <w:sz w:val="20"/>
          <w:szCs w:val="20"/>
          <w:shd w:val="clear" w:color="auto" w:fill="fefffe"/>
          <w:rtl w:val="0"/>
          <w:lang w:val="ru-RU"/>
        </w:rPr>
        <w:t>–</w:t>
      </w:r>
      <w:r>
        <w:rPr>
          <w:rStyle w:val="Нет"/>
          <w:rFonts w:ascii="Times New Roman" w:hAnsi="Times New Roman"/>
          <w:b w:val="1"/>
          <w:bCs w:val="1"/>
          <w:sz w:val="20"/>
          <w:szCs w:val="20"/>
          <w:shd w:val="clear" w:color="auto" w:fill="fefffe"/>
          <w:rtl w:val="0"/>
          <w:lang w:val="ru-RU"/>
        </w:rPr>
        <w:t xml:space="preserve">6 </w:t>
      </w:r>
      <w:r>
        <w:rPr>
          <w:rStyle w:val="Нет"/>
          <w:rFonts w:ascii="Times New Roman" w:hAnsi="Times New Roman" w:hint="default"/>
          <w:b w:val="1"/>
          <w:bCs w:val="1"/>
          <w:sz w:val="20"/>
          <w:szCs w:val="20"/>
          <w:shd w:val="clear" w:color="auto" w:fill="fefffe"/>
          <w:rtl w:val="0"/>
          <w:lang w:val="ru-RU"/>
        </w:rPr>
        <w:t>см</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 xml:space="preserve">2- 3,5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 xml:space="preserve">3,5 </w:t>
      </w:r>
      <w:r>
        <w:rPr>
          <w:rStyle w:val="Нет"/>
          <w:rFonts w:ascii="Times New Roman" w:hAnsi="Times New Roman" w:hint="default"/>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 xml:space="preserve">см – </w:t>
      </w:r>
      <w:r>
        <w:rPr>
          <w:rStyle w:val="Нет"/>
          <w:rFonts w:ascii="Times New Roman" w:hAnsi="Times New Roman"/>
          <w:sz w:val="20"/>
          <w:szCs w:val="20"/>
          <w:shd w:val="clear" w:color="auto" w:fill="fefffe"/>
          <w:rtl w:val="0"/>
          <w:lang w:val="ru-RU"/>
        </w:rPr>
        <w:t xml:space="preserve">4,5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 xml:space="preserve">4,5 </w:t>
      </w:r>
      <w:r>
        <w:rPr>
          <w:rStyle w:val="Нет"/>
          <w:rFonts w:ascii="Times New Roman" w:hAnsi="Times New Roman" w:hint="default"/>
          <w:sz w:val="20"/>
          <w:szCs w:val="20"/>
          <w:shd w:val="clear" w:color="auto" w:fill="fefffe"/>
          <w:rtl w:val="0"/>
          <w:lang w:val="ru-RU"/>
        </w:rPr>
        <w:t xml:space="preserve">см – </w:t>
      </w: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Якої довжини ліфтинг верхньої третини обличчя ендоскопічний</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5</w:t>
      </w:r>
      <w:r>
        <w:rPr>
          <w:rStyle w:val="Нет"/>
          <w:rFonts w:ascii="Times New Roman" w:hAnsi="Times New Roman" w:hint="default"/>
          <w:sz w:val="20"/>
          <w:szCs w:val="20"/>
          <w:shd w:val="clear" w:color="auto" w:fill="fefffe"/>
          <w:rtl w:val="0"/>
          <w:lang w:val="ru-RU"/>
        </w:rPr>
        <w:t>–</w:t>
      </w: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 xml:space="preserve">2- 3,5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 xml:space="preserve">3,5 </w:t>
      </w:r>
      <w:r>
        <w:rPr>
          <w:rStyle w:val="Нет"/>
          <w:rFonts w:ascii="Times New Roman" w:hAnsi="Times New Roman" w:hint="default"/>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 xml:space="preserve">Завдовжки </w:t>
      </w:r>
      <w:r>
        <w:rPr>
          <w:rStyle w:val="Нет"/>
          <w:rFonts w:ascii="Times New Roman" w:hAnsi="Times New Roman"/>
          <w:b w:val="1"/>
          <w:bCs w:val="1"/>
          <w:sz w:val="20"/>
          <w:szCs w:val="20"/>
          <w:shd w:val="clear" w:color="auto" w:fill="fefffe"/>
          <w:rtl w:val="0"/>
          <w:lang w:val="ru-RU"/>
        </w:rPr>
        <w:t xml:space="preserve">4 </w:t>
      </w:r>
      <w:r>
        <w:rPr>
          <w:rStyle w:val="Нет"/>
          <w:rFonts w:ascii="Times New Roman" w:hAnsi="Times New Roman" w:hint="default"/>
          <w:b w:val="1"/>
          <w:bCs w:val="1"/>
          <w:sz w:val="20"/>
          <w:szCs w:val="20"/>
          <w:shd w:val="clear" w:color="auto" w:fill="fefffe"/>
          <w:rtl w:val="0"/>
          <w:lang w:val="ru-RU"/>
        </w:rPr>
        <w:t xml:space="preserve">см – </w:t>
      </w:r>
      <w:r>
        <w:rPr>
          <w:rStyle w:val="Нет"/>
          <w:rFonts w:ascii="Times New Roman" w:hAnsi="Times New Roman"/>
          <w:b w:val="1"/>
          <w:bCs w:val="1"/>
          <w:sz w:val="20"/>
          <w:szCs w:val="20"/>
          <w:shd w:val="clear" w:color="auto" w:fill="fefffe"/>
          <w:rtl w:val="0"/>
          <w:lang w:val="ru-RU"/>
        </w:rPr>
        <w:t xml:space="preserve">4,5 </w:t>
      </w:r>
      <w:r>
        <w:rPr>
          <w:rStyle w:val="Нет"/>
          <w:rFonts w:ascii="Times New Roman" w:hAnsi="Times New Roman" w:hint="default"/>
          <w:b w:val="1"/>
          <w:bCs w:val="1"/>
          <w:sz w:val="20"/>
          <w:szCs w:val="20"/>
          <w:shd w:val="clear" w:color="auto" w:fill="fefffe"/>
          <w:rtl w:val="0"/>
          <w:lang w:val="ru-RU"/>
        </w:rPr>
        <w:t>см</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 xml:space="preserve">Завдовжки </w:t>
      </w:r>
      <w:r>
        <w:rPr>
          <w:rStyle w:val="Нет"/>
          <w:rFonts w:ascii="Times New Roman" w:hAnsi="Times New Roman"/>
          <w:sz w:val="20"/>
          <w:szCs w:val="20"/>
          <w:shd w:val="clear" w:color="auto" w:fill="fefffe"/>
          <w:rtl w:val="0"/>
          <w:lang w:val="ru-RU"/>
        </w:rPr>
        <w:t xml:space="preserve">4,5 </w:t>
      </w:r>
      <w:r>
        <w:rPr>
          <w:rStyle w:val="Нет"/>
          <w:rFonts w:ascii="Times New Roman" w:hAnsi="Times New Roman" w:hint="default"/>
          <w:sz w:val="20"/>
          <w:szCs w:val="20"/>
          <w:shd w:val="clear" w:color="auto" w:fill="fefffe"/>
          <w:rtl w:val="0"/>
          <w:lang w:val="ru-RU"/>
        </w:rPr>
        <w:t xml:space="preserve">см – </w:t>
      </w: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см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При повному дермальному ліфтинг обличчя розріз виконують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У надвушній ділянці</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перед вухом та позаду вуха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У надвушній ділянці волосистої частини голови з обох боків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У надвушній ділянці волосистої частини голови з одного боку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Перед вухом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Позаду вуха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15</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Для укріплення фасціальних систем застосовують все крім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Гвинтів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Лігатури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Сітки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Матріксу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Дублікатури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Коли можуть використовуватись косметологічні заходи при пластичних операціях</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До операції</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під час оперативного втручання та після операції</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Лише до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Під час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Після операції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Не використовують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16</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Чи використовується дерматензія в лікуванні рубців волосяного покриву голови</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Ніколи</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Під час трансплантації волосся</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Після трансплантації волосся</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Для переведення гіпертрофічного рубця в атрофічний</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b w:val="1"/>
          <w:bCs w:val="1"/>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b w:val="1"/>
          <w:bCs w:val="1"/>
          <w:sz w:val="20"/>
          <w:szCs w:val="20"/>
          <w:shd w:val="clear" w:color="auto" w:fill="fefffe"/>
          <w:rtl w:val="0"/>
          <w:lang w:val="ru-RU"/>
        </w:rPr>
        <w:t>При підготовці рубця до трансплантації волосся</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280" w:hanging="2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 xml:space="preserve">Стріп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метод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це </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Метод пересадки фолікулярних груп</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Метод формування каналів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Метод очищення графтів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Метод забору фолікулів клаптем</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Метод зберігання фолікулів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280" w:hanging="2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FUE </w:t>
      </w:r>
      <w:r>
        <w:rPr>
          <w:rStyle w:val="Нет"/>
          <w:rFonts w:ascii="Times New Roman" w:hAnsi="Times New Roman" w:hint="default"/>
          <w:sz w:val="20"/>
          <w:szCs w:val="20"/>
          <w:shd w:val="clear" w:color="auto" w:fill="fefffe"/>
          <w:rtl w:val="0"/>
          <w:lang w:val="ru-RU"/>
        </w:rPr>
        <w:t xml:space="preserve">метод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це метод</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Метод забору фолікулярних груп панчем</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Метод пересадки фолікулярних груп</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Метод формування каналів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Метод очищення графтів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Метод зберігання фолікулів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280" w:hanging="2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 xml:space="preserve">Сапфір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метод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це</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Метод формування каналів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Метод пересадки фолікулярних груп</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Метод формування каналів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Метод очищення графтів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Метод зберігання фолікулів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280" w:hanging="2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280" w:hanging="2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Яке консервативне лікування використовується для лікування випадіння волосся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Міноксиділ</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Аскорутин</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Детралекс</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Фіністил</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Супрастин</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17</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Хто запропонував</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вирізати ділянку шкіри у вигляді еліпса на задній поверхні вушної раковини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а потім підшивати раковину до ділянки соскоподібного відростка</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 xml:space="preserve">A. </w:t>
      </w:r>
      <w:r>
        <w:rPr>
          <w:rStyle w:val="Нет"/>
          <w:rFonts w:ascii="Times New Roman" w:hAnsi="Times New Roman"/>
          <w:b w:val="1"/>
          <w:bCs w:val="1"/>
          <w:sz w:val="20"/>
          <w:szCs w:val="20"/>
          <w:shd w:val="clear" w:color="auto" w:fill="fefffe"/>
          <w:rtl w:val="0"/>
          <w:lang w:val="en-US"/>
        </w:rPr>
        <w:t>Dieffenbach (1845).</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B. Goldstein (1908).</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C. Ruttin (1910).</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D. Luthi (1929).</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E. Payr (1906).</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hint="default"/>
          <w:sz w:val="20"/>
          <w:szCs w:val="20"/>
          <w:shd w:val="clear" w:color="auto" w:fill="fefffe"/>
          <w:rtl w:val="0"/>
          <w:lang w:val="en-US"/>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2. </w:t>
      </w:r>
      <w:r>
        <w:rPr>
          <w:rStyle w:val="Нет"/>
          <w:rFonts w:ascii="Times New Roman" w:hAnsi="Times New Roman" w:hint="default"/>
          <w:sz w:val="20"/>
          <w:szCs w:val="20"/>
          <w:shd w:val="clear" w:color="auto" w:fill="fefffe"/>
          <w:rtl w:val="0"/>
          <w:lang w:val="ru-RU"/>
        </w:rPr>
        <w:t>До</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якої</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групи</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належать</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операції</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з</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виправлення</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положення</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вушних</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мушель</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пов</w:t>
      </w:r>
      <w:r>
        <w:rPr>
          <w:rStyle w:val="Нет"/>
          <w:rFonts w:ascii="Times New Roman" w:hAnsi="Times New Roman" w:hint="default"/>
          <w:sz w:val="20"/>
          <w:szCs w:val="20"/>
          <w:shd w:val="clear" w:color="auto" w:fill="fefffe"/>
          <w:rtl w:val="0"/>
          <w:lang w:val="en-US"/>
        </w:rPr>
        <w:t>’</w:t>
      </w:r>
      <w:r>
        <w:rPr>
          <w:rStyle w:val="Нет"/>
          <w:rFonts w:ascii="Times New Roman" w:hAnsi="Times New Roman" w:hint="default"/>
          <w:sz w:val="20"/>
          <w:szCs w:val="20"/>
          <w:shd w:val="clear" w:color="auto" w:fill="fefffe"/>
          <w:rtl w:val="0"/>
          <w:lang w:val="ru-RU"/>
        </w:rPr>
        <w:t>язані</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з</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вирізанням</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ділянок</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хряща</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різної</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форми</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та</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розміру</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Перша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Друга група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Третя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Четверта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П’ята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До якої групи належать операці пов’язані з формуванням протизавитки та її ніжок</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Перша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Друга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Третя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Четверта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П’ята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До якої групи належать операції зі створення природнішого рельєфу мушль з одночасним наданням їй правильного положення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Перша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Друга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Третя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Четверта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П’ята група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 xml:space="preserve">Які шви накладав </w:t>
      </w:r>
      <w:r>
        <w:rPr>
          <w:rStyle w:val="Нет"/>
          <w:rFonts w:ascii="Times New Roman" w:hAnsi="Times New Roman"/>
          <w:sz w:val="20"/>
          <w:szCs w:val="20"/>
          <w:shd w:val="clear" w:color="auto" w:fill="fefffe"/>
          <w:rtl w:val="0"/>
          <w:lang w:val="ru-RU"/>
        </w:rPr>
        <w:t xml:space="preserve">J. B. Erich (1957) </w:t>
      </w:r>
      <w:r>
        <w:rPr>
          <w:rStyle w:val="Нет"/>
          <w:rFonts w:ascii="Times New Roman" w:hAnsi="Times New Roman" w:hint="default"/>
          <w:sz w:val="20"/>
          <w:szCs w:val="20"/>
          <w:shd w:val="clear" w:color="auto" w:fill="fefffe"/>
          <w:rtl w:val="0"/>
          <w:lang w:val="ru-RU"/>
        </w:rPr>
        <w:t>на вільні краї хряща</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подібні шви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Вузлові шви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C. Z-</w:t>
      </w:r>
      <w:r>
        <w:rPr>
          <w:rStyle w:val="Нет"/>
          <w:rFonts w:ascii="Times New Roman" w:hAnsi="Times New Roman" w:hint="default"/>
          <w:sz w:val="20"/>
          <w:szCs w:val="20"/>
          <w:shd w:val="clear" w:color="auto" w:fill="fefffe"/>
          <w:rtl w:val="0"/>
          <w:lang w:val="ru-RU"/>
        </w:rPr>
        <w:t>подібні шви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Обвивний шов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Шов Мультановського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                                                         Розділ </w:t>
      </w:r>
      <w:r>
        <w:rPr>
          <w:rStyle w:val="Нет"/>
          <w:rFonts w:ascii="Times New Roman" w:hAnsi="Times New Roman"/>
          <w:b w:val="1"/>
          <w:bCs w:val="1"/>
          <w:sz w:val="20"/>
          <w:szCs w:val="20"/>
          <w:shd w:val="clear" w:color="auto" w:fill="fefffe"/>
          <w:rtl w:val="0"/>
          <w:lang w:val="ru-RU"/>
        </w:rPr>
        <w:t>18</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Для якої пластики характерні</w:t>
      </w:r>
      <w:r>
        <w:rPr>
          <w:rStyle w:val="Нет"/>
          <w:rFonts w:ascii="Times New Roman" w:hAnsi="Times New Roman" w:hint="default"/>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трансоральний доступ або по складці шкіри  нижче підборіддя</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Ментопластика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Лабіопластика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Хейлопластика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Фронтальний і центрофасціальний підперіостальний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ендо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ліфтинг</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Шийний підшкірний ліфтинг з ретроаурикулярного</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продовженого за мушлю вуха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19</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Носова перетинка в передньому відділі  представлена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 xml:space="preserve">вомер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леміш</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чотирьохкутним  хрящем</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трьохкутним хрящем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вертикальною пластинкою кістки піднебіння</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Носова перетинка в задньому відділі  представлена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сошником</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чотирьохкутним  хрящем</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трьохкутним хрящем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вертикальною пластинкою кістки піднебіння</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Лобна пазуха сполучається з</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середнім носовим ходом</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верхнім носовим ходом</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нижнім носовим ходом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загальним  носовим ходом</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 xml:space="preserve">У слизовій оболонці порожнини носу є закінчення </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трійчастого нерву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лицьового нерву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парасимпатичних волокон крилопіднебінного вузла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нюхового нерву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Ніс виконує наступні функції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дихательну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фонаторну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нюхову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захистну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                                                                  Розділ </w:t>
      </w:r>
      <w:r>
        <w:rPr>
          <w:rStyle w:val="Нет"/>
          <w:rFonts w:ascii="Times New Roman" w:hAnsi="Times New Roman"/>
          <w:b w:val="1"/>
          <w:bCs w:val="1"/>
          <w:sz w:val="20"/>
          <w:szCs w:val="20"/>
          <w:shd w:val="clear" w:color="auto" w:fill="fefffe"/>
          <w:rtl w:val="0"/>
          <w:lang w:val="ru-RU"/>
        </w:rPr>
        <w:t>20</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Фундатором пластичної хірургії носу вважається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Сушрута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Роллін Денієл</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Гаспаро Тальякоцці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Цельс</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Які артерії кровопостачають зовнішній ніс</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A. </w:t>
      </w:r>
      <w:r>
        <w:rPr>
          <w:rStyle w:val="Нет"/>
          <w:rFonts w:ascii="Times New Roman" w:hAnsi="Times New Roman" w:hint="default"/>
          <w:b w:val="1"/>
          <w:bCs w:val="1"/>
          <w:sz w:val="20"/>
          <w:szCs w:val="20"/>
          <w:shd w:val="clear" w:color="auto" w:fill="fefffe"/>
          <w:rtl w:val="0"/>
          <w:lang w:val="ru-RU"/>
        </w:rPr>
        <w:t>а</w:t>
      </w:r>
      <w:r>
        <w:rPr>
          <w:rStyle w:val="Нет"/>
          <w:rFonts w:ascii="Times New Roman" w:hAnsi="Times New Roman"/>
          <w:b w:val="1"/>
          <w:bCs w:val="1"/>
          <w:sz w:val="20"/>
          <w:szCs w:val="20"/>
          <w:shd w:val="clear" w:color="auto" w:fill="fefffe"/>
          <w:rtl w:val="0"/>
          <w:lang w:val="en-US"/>
        </w:rPr>
        <w:t>. ophtalmi</w:t>
      </w:r>
      <w:r>
        <w:rPr>
          <w:rStyle w:val="Нет"/>
          <w:rFonts w:ascii="Times New Roman" w:hAnsi="Times New Roman" w:hint="default"/>
          <w:b w:val="1"/>
          <w:bCs w:val="1"/>
          <w:sz w:val="20"/>
          <w:szCs w:val="20"/>
          <w:shd w:val="clear" w:color="auto" w:fill="fefffe"/>
          <w:rtl w:val="0"/>
          <w:lang w:val="ru-RU"/>
        </w:rPr>
        <w:t>са</w:t>
      </w:r>
      <w:r>
        <w:rPr>
          <w:rStyle w:val="Нет"/>
          <w:rFonts w:ascii="Times New Roman" w:hAnsi="Times New Roman"/>
          <w:b w:val="1"/>
          <w:bCs w:val="1"/>
          <w:sz w:val="20"/>
          <w:szCs w:val="20"/>
          <w:shd w:val="clear" w:color="auto" w:fill="fefffe"/>
          <w:rtl w:val="0"/>
          <w:lang w:val="en-US"/>
        </w:rPr>
        <w:t>.</w:t>
      </w:r>
      <w:r>
        <w:rPr>
          <w:rStyle w:val="Нет"/>
          <w:rFonts w:ascii="Times New Roman" w:hAnsi="Times New Roman" w:hint="default"/>
          <w:sz w:val="20"/>
          <w:szCs w:val="20"/>
          <w:shd w:val="clear" w:color="auto" w:fill="fefffe"/>
          <w:rtl w:val="0"/>
          <w:lang w:val="en-US"/>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B. </w:t>
      </w:r>
      <w:r>
        <w:rPr>
          <w:rStyle w:val="Нет"/>
          <w:rFonts w:ascii="Times New Roman" w:hAnsi="Times New Roman" w:hint="default"/>
          <w:b w:val="1"/>
          <w:bCs w:val="1"/>
          <w:sz w:val="20"/>
          <w:szCs w:val="20"/>
          <w:shd w:val="clear" w:color="auto" w:fill="fefffe"/>
          <w:rtl w:val="0"/>
          <w:lang w:val="ru-RU"/>
        </w:rPr>
        <w:t>а</w:t>
      </w:r>
      <w:r>
        <w:rPr>
          <w:rStyle w:val="Нет"/>
          <w:rFonts w:ascii="Times New Roman" w:hAnsi="Times New Roman"/>
          <w:b w:val="1"/>
          <w:bCs w:val="1"/>
          <w:sz w:val="20"/>
          <w:szCs w:val="20"/>
          <w:shd w:val="clear" w:color="auto" w:fill="fefffe"/>
          <w:rtl w:val="0"/>
          <w:lang w:val="en-US"/>
        </w:rPr>
        <w:t>. dorsalis nasi.</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C. </w:t>
      </w:r>
      <w:r>
        <w:rPr>
          <w:rStyle w:val="Нет"/>
          <w:rFonts w:ascii="Times New Roman" w:hAnsi="Times New Roman" w:hint="default"/>
          <w:b w:val="1"/>
          <w:bCs w:val="1"/>
          <w:sz w:val="20"/>
          <w:szCs w:val="20"/>
          <w:shd w:val="clear" w:color="auto" w:fill="fefffe"/>
          <w:rtl w:val="0"/>
          <w:lang w:val="ru-RU"/>
        </w:rPr>
        <w:t>а</w:t>
      </w:r>
      <w:r>
        <w:rPr>
          <w:rStyle w:val="Нет"/>
          <w:rFonts w:ascii="Times New Roman" w:hAnsi="Times New Roman"/>
          <w:b w:val="1"/>
          <w:bCs w:val="1"/>
          <w:sz w:val="20"/>
          <w:szCs w:val="20"/>
          <w:shd w:val="clear" w:color="auto" w:fill="fefffe"/>
          <w:rtl w:val="0"/>
          <w:lang w:val="pt-PT"/>
        </w:rPr>
        <w:t>. facialis.</w:t>
      </w:r>
      <w:r>
        <w:rPr>
          <w:rStyle w:val="Нет"/>
          <w:rFonts w:ascii="Times New Roman" w:hAnsi="Times New Roman" w:hint="default"/>
          <w:sz w:val="20"/>
          <w:szCs w:val="20"/>
          <w:shd w:val="clear" w:color="auto" w:fill="fefffe"/>
          <w:rtl w:val="0"/>
          <w:lang w:val="en-US"/>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D. </w:t>
      </w:r>
      <w:r>
        <w:rPr>
          <w:rStyle w:val="Нет"/>
          <w:rFonts w:ascii="Times New Roman" w:hAnsi="Times New Roman" w:hint="default"/>
          <w:sz w:val="20"/>
          <w:szCs w:val="20"/>
          <w:shd w:val="clear" w:color="auto" w:fill="fefffe"/>
          <w:rtl w:val="0"/>
          <w:lang w:val="ru-RU"/>
        </w:rPr>
        <w:t>а</w:t>
      </w:r>
      <w:r>
        <w:rPr>
          <w:rStyle w:val="Нет"/>
          <w:rFonts w:ascii="Times New Roman" w:hAnsi="Times New Roman"/>
          <w:sz w:val="20"/>
          <w:szCs w:val="20"/>
          <w:shd w:val="clear" w:color="auto" w:fill="fefffe"/>
          <w:rtl w:val="0"/>
          <w:lang w:val="en-US"/>
        </w:rPr>
        <w:t>. sphenopalatina.</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E. </w:t>
      </w:r>
      <w:r>
        <w:rPr>
          <w:rStyle w:val="Нет"/>
          <w:rFonts w:ascii="Times New Roman" w:hAnsi="Times New Roman"/>
          <w:sz w:val="20"/>
          <w:szCs w:val="20"/>
          <w:shd w:val="clear" w:color="auto" w:fill="fefffe"/>
          <w:rtl w:val="0"/>
          <w:lang w:val="pt-PT"/>
        </w:rPr>
        <w:t>a. maxillaris.</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hint="default"/>
          <w:sz w:val="20"/>
          <w:szCs w:val="20"/>
          <w:shd w:val="clear" w:color="auto" w:fill="fefffe"/>
          <w:rtl w:val="0"/>
          <w:lang w:val="en-US"/>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3. </w:t>
      </w:r>
      <w:r>
        <w:rPr>
          <w:rStyle w:val="Нет"/>
          <w:rFonts w:ascii="Times New Roman" w:hAnsi="Times New Roman" w:hint="default"/>
          <w:sz w:val="20"/>
          <w:szCs w:val="20"/>
          <w:shd w:val="clear" w:color="auto" w:fill="fefffe"/>
          <w:rtl w:val="0"/>
          <w:lang w:val="ru-RU"/>
        </w:rPr>
        <w:t>Які</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етапи</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операції</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між</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інфільтрацією</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та</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мобілізацією</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кінчика</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носа</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A. </w:t>
      </w:r>
      <w:r>
        <w:rPr>
          <w:rStyle w:val="Нет"/>
          <w:rFonts w:ascii="Times New Roman" w:hAnsi="Times New Roman" w:hint="default"/>
          <w:b w:val="1"/>
          <w:bCs w:val="1"/>
          <w:sz w:val="20"/>
          <w:szCs w:val="20"/>
          <w:shd w:val="clear" w:color="auto" w:fill="fefffe"/>
          <w:rtl w:val="0"/>
          <w:lang w:val="ru-RU"/>
        </w:rPr>
        <w:t>Міжхрящові</w:t>
      </w:r>
      <w:r>
        <w:rPr>
          <w:rStyle w:val="Нет"/>
          <w:rFonts w:ascii="Times New Roman" w:hAnsi="Times New Roman"/>
          <w:b w:val="1"/>
          <w:bCs w:val="1"/>
          <w:sz w:val="20"/>
          <w:szCs w:val="20"/>
          <w:shd w:val="clear" w:color="auto" w:fill="fefffe"/>
          <w:rtl w:val="0"/>
          <w:lang w:val="en-US"/>
        </w:rPr>
        <w:t xml:space="preserve"> </w:t>
      </w:r>
      <w:r>
        <w:rPr>
          <w:rStyle w:val="Нет"/>
          <w:rFonts w:ascii="Times New Roman" w:hAnsi="Times New Roman" w:hint="default"/>
          <w:b w:val="1"/>
          <w:bCs w:val="1"/>
          <w:sz w:val="20"/>
          <w:szCs w:val="20"/>
          <w:shd w:val="clear" w:color="auto" w:fill="fefffe"/>
          <w:rtl w:val="0"/>
          <w:lang w:val="ru-RU"/>
        </w:rPr>
        <w:t>та</w:t>
      </w:r>
      <w:r>
        <w:rPr>
          <w:rStyle w:val="Нет"/>
          <w:rFonts w:ascii="Times New Roman" w:hAnsi="Times New Roman"/>
          <w:b w:val="1"/>
          <w:bCs w:val="1"/>
          <w:sz w:val="20"/>
          <w:szCs w:val="20"/>
          <w:shd w:val="clear" w:color="auto" w:fill="fefffe"/>
          <w:rtl w:val="0"/>
          <w:lang w:val="en-US"/>
        </w:rPr>
        <w:t xml:space="preserve"> </w:t>
      </w:r>
      <w:r>
        <w:rPr>
          <w:rStyle w:val="Нет"/>
          <w:rFonts w:ascii="Times New Roman" w:hAnsi="Times New Roman" w:hint="default"/>
          <w:b w:val="1"/>
          <w:bCs w:val="1"/>
          <w:sz w:val="20"/>
          <w:szCs w:val="20"/>
          <w:shd w:val="clear" w:color="auto" w:fill="fefffe"/>
          <w:rtl w:val="0"/>
          <w:lang w:val="ru-RU"/>
        </w:rPr>
        <w:t>трансфікційні</w:t>
      </w:r>
      <w:r>
        <w:rPr>
          <w:rStyle w:val="Нет"/>
          <w:rFonts w:ascii="Times New Roman" w:hAnsi="Times New Roman"/>
          <w:b w:val="1"/>
          <w:bCs w:val="1"/>
          <w:sz w:val="20"/>
          <w:szCs w:val="20"/>
          <w:shd w:val="clear" w:color="auto" w:fill="fefffe"/>
          <w:rtl w:val="0"/>
          <w:lang w:val="en-US"/>
        </w:rPr>
        <w:t xml:space="preserve"> </w:t>
      </w:r>
      <w:r>
        <w:rPr>
          <w:rStyle w:val="Нет"/>
          <w:rFonts w:ascii="Times New Roman" w:hAnsi="Times New Roman" w:hint="default"/>
          <w:b w:val="1"/>
          <w:bCs w:val="1"/>
          <w:sz w:val="20"/>
          <w:szCs w:val="20"/>
          <w:shd w:val="clear" w:color="auto" w:fill="fefffe"/>
          <w:rtl w:val="0"/>
          <w:lang w:val="ru-RU"/>
        </w:rPr>
        <w:t>розрізи</w:t>
      </w:r>
      <w:r>
        <w:rPr>
          <w:rStyle w:val="Нет"/>
          <w:rFonts w:ascii="Times New Roman" w:hAnsi="Times New Roman"/>
          <w:b w:val="1"/>
          <w:bCs w:val="1"/>
          <w:sz w:val="20"/>
          <w:szCs w:val="20"/>
          <w:shd w:val="clear" w:color="auto" w:fill="fefffe"/>
          <w:rtl w:val="0"/>
          <w:lang w:val="en-US"/>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Мобілізація м’яких тканин та необхідних елементів носа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Підготовка спинки носа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Розкриття спинки носа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за необхідності — редукція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Латеральні остеотомії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Скільки триває передня тампонада носа</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1 </w:t>
      </w:r>
      <w:r>
        <w:rPr>
          <w:rStyle w:val="Нет"/>
          <w:rFonts w:ascii="Times New Roman" w:hAnsi="Times New Roman" w:hint="default"/>
          <w:sz w:val="20"/>
          <w:szCs w:val="20"/>
          <w:shd w:val="clear" w:color="auto" w:fill="fefffe"/>
          <w:rtl w:val="0"/>
          <w:lang w:val="ru-RU"/>
        </w:rPr>
        <w:t>добу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b w:val="1"/>
          <w:bCs w:val="1"/>
          <w:sz w:val="20"/>
          <w:szCs w:val="20"/>
          <w:shd w:val="clear" w:color="auto" w:fill="fefffe"/>
          <w:rtl w:val="0"/>
          <w:lang w:val="ru-RU"/>
        </w:rPr>
        <w:t xml:space="preserve">1-3 </w:t>
      </w:r>
      <w:r>
        <w:rPr>
          <w:rStyle w:val="Нет"/>
          <w:rFonts w:ascii="Times New Roman" w:hAnsi="Times New Roman" w:hint="default"/>
          <w:b w:val="1"/>
          <w:bCs w:val="1"/>
          <w:sz w:val="20"/>
          <w:szCs w:val="20"/>
          <w:shd w:val="clear" w:color="auto" w:fill="fefffe"/>
          <w:rtl w:val="0"/>
          <w:lang w:val="ru-RU"/>
        </w:rPr>
        <w:t>діб</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4-5 </w:t>
      </w:r>
      <w:r>
        <w:rPr>
          <w:rStyle w:val="Нет"/>
          <w:rFonts w:ascii="Times New Roman" w:hAnsi="Times New Roman" w:hint="default"/>
          <w:sz w:val="20"/>
          <w:szCs w:val="20"/>
          <w:shd w:val="clear" w:color="auto" w:fill="fefffe"/>
          <w:rtl w:val="0"/>
          <w:lang w:val="ru-RU"/>
        </w:rPr>
        <w:t>діб</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6-7 </w:t>
      </w:r>
      <w:r>
        <w:rPr>
          <w:rStyle w:val="Нет"/>
          <w:rFonts w:ascii="Times New Roman" w:hAnsi="Times New Roman" w:hint="default"/>
          <w:sz w:val="20"/>
          <w:szCs w:val="20"/>
          <w:shd w:val="clear" w:color="auto" w:fill="fefffe"/>
          <w:rtl w:val="0"/>
          <w:lang w:val="ru-RU"/>
        </w:rPr>
        <w:t>діб</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Не використовують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Скільки триває період лейкопластирної та гіпсової іммобілізації носа</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1 </w:t>
      </w:r>
      <w:r>
        <w:rPr>
          <w:rStyle w:val="Нет"/>
          <w:rFonts w:ascii="Times New Roman" w:hAnsi="Times New Roman" w:hint="default"/>
          <w:sz w:val="20"/>
          <w:szCs w:val="20"/>
          <w:shd w:val="clear" w:color="auto" w:fill="fefffe"/>
          <w:rtl w:val="0"/>
          <w:lang w:val="ru-RU"/>
        </w:rPr>
        <w:t>добу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1-3 </w:t>
      </w:r>
      <w:r>
        <w:rPr>
          <w:rStyle w:val="Нет"/>
          <w:rFonts w:ascii="Times New Roman" w:hAnsi="Times New Roman" w:hint="default"/>
          <w:sz w:val="20"/>
          <w:szCs w:val="20"/>
          <w:shd w:val="clear" w:color="auto" w:fill="fefffe"/>
          <w:rtl w:val="0"/>
          <w:lang w:val="ru-RU"/>
        </w:rPr>
        <w:t>діб</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4-5 </w:t>
      </w:r>
      <w:r>
        <w:rPr>
          <w:rStyle w:val="Нет"/>
          <w:rFonts w:ascii="Times New Roman" w:hAnsi="Times New Roman" w:hint="default"/>
          <w:sz w:val="20"/>
          <w:szCs w:val="20"/>
          <w:shd w:val="clear" w:color="auto" w:fill="fefffe"/>
          <w:rtl w:val="0"/>
          <w:lang w:val="ru-RU"/>
        </w:rPr>
        <w:t>діб</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6-7 </w:t>
      </w:r>
      <w:r>
        <w:rPr>
          <w:rStyle w:val="Нет"/>
          <w:rFonts w:ascii="Times New Roman" w:hAnsi="Times New Roman" w:hint="default"/>
          <w:sz w:val="20"/>
          <w:szCs w:val="20"/>
          <w:shd w:val="clear" w:color="auto" w:fill="fefffe"/>
          <w:rtl w:val="0"/>
          <w:lang w:val="ru-RU"/>
        </w:rPr>
        <w:t>діб</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b w:val="1"/>
          <w:bCs w:val="1"/>
          <w:sz w:val="20"/>
          <w:szCs w:val="20"/>
          <w:shd w:val="clear" w:color="auto" w:fill="fefffe"/>
          <w:rtl w:val="0"/>
          <w:lang w:val="ru-RU"/>
        </w:rPr>
        <w:t xml:space="preserve">7-10 </w:t>
      </w:r>
      <w:r>
        <w:rPr>
          <w:rStyle w:val="Нет"/>
          <w:rFonts w:ascii="Times New Roman" w:hAnsi="Times New Roman" w:hint="default"/>
          <w:b w:val="1"/>
          <w:bCs w:val="1"/>
          <w:sz w:val="20"/>
          <w:szCs w:val="20"/>
          <w:shd w:val="clear" w:color="auto" w:fill="fefffe"/>
          <w:rtl w:val="0"/>
          <w:lang w:val="ru-RU"/>
        </w:rPr>
        <w:t>діб</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При якій операції використовують техніки  </w:t>
      </w:r>
      <w:r>
        <w:rPr>
          <w:rStyle w:val="Нет"/>
          <w:rFonts w:ascii="Times New Roman" w:hAnsi="Times New Roman"/>
          <w:sz w:val="20"/>
          <w:szCs w:val="20"/>
          <w:shd w:val="clear" w:color="auto" w:fill="fefffe"/>
          <w:rtl w:val="0"/>
          <w:lang w:val="en-US"/>
        </w:rPr>
        <w:t>Let</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hint="default"/>
          <w:sz w:val="20"/>
          <w:szCs w:val="20"/>
          <w:shd w:val="clear" w:color="auto" w:fill="fefffe"/>
          <w:rtl w:val="0"/>
          <w:lang w:val="ru-RU"/>
        </w:rPr>
        <w:t xml:space="preserve">  та </w:t>
      </w:r>
      <w:r>
        <w:rPr>
          <w:rStyle w:val="Нет"/>
          <w:rFonts w:ascii="Times New Roman" w:hAnsi="Times New Roman"/>
          <w:sz w:val="20"/>
          <w:szCs w:val="20"/>
          <w:shd w:val="clear" w:color="auto" w:fill="fefffe"/>
          <w:rtl w:val="0"/>
          <w:lang w:val="en-US"/>
        </w:rPr>
        <w:t>Push</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Відкритій ринопластиці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Закритій ринопластиці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Комбінованій ринопластиці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Не використовують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7. </w:t>
      </w:r>
      <w:r>
        <w:rPr>
          <w:rStyle w:val="Нет"/>
          <w:rFonts w:ascii="Times New Roman" w:hAnsi="Times New Roman" w:hint="default"/>
          <w:sz w:val="20"/>
          <w:szCs w:val="20"/>
          <w:shd w:val="clear" w:color="auto" w:fill="fefffe"/>
          <w:rtl w:val="0"/>
          <w:lang w:val="ru-RU"/>
        </w:rPr>
        <w:t xml:space="preserve">Що таке методика </w:t>
      </w:r>
      <w:r>
        <w:rPr>
          <w:rStyle w:val="Нет"/>
          <w:rFonts w:ascii="Times New Roman" w:hAnsi="Times New Roman"/>
          <w:sz w:val="20"/>
          <w:szCs w:val="20"/>
          <w:shd w:val="clear" w:color="auto" w:fill="fefffe"/>
          <w:rtl w:val="0"/>
          <w:lang w:val="en-US"/>
        </w:rPr>
        <w:t>Let</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sz w:val="20"/>
          <w:szCs w:val="20"/>
          <w:shd w:val="clear" w:color="auto" w:fill="fefffe"/>
          <w:rtl w:val="0"/>
          <w:lang w:val="en-US"/>
        </w:rPr>
        <w:t>Down</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Опущення проекції кінчика носу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Резекція перетинки із зміщенням тканин носу краніально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Остеотомії з переміщенням горбика носу до грушоподібного отвору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Остеотомії з видаленням смужки кістки та співпоставленням країв кістки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Що є головним критерієм у рішенні щодо препекторального встановлення імплантантів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Товщина та кровопостачання підшкірного шару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Радіотерапія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планується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Хіміотерапія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планується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Форма імплантантів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Котрі методи діагностики необґрунтовані  при перед операційному плануванні  відстроченої  реконструкції молочних залоз</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МРТ молочних залоз</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УЗД молочних залоз</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Мамографія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Пальпація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 xml:space="preserve">Що є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Золотим стандартом</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аутологічної </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власними тканинами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мікрохірургічної реконструкції молочної залози після мастектомії</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 xml:space="preserve">A. </w:t>
      </w:r>
      <w:r>
        <w:rPr>
          <w:rStyle w:val="Нет"/>
          <w:rFonts w:ascii="Times New Roman" w:hAnsi="Times New Roman"/>
          <w:b w:val="1"/>
          <w:bCs w:val="1"/>
          <w:sz w:val="20"/>
          <w:szCs w:val="20"/>
          <w:shd w:val="clear" w:color="auto" w:fill="fefffe"/>
          <w:rtl w:val="0"/>
          <w:lang w:val="en-US"/>
        </w:rPr>
        <w:t>DIEP</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B. </w:t>
      </w:r>
      <w:r>
        <w:rPr>
          <w:rStyle w:val="Нет"/>
          <w:rFonts w:ascii="Times New Roman" w:hAnsi="Times New Roman"/>
          <w:sz w:val="20"/>
          <w:szCs w:val="20"/>
          <w:shd w:val="clear" w:color="auto" w:fill="fefffe"/>
          <w:rtl w:val="0"/>
          <w:lang w:val="de-DE"/>
        </w:rPr>
        <w:t>TRAM</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C. </w:t>
      </w:r>
      <w:r>
        <w:rPr>
          <w:rStyle w:val="Нет"/>
          <w:rFonts w:ascii="Times New Roman" w:hAnsi="Times New Roman"/>
          <w:sz w:val="20"/>
          <w:szCs w:val="20"/>
          <w:shd w:val="clear" w:color="auto" w:fill="fefffe"/>
          <w:rtl w:val="0"/>
          <w:lang w:val="it-IT"/>
        </w:rPr>
        <w:t>Latissimus dorsi</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D. TDAP</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При</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мамопластиці</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за</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sz w:val="20"/>
          <w:szCs w:val="20"/>
          <w:shd w:val="clear" w:color="auto" w:fill="fefffe"/>
          <w:rtl w:val="0"/>
          <w:lang w:val="nl-NL"/>
        </w:rPr>
        <w:t xml:space="preserve">Skoog </w:t>
      </w:r>
      <w:r>
        <w:rPr>
          <w:rStyle w:val="Нет"/>
          <w:rFonts w:ascii="Times New Roman" w:hAnsi="Times New Roman" w:hint="default"/>
          <w:sz w:val="20"/>
          <w:szCs w:val="20"/>
          <w:shd w:val="clear" w:color="auto" w:fill="fefffe"/>
          <w:rtl w:val="0"/>
          <w:lang w:val="ru-RU"/>
        </w:rPr>
        <w:t>кут</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відродження</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бокових</w:t>
      </w:r>
      <w:r>
        <w:rPr>
          <w:rStyle w:val="Нет"/>
          <w:rFonts w:ascii="Times New Roman" w:hAnsi="Times New Roman"/>
          <w:sz w:val="20"/>
          <w:szCs w:val="20"/>
          <w:shd w:val="clear" w:color="auto" w:fill="fefffe"/>
          <w:rtl w:val="0"/>
          <w:lang w:val="en-US"/>
        </w:rPr>
        <w:t xml:space="preserve"> </w:t>
      </w:r>
      <w:r>
        <w:rPr>
          <w:rStyle w:val="Нет"/>
          <w:rFonts w:ascii="Times New Roman" w:hAnsi="Times New Roman" w:hint="default"/>
          <w:sz w:val="20"/>
          <w:szCs w:val="20"/>
          <w:shd w:val="clear" w:color="auto" w:fill="fefffe"/>
          <w:rtl w:val="0"/>
          <w:lang w:val="ru-RU"/>
        </w:rPr>
        <w:t>клаптів</w:t>
      </w:r>
      <w:r>
        <w:rPr>
          <w:rStyle w:val="Нет"/>
          <w:rFonts w:ascii="Times New Roman" w:hAnsi="Times New Roman"/>
          <w:sz w:val="20"/>
          <w:szCs w:val="20"/>
          <w:shd w:val="clear" w:color="auto" w:fill="fefffe"/>
          <w:rtl w:val="0"/>
          <w:lang w:val="en-US"/>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Близько </w:t>
      </w:r>
      <w:r>
        <w:rPr>
          <w:rStyle w:val="Нет"/>
          <w:rFonts w:ascii="Times New Roman" w:hAnsi="Times New Roman"/>
          <w:b w:val="1"/>
          <w:bCs w:val="1"/>
          <w:sz w:val="20"/>
          <w:szCs w:val="20"/>
          <w:shd w:val="clear" w:color="auto" w:fill="fefffe"/>
          <w:rtl w:val="0"/>
          <w:lang w:val="ru-RU"/>
        </w:rPr>
        <w:t>110</w:t>
      </w:r>
      <w:r>
        <w:rPr>
          <w:rStyle w:val="Нет"/>
          <w:rFonts w:ascii="Times New Roman" w:hAnsi="Times New Roman" w:hint="default"/>
          <w:b w:val="1"/>
          <w:bCs w:val="1"/>
          <w:sz w:val="20"/>
          <w:szCs w:val="20"/>
          <w:shd w:val="clear" w:color="auto" w:fill="fefffe"/>
          <w:rtl w:val="0"/>
          <w:lang w:val="it-IT"/>
        </w:rPr>
        <w:t>°</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Близько </w:t>
      </w:r>
      <w:r>
        <w:rPr>
          <w:rStyle w:val="Нет"/>
          <w:rFonts w:ascii="Times New Roman" w:hAnsi="Times New Roman"/>
          <w:sz w:val="20"/>
          <w:szCs w:val="20"/>
          <w:shd w:val="clear" w:color="auto" w:fill="fefffe"/>
          <w:rtl w:val="0"/>
          <w:lang w:val="ru-RU"/>
        </w:rPr>
        <w:t>90</w:t>
      </w:r>
      <w:r>
        <w:rPr>
          <w:rStyle w:val="Нет"/>
          <w:rFonts w:ascii="Times New Roman" w:hAnsi="Times New Roman" w:hint="default"/>
          <w:sz w:val="20"/>
          <w:szCs w:val="20"/>
          <w:shd w:val="clear" w:color="auto" w:fill="fefffe"/>
          <w:rtl w:val="0"/>
          <w:lang w:val="it-IT"/>
        </w:rPr>
        <w:t>°</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Близько </w:t>
      </w:r>
      <w:r>
        <w:rPr>
          <w:rStyle w:val="Нет"/>
          <w:rFonts w:ascii="Times New Roman" w:hAnsi="Times New Roman"/>
          <w:sz w:val="20"/>
          <w:szCs w:val="20"/>
          <w:shd w:val="clear" w:color="auto" w:fill="fefffe"/>
          <w:rtl w:val="0"/>
          <w:lang w:val="ru-RU"/>
        </w:rPr>
        <w:t>30</w:t>
      </w:r>
      <w:r>
        <w:rPr>
          <w:rStyle w:val="Нет"/>
          <w:rFonts w:ascii="Times New Roman" w:hAnsi="Times New Roman" w:hint="default"/>
          <w:sz w:val="20"/>
          <w:szCs w:val="20"/>
          <w:shd w:val="clear" w:color="auto" w:fill="fefffe"/>
          <w:rtl w:val="0"/>
          <w:lang w:val="it-IT"/>
        </w:rPr>
        <w:t>°</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Близько </w:t>
      </w:r>
      <w:r>
        <w:rPr>
          <w:rStyle w:val="Нет"/>
          <w:rFonts w:ascii="Times New Roman" w:hAnsi="Times New Roman"/>
          <w:sz w:val="20"/>
          <w:szCs w:val="20"/>
          <w:shd w:val="clear" w:color="auto" w:fill="fefffe"/>
          <w:rtl w:val="0"/>
          <w:lang w:val="ru-RU"/>
        </w:rPr>
        <w:t>55</w:t>
      </w:r>
      <w:r>
        <w:rPr>
          <w:rStyle w:val="Нет"/>
          <w:rFonts w:ascii="Times New Roman" w:hAnsi="Times New Roman" w:hint="default"/>
          <w:sz w:val="20"/>
          <w:szCs w:val="20"/>
          <w:shd w:val="clear" w:color="auto" w:fill="fefffe"/>
          <w:rtl w:val="0"/>
          <w:lang w:val="it-IT"/>
        </w:rPr>
        <w:t>°</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 xml:space="preserve">Близько </w:t>
      </w:r>
      <w:r>
        <w:rPr>
          <w:rStyle w:val="Нет"/>
          <w:rFonts w:ascii="Times New Roman" w:hAnsi="Times New Roman"/>
          <w:sz w:val="20"/>
          <w:szCs w:val="20"/>
          <w:shd w:val="clear" w:color="auto" w:fill="fefffe"/>
          <w:rtl w:val="0"/>
          <w:lang w:val="ru-RU"/>
        </w:rPr>
        <w:t>180</w:t>
      </w:r>
      <w:r>
        <w:rPr>
          <w:rStyle w:val="Нет"/>
          <w:rFonts w:ascii="Times New Roman" w:hAnsi="Times New Roman" w:hint="default"/>
          <w:sz w:val="20"/>
          <w:szCs w:val="20"/>
          <w:shd w:val="clear" w:color="auto" w:fill="fefffe"/>
          <w:rtl w:val="0"/>
          <w:lang w:val="it-IT"/>
        </w:rPr>
        <w:t>°</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 xml:space="preserve">Пацієнтка </w:t>
      </w:r>
      <w:r>
        <w:rPr>
          <w:rStyle w:val="Нет"/>
          <w:rFonts w:ascii="Times New Roman" w:hAnsi="Times New Roman"/>
          <w:sz w:val="20"/>
          <w:szCs w:val="20"/>
          <w:shd w:val="clear" w:color="auto" w:fill="fefffe"/>
          <w:rtl w:val="0"/>
          <w:lang w:val="ru-RU"/>
        </w:rPr>
        <w:t xml:space="preserve">42 </w:t>
      </w:r>
      <w:r>
        <w:rPr>
          <w:rStyle w:val="Нет"/>
          <w:rFonts w:ascii="Times New Roman" w:hAnsi="Times New Roman" w:hint="default"/>
          <w:sz w:val="20"/>
          <w:szCs w:val="20"/>
          <w:shd w:val="clear" w:color="auto" w:fill="fefffe"/>
          <w:rtl w:val="0"/>
          <w:lang w:val="ru-RU"/>
        </w:rPr>
        <w:t xml:space="preserve">років звернулась з проханням реконструкції грудей </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індекс маси тіла </w:t>
      </w:r>
      <w:r>
        <w:rPr>
          <w:rStyle w:val="Нет"/>
          <w:rFonts w:ascii="Times New Roman" w:hAnsi="Times New Roman"/>
          <w:sz w:val="20"/>
          <w:szCs w:val="20"/>
          <w:shd w:val="clear" w:color="auto" w:fill="fefffe"/>
          <w:rtl w:val="0"/>
          <w:lang w:val="ru-RU"/>
        </w:rPr>
        <w:t xml:space="preserve">21 , </w:t>
      </w:r>
      <w:r>
        <w:rPr>
          <w:rStyle w:val="Нет"/>
          <w:rFonts w:ascii="Times New Roman" w:hAnsi="Times New Roman" w:hint="default"/>
          <w:sz w:val="20"/>
          <w:szCs w:val="20"/>
          <w:shd w:val="clear" w:color="auto" w:fill="fefffe"/>
          <w:rtl w:val="0"/>
          <w:lang w:val="ru-RU"/>
        </w:rPr>
        <w:t>без супутньої патології або факторів ризику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Виконана була однобічна мастектомія </w:t>
      </w:r>
      <w:r>
        <w:rPr>
          <w:rStyle w:val="Нет"/>
          <w:rFonts w:ascii="Times New Roman" w:hAnsi="Times New Roman"/>
          <w:sz w:val="20"/>
          <w:szCs w:val="20"/>
          <w:shd w:val="clear" w:color="auto" w:fill="fefffe"/>
          <w:rtl w:val="0"/>
          <w:lang w:val="ru-RU"/>
        </w:rPr>
        <w:t xml:space="preserve">13 </w:t>
      </w:r>
      <w:r>
        <w:rPr>
          <w:rStyle w:val="Нет"/>
          <w:rFonts w:ascii="Times New Roman" w:hAnsi="Times New Roman" w:hint="default"/>
          <w:sz w:val="20"/>
          <w:szCs w:val="20"/>
          <w:shd w:val="clear" w:color="auto" w:fill="fefffe"/>
          <w:rtl w:val="0"/>
          <w:lang w:val="ru-RU"/>
        </w:rPr>
        <w:t>років тому з наступною хіміотерапією</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Також виконувалися два сеанси ліпосакції черева та бедер </w:t>
      </w: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 xml:space="preserve">та </w:t>
      </w: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років тому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При огляді права залоза вірної форми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без птозу</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 xml:space="preserve">об’єм </w:t>
      </w:r>
      <w:r>
        <w:rPr>
          <w:rStyle w:val="Нет"/>
          <w:rFonts w:ascii="Times New Roman" w:hAnsi="Times New Roman"/>
          <w:sz w:val="20"/>
          <w:szCs w:val="20"/>
          <w:shd w:val="clear" w:color="auto" w:fill="fefffe"/>
          <w:rtl w:val="0"/>
          <w:lang w:val="ru-RU"/>
        </w:rPr>
        <w:t xml:space="preserve">350 </w:t>
      </w:r>
      <w:r>
        <w:rPr>
          <w:rStyle w:val="Нет"/>
          <w:rFonts w:ascii="Times New Roman" w:hAnsi="Times New Roman" w:hint="default"/>
          <w:sz w:val="20"/>
          <w:szCs w:val="20"/>
          <w:shd w:val="clear" w:color="auto" w:fill="fefffe"/>
          <w:rtl w:val="0"/>
          <w:lang w:val="ru-RU"/>
        </w:rPr>
        <w:t>мл</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З лівого боку горизонтальний рубець</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рухомі тканини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Пінч</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xml:space="preserve">тест </w:t>
      </w: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см з надлишком підшкірних тканин у каудальній частині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Ваші рекомендації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A. DIEP.</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Експандер</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що наповнюється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з наступною заміною на імплантантів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Імплантант</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 xml:space="preserve">за умовою піддатливого грудного м’язу або використання </w:t>
      </w:r>
      <w:r>
        <w:rPr>
          <w:rStyle w:val="Нет"/>
          <w:rFonts w:ascii="Times New Roman" w:hAnsi="Times New Roman"/>
          <w:b w:val="1"/>
          <w:bCs w:val="1"/>
          <w:sz w:val="20"/>
          <w:szCs w:val="20"/>
          <w:shd w:val="clear" w:color="auto" w:fill="fefffe"/>
          <w:rtl w:val="0"/>
          <w:lang w:val="ru-RU"/>
        </w:rPr>
        <w:t>ADM.</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Ліпофіл</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22</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Хто вперше здійснив дермоліпектомію</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A. </w:t>
      </w:r>
      <w:r>
        <w:rPr>
          <w:rStyle w:val="Нет"/>
          <w:rFonts w:ascii="Times New Roman" w:hAnsi="Times New Roman"/>
          <w:b w:val="1"/>
          <w:bCs w:val="1"/>
          <w:sz w:val="20"/>
          <w:szCs w:val="20"/>
          <w:shd w:val="clear" w:color="auto" w:fill="fefffe"/>
          <w:rtl w:val="0"/>
          <w:lang w:val="pt-PT"/>
        </w:rPr>
        <w:t>DeMars.</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lang w:val="en-US"/>
        </w:rPr>
      </w:pPr>
      <w:r>
        <w:rPr>
          <w:rStyle w:val="Нет"/>
          <w:rFonts w:ascii="Times New Roman" w:hAnsi="Times New Roman"/>
          <w:sz w:val="20"/>
          <w:szCs w:val="20"/>
          <w:shd w:val="clear" w:color="auto" w:fill="fefffe"/>
          <w:rtl w:val="0"/>
          <w:lang w:val="en-US"/>
        </w:rPr>
        <w:t>B. Kelly.</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en-US"/>
        </w:rPr>
        <w:t xml:space="preserve">C. </w:t>
      </w:r>
      <w:r>
        <w:rPr>
          <w:rStyle w:val="Нет"/>
          <w:rFonts w:ascii="Times New Roman" w:hAnsi="Times New Roman"/>
          <w:sz w:val="20"/>
          <w:szCs w:val="20"/>
          <w:shd w:val="clear" w:color="auto" w:fill="fefffe"/>
          <w:rtl w:val="0"/>
          <w:lang w:val="it-IT"/>
        </w:rPr>
        <w:t>Ruttin.</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sz w:val="20"/>
          <w:szCs w:val="20"/>
          <w:shd w:val="clear" w:color="auto" w:fill="fefffe"/>
          <w:rtl w:val="0"/>
          <w:lang w:val="en-US"/>
        </w:rPr>
        <w:t>Luthi</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E. Payr.</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Кому показана «напружено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бічна» техніка абдомінопластики</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В’ялість шкіри та розслаблення м’язово</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фасціальної системи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«Жировий фартух»</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В’ялість шкіри в пахвинній ділянці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Чітке виділення вертикальної борозни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23</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Транссексуалізм – це</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Патологічний стан особистості</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що полягає в полярній розбіжності біологічної та цивільної статі з одного боку</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зі статтю психічною — з іншого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Посилення статевого потягу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Статевий потяг до протилежної статі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Нічого з вище зазначеного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Клітор належить до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Зовнішніх статевих жіночих органів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Внутрішніх статевих жіночих органів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Яєчко належить до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Зовнішніх статевих чоловічих органів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Внутрішніх статевих чоловічих органів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Маскулінізуюча мамопластика — це</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Трансформація форми жіночих  залоз у чоловічі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Трансформація  форми чоловічих залоз у жіночі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Зміна форми чоловічої в чоловічу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Виконали  маскулінізуюча мамопластика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гістеректомію</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тотальну фалопластику та інше</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Ці етапи відповідають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Ж</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Ч трансформації</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Ч</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Ж трансформації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Виконали ампутацію статевого члена з яєчками та піхвопластикою</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фемінізуючу мамопластику</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естетичну корекцію неопіхви та зовнішніх статевих органів</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Ці етапи відповідають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Ж</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Ч трансформації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Ч</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Ж трансформації</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24</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Вкажіть правильне твердження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При</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канюлярній ліпоаспірації</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Канюлю проводять крізь глибокі шари жиру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Відбувається</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ліполіз та руйнування адипоцитів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В післяопераційному періоді можуть утворюватись сероми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Можливе ушкодження більшості судин</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нервів і зв’язок</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Серома – це</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Скупчення рідини у місці хірургічного втручання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Пухлина сполучної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Пухлина жирової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Пухлина залозистої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Пухлина м’язової тканини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25</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Якому терміну відповідає в робочій класифікації</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пізній післяопераційний період</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До </w:t>
      </w:r>
      <w:r>
        <w:rPr>
          <w:rStyle w:val="Нет"/>
          <w:rFonts w:ascii="Times New Roman" w:hAnsi="Times New Roman"/>
          <w:b w:val="1"/>
          <w:bCs w:val="1"/>
          <w:sz w:val="20"/>
          <w:szCs w:val="20"/>
          <w:shd w:val="clear" w:color="auto" w:fill="fefffe"/>
          <w:rtl w:val="0"/>
          <w:lang w:val="ru-RU"/>
        </w:rPr>
        <w:t xml:space="preserve">2 </w:t>
      </w:r>
      <w:r>
        <w:rPr>
          <w:rStyle w:val="Нет"/>
          <w:rFonts w:ascii="Times New Roman" w:hAnsi="Times New Roman" w:hint="default"/>
          <w:b w:val="1"/>
          <w:bCs w:val="1"/>
          <w:sz w:val="20"/>
          <w:szCs w:val="20"/>
          <w:shd w:val="clear" w:color="auto" w:fill="fefffe"/>
          <w:rtl w:val="0"/>
          <w:lang w:val="ru-RU"/>
        </w:rPr>
        <w:t>тижні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Більше </w:t>
      </w: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тижнів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До </w:t>
      </w: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місяців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 xml:space="preserve">Більше </w:t>
      </w: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місяців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1 </w:t>
      </w:r>
      <w:r>
        <w:rPr>
          <w:rStyle w:val="Нет"/>
          <w:rFonts w:ascii="Times New Roman" w:hAnsi="Times New Roman" w:hint="default"/>
          <w:sz w:val="20"/>
          <w:szCs w:val="20"/>
          <w:shd w:val="clear" w:color="auto" w:fill="fefffe"/>
          <w:rtl w:val="0"/>
          <w:lang w:val="ru-RU"/>
        </w:rPr>
        <w:t>рік</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Якому терміну відповідає в робочій класифікації</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віддалений післяопераційний період</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 xml:space="preserve">До </w:t>
      </w: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тижні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Більше </w:t>
      </w: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тижнів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До </w:t>
      </w:r>
      <w:r>
        <w:rPr>
          <w:rStyle w:val="Нет"/>
          <w:rFonts w:ascii="Times New Roman" w:hAnsi="Times New Roman"/>
          <w:sz w:val="20"/>
          <w:szCs w:val="20"/>
          <w:shd w:val="clear" w:color="auto" w:fill="fefffe"/>
          <w:rtl w:val="0"/>
          <w:lang w:val="ru-RU"/>
        </w:rPr>
        <w:t xml:space="preserve">6 </w:t>
      </w:r>
      <w:r>
        <w:rPr>
          <w:rStyle w:val="Нет"/>
          <w:rFonts w:ascii="Times New Roman" w:hAnsi="Times New Roman" w:hint="default"/>
          <w:sz w:val="20"/>
          <w:szCs w:val="20"/>
          <w:shd w:val="clear" w:color="auto" w:fill="fefffe"/>
          <w:rtl w:val="0"/>
          <w:lang w:val="ru-RU"/>
        </w:rPr>
        <w:t>місяців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 xml:space="preserve">Більше </w:t>
      </w:r>
      <w:r>
        <w:rPr>
          <w:rStyle w:val="Нет"/>
          <w:rFonts w:ascii="Times New Roman" w:hAnsi="Times New Roman"/>
          <w:b w:val="1"/>
          <w:bCs w:val="1"/>
          <w:sz w:val="20"/>
          <w:szCs w:val="20"/>
          <w:shd w:val="clear" w:color="auto" w:fill="fefffe"/>
          <w:rtl w:val="0"/>
          <w:lang w:val="ru-RU"/>
        </w:rPr>
        <w:t xml:space="preserve">6 </w:t>
      </w:r>
      <w:r>
        <w:rPr>
          <w:rStyle w:val="Нет"/>
          <w:rFonts w:ascii="Times New Roman" w:hAnsi="Times New Roman" w:hint="default"/>
          <w:b w:val="1"/>
          <w:bCs w:val="1"/>
          <w:sz w:val="20"/>
          <w:szCs w:val="20"/>
          <w:shd w:val="clear" w:color="auto" w:fill="fefffe"/>
          <w:rtl w:val="0"/>
          <w:lang w:val="ru-RU"/>
        </w:rPr>
        <w:t>місяців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1 </w:t>
      </w:r>
      <w:r>
        <w:rPr>
          <w:rStyle w:val="Нет"/>
          <w:rFonts w:ascii="Times New Roman" w:hAnsi="Times New Roman" w:hint="default"/>
          <w:sz w:val="20"/>
          <w:szCs w:val="20"/>
          <w:shd w:val="clear" w:color="auto" w:fill="fefffe"/>
          <w:rtl w:val="0"/>
          <w:lang w:val="ru-RU"/>
        </w:rPr>
        <w:t>рік</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Для специфічних ускладнень при ринопластики характерно все крім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Ектропіон</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Носова кровотеча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Лізис хряща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Остеомієліт</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Гематома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Який термін  дренажів за показами при фейсліфтінгу</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b w:val="1"/>
          <w:bCs w:val="1"/>
          <w:sz w:val="20"/>
          <w:szCs w:val="20"/>
          <w:shd w:val="clear" w:color="auto" w:fill="fefffe"/>
          <w:rtl w:val="0"/>
          <w:lang w:val="ru-RU"/>
        </w:rPr>
        <w:t xml:space="preserve">1 </w:t>
      </w:r>
      <w:r>
        <w:rPr>
          <w:rStyle w:val="Нет"/>
          <w:rFonts w:ascii="Times New Roman" w:hAnsi="Times New Roman" w:hint="default"/>
          <w:b w:val="1"/>
          <w:bCs w:val="1"/>
          <w:sz w:val="20"/>
          <w:szCs w:val="20"/>
          <w:shd w:val="clear" w:color="auto" w:fill="fefffe"/>
          <w:rtl w:val="0"/>
          <w:lang w:val="ru-RU"/>
        </w:rPr>
        <w:t>доба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12 </w:t>
      </w:r>
      <w:r>
        <w:rPr>
          <w:rStyle w:val="Нет"/>
          <w:rFonts w:ascii="Times New Roman" w:hAnsi="Times New Roman" w:hint="default"/>
          <w:sz w:val="20"/>
          <w:szCs w:val="20"/>
          <w:shd w:val="clear" w:color="auto" w:fill="fefffe"/>
          <w:rtl w:val="0"/>
          <w:lang w:val="ru-RU"/>
        </w:rPr>
        <w:t>годин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2 </w:t>
      </w:r>
      <w:r>
        <w:rPr>
          <w:rStyle w:val="Нет"/>
          <w:rFonts w:ascii="Times New Roman" w:hAnsi="Times New Roman" w:hint="default"/>
          <w:sz w:val="20"/>
          <w:szCs w:val="20"/>
          <w:shd w:val="clear" w:color="auto" w:fill="fefffe"/>
          <w:rtl w:val="0"/>
          <w:lang w:val="ru-RU"/>
        </w:rPr>
        <w:t>доби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3 </w:t>
      </w:r>
      <w:r>
        <w:rPr>
          <w:rStyle w:val="Нет"/>
          <w:rFonts w:ascii="Times New Roman" w:hAnsi="Times New Roman" w:hint="default"/>
          <w:sz w:val="20"/>
          <w:szCs w:val="20"/>
          <w:shd w:val="clear" w:color="auto" w:fill="fefffe"/>
          <w:rtl w:val="0"/>
          <w:lang w:val="ru-RU"/>
        </w:rPr>
        <w:t>доби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Дренажі не показані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Спостереження за змиканням повік</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при необхідності давлюча пов‘язка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Харктерні для особливості проведення  післяопераційного періода при</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Блефаропластиці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Фейсліфтінгу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Отопластиці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Мамопластиці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Зміні статі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640" w:hanging="64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26</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Яка особливість пацієнта естетичного хірурга</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Проблема може бути у площині психічного здоров’я</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а не у фізичному здоров’ї</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Потрібно завжди погоджуватись та виконувати втручання за проханням пацієнта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навіть без явного дефекту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В естетичні хірургії відсутні проблемні пацієнти</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Пацієнт завжди об’єктивно оцінює свою зовнішність</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Нічого з вище зазначеного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Що стає причиною незадоволених пацієнтів результатами естетичних операцій</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Завищені очікування пацієнта від операції та відсутність реалістичного прогнозу післяопераційного результату від хірурга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Проблеми з техніками операцій</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В естетичні хірургії незначна кількість незадоволених пацієнтів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Нічого з вище зазначеного</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Яка основна помилка молодого пластичного хірурга під час консультації</w:t>
      </w:r>
      <w:r>
        <w:rPr>
          <w:rStyle w:val="Нет"/>
          <w:rFonts w:ascii="Times New Roman" w:hAnsi="Times New Roman"/>
          <w:sz w:val="20"/>
          <w:szCs w:val="20"/>
          <w:shd w:val="clear" w:color="auto" w:fill="fefffe"/>
          <w:rtl w:val="0"/>
          <w:lang w:val="zh-TW" w:eastAsia="zh-TW"/>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Ігнорування неадекватних запитів пацієнта та винесення в пріоритет бажання прооперувати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Відмова пацієнту в оперативному втручанні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якщо немає об’єктивних  показів</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Називати реалістичний прогноз післяопераційного результату навіть якщо він не сподобається пацієнту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Дуже інформативна консультація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Відсутність багатьох обіцянок від операції пацієнту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920" w:hanging="9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Психічне порушення</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при якому людина патологічно стурбована своєю зовнішністю</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при відсутності об’єктивних ознак наявності цих дефектів</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називається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Дисморфофобія</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Обсесивно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компульсивний розлад</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Депресія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ed"/>
          <w:shd w:val="clear" w:color="auto" w:fill="fefffe"/>
          <w14:textFill>
            <w14:solidFill>
              <w14:srgbClr w14:val="000000"/>
            </w14:solidFill>
          </w14:textFill>
        </w:rPr>
      </w:pPr>
      <w:r>
        <w:rPr>
          <w:rStyle w:val="Нет"/>
          <w:rFonts w:ascii="Times New Roman" w:hAnsi="Times New Roman"/>
          <w:sz w:val="20"/>
          <w:szCs w:val="20"/>
          <w:u w:color="0000ed"/>
          <w:shd w:val="clear" w:color="auto" w:fill="fefffe"/>
          <w:rtl w:val="0"/>
          <w:lang w:val="ru-RU"/>
        </w:rPr>
        <w:t xml:space="preserve">D. </w:t>
      </w:r>
      <w:r>
        <w:rPr>
          <w:rStyle w:val="Hyperlink.6"/>
        </w:rPr>
        <w:fldChar w:fldCharType="begin" w:fldLock="0"/>
      </w:r>
      <w:r>
        <w:rPr>
          <w:rStyle w:val="Hyperlink.6"/>
        </w:rPr>
        <w:instrText xml:space="preserve"> HYPERLINK "https://uk.wikipedia.org/wiki/%2525D0%252594%2525D0%2525B5%2525D0%2525BF%2525D0%2525B5%2525D1%252580%2525D1%252581%2525D0%2525BE%2525D0%2525BD%2525D0%2525B0%2525D0%2525BB%2525D1%252596%2525D0%2525B7%2525D0%2525B0%2525D1%252586%2525D1%252596%2525D1%25258F"</w:instrText>
      </w:r>
      <w:r>
        <w:rPr>
          <w:rStyle w:val="Hyperlink.6"/>
        </w:rPr>
        <w:fldChar w:fldCharType="separate" w:fldLock="0"/>
      </w:r>
      <w:r>
        <w:rPr>
          <w:rStyle w:val="Hyperlink.6"/>
          <w:rtl w:val="0"/>
          <w:lang w:val="ru-RU"/>
        </w:rPr>
        <w:t>Деперсоналізація</w:t>
      </w:r>
      <w:r>
        <w:rPr/>
        <w:fldChar w:fldCharType="end" w:fldLock="0"/>
      </w:r>
      <w:r>
        <w:rPr>
          <w:rStyle w:val="Нет"/>
          <w:rFonts w:ascii="Times New Roman" w:hAnsi="Times New Roman"/>
          <w:outline w:val="0"/>
          <w:color w:val="000000"/>
          <w:sz w:val="20"/>
          <w:szCs w:val="20"/>
          <w:u w:color="0000ed"/>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u w:color="0000ed"/>
          <w:shd w:val="clear" w:color="auto" w:fill="fefffe"/>
        </w:rPr>
      </w:pPr>
      <w:r>
        <w:rPr>
          <w:rStyle w:val="Нет"/>
          <w:rFonts w:ascii="Times New Roman" w:hAnsi="Times New Roman"/>
          <w:outline w:val="0"/>
          <w:color w:val="000000"/>
          <w:sz w:val="20"/>
          <w:szCs w:val="20"/>
          <w:u w:color="0000ed"/>
          <w:shd w:val="clear" w:color="auto" w:fill="fefffe"/>
          <w:rtl w:val="0"/>
          <w:lang w:val="ru-RU"/>
          <w14:textFill>
            <w14:solidFill>
              <w14:srgbClr w14:val="000000"/>
            </w14:solidFill>
          </w14:textFill>
        </w:rPr>
        <w:t xml:space="preserve">E. </w:t>
      </w:r>
      <w:r>
        <w:rPr>
          <w:rStyle w:val="Hyperlink.6"/>
        </w:rPr>
        <w:fldChar w:fldCharType="begin" w:fldLock="0"/>
      </w:r>
      <w:r>
        <w:rPr>
          <w:rStyle w:val="Hyperlink.6"/>
        </w:rPr>
        <w:instrText xml:space="preserve"> HYPERLINK "https://uk.wikipedia.org/wiki/%2525D0%252594%2525D0%2525B8%2525D1%252581%2525D1%252584%2525D0%2525BE%2525D1%252580%2525D1%252596%2525D1%25258F"</w:instrText>
      </w:r>
      <w:r>
        <w:rPr>
          <w:rStyle w:val="Hyperlink.6"/>
        </w:rPr>
        <w:fldChar w:fldCharType="separate" w:fldLock="0"/>
      </w:r>
      <w:r>
        <w:rPr>
          <w:rStyle w:val="Hyperlink.6"/>
          <w:rtl w:val="0"/>
          <w:lang w:val="ru-RU"/>
        </w:rPr>
        <w:t>Дисфорія</w:t>
      </w:r>
      <w:r>
        <w:rPr/>
        <w:fldChar w:fldCharType="end" w:fldLock="0"/>
      </w:r>
      <w:r>
        <w:rPr>
          <w:rStyle w:val="Нет"/>
          <w:rFonts w:ascii="Times New Roman" w:hAnsi="Times New Roman"/>
          <w:sz w:val="20"/>
          <w:szCs w:val="20"/>
          <w:u w:color="0000ed"/>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Вкажіть тактику при наявності незначних післяопераційних естетичних проблем</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Погодитись з виявленою проблемо</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Не погоджуватись з виявленою проблемою</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Можна судити про результат в ранньому післяопераційному періоді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Не можна судити про результат в ранньому післяопераційному періоді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Корекція не може бути безкоштовною</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F. </w:t>
      </w:r>
      <w:r>
        <w:rPr>
          <w:rStyle w:val="Нет"/>
          <w:rFonts w:ascii="Times New Roman" w:hAnsi="Times New Roman" w:hint="default"/>
          <w:b w:val="1"/>
          <w:bCs w:val="1"/>
          <w:sz w:val="20"/>
          <w:szCs w:val="20"/>
          <w:shd w:val="clear" w:color="auto" w:fill="fefffe"/>
          <w:rtl w:val="0"/>
          <w:lang w:val="ru-RU"/>
        </w:rPr>
        <w:t>Корекція може бути безкоштовна</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лише сплачуються  трати клініки на операцію</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27</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М’яз – замикач ампули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це</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сфінктер Люткенса</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сфінктер Міріцці</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сфінктер Одді</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Клінічна картина при якій</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постійний біль у надчеревній ділянці</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рвота</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можливо пожовтіння склер та шкіри</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відповідає</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Гострому панкреатиту</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Гострому апендициту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Защемленій килі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Тромбозу мезентеріальних судин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Гострому тромбофлебіту вен нижніх кінцівок</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Скарги на біль</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відчуття важкості у ногах</w:t>
      </w:r>
      <w:r>
        <w:rPr>
          <w:rStyle w:val="Нет"/>
          <w:rFonts w:ascii="Times New Roman" w:hAnsi="Times New Roman"/>
          <w:sz w:val="20"/>
          <w:szCs w:val="20"/>
          <w:shd w:val="clear" w:color="auto" w:fill="fefffe"/>
          <w:rtl w:val="0"/>
          <w:lang w:val="ru-RU"/>
        </w:rPr>
        <w:t xml:space="preserve">, </w:t>
      </w:r>
      <w:r>
        <w:rPr>
          <w:rStyle w:val="Нет"/>
          <w:rFonts w:ascii="Times New Roman" w:hAnsi="Times New Roman" w:hint="default"/>
          <w:sz w:val="20"/>
          <w:szCs w:val="20"/>
          <w:shd w:val="clear" w:color="auto" w:fill="fefffe"/>
          <w:rtl w:val="0"/>
          <w:lang w:val="ru-RU"/>
        </w:rPr>
        <w:t>набряк відповідає</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Гострому панкреатиту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Гострому апендициту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Защемленій килі</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Тромбозу мезентеріальних судин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b w:val="1"/>
          <w:bCs w:val="1"/>
          <w:sz w:val="20"/>
          <w:szCs w:val="20"/>
          <w:shd w:val="clear" w:color="auto" w:fill="fefffe"/>
          <w:rtl w:val="0"/>
          <w:lang w:val="ru-RU"/>
        </w:rPr>
        <w:t>Гострому тромбофлебіту вен нижніх кінцівок</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Точка</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 xml:space="preserve">,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яка  утворюється на перехресті із  зовнішнім краєм правого прямого м</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 xml:space="preserve">яза живота і реберною дугою на рівні злиття хрящів правих </w:t>
      </w:r>
      <w:r>
        <w:rPr>
          <w:rStyle w:val="Нет"/>
          <w:rFonts w:ascii="Times New Roman" w:hAnsi="Times New Roman"/>
          <w:outline w:val="0"/>
          <w:color w:val="202124"/>
          <w:sz w:val="20"/>
          <w:szCs w:val="20"/>
          <w:u w:color="202124"/>
          <w:shd w:val="clear" w:color="auto" w:fill="fefffe"/>
          <w:rtl w:val="0"/>
          <w:lang w:val="da-DK"/>
          <w14:textFill>
            <w14:solidFill>
              <w14:srgbClr w14:val="202124"/>
            </w14:solidFill>
          </w14:textFill>
        </w:rPr>
        <w:t xml:space="preserve">IX-X </w:t>
      </w:r>
      <w:r>
        <w:rPr>
          <w:rStyle w:val="Нет"/>
          <w:rFonts w:ascii="Times New Roman" w:hAnsi="Times New Roman" w:hint="default"/>
          <w:outline w:val="0"/>
          <w:color w:val="202124"/>
          <w:sz w:val="20"/>
          <w:szCs w:val="20"/>
          <w:u w:color="202124"/>
          <w:shd w:val="clear" w:color="auto" w:fill="fefffe"/>
          <w:rtl w:val="0"/>
          <w:lang w:val="ru-RU"/>
          <w14:textFill>
            <w14:solidFill>
              <w14:srgbClr w14:val="202124"/>
            </w14:solidFill>
          </w14:textFill>
        </w:rPr>
        <w:t>ребер називається</w:t>
      </w:r>
      <w:r>
        <w:rPr>
          <w:rStyle w:val="Нет"/>
          <w:rFonts w:ascii="Times New Roman" w:hAnsi="Times New Roman"/>
          <w:outline w:val="0"/>
          <w:color w:val="202124"/>
          <w:sz w:val="20"/>
          <w:szCs w:val="20"/>
          <w:u w:color="202124"/>
          <w:shd w:val="clear" w:color="auto" w:fill="fefffe"/>
          <w:rtl w:val="0"/>
          <w:lang w:val="ru-RU"/>
          <w14:textFill>
            <w14:solidFill>
              <w14:srgbClr w14:val="202124"/>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Точка Кера</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Точка Мак</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Бернея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Точка Мейо</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Робсона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Точка Дежардена</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Точка Мюссе</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Чаші Клойбера характерні для</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Гострої кишкової непрохідності</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Гострому панкреатиту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Гострому апендициту</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Тромбозу мезентеріальних судин</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E. </w:t>
      </w:r>
      <w:r>
        <w:rPr>
          <w:rStyle w:val="Нет"/>
          <w:rFonts w:ascii="Times New Roman" w:hAnsi="Times New Roman" w:hint="default"/>
          <w:sz w:val="20"/>
          <w:szCs w:val="20"/>
          <w:shd w:val="clear" w:color="auto" w:fill="fefffe"/>
          <w:rtl w:val="0"/>
          <w:lang w:val="ru-RU"/>
        </w:rPr>
        <w:t>Гострому тромбофлебіту вен нижніх</w:t>
      </w:r>
      <w:r>
        <w:rPr>
          <w:rStyle w:val="Нет"/>
          <w:rFonts w:ascii="Times New Roman" w:hAnsi="Times New Roman"/>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80" w:hanging="780"/>
        <w:jc w:val="center"/>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Розділ </w:t>
      </w:r>
      <w:r>
        <w:rPr>
          <w:rStyle w:val="Нет"/>
          <w:rFonts w:ascii="Times New Roman" w:hAnsi="Times New Roman"/>
          <w:b w:val="1"/>
          <w:bCs w:val="1"/>
          <w:sz w:val="20"/>
          <w:szCs w:val="20"/>
          <w:shd w:val="clear" w:color="auto" w:fill="fefffe"/>
          <w:rtl w:val="0"/>
          <w:lang w:val="ru-RU"/>
        </w:rPr>
        <w:t>28</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1. </w:t>
      </w:r>
      <w:r>
        <w:rPr>
          <w:rStyle w:val="Нет"/>
          <w:rFonts w:ascii="Times New Roman" w:hAnsi="Times New Roman" w:hint="default"/>
          <w:sz w:val="20"/>
          <w:szCs w:val="20"/>
          <w:shd w:val="clear" w:color="auto" w:fill="fefffe"/>
          <w:rtl w:val="0"/>
          <w:lang w:val="ru-RU"/>
        </w:rPr>
        <w:t>Який  має бути стаж роботи за фахом для лікаря</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хірурга пластичного вищої кваліфікаційної категорії</w:t>
      </w:r>
      <w:r>
        <w:rPr>
          <w:rStyle w:val="Нет"/>
          <w:rFonts w:ascii="Times New Roman" w:hAnsi="Times New Roman"/>
          <w:sz w:val="20"/>
          <w:szCs w:val="20"/>
          <w:shd w:val="clear" w:color="auto" w:fill="fefffe"/>
          <w:rtl w:val="0"/>
          <w:lang w:val="zh-TW" w:eastAsia="zh-TW"/>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b w:val="1"/>
          <w:bCs w:val="1"/>
          <w:sz w:val="20"/>
          <w:szCs w:val="20"/>
          <w:shd w:val="clear" w:color="auto" w:fill="fefffe"/>
          <w:rtl w:val="0"/>
          <w:lang w:val="ru-RU"/>
        </w:rPr>
        <w:t xml:space="preserve">Понад </w:t>
      </w:r>
      <w:r>
        <w:rPr>
          <w:rStyle w:val="Нет"/>
          <w:rFonts w:ascii="Times New Roman" w:hAnsi="Times New Roman"/>
          <w:b w:val="1"/>
          <w:bCs w:val="1"/>
          <w:sz w:val="20"/>
          <w:szCs w:val="20"/>
          <w:shd w:val="clear" w:color="auto" w:fill="fefffe"/>
          <w:rtl w:val="0"/>
          <w:lang w:val="ru-RU"/>
        </w:rPr>
        <w:t xml:space="preserve">10 </w:t>
      </w:r>
      <w:r>
        <w:rPr>
          <w:rStyle w:val="Нет"/>
          <w:rFonts w:ascii="Times New Roman" w:hAnsi="Times New Roman" w:hint="default"/>
          <w:b w:val="1"/>
          <w:bCs w:val="1"/>
          <w:sz w:val="20"/>
          <w:szCs w:val="20"/>
          <w:shd w:val="clear" w:color="auto" w:fill="fefffe"/>
          <w:rtl w:val="0"/>
          <w:lang w:val="ru-RU"/>
        </w:rPr>
        <w:t>років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7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Без вимог до стажу роботи</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2. </w:t>
      </w:r>
      <w:r>
        <w:rPr>
          <w:rStyle w:val="Нет"/>
          <w:rFonts w:ascii="Times New Roman" w:hAnsi="Times New Roman" w:hint="default"/>
          <w:sz w:val="20"/>
          <w:szCs w:val="20"/>
          <w:shd w:val="clear" w:color="auto" w:fill="fefffe"/>
          <w:rtl w:val="0"/>
          <w:lang w:val="ru-RU"/>
        </w:rPr>
        <w:t>Який  має бути стаж роботи за фахом для лікаря</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хірургу пластичного І кваліфікаційної категорії</w:t>
      </w:r>
      <w:r>
        <w:rPr>
          <w:rStyle w:val="Нет"/>
          <w:rFonts w:ascii="Times New Roman" w:hAnsi="Times New Roman"/>
          <w:sz w:val="20"/>
          <w:szCs w:val="20"/>
          <w:shd w:val="clear" w:color="auto" w:fill="fefffe"/>
          <w:rtl w:val="0"/>
          <w:lang w:val="zh-TW" w:eastAsia="zh-TW"/>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10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b w:val="1"/>
          <w:bCs w:val="1"/>
          <w:sz w:val="20"/>
          <w:szCs w:val="20"/>
          <w:shd w:val="clear" w:color="auto" w:fill="fefffe"/>
          <w:rtl w:val="0"/>
          <w:lang w:val="ru-RU"/>
        </w:rPr>
        <w:t xml:space="preserve">Понад </w:t>
      </w:r>
      <w:r>
        <w:rPr>
          <w:rStyle w:val="Нет"/>
          <w:rFonts w:ascii="Times New Roman" w:hAnsi="Times New Roman"/>
          <w:b w:val="1"/>
          <w:bCs w:val="1"/>
          <w:sz w:val="20"/>
          <w:szCs w:val="20"/>
          <w:shd w:val="clear" w:color="auto" w:fill="fefffe"/>
          <w:rtl w:val="0"/>
          <w:lang w:val="ru-RU"/>
        </w:rPr>
        <w:t xml:space="preserve">7 </w:t>
      </w:r>
      <w:r>
        <w:rPr>
          <w:rStyle w:val="Нет"/>
          <w:rFonts w:ascii="Times New Roman" w:hAnsi="Times New Roman" w:hint="default"/>
          <w:b w:val="1"/>
          <w:bCs w:val="1"/>
          <w:sz w:val="20"/>
          <w:szCs w:val="20"/>
          <w:shd w:val="clear" w:color="auto" w:fill="fefffe"/>
          <w:rtl w:val="0"/>
          <w:lang w:val="ru-RU"/>
        </w:rPr>
        <w:t>років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3. </w:t>
      </w:r>
      <w:r>
        <w:rPr>
          <w:rStyle w:val="Нет"/>
          <w:rFonts w:ascii="Times New Roman" w:hAnsi="Times New Roman" w:hint="default"/>
          <w:sz w:val="20"/>
          <w:szCs w:val="20"/>
          <w:shd w:val="clear" w:color="auto" w:fill="fefffe"/>
          <w:rtl w:val="0"/>
          <w:lang w:val="ru-RU"/>
        </w:rPr>
        <w:t>Який  має бути стаж роботи за фахом для лікаря</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хірургу пластичного ІІ кваліфікаційної категорії</w:t>
      </w:r>
      <w:r>
        <w:rPr>
          <w:rStyle w:val="Нет"/>
          <w:rFonts w:ascii="Times New Roman" w:hAnsi="Times New Roman"/>
          <w:sz w:val="20"/>
          <w:szCs w:val="20"/>
          <w:shd w:val="clear" w:color="auto" w:fill="fefffe"/>
          <w:rtl w:val="0"/>
          <w:lang w:val="zh-TW" w:eastAsia="zh-TW"/>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10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7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b w:val="1"/>
          <w:bCs w:val="1"/>
          <w:sz w:val="20"/>
          <w:szCs w:val="20"/>
          <w:shd w:val="clear" w:color="auto" w:fill="fefffe"/>
          <w:rtl w:val="0"/>
          <w:lang w:val="ru-RU"/>
        </w:rPr>
        <w:t xml:space="preserve">Понад </w:t>
      </w:r>
      <w:r>
        <w:rPr>
          <w:rStyle w:val="Нет"/>
          <w:rFonts w:ascii="Times New Roman" w:hAnsi="Times New Roman"/>
          <w:b w:val="1"/>
          <w:bCs w:val="1"/>
          <w:sz w:val="20"/>
          <w:szCs w:val="20"/>
          <w:shd w:val="clear" w:color="auto" w:fill="fefffe"/>
          <w:rtl w:val="0"/>
          <w:lang w:val="ru-RU"/>
        </w:rPr>
        <w:t xml:space="preserve">5 </w:t>
      </w:r>
      <w:r>
        <w:rPr>
          <w:rStyle w:val="Нет"/>
          <w:rFonts w:ascii="Times New Roman" w:hAnsi="Times New Roman" w:hint="default"/>
          <w:b w:val="1"/>
          <w:bCs w:val="1"/>
          <w:sz w:val="20"/>
          <w:szCs w:val="20"/>
          <w:shd w:val="clear" w:color="auto" w:fill="fefffe"/>
          <w:rtl w:val="0"/>
          <w:lang w:val="ru-RU"/>
        </w:rPr>
        <w:t>років</w:t>
      </w:r>
      <w:r>
        <w:rPr>
          <w:rStyle w:val="Нет"/>
          <w:rFonts w:ascii="Times New Roman" w:hAnsi="Times New Roman"/>
          <w:b w:val="1"/>
          <w:bCs w:val="1"/>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sz w:val="20"/>
          <w:szCs w:val="20"/>
          <w:shd w:val="clear" w:color="auto" w:fill="fefffe"/>
          <w:rtl w:val="0"/>
          <w:lang w:val="ru-RU"/>
        </w:rPr>
        <w:t>Без вимог до стажу роботи</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hint="default"/>
          <w:sz w:val="20"/>
          <w:szCs w:val="20"/>
          <w:shd w:val="clear" w:color="auto" w:fill="fefffe"/>
          <w:rtl w:val="0"/>
          <w:lang w:val="ru-RU"/>
        </w:rPr>
        <w:t> </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4. </w:t>
      </w:r>
      <w:r>
        <w:rPr>
          <w:rStyle w:val="Нет"/>
          <w:rFonts w:ascii="Times New Roman" w:hAnsi="Times New Roman" w:hint="default"/>
          <w:sz w:val="20"/>
          <w:szCs w:val="20"/>
          <w:shd w:val="clear" w:color="auto" w:fill="fefffe"/>
          <w:rtl w:val="0"/>
          <w:lang w:val="ru-RU"/>
        </w:rPr>
        <w:t>Який  має бути стаж роботи за фахом для лікаря</w:t>
      </w:r>
      <w:r>
        <w:rPr>
          <w:rStyle w:val="Нет"/>
          <w:rFonts w:ascii="Times New Roman" w:hAnsi="Times New Roman"/>
          <w:sz w:val="20"/>
          <w:szCs w:val="20"/>
          <w:shd w:val="clear" w:color="auto" w:fill="fefffe"/>
          <w:rtl w:val="0"/>
          <w:lang w:val="ru-RU"/>
        </w:rPr>
        <w:t>-</w:t>
      </w:r>
      <w:r>
        <w:rPr>
          <w:rStyle w:val="Нет"/>
          <w:rFonts w:ascii="Times New Roman" w:hAnsi="Times New Roman" w:hint="default"/>
          <w:sz w:val="20"/>
          <w:szCs w:val="20"/>
          <w:shd w:val="clear" w:color="auto" w:fill="fefffe"/>
          <w:rtl w:val="0"/>
          <w:lang w:val="ru-RU"/>
        </w:rPr>
        <w:t>хірургу пластичного</w:t>
      </w:r>
      <w:r>
        <w:rPr>
          <w:rStyle w:val="Нет"/>
          <w:rFonts w:ascii="Times New Roman" w:hAnsi="Times New Roman"/>
          <w:sz w:val="20"/>
          <w:szCs w:val="20"/>
          <w:shd w:val="clear" w:color="auto" w:fill="fefffe"/>
          <w:rtl w:val="0"/>
          <w:lang w:val="zh-TW" w:eastAsia="zh-TW"/>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A.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10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B.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7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C. </w:t>
      </w:r>
      <w:r>
        <w:rPr>
          <w:rStyle w:val="Нет"/>
          <w:rFonts w:ascii="Times New Roman" w:hAnsi="Times New Roman" w:hint="default"/>
          <w:sz w:val="20"/>
          <w:szCs w:val="20"/>
          <w:shd w:val="clear" w:color="auto" w:fill="fefffe"/>
          <w:rtl w:val="0"/>
          <w:lang w:val="ru-RU"/>
        </w:rPr>
        <w:t xml:space="preserve">Понад </w:t>
      </w:r>
      <w:r>
        <w:rPr>
          <w:rStyle w:val="Нет"/>
          <w:rFonts w:ascii="Times New Roman" w:hAnsi="Times New Roman"/>
          <w:sz w:val="20"/>
          <w:szCs w:val="20"/>
          <w:shd w:val="clear" w:color="auto" w:fill="fefffe"/>
          <w:rtl w:val="0"/>
          <w:lang w:val="ru-RU"/>
        </w:rPr>
        <w:t xml:space="preserve">5 </w:t>
      </w:r>
      <w:r>
        <w:rPr>
          <w:rStyle w:val="Нет"/>
          <w:rFonts w:ascii="Times New Roman" w:hAnsi="Times New Roman" w:hint="default"/>
          <w:sz w:val="20"/>
          <w:szCs w:val="20"/>
          <w:shd w:val="clear" w:color="auto" w:fill="fefffe"/>
          <w:rtl w:val="0"/>
          <w:lang w:val="ru-RU"/>
        </w:rPr>
        <w:t>років</w:t>
      </w:r>
      <w:r>
        <w:rPr>
          <w:rStyle w:val="Нет"/>
          <w:rFonts w:ascii="Times New Roman" w:hAnsi="Times New Roman"/>
          <w:sz w:val="20"/>
          <w:szCs w:val="20"/>
          <w:shd w:val="clear" w:color="auto" w:fill="fefffe"/>
          <w:rtl w:val="0"/>
          <w:lang w:val="ru-RU"/>
        </w:rPr>
        <w:t>.</w:t>
      </w:r>
    </w:p>
    <w:p>
      <w:pPr>
        <w:pStyle w:val="По умолчанию B"/>
        <w:tabs>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sz w:val="20"/>
          <w:szCs w:val="20"/>
          <w:shd w:val="clear" w:color="auto" w:fill="fefffe"/>
        </w:rPr>
      </w:pPr>
      <w:r>
        <w:rPr>
          <w:rStyle w:val="Нет"/>
          <w:rFonts w:ascii="Times New Roman" w:hAnsi="Times New Roman"/>
          <w:sz w:val="20"/>
          <w:szCs w:val="20"/>
          <w:shd w:val="clear" w:color="auto" w:fill="fefffe"/>
          <w:rtl w:val="0"/>
          <w:lang w:val="ru-RU"/>
        </w:rPr>
        <w:t xml:space="preserve">D. </w:t>
      </w:r>
      <w:r>
        <w:rPr>
          <w:rStyle w:val="Нет"/>
          <w:rFonts w:ascii="Times New Roman" w:hAnsi="Times New Roman" w:hint="default"/>
          <w:b w:val="1"/>
          <w:bCs w:val="1"/>
          <w:sz w:val="20"/>
          <w:szCs w:val="20"/>
          <w:shd w:val="clear" w:color="auto" w:fill="fefffe"/>
          <w:rtl w:val="0"/>
          <w:lang w:val="ru-RU"/>
        </w:rPr>
        <w:t>Без вимог до стажу роботи</w:t>
      </w:r>
      <w:r>
        <w:rPr>
          <w:rStyle w:val="Нет"/>
          <w:rFonts w:ascii="Times New Roman" w:hAnsi="Times New Roman"/>
          <w:b w:val="1"/>
          <w:bCs w:val="1"/>
          <w:sz w:val="20"/>
          <w:szCs w:val="20"/>
          <w:shd w:val="clear" w:color="auto" w:fill="fefffe"/>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20"/>
          <w:szCs w:val="20"/>
          <w:shd w:val="clear" w:color="auto" w:fill="fefffe"/>
        </w:rPr>
        <w:sectPr>
          <w:type w:val="continuous"/>
          <w:pgSz w:w="8400" w:h="11900" w:orient="portrait"/>
          <w:pgMar w:top="0" w:right="1134" w:bottom="0" w:left="851" w:header="284" w:footer="284"/>
          <w:pgNumType w:start="0"/>
          <w:bidi w:val="0"/>
        </w:sectPr>
      </w:pPr>
      <w:r>
        <w:rPr>
          <w:rStyle w:val="Нет"/>
          <w:rFonts w:ascii="Times New Roman" w:cs="Times New Roman" w:hAnsi="Times New Roman" w:eastAsia="Times New Roman"/>
          <w:sz w:val="20"/>
          <w:szCs w:val="20"/>
          <w:shd w:val="clear" w:color="auto" w:fill="fefffe"/>
        </w:rPr>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720" w:hanging="720"/>
        <w:rPr>
          <w:rStyle w:val="Нет"/>
          <w:rFonts w:ascii="Times New Roman" w:cs="Times New Roman" w:hAnsi="Times New Roman" w:eastAsia="Times New Roman"/>
          <w:sz w:val="36"/>
          <w:szCs w:val="36"/>
          <w:shd w:val="clear" w:color="auto" w:fill="fefffe"/>
        </w:rPr>
      </w:pPr>
      <w:r>
        <w:rPr>
          <w:rStyle w:val="Нет"/>
          <w:rFonts w:ascii="Times New Roman" w:hAnsi="Times New Roman" w:hint="default"/>
          <w:sz w:val="36"/>
          <w:szCs w:val="36"/>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r>
        <w:rPr>
          <w:rStyle w:val="Нет"/>
          <w:rFonts w:ascii="Times New Roman" w:hAnsi="Times New Roman" w:hint="default"/>
          <w:sz w:val="36"/>
          <w:szCs w:val="36"/>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r>
        <w:rPr>
          <w:rStyle w:val="Нет"/>
          <w:rFonts w:ascii="Times New Roman" w:hAnsi="Times New Roman" w:hint="default"/>
          <w:sz w:val="36"/>
          <w:szCs w:val="36"/>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r>
        <w:rPr>
          <w:rStyle w:val="Нет"/>
          <w:rFonts w:ascii="Times New Roman" w:hAnsi="Times New Roman" w:hint="default"/>
          <w:sz w:val="36"/>
          <w:szCs w:val="36"/>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r>
        <w:rPr>
          <w:rStyle w:val="Нет"/>
          <w:rFonts w:ascii="Times New Roman" w:hAnsi="Times New Roman" w:hint="default"/>
          <w:sz w:val="36"/>
          <w:szCs w:val="36"/>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r>
        <w:rPr>
          <w:rStyle w:val="Нет"/>
          <w:rFonts w:ascii="Times New Roman" w:hAnsi="Times New Roman" w:hint="default"/>
          <w:sz w:val="36"/>
          <w:szCs w:val="36"/>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r>
        <w:rPr>
          <w:rStyle w:val="Нет"/>
          <w:rFonts w:ascii="Times New Roman" w:hAnsi="Times New Roman" w:hint="default"/>
          <w:sz w:val="36"/>
          <w:szCs w:val="36"/>
          <w:shd w:val="clear" w:color="auto" w:fill="fefffe"/>
          <w:rtl w:val="0"/>
          <w:lang w:val="ru-RU"/>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36"/>
          <w:szCs w:val="36"/>
          <w:shd w:val="clear" w:color="auto" w:fill="fefffe"/>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ind w:left="360" w:hanging="360"/>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p>
    <w:p>
      <w:pPr>
        <w:pStyle w:val="Body Text"/>
        <w:rPr>
          <w:rStyle w:val="Нет"/>
          <w:rFonts w:ascii="Times New Roman" w:cs="Times New Roman" w:hAnsi="Times New Roman" w:eastAsia="Times New Roman"/>
          <w:sz w:val="20"/>
          <w:szCs w:val="20"/>
        </w:rPr>
      </w:pPr>
      <w:r>
        <w:rPr>
          <w:rStyle w:val="Нет"/>
          <w:rFonts w:ascii="Times New Roman" w:hAnsi="Times New Roman" w:hint="default"/>
          <w:b w:val="1"/>
          <w:bCs w:val="1"/>
          <w:sz w:val="20"/>
          <w:szCs w:val="20"/>
          <w:rtl w:val="0"/>
          <w:lang w:val="ru-RU"/>
        </w:rPr>
        <w:t xml:space="preserve">Розділ </w:t>
      </w:r>
      <w:r>
        <w:rPr>
          <w:rStyle w:val="Нет"/>
          <w:rFonts w:ascii="Times New Roman" w:hAnsi="Times New Roman"/>
          <w:b w:val="1"/>
          <w:bCs w:val="1"/>
          <w:sz w:val="20"/>
          <w:szCs w:val="20"/>
          <w:rtl w:val="0"/>
          <w:lang w:val="ru-RU"/>
        </w:rPr>
        <w:t>30</w:t>
      </w:r>
      <w:r>
        <w:rPr>
          <w:rStyle w:val="Нет"/>
          <w:rFonts w:ascii="Times New Roman" w:hAnsi="Times New Roman" w:hint="default"/>
          <w:sz w:val="20"/>
          <w:szCs w:val="20"/>
          <w:rtl w:val="0"/>
          <w:lang w:val="ru-RU"/>
        </w:rPr>
        <w:t xml:space="preserve"> Додатки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витяги з наказів МОЗ</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програма навчання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оформлення навчання</w:t>
      </w:r>
      <w:r>
        <w:rPr>
          <w:rStyle w:val="Нет"/>
          <w:rFonts w:ascii="Times New Roman" w:hAnsi="Times New Roman"/>
          <w:sz w:val="20"/>
          <w:szCs w:val="20"/>
          <w:rtl w:val="0"/>
          <w:lang w:val="ru-RU"/>
        </w:rPr>
        <w:t>.</w:t>
      </w:r>
    </w:p>
    <w:p>
      <w:pPr>
        <w:pStyle w:val="Body Text"/>
        <w:rPr>
          <w:rStyle w:val="Нет"/>
          <w:rFonts w:ascii="Times New Roman" w:cs="Times New Roman" w:hAnsi="Times New Roman" w:eastAsia="Times New Roman"/>
          <w:outline w:val="0"/>
          <w:color w:val="333333"/>
          <w:u w:color="333333"/>
          <w:shd w:val="clear" w:color="auto" w:fill="fefffe"/>
          <w14:textFill>
            <w14:solidFill>
              <w14:srgbClr w14:val="333333"/>
            </w14:solidFill>
          </w14:textFill>
        </w:rPr>
      </w:pPr>
      <w:r>
        <w:rPr>
          <w:rStyle w:val="Нет"/>
          <w:rFonts w:ascii="Times New Roman" w:hAnsi="Times New Roman"/>
          <w:sz w:val="20"/>
          <w:szCs w:val="20"/>
          <w:rtl w:val="0"/>
        </w:rPr>
        <w:t xml:space="preserve">                                                     </w:t>
      </w:r>
      <w:r>
        <w:rPr>
          <w:rStyle w:val="Нет"/>
          <w:rFonts w:ascii="Times New Roman" w:hAnsi="Times New Roman" w:hint="default"/>
          <w:outline w:val="0"/>
          <w:color w:val="333333"/>
          <w:u w:color="333333"/>
          <w:shd w:val="clear" w:color="auto" w:fill="fefffe"/>
          <w:rtl w:val="0"/>
          <w14:textFill>
            <w14:solidFill>
              <w14:srgbClr w14:val="333333"/>
            </w14:solidFill>
          </w14:textFill>
        </w:rPr>
        <w:t xml:space="preserve">З </w:t>
      </w:r>
      <w:r>
        <w:rPr>
          <w:rStyle w:val="Нет"/>
          <w:rFonts w:ascii="Times New Roman" w:hAnsi="Times New Roman"/>
          <w:outline w:val="0"/>
          <w:color w:val="333333"/>
          <w:u w:color="333333"/>
          <w:shd w:val="clear" w:color="auto" w:fill="fefffe"/>
          <w:rtl w:val="0"/>
          <w14:textFill>
            <w14:solidFill>
              <w14:srgbClr w14:val="333333"/>
            </w14:solidFill>
          </w14:textFill>
        </w:rPr>
        <w:t xml:space="preserve">2025 </w:t>
      </w:r>
      <w:r>
        <w:rPr>
          <w:rStyle w:val="Нет"/>
          <w:rFonts w:ascii="Times New Roman" w:hAnsi="Times New Roman" w:hint="default"/>
          <w:outline w:val="0"/>
          <w:color w:val="333333"/>
          <w:u w:color="333333"/>
          <w:shd w:val="clear" w:color="auto" w:fill="fefffe"/>
          <w:rtl w:val="0"/>
          <w14:textFill>
            <w14:solidFill>
              <w14:srgbClr w14:val="333333"/>
            </w14:solidFill>
          </w14:textFill>
        </w:rPr>
        <w:t>року</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center"/>
        <w:rPr>
          <w:sz w:val="20"/>
          <w:szCs w:val="20"/>
          <w:rtl w:val="0"/>
          <w14:textOutline>
            <w14:noFill/>
          </w14:textOutline>
        </w:rPr>
      </w:pPr>
      <w:r>
        <w:rPr>
          <w:sz w:val="20"/>
          <w:szCs w:val="20"/>
          <w:rtl w:val="0"/>
          <w14:textOutline>
            <w14:noFill/>
          </w14:textOutline>
        </w:rPr>
        <w:t xml:space="preserve">Наказ </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20"/>
          <w:szCs w:val="20"/>
          <w:rtl w:val="0"/>
          <w14:textOutline>
            <w14:noFill/>
          </w14:textOutline>
        </w:rPr>
      </w:pPr>
      <w:r>
        <w:rPr>
          <w:sz w:val="20"/>
          <w:szCs w:val="20"/>
          <w:rtl w:val="0"/>
          <w14:textOutline>
            <w14:noFill/>
          </w14:textOutline>
        </w:rPr>
        <w:t xml:space="preserve">Міністерство охорони здоровʼя України </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20"/>
          <w:szCs w:val="20"/>
          <w:rtl w:val="0"/>
          <w14:textOutline>
            <w14:noFill/>
          </w14:textOutline>
        </w:rPr>
      </w:pPr>
      <w:r>
        <w:rPr>
          <w:sz w:val="20"/>
          <w:szCs w:val="20"/>
          <w:rtl w:val="0"/>
          <w14:textOutline>
            <w14:noFill/>
          </w14:textOutline>
        </w:rPr>
        <w:t xml:space="preserve">16 </w:t>
      </w:r>
      <w:r>
        <w:rPr>
          <w:sz w:val="20"/>
          <w:szCs w:val="20"/>
          <w:rtl w:val="0"/>
          <w14:textOutline>
            <w14:noFill/>
          </w14:textOutline>
        </w:rPr>
        <w:t xml:space="preserve">квітня </w:t>
      </w:r>
      <w:r>
        <w:rPr>
          <w:sz w:val="20"/>
          <w:szCs w:val="20"/>
          <w:rtl w:val="0"/>
          <w14:textOutline>
            <w14:noFill/>
          </w14:textOutline>
        </w:rPr>
        <w:t xml:space="preserve">2025 </w:t>
      </w:r>
      <w:r>
        <w:rPr>
          <w:sz w:val="20"/>
          <w:szCs w:val="20"/>
          <w:rtl w:val="0"/>
          <w14:textOutline>
            <w14:noFill/>
          </w14:textOutline>
        </w:rPr>
        <w:t>року №</w:t>
      </w:r>
      <w:r>
        <w:rPr>
          <w:sz w:val="20"/>
          <w:szCs w:val="20"/>
          <w:rtl w:val="0"/>
          <w14:textOutline>
            <w14:noFill/>
          </w14:textOutline>
        </w:rPr>
        <w:t xml:space="preserve">650 </w:t>
      </w:r>
      <w:r>
        <w:rPr>
          <w:sz w:val="20"/>
          <w:szCs w:val="20"/>
          <w:rtl w:val="0"/>
          <w14:textOutline>
            <w14:noFill/>
          </w14:textOutline>
        </w:rPr>
        <w:t xml:space="preserve">зареєстровано в Міністерстві юстиції України </w:t>
      </w:r>
      <w:r>
        <w:rPr>
          <w:sz w:val="20"/>
          <w:szCs w:val="20"/>
          <w:rtl w:val="0"/>
          <w14:textOutline>
            <w14:noFill/>
          </w14:textOutline>
        </w:rPr>
        <w:t xml:space="preserve">28 </w:t>
      </w:r>
      <w:r>
        <w:rPr>
          <w:sz w:val="20"/>
          <w:szCs w:val="20"/>
          <w:rtl w:val="0"/>
          <w14:textOutline>
            <w14:noFill/>
          </w14:textOutline>
        </w:rPr>
        <w:t xml:space="preserve">травня </w:t>
      </w:r>
      <w:r>
        <w:rPr>
          <w:sz w:val="20"/>
          <w:szCs w:val="20"/>
          <w:rtl w:val="0"/>
          <w14:textOutline>
            <w14:noFill/>
          </w14:textOutline>
        </w:rPr>
        <w:t xml:space="preserve">2025 </w:t>
      </w:r>
      <w:r>
        <w:rPr>
          <w:sz w:val="20"/>
          <w:szCs w:val="20"/>
          <w:rtl w:val="0"/>
          <w14:textOutline>
            <w14:noFill/>
          </w14:textOutline>
        </w:rPr>
        <w:t>р</w:t>
      </w:r>
      <w:r>
        <w:rPr>
          <w:sz w:val="20"/>
          <w:szCs w:val="20"/>
          <w:rtl w:val="0"/>
          <w14:textOutline>
            <w14:noFill/>
          </w14:textOutline>
        </w:rPr>
        <w:t xml:space="preserve">. </w:t>
      </w:r>
      <w:r>
        <w:rPr>
          <w:sz w:val="20"/>
          <w:szCs w:val="20"/>
          <w:rtl w:val="0"/>
          <w14:textOutline>
            <w14:noFill/>
          </w14:textOutline>
        </w:rPr>
        <w:t xml:space="preserve">За № </w:t>
      </w:r>
      <w:r>
        <w:rPr>
          <w:sz w:val="20"/>
          <w:szCs w:val="20"/>
          <w:rtl w:val="0"/>
          <w14:textOutline>
            <w14:noFill/>
          </w14:textOutline>
        </w:rPr>
        <w:t>824/44230</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20"/>
          <w:szCs w:val="20"/>
          <w:rtl w:val="0"/>
          <w14:textOutline>
            <w14:noFill/>
          </w14:textOutline>
        </w:rPr>
      </w:pPr>
      <w:r>
        <w:rPr>
          <w:sz w:val="20"/>
          <w:szCs w:val="20"/>
          <w:rtl w:val="0"/>
          <w14:textOutline>
            <w14:noFill/>
          </w14:textOutline>
        </w:rPr>
        <w:t>Про затвердження Порядку проведення атестації працівників сфери охорони здоровʼя та внесення змін до деяких наказів Міністерства охорони здоровʼя України</w:t>
      </w:r>
      <w:r>
        <w:rPr>
          <w:sz w:val="20"/>
          <w:szCs w:val="20"/>
          <w:rtl w:val="0"/>
          <w14:textOutline>
            <w14:noFill/>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s>
        <w:suppressAutoHyphens w:val="1"/>
        <w:bidi w:val="0"/>
        <w:spacing w:before="0" w:line="240" w:lineRule="auto"/>
        <w:ind w:left="0" w:right="0" w:firstLine="0"/>
        <w:jc w:val="both"/>
        <w:rPr>
          <w:rFonts w:ascii="Times New Roman" w:cs="Times New Roman" w:hAnsi="Times New Roman" w:eastAsia="Times New Roman"/>
          <w:sz w:val="20"/>
          <w:szCs w:val="20"/>
          <w:rtl w:val="0"/>
          <w14:textOutline>
            <w14:noFill/>
          </w14:textOutline>
        </w:rPr>
      </w:pPr>
      <w:r>
        <w:rPr>
          <w:rFonts w:ascii="Times New Roman" w:hAnsi="Times New Roman" w:hint="default"/>
          <w:sz w:val="20"/>
          <w:szCs w:val="20"/>
          <w:rtl w:val="0"/>
          <w14:textOutline>
            <w14:noFill/>
          </w14:textOutline>
        </w:rPr>
        <w:t>Головні моменти наказу</w:t>
      </w:r>
      <w:r>
        <w:rPr>
          <w:rFonts w:ascii="Times New Roman" w:hAnsi="Times New Roman"/>
          <w:sz w:val="20"/>
          <w:szCs w:val="20"/>
          <w:rtl w:val="0"/>
          <w14:textOutline>
            <w14:noFill/>
          </w14:textOutline>
        </w:rPr>
        <w:t>:</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Фах за №</w:t>
      </w:r>
      <w:r>
        <w:rPr>
          <w:rFonts w:ascii="Times New Roman" w:hAnsi="Times New Roman"/>
          <w:sz w:val="20"/>
          <w:szCs w:val="20"/>
          <w:rtl w:val="0"/>
          <w14:textOutline>
            <w14:noFill/>
          </w14:textOutline>
        </w:rPr>
        <w:t>19 "</w:t>
      </w:r>
      <w:r>
        <w:rPr>
          <w:rFonts w:ascii="Times New Roman" w:hAnsi="Times New Roman" w:hint="default"/>
          <w:sz w:val="20"/>
          <w:szCs w:val="20"/>
          <w:rtl w:val="0"/>
          <w14:textOutline>
            <w14:noFill/>
          </w14:textOutline>
        </w:rPr>
        <w:t>Пластична хірургія</w:t>
      </w:r>
      <w:r>
        <w:rPr>
          <w:rFonts w:ascii="Times New Roman" w:hAnsi="Times New Roman"/>
          <w:sz w:val="20"/>
          <w:szCs w:val="20"/>
          <w:rtl w:val="0"/>
          <w14:textOutline>
            <w14:noFill/>
          </w14:textOutline>
        </w:rPr>
        <w:t xml:space="preserve">" - </w:t>
      </w:r>
      <w:r>
        <w:rPr>
          <w:rFonts w:ascii="Times New Roman" w:hAnsi="Times New Roman" w:hint="default"/>
          <w:sz w:val="20"/>
          <w:szCs w:val="20"/>
          <w:rtl w:val="0"/>
          <w14:textOutline>
            <w14:noFill/>
          </w14:textOutline>
        </w:rPr>
        <w:t>лікар</w:t>
      </w:r>
      <w:r>
        <w:rPr>
          <w:rFonts w:ascii="Times New Roman" w:hAnsi="Times New Roman"/>
          <w:sz w:val="20"/>
          <w:szCs w:val="20"/>
          <w:rtl w:val="0"/>
          <w14:textOutline>
            <w14:noFill/>
          </w14:textOutline>
        </w:rPr>
        <w:t>-</w:t>
      </w:r>
      <w:r>
        <w:rPr>
          <w:rFonts w:ascii="Times New Roman" w:hAnsi="Times New Roman" w:hint="default"/>
          <w:sz w:val="20"/>
          <w:szCs w:val="20"/>
          <w:rtl w:val="0"/>
          <w14:textOutline>
            <w14:noFill/>
          </w14:textOutline>
        </w:rPr>
        <w:t>хірург пластичний</w:t>
      </w:r>
      <w:r>
        <w:rPr>
          <w:rFonts w:ascii="Times New Roman" w:hAnsi="Times New Roman"/>
          <w:sz w:val="20"/>
          <w:szCs w:val="20"/>
          <w:rtl w:val="0"/>
          <w14:textOutline>
            <w14:noFill/>
          </w14:textOutline>
        </w:rPr>
        <w:t xml:space="preserve">. </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Ц</w:t>
      </w:r>
      <w:r>
        <w:rPr>
          <w:rFonts w:ascii="Times New Roman" w:hAnsi="Times New Roman" w:hint="default"/>
          <w:sz w:val="20"/>
          <w:szCs w:val="20"/>
          <w:rtl w:val="0"/>
          <w14:textOutline>
            <w14:noFill/>
          </w14:textOutline>
        </w:rPr>
        <w:t>икл спеціалізації ‒ форма профільної спеціалізованої підготовки осіб з</w:t>
      </w:r>
    </w:p>
    <w:p>
      <w:pPr>
        <w:pStyle w:val="По умолчанию"/>
        <w:tabs>
          <w:tab w:val="left" w:pos="720"/>
          <w:tab w:val="left" w:pos="1440"/>
          <w:tab w:val="left" w:pos="2160"/>
          <w:tab w:val="left" w:pos="2880"/>
          <w:tab w:val="left" w:pos="3600"/>
          <w:tab w:val="left" w:pos="4320"/>
          <w:tab w:val="left" w:pos="5040"/>
          <w:tab w:val="left" w:pos="5760"/>
          <w:tab w:val="left" w:pos="6480"/>
        </w:tabs>
        <w:suppressAutoHyphens w:val="1"/>
        <w:bidi w:val="0"/>
        <w:spacing w:before="0" w:line="240" w:lineRule="auto"/>
        <w:ind w:left="0" w:right="0" w:firstLine="0"/>
        <w:jc w:val="both"/>
        <w:rPr>
          <w:rFonts w:ascii="Times New Roman" w:cs="Times New Roman" w:hAnsi="Times New Roman" w:eastAsia="Times New Roman"/>
          <w:sz w:val="20"/>
          <w:szCs w:val="20"/>
          <w:rtl w:val="0"/>
          <w14:textOutline>
            <w14:noFill/>
          </w14:textOutline>
        </w:rPr>
      </w:pPr>
      <w:r>
        <w:rPr>
          <w:rFonts w:ascii="Times New Roman" w:hAnsi="Times New Roman" w:hint="default"/>
          <w:sz w:val="20"/>
          <w:szCs w:val="20"/>
          <w:rtl w:val="0"/>
          <w14:textOutline>
            <w14:noFill/>
          </w14:textOutline>
        </w:rPr>
        <w:t>вищою або фаховою передвищою та</w:t>
      </w:r>
      <w:r>
        <w:rPr>
          <w:rFonts w:ascii="Times New Roman" w:hAnsi="Times New Roman"/>
          <w:sz w:val="20"/>
          <w:szCs w:val="20"/>
          <w:rtl w:val="0"/>
          <w14:textOutline>
            <w14:noFill/>
          </w14:textOutline>
        </w:rPr>
        <w:t>/</w:t>
      </w:r>
      <w:r>
        <w:rPr>
          <w:rFonts w:ascii="Times New Roman" w:hAnsi="Times New Roman" w:hint="default"/>
          <w:sz w:val="20"/>
          <w:szCs w:val="20"/>
          <w:rtl w:val="0"/>
          <w14:textOutline>
            <w14:noFill/>
          </w14:textOutline>
        </w:rPr>
        <w:t>або післядипломною освітою для</w:t>
      </w:r>
    </w:p>
    <w:p>
      <w:pPr>
        <w:pStyle w:val="По умолчанию"/>
        <w:tabs>
          <w:tab w:val="left" w:pos="720"/>
          <w:tab w:val="left" w:pos="1440"/>
          <w:tab w:val="left" w:pos="2160"/>
          <w:tab w:val="left" w:pos="2880"/>
          <w:tab w:val="left" w:pos="3600"/>
          <w:tab w:val="left" w:pos="4320"/>
          <w:tab w:val="left" w:pos="5040"/>
          <w:tab w:val="left" w:pos="5760"/>
          <w:tab w:val="left" w:pos="6480"/>
        </w:tabs>
        <w:suppressAutoHyphens w:val="1"/>
        <w:bidi w:val="0"/>
        <w:spacing w:before="0" w:line="240" w:lineRule="auto"/>
        <w:ind w:left="0" w:right="0" w:firstLine="0"/>
        <w:jc w:val="both"/>
        <w:rPr>
          <w:rFonts w:ascii="Times New Roman" w:cs="Times New Roman" w:hAnsi="Times New Roman" w:eastAsia="Times New Roman"/>
          <w:sz w:val="20"/>
          <w:szCs w:val="20"/>
          <w:rtl w:val="0"/>
          <w14:textOutline>
            <w14:noFill/>
          </w14:textOutline>
        </w:rPr>
      </w:pPr>
      <w:r>
        <w:rPr>
          <w:rFonts w:ascii="Times New Roman" w:hAnsi="Times New Roman" w:hint="default"/>
          <w:sz w:val="20"/>
          <w:szCs w:val="20"/>
          <w:rtl w:val="0"/>
          <w14:textOutline>
            <w14:noFill/>
          </w14:textOutline>
        </w:rPr>
        <w:t>отримання професійної кваліфікації за певною спеціальністю працівника</w:t>
      </w:r>
    </w:p>
    <w:p>
      <w:pPr>
        <w:pStyle w:val="По умолчанию"/>
        <w:tabs>
          <w:tab w:val="left" w:pos="720"/>
          <w:tab w:val="left" w:pos="1440"/>
          <w:tab w:val="left" w:pos="2160"/>
          <w:tab w:val="left" w:pos="2880"/>
          <w:tab w:val="left" w:pos="3600"/>
          <w:tab w:val="left" w:pos="4320"/>
          <w:tab w:val="left" w:pos="5040"/>
          <w:tab w:val="left" w:pos="5760"/>
          <w:tab w:val="left" w:pos="6480"/>
        </w:tabs>
        <w:suppressAutoHyphens w:val="1"/>
        <w:bidi w:val="0"/>
        <w:spacing w:before="0" w:line="240" w:lineRule="auto"/>
        <w:ind w:left="0" w:right="0" w:firstLine="0"/>
        <w:jc w:val="both"/>
        <w:rPr>
          <w:rFonts w:ascii="Times New Roman" w:cs="Times New Roman" w:hAnsi="Times New Roman" w:eastAsia="Times New Roman"/>
          <w:sz w:val="20"/>
          <w:szCs w:val="20"/>
          <w:rtl w:val="0"/>
          <w14:textOutline>
            <w14:noFill/>
          </w14:textOutline>
        </w:rPr>
      </w:pPr>
      <w:r>
        <w:rPr>
          <w:rFonts w:ascii="Times New Roman" w:hAnsi="Times New Roman" w:hint="default"/>
          <w:sz w:val="20"/>
          <w:szCs w:val="20"/>
          <w:rtl w:val="0"/>
          <w14:textOutline>
            <w14:noFill/>
          </w14:textOutline>
        </w:rPr>
        <w:t>сфери охорони здоров’я</w:t>
      </w:r>
      <w:r>
        <w:rPr>
          <w:rFonts w:ascii="Times New Roman" w:hAnsi="Times New Roman"/>
          <w:sz w:val="20"/>
          <w:szCs w:val="20"/>
          <w:rtl w:val="0"/>
          <w14:textOutline>
            <w14:noFill/>
          </w14:textOutline>
        </w:rPr>
        <w:t>;</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 xml:space="preserve">Чергова атестація проводиться двічі на рік </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у квітні та жовтні</w:t>
      </w:r>
      <w:r>
        <w:rPr>
          <w:rFonts w:ascii="Times New Roman" w:hAnsi="Times New Roman"/>
          <w:sz w:val="20"/>
          <w:szCs w:val="20"/>
          <w:rtl w:val="0"/>
          <w14:textOutline>
            <w14:noFill/>
          </w14:textOutline>
        </w:rPr>
        <w:t>.</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 xml:space="preserve">Строк дії сертифікату спеціаліста </w:t>
      </w:r>
      <w:r>
        <w:rPr>
          <w:rFonts w:ascii="Times New Roman" w:hAnsi="Times New Roman"/>
          <w:sz w:val="20"/>
          <w:szCs w:val="20"/>
          <w:rtl w:val="0"/>
          <w14:textOutline>
            <w14:noFill/>
          </w14:textOutline>
        </w:rPr>
        <w:t>(</w:t>
      </w:r>
      <w:r>
        <w:rPr>
          <w:rFonts w:ascii="Times New Roman" w:hAnsi="Times New Roman" w:hint="default"/>
          <w:sz w:val="20"/>
          <w:szCs w:val="20"/>
          <w:rtl w:val="0"/>
          <w14:textOutline>
            <w14:noFill/>
          </w14:textOutline>
        </w:rPr>
        <w:t xml:space="preserve">посвідчення про кваліфікаційну категорію </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продовжується на період дії воєнного стану та протягом шести місяців з дня його припинення або скасування</w:t>
      </w:r>
      <w:r>
        <w:rPr>
          <w:rFonts w:ascii="Times New Roman" w:hAnsi="Times New Roman"/>
          <w:sz w:val="20"/>
          <w:szCs w:val="20"/>
          <w:rtl w:val="0"/>
          <w14:textOutline>
            <w14:noFill/>
          </w14:textOutline>
        </w:rPr>
        <w:t>.</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 xml:space="preserve">Ведення особистого освітнього портфоліо та облік балів БПР розпочинається  </w:t>
      </w:r>
      <w:r>
        <w:rPr>
          <w:rFonts w:ascii="Times New Roman" w:hAnsi="Times New Roman" w:hint="default"/>
          <w:sz w:val="20"/>
          <w:szCs w:val="20"/>
          <w:rtl w:val="0"/>
          <w14:textOutline>
            <w14:noFill/>
          </w14:textOutline>
        </w:rPr>
        <w:t xml:space="preserve">З </w:t>
      </w:r>
      <w:r>
        <w:rPr>
          <w:rFonts w:ascii="Times New Roman" w:hAnsi="Times New Roman"/>
          <w:sz w:val="20"/>
          <w:szCs w:val="20"/>
          <w:rtl w:val="0"/>
          <w14:textOutline>
            <w14:noFill/>
          </w14:textOutline>
        </w:rPr>
        <w:t xml:space="preserve">01 </w:t>
      </w:r>
      <w:r>
        <w:rPr>
          <w:rFonts w:ascii="Times New Roman" w:hAnsi="Times New Roman" w:hint="default"/>
          <w:sz w:val="20"/>
          <w:szCs w:val="20"/>
          <w:rtl w:val="0"/>
          <w14:textOutline>
            <w14:noFill/>
          </w14:textOutline>
        </w:rPr>
        <w:t xml:space="preserve">липня </w:t>
      </w:r>
      <w:r>
        <w:rPr>
          <w:rFonts w:ascii="Times New Roman" w:hAnsi="Times New Roman"/>
          <w:sz w:val="20"/>
          <w:szCs w:val="20"/>
          <w:rtl w:val="0"/>
          <w14:textOutline>
            <w14:noFill/>
          </w14:textOutline>
        </w:rPr>
        <w:t xml:space="preserve">2025 </w:t>
      </w:r>
      <w:r>
        <w:rPr>
          <w:rFonts w:ascii="Times New Roman" w:hAnsi="Times New Roman" w:hint="default"/>
          <w:sz w:val="20"/>
          <w:szCs w:val="20"/>
          <w:rtl w:val="0"/>
          <w:lang w:val="ru-RU"/>
          <w14:textOutline>
            <w14:noFill/>
          </w14:textOutline>
        </w:rPr>
        <w:t xml:space="preserve">року </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 xml:space="preserve">а щорічна перевірка особистого освітнього портфоліо з балами БПР за </w:t>
      </w:r>
      <w:r>
        <w:rPr>
          <w:rFonts w:ascii="Times New Roman" w:hAnsi="Times New Roman"/>
          <w:sz w:val="20"/>
          <w:szCs w:val="20"/>
          <w:rtl w:val="0"/>
          <w14:textOutline>
            <w14:noFill/>
          </w14:textOutline>
        </w:rPr>
        <w:t xml:space="preserve">2025 </w:t>
      </w:r>
      <w:r>
        <w:rPr>
          <w:rFonts w:ascii="Times New Roman" w:hAnsi="Times New Roman" w:hint="default"/>
          <w:sz w:val="20"/>
          <w:szCs w:val="20"/>
          <w:rtl w:val="0"/>
          <w14:textOutline>
            <w14:noFill/>
          </w14:textOutline>
        </w:rPr>
        <w:t xml:space="preserve">рік у </w:t>
      </w:r>
      <w:r>
        <w:rPr>
          <w:rFonts w:ascii="Times New Roman" w:hAnsi="Times New Roman"/>
          <w:sz w:val="20"/>
          <w:szCs w:val="20"/>
          <w:rtl w:val="0"/>
          <w14:textOutline>
            <w14:noFill/>
          </w14:textOutline>
        </w:rPr>
        <w:t xml:space="preserve">2026 </w:t>
      </w:r>
      <w:r>
        <w:rPr>
          <w:rFonts w:ascii="Times New Roman" w:hAnsi="Times New Roman" w:hint="default"/>
          <w:sz w:val="20"/>
          <w:szCs w:val="20"/>
          <w:rtl w:val="0"/>
          <w14:textOutline>
            <w14:noFill/>
          </w14:textOutline>
        </w:rPr>
        <w:t>році</w:t>
      </w:r>
      <w:r>
        <w:rPr>
          <w:rFonts w:ascii="Times New Roman" w:hAnsi="Times New Roman"/>
          <w:sz w:val="20"/>
          <w:szCs w:val="20"/>
          <w:rtl w:val="0"/>
          <w14:textOutline>
            <w14:noFill/>
          </w14:textOutline>
        </w:rPr>
        <w:t>.</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Усі працівники СОЗ</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які здійснюють професійну діяльність у сфері охорони здоровʼя</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в т</w:t>
      </w:r>
      <w:r>
        <w:rPr>
          <w:rFonts w:ascii="Times New Roman" w:hAnsi="Times New Roman"/>
          <w:sz w:val="20"/>
          <w:szCs w:val="20"/>
          <w:rtl w:val="0"/>
          <w14:textOutline>
            <w14:noFill/>
          </w14:textOutline>
        </w:rPr>
        <w:t>.</w:t>
      </w:r>
      <w:r>
        <w:rPr>
          <w:rFonts w:ascii="Times New Roman" w:hAnsi="Times New Roman" w:hint="default"/>
          <w:sz w:val="20"/>
          <w:szCs w:val="20"/>
          <w:rtl w:val="0"/>
          <w14:textOutline>
            <w14:noFill/>
          </w14:textOutline>
        </w:rPr>
        <w:t>ч</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Науково</w:t>
      </w:r>
      <w:r>
        <w:rPr>
          <w:rFonts w:ascii="Times New Roman" w:hAnsi="Times New Roman"/>
          <w:sz w:val="20"/>
          <w:szCs w:val="20"/>
          <w:rtl w:val="0"/>
          <w14:textOutline>
            <w14:noFill/>
          </w14:textOutline>
        </w:rPr>
        <w:t>-</w:t>
      </w:r>
      <w:r>
        <w:rPr>
          <w:rFonts w:ascii="Times New Roman" w:hAnsi="Times New Roman" w:hint="default"/>
          <w:sz w:val="20"/>
          <w:szCs w:val="20"/>
          <w:rtl w:val="0"/>
          <w14:textOutline>
            <w14:noFill/>
          </w14:textOutline>
        </w:rPr>
        <w:t>педагогічні працівники закладів вищої освіти і фахової передвищої освіти  …</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Та</w:t>
      </w:r>
      <w:r>
        <w:rPr>
          <w:rFonts w:ascii="Times New Roman" w:hAnsi="Times New Roman"/>
          <w:sz w:val="20"/>
          <w:szCs w:val="20"/>
          <w:rtl w:val="0"/>
          <w14:textOutline>
            <w14:noFill/>
          </w14:textOutline>
        </w:rPr>
        <w:t>/</w:t>
      </w:r>
      <w:r>
        <w:rPr>
          <w:rFonts w:ascii="Times New Roman" w:hAnsi="Times New Roman" w:hint="default"/>
          <w:sz w:val="20"/>
          <w:szCs w:val="20"/>
          <w:rtl w:val="0"/>
          <w14:textOutline>
            <w14:noFill/>
          </w14:textOutline>
        </w:rPr>
        <w:t>або викладають профільні дисципліни освітніх програм за регульованими професіями сфери охорони здоровʼя</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працівники СОЗ</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які працюють у закладах освіти…… зобовʼязані вести портфоліо</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планувати свій професійний розвиток та обліковувати бали безперервного професійного розвитку</w:t>
      </w:r>
      <w:r>
        <w:rPr>
          <w:rFonts w:ascii="Times New Roman" w:hAnsi="Times New Roman"/>
          <w:sz w:val="20"/>
          <w:szCs w:val="20"/>
          <w:rtl w:val="0"/>
          <w14:textOutline>
            <w14:noFill/>
          </w14:textOutline>
        </w:rPr>
        <w:t>.</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 xml:space="preserve">Портфоліо </w:t>
      </w:r>
      <w:r>
        <w:rPr>
          <w:rFonts w:ascii="Times New Roman" w:hAnsi="Times New Roman"/>
          <w:sz w:val="20"/>
          <w:szCs w:val="20"/>
          <w:rtl w:val="0"/>
          <w14:textOutline>
            <w14:noFill/>
          </w14:textOutline>
        </w:rPr>
        <w:t>(</w:t>
      </w:r>
      <w:r>
        <w:rPr>
          <w:rFonts w:ascii="Times New Roman" w:hAnsi="Times New Roman" w:hint="default"/>
          <w:sz w:val="20"/>
          <w:szCs w:val="20"/>
          <w:rtl w:val="0"/>
          <w14:textOutline>
            <w14:noFill/>
          </w14:textOutline>
        </w:rPr>
        <w:t>та облік балів</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створюється працівником сфери охорони здоровʼя окремо для кожної спеціальності</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 xml:space="preserve">за якою працівник сфери охорони здоровʼя проходить атестацію </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 xml:space="preserve">Мінімальна кількість балів </w:t>
      </w:r>
      <w:r>
        <w:rPr>
          <w:rFonts w:ascii="Times New Roman" w:hAnsi="Times New Roman"/>
          <w:sz w:val="20"/>
          <w:szCs w:val="20"/>
          <w:rtl w:val="0"/>
          <w14:textOutline>
            <w14:noFill/>
          </w14:textOutline>
        </w:rPr>
        <w:t xml:space="preserve">- </w:t>
      </w:r>
      <w:r>
        <w:rPr>
          <w:rFonts w:ascii="Times New Roman" w:hAnsi="Times New Roman" w:hint="default"/>
          <w:sz w:val="20"/>
          <w:szCs w:val="20"/>
          <w:rtl w:val="0"/>
          <w14:textOutline>
            <w14:noFill/>
          </w14:textOutline>
        </w:rPr>
        <w:t xml:space="preserve">сумарно у </w:t>
      </w:r>
      <w:r>
        <w:rPr>
          <w:rFonts w:ascii="Times New Roman" w:hAnsi="Times New Roman"/>
          <w:sz w:val="20"/>
          <w:szCs w:val="20"/>
          <w:rtl w:val="0"/>
          <w14:textOutline>
            <w14:noFill/>
          </w14:textOutline>
        </w:rPr>
        <w:t xml:space="preserve">2026 </w:t>
      </w:r>
      <w:r>
        <w:rPr>
          <w:rFonts w:ascii="Times New Roman" w:hAnsi="Times New Roman" w:hint="default"/>
          <w:sz w:val="20"/>
          <w:szCs w:val="20"/>
          <w:rtl w:val="0"/>
          <w14:textOutline>
            <w14:noFill/>
          </w14:textOutline>
        </w:rPr>
        <w:t xml:space="preserve">році </w:t>
      </w:r>
      <w:r>
        <w:rPr>
          <w:rFonts w:ascii="Times New Roman" w:hAnsi="Times New Roman"/>
          <w:sz w:val="20"/>
          <w:szCs w:val="20"/>
          <w:rtl w:val="0"/>
          <w14:textOutline>
            <w14:noFill/>
          </w14:textOutline>
        </w:rPr>
        <w:t xml:space="preserve">- 100 </w:t>
      </w:r>
      <w:r>
        <w:rPr>
          <w:rFonts w:ascii="Times New Roman" w:hAnsi="Times New Roman" w:hint="default"/>
          <w:sz w:val="20"/>
          <w:szCs w:val="20"/>
          <w:rtl w:val="0"/>
          <w14:textOutline>
            <w14:noFill/>
          </w14:textOutline>
        </w:rPr>
        <w:t>балів</w:t>
      </w:r>
      <w:r>
        <w:rPr>
          <w:rFonts w:ascii="Times New Roman" w:hAnsi="Times New Roman"/>
          <w:sz w:val="20"/>
          <w:szCs w:val="20"/>
          <w:rtl w:val="0"/>
          <w14:textOutline>
            <w14:noFill/>
          </w14:textOutline>
        </w:rPr>
        <w:t xml:space="preserve">, 2027- 150 </w:t>
      </w:r>
      <w:r>
        <w:rPr>
          <w:rFonts w:ascii="Times New Roman" w:hAnsi="Times New Roman" w:hint="default"/>
          <w:sz w:val="20"/>
          <w:szCs w:val="20"/>
          <w:rtl w:val="0"/>
          <w14:textOutline>
            <w14:noFill/>
          </w14:textOutline>
        </w:rPr>
        <w:t>балів</w:t>
      </w:r>
      <w:r>
        <w:rPr>
          <w:rFonts w:ascii="Times New Roman" w:hAnsi="Times New Roman"/>
          <w:sz w:val="20"/>
          <w:szCs w:val="20"/>
          <w:rtl w:val="0"/>
          <w14:textOutline>
            <w14:noFill/>
          </w14:textOutline>
        </w:rPr>
        <w:t xml:space="preserve">, 2028- 200 </w:t>
      </w:r>
      <w:r>
        <w:rPr>
          <w:rFonts w:ascii="Times New Roman" w:hAnsi="Times New Roman" w:hint="default"/>
          <w:sz w:val="20"/>
          <w:szCs w:val="20"/>
          <w:rtl w:val="0"/>
          <w14:textOutline>
            <w14:noFill/>
          </w14:textOutline>
        </w:rPr>
        <w:t>балів</w:t>
      </w:r>
      <w:r>
        <w:rPr>
          <w:rFonts w:ascii="Times New Roman" w:hAnsi="Times New Roman"/>
          <w:sz w:val="20"/>
          <w:szCs w:val="20"/>
          <w:rtl w:val="0"/>
          <w14:textOutline>
            <w14:noFill/>
          </w14:textOutline>
        </w:rPr>
        <w:t>.</w:t>
      </w:r>
    </w:p>
    <w:p>
      <w:pPr>
        <w:pStyle w:val="По умолчанию"/>
        <w:numPr>
          <w:ilvl w:val="0"/>
          <w:numId w:val="507"/>
        </w:numPr>
        <w:suppressAutoHyphens w:val="1"/>
        <w:bidi w:val="0"/>
        <w:spacing w:before="0" w:line="240" w:lineRule="auto"/>
        <w:ind w:right="0"/>
        <w:jc w:val="both"/>
        <w:rPr>
          <w:rFonts w:ascii="Times New Roman" w:hAnsi="Times New Roman" w:hint="default"/>
          <w:sz w:val="20"/>
          <w:szCs w:val="20"/>
          <w:rtl w:val="0"/>
          <w14:textOutline>
            <w14:noFill/>
          </w14:textOutline>
        </w:rPr>
      </w:pPr>
      <w:r>
        <w:rPr>
          <w:rFonts w:ascii="Times New Roman" w:hAnsi="Times New Roman" w:hint="default"/>
          <w:sz w:val="20"/>
          <w:szCs w:val="20"/>
          <w:rtl w:val="0"/>
          <w14:textOutline>
            <w14:noFill/>
          </w14:textOutline>
        </w:rPr>
        <w:t xml:space="preserve">Умови зарахування мінімальної кількості балів БПР за </w:t>
      </w:r>
      <w:r>
        <w:rPr>
          <w:rFonts w:ascii="Times New Roman" w:hAnsi="Times New Roman"/>
          <w:sz w:val="20"/>
          <w:szCs w:val="20"/>
          <w:rtl w:val="0"/>
          <w14:textOutline>
            <w14:noFill/>
          </w14:textOutline>
        </w:rPr>
        <w:t xml:space="preserve">2022-2024 </w:t>
      </w:r>
      <w:r>
        <w:rPr>
          <w:rFonts w:ascii="Times New Roman" w:hAnsi="Times New Roman" w:hint="default"/>
          <w:sz w:val="20"/>
          <w:szCs w:val="20"/>
          <w:rtl w:val="0"/>
          <w14:textOutline>
            <w14:noFill/>
          </w14:textOutline>
        </w:rPr>
        <w:t>роки</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 xml:space="preserve">наявність спеціальності у Номенклатурі </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Наявність сертифіката лікаря</w:t>
      </w:r>
      <w:r>
        <w:rPr>
          <w:sz w:val="20"/>
          <w:szCs w:val="20"/>
          <w:rtl w:val="0"/>
          <w14:textOutline>
            <w14:noFill/>
          </w14:textOutline>
        </w:rPr>
        <w:t>-</w:t>
      </w:r>
      <w:r>
        <w:rPr>
          <w:sz w:val="20"/>
          <w:szCs w:val="20"/>
          <w:rtl w:val="0"/>
          <w14:textOutline>
            <w14:noFill/>
          </w14:textOutline>
        </w:rPr>
        <w:t>спеціаліста або свідоцтва про проходження циклу спеціалізації або посвідчення про кваліфікаційну категорію за цією спеціальністю</w:t>
      </w:r>
      <w:r>
        <w:rPr>
          <w:sz w:val="20"/>
          <w:szCs w:val="20"/>
          <w:rtl w:val="0"/>
          <w14:textOutline>
            <w14:noFill/>
          </w14:textOutline>
        </w:rPr>
        <w:t>.</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Здійснення професійної діяльності за цією спеціальністю у відповідному році</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 xml:space="preserve">З </w:t>
      </w:r>
      <w:r>
        <w:rPr>
          <w:sz w:val="20"/>
          <w:szCs w:val="20"/>
          <w:rtl w:val="0"/>
          <w14:textOutline>
            <w14:noFill/>
          </w14:textOutline>
        </w:rPr>
        <w:t xml:space="preserve">2025 </w:t>
      </w:r>
      <w:r>
        <w:rPr>
          <w:sz w:val="20"/>
          <w:szCs w:val="20"/>
          <w:rtl w:val="0"/>
          <w14:textOutline>
            <w14:noFill/>
          </w14:textOutline>
        </w:rPr>
        <w:t>року набрання річного обсягу балів БПР є обовʼязковим</w:t>
      </w:r>
      <w:r>
        <w:rPr>
          <w:sz w:val="20"/>
          <w:szCs w:val="20"/>
          <w:rtl w:val="0"/>
          <w14:textOutline>
            <w14:noFill/>
          </w14:textOutline>
        </w:rPr>
        <w:t xml:space="preserve">. </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Для атестації враховуються наступні кількісні та якісні бали БПР</w:t>
      </w:r>
      <w:r>
        <w:rPr>
          <w:sz w:val="20"/>
          <w:szCs w:val="20"/>
          <w:rtl w:val="0"/>
          <w14:textOutline>
            <w14:noFill/>
          </w14:textOutline>
        </w:rPr>
        <w:t>:</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мінімальна кількість балів БПР</w:t>
      </w:r>
      <w:r>
        <w:rPr>
          <w:sz w:val="20"/>
          <w:szCs w:val="20"/>
          <w:rtl w:val="0"/>
          <w14:textOutline>
            <w14:noFill/>
          </w14:textOutline>
        </w:rPr>
        <w:t>.</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Структура балів БПР за освітні заходи згідно з критеріями нарахування балів безперервного професійного розвитку</w:t>
      </w:r>
      <w:r>
        <w:rPr>
          <w:sz w:val="20"/>
          <w:szCs w:val="20"/>
          <w:rtl w:val="0"/>
          <w14:textOutline>
            <w14:noFill/>
          </w14:textOutline>
        </w:rPr>
        <w:t>.</w:t>
      </w:r>
    </w:p>
    <w:p>
      <w:pPr>
        <w:pStyle w:val="Основной текст"/>
        <w:numPr>
          <w:ilvl w:val="0"/>
          <w:numId w:val="509"/>
        </w:numPr>
        <w:bidi w:val="0"/>
        <w:ind w:right="0"/>
        <w:jc w:val="both"/>
        <w:rPr>
          <w:sz w:val="20"/>
          <w:szCs w:val="20"/>
          <w:rtl w:val="0"/>
          <w14:textOutline>
            <w14:noFill/>
          </w14:textOutline>
        </w:rPr>
      </w:pPr>
      <w:r>
        <w:rPr>
          <w:sz w:val="20"/>
          <w:szCs w:val="20"/>
          <w:rtl w:val="0"/>
          <w14:textOutline>
            <w14:noFill/>
          </w14:textOutline>
        </w:rPr>
        <w:t>Частка балів за один вид заходу</w:t>
      </w:r>
      <w:r>
        <w:rPr>
          <w:sz w:val="20"/>
          <w:szCs w:val="20"/>
          <w:rtl w:val="0"/>
          <w:lang w:val="en-US"/>
          <w14:textOutline>
            <w14:noFill/>
          </w14:textOutline>
        </w:rPr>
        <w:t xml:space="preserve">.                                                              </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both"/>
        <w:rPr>
          <w:sz w:val="20"/>
          <w:szCs w:val="20"/>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b w:val="1"/>
          <w:bCs w:val="1"/>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b w:val="1"/>
          <w:bCs w:val="1"/>
          <w:sz w:val="20"/>
          <w:szCs w:val="20"/>
          <w:rtl w:val="0"/>
          <w14:textOutline>
            <w14:noFill/>
          </w14:textOutline>
        </w:rPr>
      </w:pPr>
      <w:r>
        <w:rPr>
          <w:b w:val="1"/>
          <w:bCs w:val="1"/>
          <w:sz w:val="20"/>
          <w:szCs w:val="20"/>
          <w:rtl w:val="0"/>
          <w:lang w:val="en-US"/>
          <w14:textOutline>
            <w14:noFill/>
          </w14:textOutline>
        </w:rPr>
        <w:t xml:space="preserve">I. </w:t>
      </w:r>
      <w:r>
        <w:rPr>
          <w:b w:val="1"/>
          <w:bCs w:val="1"/>
          <w:sz w:val="20"/>
          <w:szCs w:val="20"/>
          <w:rtl w:val="0"/>
          <w14:textOutline>
            <w14:noFill/>
          </w14:textOutline>
        </w:rPr>
        <w:t xml:space="preserve">Формальна освіта </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tbl>
      <w:tblPr>
        <w:tblW w:w="7730"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430"/>
        <w:gridCol w:w="3438"/>
        <w:gridCol w:w="1112"/>
        <w:gridCol w:w="2750"/>
      </w:tblGrid>
      <w:tr>
        <w:tblPrEx>
          <w:shd w:val="clear" w:color="auto" w:fill="fdad00"/>
        </w:tblPrEx>
        <w:trPr>
          <w:trHeight w:val="410" w:hRule="atLeast"/>
          <w:tblHeader/>
        </w:trPr>
        <w:tc>
          <w:tcPr>
            <w:tcW w:type="dxa" w:w="430"/>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pPr>
            <w:r>
              <w:rPr>
                <w:rFonts w:ascii="Helvetica Neue" w:hAnsi="Helvetica Neue" w:hint="default"/>
                <w:sz w:val="16"/>
                <w:szCs w:val="16"/>
                <w:rtl w:val="0"/>
              </w:rPr>
              <w:t>№</w:t>
            </w:r>
          </w:p>
        </w:tc>
        <w:tc>
          <w:tcPr>
            <w:tcW w:type="dxa" w:w="3437"/>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 w:val="left" w:pos="2160"/>
                <w:tab w:val="left" w:pos="2880"/>
              </w:tabs>
            </w:pPr>
            <w:r>
              <w:rPr>
                <w:rFonts w:ascii="Helvetica Neue" w:hAnsi="Helvetica Neue" w:hint="default"/>
                <w:sz w:val="16"/>
                <w:szCs w:val="16"/>
                <w:rtl w:val="0"/>
              </w:rPr>
              <w:t>Вид діяльності</w:t>
            </w:r>
          </w:p>
        </w:tc>
        <w:tc>
          <w:tcPr>
            <w:tcW w:type="dxa" w:w="1112"/>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tabs>
                <w:tab w:val="left" w:pos="720"/>
              </w:tabs>
            </w:pPr>
            <w:r>
              <w:rPr>
                <w:rFonts w:ascii="Helvetica Neue" w:hAnsi="Helvetica Neue" w:hint="default"/>
                <w:sz w:val="16"/>
                <w:szCs w:val="16"/>
                <w:rtl w:val="0"/>
              </w:rPr>
              <w:t>Кількість балів</w:t>
            </w:r>
          </w:p>
        </w:tc>
        <w:tc>
          <w:tcPr>
            <w:tcW w:type="dxa" w:w="2749"/>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 w:val="left" w:pos="2160"/>
              </w:tabs>
            </w:pPr>
            <w:r>
              <w:rPr>
                <w:rFonts w:ascii="Helvetica Neue" w:hAnsi="Helvetica Neue" w:hint="default"/>
                <w:sz w:val="16"/>
                <w:szCs w:val="16"/>
                <w:rtl w:val="0"/>
              </w:rPr>
              <w:t>Документ підтвердження</w:t>
            </w:r>
          </w:p>
        </w:tc>
      </w:tr>
      <w:tr>
        <w:tblPrEx>
          <w:shd w:val="clear" w:color="auto" w:fill="auto"/>
        </w:tblPrEx>
        <w:trPr>
          <w:trHeight w:val="1811" w:hRule="atLeast"/>
        </w:trPr>
        <w:tc>
          <w:tcPr>
            <w:tcW w:type="dxa" w:w="430"/>
            <w:tcBorders>
              <w:top w:val="single" w:color="89847f" w:sz="8"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1</w:t>
            </w:r>
          </w:p>
        </w:tc>
        <w:tc>
          <w:tcPr>
            <w:tcW w:type="dxa" w:w="3437"/>
            <w:tcBorders>
              <w:top w:val="single" w:color="89847f" w:sz="8"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Здобуття освітньо</w:t>
            </w:r>
            <w:r>
              <w:rPr>
                <w:rFonts w:ascii="Helvetica Neue" w:hAnsi="Helvetica Neue"/>
                <w:sz w:val="16"/>
                <w:szCs w:val="16"/>
                <w:rtl w:val="0"/>
              </w:rPr>
              <w:t>-</w:t>
            </w:r>
            <w:r>
              <w:rPr>
                <w:rFonts w:ascii="Helvetica Neue" w:hAnsi="Helvetica Neue" w:hint="default"/>
                <w:sz w:val="16"/>
                <w:szCs w:val="16"/>
                <w:rtl w:val="0"/>
              </w:rPr>
              <w:t xml:space="preserve">наукового та наукового рівнів вищої освіти у галузі знань </w:t>
            </w:r>
            <w:r>
              <w:rPr>
                <w:rFonts w:ascii="Helvetica Neue" w:hAnsi="Helvetica Neue"/>
                <w:sz w:val="16"/>
                <w:szCs w:val="16"/>
                <w:rtl w:val="0"/>
              </w:rPr>
              <w:t>"</w:t>
            </w:r>
            <w:r>
              <w:rPr>
                <w:rFonts w:ascii="Helvetica Neue" w:hAnsi="Helvetica Neue" w:hint="default"/>
                <w:sz w:val="16"/>
                <w:szCs w:val="16"/>
                <w:rtl w:val="0"/>
              </w:rPr>
              <w:t>Охорона здоровʼя та соціальне забезпечення</w:t>
            </w:r>
            <w:r>
              <w:rPr>
                <w:rFonts w:ascii="Helvetica Neue" w:hAnsi="Helvetica Neue"/>
                <w:sz w:val="16"/>
                <w:szCs w:val="16"/>
                <w:rtl w:val="0"/>
              </w:rPr>
              <w:t>":</w:t>
            </w:r>
          </w:p>
          <w:p>
            <w:pPr>
              <w:pStyle w:val="Стиль таблицы 2"/>
              <w:tabs>
                <w:tab w:val="left" w:pos="720"/>
                <w:tab w:val="left" w:pos="1440"/>
                <w:tab w:val="left" w:pos="2160"/>
                <w:tab w:val="left" w:pos="2880"/>
              </w:tabs>
            </w:pPr>
            <w:r>
              <w:rPr>
                <w:rFonts w:ascii="Helvetica Neue" w:hAnsi="Helvetica Neue" w:hint="default"/>
                <w:sz w:val="16"/>
                <w:szCs w:val="16"/>
                <w:rtl w:val="0"/>
              </w:rPr>
              <w:t xml:space="preserve">Доктор філософії </w:t>
            </w:r>
            <w:r>
              <w:rPr>
                <w:rFonts w:ascii="Helvetica Neue" w:hAnsi="Helvetica Neue"/>
                <w:sz w:val="16"/>
                <w:szCs w:val="16"/>
                <w:rtl w:val="0"/>
              </w:rPr>
              <w:t>-</w:t>
            </w:r>
          </w:p>
          <w:p>
            <w:pPr>
              <w:pStyle w:val="Стиль таблицы 2"/>
              <w:tabs>
                <w:tab w:val="left" w:pos="720"/>
                <w:tab w:val="left" w:pos="1440"/>
                <w:tab w:val="left" w:pos="2160"/>
                <w:tab w:val="left" w:pos="2880"/>
              </w:tabs>
            </w:pPr>
            <w:r>
              <w:rPr>
                <w:rFonts w:ascii="Helvetica Neue" w:hAnsi="Helvetica Neue" w:hint="default"/>
                <w:sz w:val="16"/>
                <w:szCs w:val="16"/>
                <w:rtl w:val="0"/>
              </w:rPr>
              <w:t xml:space="preserve">Доктор наук </w:t>
            </w:r>
            <w:r>
              <w:rPr>
                <w:rFonts w:ascii="Helvetica Neue" w:hAnsi="Helvetica Neue"/>
                <w:sz w:val="16"/>
                <w:szCs w:val="16"/>
                <w:rtl w:val="0"/>
              </w:rPr>
              <w:t xml:space="preserve">- </w:t>
            </w:r>
          </w:p>
          <w:p>
            <w:pPr>
              <w:pStyle w:val="Стиль таблицы 2"/>
              <w:tabs>
                <w:tab w:val="left" w:pos="720"/>
                <w:tab w:val="left" w:pos="1440"/>
                <w:tab w:val="left" w:pos="2160"/>
                <w:tab w:val="left" w:pos="2880"/>
              </w:tabs>
            </w:pPr>
            <w:r>
              <w:rPr>
                <w:rFonts w:ascii="Helvetica Neue" w:hAnsi="Helvetica Neue"/>
                <w:sz w:val="16"/>
                <w:szCs w:val="16"/>
                <w:rtl w:val="0"/>
              </w:rPr>
              <w:t>(</w:t>
            </w:r>
            <w:r>
              <w:rPr>
                <w:rFonts w:ascii="Helvetica Neue" w:hAnsi="Helvetica Neue" w:hint="default"/>
                <w:sz w:val="16"/>
                <w:szCs w:val="16"/>
                <w:rtl w:val="0"/>
              </w:rPr>
              <w:t>Нарахування балів здійснюється у рік захисту дисертації</w:t>
            </w:r>
            <w:r>
              <w:rPr>
                <w:rFonts w:ascii="Helvetica Neue" w:hAnsi="Helvetica Neue"/>
                <w:sz w:val="16"/>
                <w:szCs w:val="16"/>
                <w:rtl w:val="0"/>
              </w:rPr>
              <w:t>)</w:t>
            </w:r>
          </w:p>
        </w:tc>
        <w:tc>
          <w:tcPr>
            <w:tcW w:type="dxa" w:w="1112"/>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s>
            </w:pPr>
          </w:p>
          <w:p>
            <w:pPr>
              <w:pStyle w:val="Стиль таблицы 2"/>
              <w:tabs>
                <w:tab w:val="left" w:pos="720"/>
              </w:tabs>
            </w:pPr>
          </w:p>
          <w:p>
            <w:pPr>
              <w:pStyle w:val="Стиль таблицы 2"/>
              <w:tabs>
                <w:tab w:val="left" w:pos="720"/>
              </w:tabs>
            </w:pPr>
          </w:p>
          <w:p>
            <w:pPr>
              <w:pStyle w:val="Стиль таблицы 2"/>
              <w:tabs>
                <w:tab w:val="left" w:pos="720"/>
              </w:tabs>
            </w:pPr>
          </w:p>
          <w:p>
            <w:pPr>
              <w:pStyle w:val="Стиль таблицы 2"/>
              <w:tabs>
                <w:tab w:val="left" w:pos="720"/>
              </w:tabs>
            </w:pPr>
          </w:p>
          <w:p>
            <w:pPr>
              <w:pStyle w:val="Стиль таблицы 2"/>
              <w:tabs>
                <w:tab w:val="left" w:pos="720"/>
              </w:tabs>
            </w:pPr>
          </w:p>
          <w:p>
            <w:pPr>
              <w:pStyle w:val="Стиль таблицы 2"/>
              <w:tabs>
                <w:tab w:val="left" w:pos="720"/>
              </w:tabs>
            </w:pPr>
          </w:p>
          <w:p>
            <w:pPr>
              <w:pStyle w:val="Стиль таблицы 2"/>
              <w:tabs>
                <w:tab w:val="left" w:pos="720"/>
              </w:tabs>
            </w:pPr>
            <w:r>
              <w:rPr>
                <w:rFonts w:ascii="Helvetica Neue" w:hAnsi="Helvetica Neue"/>
                <w:sz w:val="16"/>
                <w:szCs w:val="16"/>
                <w:rtl w:val="0"/>
              </w:rPr>
              <w:t>100</w:t>
            </w:r>
          </w:p>
          <w:p>
            <w:pPr>
              <w:pStyle w:val="Стиль таблицы 2"/>
              <w:tabs>
                <w:tab w:val="left" w:pos="720"/>
              </w:tabs>
            </w:pPr>
            <w:r>
              <w:rPr>
                <w:rFonts w:ascii="Helvetica Neue" w:hAnsi="Helvetica Neue"/>
                <w:sz w:val="16"/>
                <w:szCs w:val="16"/>
                <w:rtl w:val="0"/>
              </w:rPr>
              <w:t>150</w:t>
            </w:r>
          </w:p>
        </w:tc>
        <w:tc>
          <w:tcPr>
            <w:tcW w:type="dxa" w:w="2749"/>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hint="default"/>
                <w:sz w:val="16"/>
                <w:szCs w:val="16"/>
                <w:rtl w:val="0"/>
              </w:rPr>
              <w:t xml:space="preserve">Диплом </w:t>
            </w:r>
            <w:r>
              <w:rPr>
                <w:rFonts w:ascii="Helvetica Neue" w:hAnsi="Helvetica Neue"/>
                <w:sz w:val="16"/>
                <w:szCs w:val="16"/>
                <w:rtl w:val="0"/>
              </w:rPr>
              <w:t>(</w:t>
            </w:r>
            <w:r>
              <w:rPr>
                <w:rFonts w:ascii="Helvetica Neue" w:hAnsi="Helvetica Neue" w:hint="default"/>
                <w:sz w:val="16"/>
                <w:szCs w:val="16"/>
                <w:rtl w:val="0"/>
              </w:rPr>
              <w:t>Сертифікат</w:t>
            </w:r>
            <w:r>
              <w:rPr>
                <w:rFonts w:ascii="Helvetica Neue" w:hAnsi="Helvetica Neue"/>
                <w:sz w:val="16"/>
                <w:szCs w:val="16"/>
                <w:rtl w:val="0"/>
              </w:rPr>
              <w:t xml:space="preserve">)  </w:t>
            </w:r>
            <w:r>
              <w:rPr>
                <w:rFonts w:ascii="Helvetica Neue" w:hAnsi="Helvetica Neue" w:hint="default"/>
                <w:sz w:val="16"/>
                <w:szCs w:val="16"/>
                <w:rtl w:val="0"/>
              </w:rPr>
              <w:t xml:space="preserve">про присвоєння наукового ступеня </w:t>
            </w:r>
          </w:p>
        </w:tc>
      </w:tr>
      <w:tr>
        <w:tblPrEx>
          <w:shd w:val="clear" w:color="auto" w:fill="auto"/>
        </w:tblPrEx>
        <w:trPr>
          <w:trHeight w:val="1006" w:hRule="atLeast"/>
        </w:trPr>
        <w:tc>
          <w:tcPr>
            <w:tcW w:type="dxa" w:w="430"/>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2</w:t>
            </w:r>
          </w:p>
        </w:tc>
        <w:tc>
          <w:tcPr>
            <w:tcW w:type="dxa" w:w="3437"/>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 xml:space="preserve">Захист </w:t>
            </w:r>
            <w:r>
              <w:rPr>
                <w:rFonts w:ascii="Helvetica Neue" w:hAnsi="Helvetica Neue"/>
                <w:sz w:val="16"/>
                <w:szCs w:val="16"/>
                <w:rtl w:val="0"/>
              </w:rPr>
              <w:t xml:space="preserve">Ph.D. </w:t>
            </w:r>
            <w:r>
              <w:rPr>
                <w:rFonts w:ascii="Helvetica Neue" w:hAnsi="Helvetica Neue" w:hint="default"/>
                <w:sz w:val="16"/>
                <w:szCs w:val="16"/>
                <w:rtl w:val="0"/>
              </w:rPr>
              <w:t xml:space="preserve">в країнах </w:t>
            </w:r>
            <w:r>
              <w:rPr>
                <w:rFonts w:ascii="Helvetica Neue" w:hAnsi="Helvetica Neue"/>
                <w:sz w:val="16"/>
                <w:szCs w:val="16"/>
                <w:rtl w:val="0"/>
              </w:rPr>
              <w:t>OECD</w:t>
            </w:r>
          </w:p>
          <w:p>
            <w:pPr>
              <w:pStyle w:val="Стиль таблицы 2"/>
              <w:tabs>
                <w:tab w:val="left" w:pos="720"/>
                <w:tab w:val="left" w:pos="1440"/>
                <w:tab w:val="left" w:pos="2160"/>
                <w:tab w:val="left" w:pos="2880"/>
              </w:tabs>
            </w:pPr>
            <w:r>
              <w:rPr>
                <w:rFonts w:ascii="Helvetica Neue" w:hAnsi="Helvetica Neue"/>
                <w:sz w:val="16"/>
                <w:szCs w:val="16"/>
                <w:rtl w:val="0"/>
              </w:rPr>
              <w:t>(</w:t>
            </w:r>
            <w:r>
              <w:rPr>
                <w:rFonts w:ascii="Helvetica Neue" w:hAnsi="Helvetica Neue" w:hint="default"/>
                <w:sz w:val="16"/>
                <w:szCs w:val="16"/>
                <w:rtl w:val="0"/>
              </w:rPr>
              <w:t>Нарахування балів здійснюється у рік захисту дисертації</w:t>
            </w:r>
            <w:r>
              <w:rPr>
                <w:rFonts w:ascii="Helvetica Neue" w:hAnsi="Helvetica Neue"/>
                <w:sz w:val="16"/>
                <w:szCs w:val="16"/>
                <w:rtl w:val="0"/>
              </w:rPr>
              <w:t>)</w:t>
            </w:r>
          </w:p>
        </w:tc>
        <w:tc>
          <w:tcPr>
            <w:tcW w:type="dxa" w:w="111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s>
              <w:jc w:val="center"/>
            </w:pPr>
            <w:r>
              <w:rPr>
                <w:rFonts w:ascii="Helvetica Neue" w:hAnsi="Helvetica Neue"/>
                <w:sz w:val="16"/>
                <w:szCs w:val="16"/>
                <w:rtl w:val="0"/>
              </w:rPr>
              <w:t>100</w:t>
            </w:r>
          </w:p>
        </w:tc>
        <w:tc>
          <w:tcPr>
            <w:tcW w:type="dxa" w:w="274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hint="default"/>
                <w:sz w:val="16"/>
                <w:szCs w:val="16"/>
                <w:rtl w:val="0"/>
              </w:rPr>
              <w:t xml:space="preserve">Диплом </w:t>
            </w:r>
            <w:r>
              <w:rPr>
                <w:rFonts w:ascii="Helvetica Neue" w:hAnsi="Helvetica Neue"/>
                <w:sz w:val="16"/>
                <w:szCs w:val="16"/>
                <w:rtl w:val="0"/>
              </w:rPr>
              <w:t>(</w:t>
            </w:r>
            <w:r>
              <w:rPr>
                <w:rFonts w:ascii="Helvetica Neue" w:hAnsi="Helvetica Neue" w:hint="default"/>
                <w:sz w:val="16"/>
                <w:szCs w:val="16"/>
                <w:rtl w:val="0"/>
              </w:rPr>
              <w:t>Сертифікат</w:t>
            </w:r>
            <w:r>
              <w:rPr>
                <w:rFonts w:ascii="Helvetica Neue" w:hAnsi="Helvetica Neue"/>
                <w:sz w:val="16"/>
                <w:szCs w:val="16"/>
                <w:rtl w:val="0"/>
              </w:rPr>
              <w:t xml:space="preserve">)  </w:t>
            </w:r>
            <w:r>
              <w:rPr>
                <w:rFonts w:ascii="Helvetica Neue" w:hAnsi="Helvetica Neue" w:hint="default"/>
                <w:sz w:val="16"/>
                <w:szCs w:val="16"/>
                <w:rtl w:val="0"/>
              </w:rPr>
              <w:t xml:space="preserve">про присвоєння наукового ступеня доктора філософії за спеціальністю у сфері охорони здоровʼя </w:t>
            </w:r>
          </w:p>
        </w:tc>
      </w:tr>
    </w:tbl>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18"/>
          <w:szCs w:val="18"/>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b w:val="1"/>
          <w:bCs w:val="1"/>
          <w:sz w:val="18"/>
          <w:szCs w:val="18"/>
          <w:rtl w:val="0"/>
          <w14:textOutline>
            <w14:noFill/>
          </w14:textOutline>
        </w:rPr>
      </w:pPr>
      <w:r>
        <w:rPr>
          <w:b w:val="1"/>
          <w:bCs w:val="1"/>
          <w:sz w:val="18"/>
          <w:szCs w:val="18"/>
          <w:rtl w:val="0"/>
          <w:lang w:val="en-US"/>
          <w14:textOutline>
            <w14:noFill/>
          </w14:textOutline>
        </w:rPr>
        <w:t xml:space="preserve">II. </w:t>
      </w:r>
      <w:r>
        <w:rPr>
          <w:b w:val="1"/>
          <w:bCs w:val="1"/>
          <w:sz w:val="18"/>
          <w:szCs w:val="18"/>
          <w:rtl w:val="0"/>
          <w14:textOutline>
            <w14:noFill/>
          </w14:textOutline>
        </w:rPr>
        <w:t xml:space="preserve">Неформальна освіта </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18"/>
          <w:szCs w:val="18"/>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tbl>
      <w:tblPr>
        <w:tblW w:w="7890"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463"/>
        <w:gridCol w:w="3399"/>
        <w:gridCol w:w="2574"/>
        <w:gridCol w:w="1454"/>
      </w:tblGrid>
      <w:tr>
        <w:tblPrEx>
          <w:shd w:val="clear" w:color="auto" w:fill="fdad00"/>
        </w:tblPrEx>
        <w:trPr>
          <w:trHeight w:val="410" w:hRule="atLeast"/>
          <w:tblHeader/>
        </w:trPr>
        <w:tc>
          <w:tcPr>
            <w:tcW w:type="dxa" w:w="463"/>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pPr>
            <w:r>
              <w:rPr>
                <w:rFonts w:ascii="Helvetica Neue" w:hAnsi="Helvetica Neue" w:hint="default"/>
                <w:sz w:val="16"/>
                <w:szCs w:val="16"/>
                <w:rtl w:val="0"/>
              </w:rPr>
              <w:t>№</w:t>
            </w:r>
          </w:p>
        </w:tc>
        <w:tc>
          <w:tcPr>
            <w:tcW w:type="dxa" w:w="3399"/>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 w:val="left" w:pos="2160"/>
                <w:tab w:val="left" w:pos="2880"/>
              </w:tabs>
            </w:pPr>
            <w:r>
              <w:rPr>
                <w:rFonts w:ascii="Helvetica Neue" w:hAnsi="Helvetica Neue" w:hint="default"/>
                <w:sz w:val="16"/>
                <w:szCs w:val="16"/>
                <w:rtl w:val="0"/>
              </w:rPr>
              <w:t>Вид діяльності</w:t>
            </w:r>
          </w:p>
        </w:tc>
        <w:tc>
          <w:tcPr>
            <w:tcW w:type="dxa" w:w="2574"/>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 w:val="left" w:pos="2160"/>
              </w:tabs>
            </w:pPr>
            <w:r>
              <w:rPr>
                <w:rFonts w:ascii="Helvetica Neue" w:hAnsi="Helvetica Neue" w:hint="default"/>
                <w:sz w:val="16"/>
                <w:szCs w:val="16"/>
                <w:rtl w:val="0"/>
              </w:rPr>
              <w:t>Кількість балів</w:t>
            </w:r>
          </w:p>
        </w:tc>
        <w:tc>
          <w:tcPr>
            <w:tcW w:type="dxa" w:w="1454"/>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s>
            </w:pPr>
            <w:r>
              <w:rPr>
                <w:rFonts w:ascii="Helvetica Neue" w:hAnsi="Helvetica Neue" w:hint="default"/>
                <w:sz w:val="16"/>
                <w:szCs w:val="16"/>
                <w:rtl w:val="0"/>
              </w:rPr>
              <w:t>Документ підтвердження</w:t>
            </w:r>
          </w:p>
        </w:tc>
      </w:tr>
      <w:tr>
        <w:tblPrEx>
          <w:shd w:val="clear" w:color="auto" w:fill="auto"/>
        </w:tblPrEx>
        <w:trPr>
          <w:trHeight w:val="611" w:hRule="atLeast"/>
        </w:trPr>
        <w:tc>
          <w:tcPr>
            <w:tcW w:type="dxa" w:w="463"/>
            <w:tcBorders>
              <w:top w:val="single" w:color="89847f" w:sz="8"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1</w:t>
            </w:r>
          </w:p>
        </w:tc>
        <w:tc>
          <w:tcPr>
            <w:tcW w:type="dxa" w:w="3399"/>
            <w:tcBorders>
              <w:top w:val="single" w:color="89847f" w:sz="8"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 xml:space="preserve">Цикли спеціалізації </w:t>
            </w:r>
            <w:r>
              <w:rPr>
                <w:rFonts w:ascii="Helvetica Neue" w:hAnsi="Helvetica Neue"/>
                <w:sz w:val="16"/>
                <w:szCs w:val="16"/>
                <w:rtl w:val="0"/>
              </w:rPr>
              <w:t>(</w:t>
            </w:r>
            <w:r>
              <w:rPr>
                <w:rFonts w:ascii="Helvetica Neue" w:hAnsi="Helvetica Neue" w:hint="default"/>
                <w:sz w:val="16"/>
                <w:szCs w:val="16"/>
                <w:rtl w:val="0"/>
              </w:rPr>
              <w:t>субспеціалізації</w:t>
            </w:r>
            <w:r>
              <w:rPr>
                <w:rFonts w:ascii="Helvetica Neue" w:hAnsi="Helvetica Neue"/>
                <w:sz w:val="16"/>
                <w:szCs w:val="16"/>
                <w:rtl w:val="0"/>
              </w:rPr>
              <w:t>)</w:t>
            </w:r>
          </w:p>
        </w:tc>
        <w:tc>
          <w:tcPr>
            <w:tcW w:type="dxa" w:w="2574"/>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30 </w:t>
            </w:r>
            <w:r>
              <w:rPr>
                <w:rFonts w:ascii="Helvetica Neue" w:hAnsi="Helvetica Neue" w:hint="default"/>
                <w:sz w:val="16"/>
                <w:szCs w:val="16"/>
                <w:rtl w:val="0"/>
              </w:rPr>
              <w:t xml:space="preserve">балів за </w:t>
            </w:r>
            <w:r>
              <w:rPr>
                <w:rFonts w:ascii="Helvetica Neue" w:hAnsi="Helvetica Neue"/>
                <w:sz w:val="16"/>
                <w:szCs w:val="16"/>
                <w:rtl w:val="0"/>
              </w:rPr>
              <w:t xml:space="preserve">1 </w:t>
            </w:r>
            <w:r>
              <w:rPr>
                <w:rFonts w:ascii="Helvetica Neue" w:hAnsi="Helvetica Neue" w:hint="default"/>
                <w:sz w:val="16"/>
                <w:szCs w:val="16"/>
                <w:rtl w:val="0"/>
              </w:rPr>
              <w:t>місяць навчання</w:t>
            </w:r>
            <w:r>
              <w:rPr>
                <w:rFonts w:ascii="Helvetica Neue" w:hAnsi="Helvetica Neue"/>
                <w:sz w:val="16"/>
                <w:szCs w:val="16"/>
                <w:rtl w:val="0"/>
              </w:rPr>
              <w:t xml:space="preserve">, </w:t>
            </w:r>
            <w:r>
              <w:rPr>
                <w:rFonts w:ascii="Helvetica Neue" w:hAnsi="Helvetica Neue" w:hint="default"/>
                <w:sz w:val="16"/>
                <w:szCs w:val="16"/>
                <w:rtl w:val="0"/>
              </w:rPr>
              <w:t xml:space="preserve">але не більше мінімальної річної кількості балів </w:t>
            </w:r>
          </w:p>
        </w:tc>
        <w:tc>
          <w:tcPr>
            <w:tcW w:type="dxa" w:w="1454"/>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w:t>
            </w:r>
          </w:p>
        </w:tc>
      </w:tr>
      <w:tr>
        <w:tblPrEx>
          <w:shd w:val="clear" w:color="auto" w:fill="auto"/>
        </w:tblPrEx>
        <w:trPr>
          <w:trHeight w:val="16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2</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rPr>
                <w:sz w:val="16"/>
                <w:szCs w:val="16"/>
              </w:rPr>
            </w:pPr>
            <w:r>
              <w:rPr>
                <w:sz w:val="16"/>
                <w:szCs w:val="16"/>
                <w:rtl w:val="0"/>
              </w:rPr>
              <w:t xml:space="preserve">Підвищення кваліфікації на циклах тематичного удосконалення в закладах освіти </w:t>
            </w:r>
            <w:r>
              <w:rPr>
                <w:sz w:val="16"/>
                <w:szCs w:val="16"/>
                <w:rtl w:val="0"/>
              </w:rPr>
              <w:t xml:space="preserve">, </w:t>
            </w:r>
            <w:r>
              <w:rPr>
                <w:sz w:val="16"/>
                <w:szCs w:val="16"/>
                <w:rtl w:val="0"/>
              </w:rPr>
              <w:t xml:space="preserve">в тому числі за смішною </w:t>
            </w:r>
            <w:r>
              <w:rPr>
                <w:sz w:val="16"/>
                <w:szCs w:val="16"/>
                <w:rtl w:val="0"/>
              </w:rPr>
              <w:t>(</w:t>
            </w:r>
            <w:r>
              <w:rPr>
                <w:sz w:val="16"/>
                <w:szCs w:val="16"/>
                <w:rtl w:val="0"/>
              </w:rPr>
              <w:t>денною та дистанційною</w:t>
            </w:r>
            <w:r>
              <w:rPr>
                <w:sz w:val="16"/>
                <w:szCs w:val="16"/>
                <w:rtl w:val="0"/>
              </w:rPr>
              <w:t xml:space="preserve">) </w:t>
            </w:r>
            <w:r>
              <w:rPr>
                <w:sz w:val="16"/>
                <w:szCs w:val="16"/>
                <w:rtl w:val="0"/>
              </w:rPr>
              <w:t>формою освіти</w:t>
            </w:r>
            <w:r>
              <w:rPr>
                <w:sz w:val="16"/>
                <w:szCs w:val="16"/>
                <w:rtl w:val="0"/>
              </w:rPr>
              <w:t>:</w:t>
            </w:r>
          </w:p>
          <w:p>
            <w:pPr>
              <w:pStyle w:val="Стиль таблицы 2"/>
              <w:numPr>
                <w:ilvl w:val="0"/>
                <w:numId w:val="510"/>
              </w:numPr>
              <w:rPr>
                <w:sz w:val="16"/>
                <w:szCs w:val="16"/>
              </w:rPr>
            </w:pPr>
            <w:r>
              <w:rPr>
                <w:sz w:val="16"/>
                <w:szCs w:val="16"/>
                <w:rtl w:val="0"/>
              </w:rPr>
              <w:t xml:space="preserve">1 </w:t>
            </w:r>
            <w:r>
              <w:rPr>
                <w:sz w:val="16"/>
                <w:szCs w:val="16"/>
                <w:rtl w:val="0"/>
              </w:rPr>
              <w:t xml:space="preserve">тиждень   </w:t>
            </w:r>
            <w:r>
              <w:rPr>
                <w:sz w:val="16"/>
                <w:szCs w:val="16"/>
                <w:rtl w:val="0"/>
              </w:rPr>
              <w:t>-</w:t>
            </w:r>
          </w:p>
          <w:p>
            <w:pPr>
              <w:pStyle w:val="Стиль таблицы 2"/>
              <w:numPr>
                <w:ilvl w:val="0"/>
                <w:numId w:val="510"/>
              </w:numPr>
              <w:rPr>
                <w:sz w:val="16"/>
                <w:szCs w:val="16"/>
              </w:rPr>
            </w:pPr>
            <w:r>
              <w:rPr>
                <w:sz w:val="16"/>
                <w:szCs w:val="16"/>
                <w:rtl w:val="0"/>
              </w:rPr>
              <w:t xml:space="preserve">2 </w:t>
            </w:r>
            <w:r>
              <w:rPr>
                <w:sz w:val="16"/>
                <w:szCs w:val="16"/>
                <w:rtl w:val="0"/>
              </w:rPr>
              <w:t>тижні</w:t>
            </w:r>
            <w:r>
              <w:rPr>
                <w:sz w:val="16"/>
                <w:szCs w:val="16"/>
                <w:rtl w:val="0"/>
              </w:rPr>
              <w:t>. -</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numPr>
                <w:ilvl w:val="0"/>
                <w:numId w:val="511"/>
              </w:numPr>
              <w:rPr>
                <w:sz w:val="16"/>
                <w:szCs w:val="16"/>
              </w:rPr>
            </w:pPr>
            <w:r>
              <w:rPr>
                <w:sz w:val="16"/>
                <w:szCs w:val="16"/>
                <w:rtl w:val="0"/>
              </w:rPr>
              <w:t>20</w:t>
            </w:r>
          </w:p>
          <w:p>
            <w:pPr>
              <w:pStyle w:val="Стиль таблицы 2"/>
              <w:numPr>
                <w:ilvl w:val="0"/>
                <w:numId w:val="511"/>
              </w:numPr>
              <w:rPr>
                <w:sz w:val="16"/>
                <w:szCs w:val="16"/>
              </w:rPr>
            </w:pPr>
            <w:r>
              <w:rPr>
                <w:sz w:val="16"/>
                <w:szCs w:val="16"/>
                <w:rtl w:val="0"/>
              </w:rPr>
              <w:t>30</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w:t>
            </w:r>
          </w:p>
        </w:tc>
      </w:tr>
      <w:tr>
        <w:tblPrEx>
          <w:shd w:val="clear" w:color="auto" w:fill="auto"/>
        </w:tblPrEx>
        <w:trPr>
          <w:trHeight w:val="12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3</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Професійне стажування за межами закладу</w:t>
            </w:r>
            <w:r>
              <w:rPr>
                <w:rFonts w:ascii="Helvetica Neue" w:hAnsi="Helvetica Neue"/>
                <w:sz w:val="16"/>
                <w:szCs w:val="16"/>
                <w:rtl w:val="0"/>
              </w:rPr>
              <w:t xml:space="preserve">, </w:t>
            </w:r>
            <w:r>
              <w:rPr>
                <w:rFonts w:ascii="Helvetica Neue" w:hAnsi="Helvetica Neue" w:hint="default"/>
                <w:sz w:val="16"/>
                <w:szCs w:val="16"/>
                <w:rtl w:val="0"/>
              </w:rPr>
              <w:t xml:space="preserve">де працює працівник </w:t>
            </w:r>
            <w:r>
              <w:rPr>
                <w:rFonts w:ascii="Helvetica Neue" w:hAnsi="Helvetica Neue"/>
                <w:sz w:val="16"/>
                <w:szCs w:val="16"/>
                <w:rtl w:val="0"/>
              </w:rPr>
              <w:t>(</w:t>
            </w:r>
            <w:r>
              <w:rPr>
                <w:rFonts w:ascii="Helvetica Neue" w:hAnsi="Helvetica Neue" w:hint="default"/>
                <w:sz w:val="16"/>
                <w:szCs w:val="16"/>
                <w:rtl w:val="0"/>
              </w:rPr>
              <w:t>у тому числі за кордоном</w:t>
            </w:r>
            <w:r>
              <w:rPr>
                <w:rFonts w:ascii="Helvetica Neue" w:hAnsi="Helvetica Neue"/>
                <w:sz w:val="16"/>
                <w:szCs w:val="16"/>
                <w:rtl w:val="0"/>
              </w:rPr>
              <w:t xml:space="preserve">, </w:t>
            </w:r>
            <w:r>
              <w:rPr>
                <w:rFonts w:ascii="Helvetica Neue" w:hAnsi="Helvetica Neue" w:hint="default"/>
                <w:sz w:val="16"/>
                <w:szCs w:val="16"/>
                <w:rtl w:val="0"/>
              </w:rPr>
              <w:t xml:space="preserve">крім країн </w:t>
            </w:r>
            <w:r>
              <w:rPr>
                <w:rFonts w:ascii="Helvetica Neue" w:hAnsi="Helvetica Neue"/>
                <w:sz w:val="16"/>
                <w:szCs w:val="16"/>
                <w:rtl w:val="0"/>
              </w:rPr>
              <w:t>OECD)</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0,5 </w:t>
            </w:r>
            <w:r>
              <w:rPr>
                <w:rFonts w:ascii="Helvetica Neue" w:hAnsi="Helvetica Neue" w:hint="default"/>
                <w:sz w:val="16"/>
                <w:szCs w:val="16"/>
                <w:rtl w:val="0"/>
              </w:rPr>
              <w:t xml:space="preserve">балів за </w:t>
            </w:r>
            <w:r>
              <w:rPr>
                <w:rFonts w:ascii="Helvetica Neue" w:hAnsi="Helvetica Neue"/>
                <w:sz w:val="16"/>
                <w:szCs w:val="16"/>
                <w:rtl w:val="0"/>
              </w:rPr>
              <w:t xml:space="preserve">1 </w:t>
            </w:r>
            <w:r>
              <w:rPr>
                <w:rFonts w:ascii="Helvetica Neue" w:hAnsi="Helvetica Neue" w:hint="default"/>
                <w:sz w:val="16"/>
                <w:szCs w:val="16"/>
                <w:rtl w:val="0"/>
              </w:rPr>
              <w:t>годину</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Копія наказу про відрядження та копія наказу про зарахування на стажування в Україні</w:t>
            </w:r>
          </w:p>
        </w:tc>
      </w:tr>
      <w:tr>
        <w:tblPrEx>
          <w:shd w:val="clear" w:color="auto" w:fill="auto"/>
        </w:tblPrEx>
        <w:trPr>
          <w:trHeight w:val="14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4</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Професійне стажування в медичному</w:t>
            </w:r>
            <w:r>
              <w:rPr>
                <w:rFonts w:ascii="Helvetica Neue" w:hAnsi="Helvetica Neue"/>
                <w:sz w:val="16"/>
                <w:szCs w:val="16"/>
                <w:rtl w:val="0"/>
              </w:rPr>
              <w:t>/</w:t>
            </w:r>
            <w:r>
              <w:rPr>
                <w:rFonts w:ascii="Helvetica Neue" w:hAnsi="Helvetica Neue" w:hint="default"/>
                <w:sz w:val="16"/>
                <w:szCs w:val="16"/>
                <w:rtl w:val="0"/>
              </w:rPr>
              <w:t xml:space="preserve">реабілітаційному закладі країн </w:t>
            </w:r>
            <w:r>
              <w:rPr>
                <w:rFonts w:ascii="Helvetica Neue" w:hAnsi="Helvetica Neue"/>
                <w:sz w:val="16"/>
                <w:szCs w:val="16"/>
                <w:rtl w:val="0"/>
              </w:rPr>
              <w:t>OECD)</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1,0 </w:t>
            </w:r>
            <w:r>
              <w:rPr>
                <w:rFonts w:ascii="Helvetica Neue" w:hAnsi="Helvetica Neue" w:hint="default"/>
                <w:sz w:val="16"/>
                <w:szCs w:val="16"/>
                <w:rtl w:val="0"/>
              </w:rPr>
              <w:t xml:space="preserve">бал за </w:t>
            </w:r>
            <w:r>
              <w:rPr>
                <w:rFonts w:ascii="Helvetica Neue" w:hAnsi="Helvetica Neue"/>
                <w:sz w:val="16"/>
                <w:szCs w:val="16"/>
                <w:rtl w:val="0"/>
              </w:rPr>
              <w:t xml:space="preserve">1 </w:t>
            </w:r>
            <w:r>
              <w:rPr>
                <w:rFonts w:ascii="Helvetica Neue" w:hAnsi="Helvetica Neue" w:hint="default"/>
                <w:sz w:val="16"/>
                <w:szCs w:val="16"/>
                <w:rtl w:val="0"/>
              </w:rPr>
              <w:t>годину</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Копія наказу про відрядження</w:t>
            </w:r>
            <w:r>
              <w:rPr>
                <w:rFonts w:ascii="Helvetica Neue" w:hAnsi="Helvetica Neue"/>
                <w:sz w:val="16"/>
                <w:szCs w:val="16"/>
                <w:rtl w:val="0"/>
              </w:rPr>
              <w:t xml:space="preserve">, </w:t>
            </w:r>
            <w:r>
              <w:rPr>
                <w:rFonts w:ascii="Helvetica Neue" w:hAnsi="Helvetica Neue" w:hint="default"/>
                <w:sz w:val="16"/>
                <w:szCs w:val="16"/>
                <w:rtl w:val="0"/>
              </w:rPr>
              <w:t xml:space="preserve">програма стажування </w:t>
            </w:r>
            <w:r>
              <w:rPr>
                <w:rFonts w:ascii="Helvetica Neue" w:hAnsi="Helvetica Neue"/>
                <w:sz w:val="16"/>
                <w:szCs w:val="16"/>
                <w:rtl w:val="0"/>
              </w:rPr>
              <w:t>(</w:t>
            </w:r>
            <w:r>
              <w:rPr>
                <w:rFonts w:ascii="Helvetica Neue" w:hAnsi="Helvetica Neue" w:hint="default"/>
                <w:sz w:val="16"/>
                <w:szCs w:val="16"/>
                <w:rtl w:val="0"/>
              </w:rPr>
              <w:t>яка є частиною наказу про відрядження</w:t>
            </w:r>
            <w:r>
              <w:rPr>
                <w:rFonts w:ascii="Helvetica Neue" w:hAnsi="Helvetica Neue"/>
                <w:sz w:val="16"/>
                <w:szCs w:val="16"/>
                <w:rtl w:val="0"/>
              </w:rPr>
              <w:t xml:space="preserve">). </w:t>
            </w:r>
          </w:p>
        </w:tc>
      </w:tr>
      <w:tr>
        <w:tblPrEx>
          <w:shd w:val="clear" w:color="auto" w:fill="auto"/>
        </w:tblPrEx>
        <w:trPr>
          <w:trHeight w:val="22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5</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rPr>
                <w:sz w:val="16"/>
                <w:szCs w:val="16"/>
              </w:rPr>
            </w:pPr>
            <w:r>
              <w:rPr>
                <w:sz w:val="16"/>
                <w:szCs w:val="16"/>
                <w:rtl w:val="0"/>
              </w:rPr>
              <w:t>Науково</w:t>
            </w:r>
            <w:r>
              <w:rPr>
                <w:sz w:val="16"/>
                <w:szCs w:val="16"/>
                <w:rtl w:val="0"/>
              </w:rPr>
              <w:t>-</w:t>
            </w:r>
            <w:r>
              <w:rPr>
                <w:sz w:val="16"/>
                <w:szCs w:val="16"/>
                <w:rtl w:val="0"/>
              </w:rPr>
              <w:t>практична конференція</w:t>
            </w:r>
            <w:r>
              <w:rPr>
                <w:sz w:val="16"/>
                <w:szCs w:val="16"/>
                <w:rtl w:val="0"/>
              </w:rPr>
              <w:t xml:space="preserve">, </w:t>
            </w:r>
            <w:r>
              <w:rPr>
                <w:sz w:val="16"/>
                <w:szCs w:val="16"/>
                <w:rtl w:val="0"/>
              </w:rPr>
              <w:t>конгрес</w:t>
            </w:r>
            <w:r>
              <w:rPr>
                <w:sz w:val="16"/>
                <w:szCs w:val="16"/>
                <w:rtl w:val="0"/>
              </w:rPr>
              <w:t xml:space="preserve">, </w:t>
            </w:r>
            <w:r>
              <w:rPr>
                <w:sz w:val="16"/>
                <w:szCs w:val="16"/>
                <w:rtl w:val="0"/>
              </w:rPr>
              <w:t xml:space="preserve">симпозіум </w:t>
            </w:r>
            <w:r>
              <w:rPr>
                <w:sz w:val="16"/>
                <w:szCs w:val="16"/>
                <w:rtl w:val="0"/>
              </w:rPr>
              <w:t>(</w:t>
            </w:r>
            <w:r>
              <w:rPr>
                <w:sz w:val="16"/>
                <w:szCs w:val="16"/>
                <w:rtl w:val="0"/>
              </w:rPr>
              <w:t>у тому числі он</w:t>
            </w:r>
            <w:r>
              <w:rPr>
                <w:sz w:val="16"/>
                <w:szCs w:val="16"/>
                <w:rtl w:val="0"/>
              </w:rPr>
              <w:t>-</w:t>
            </w:r>
            <w:r>
              <w:rPr>
                <w:sz w:val="16"/>
                <w:szCs w:val="16"/>
                <w:rtl w:val="0"/>
              </w:rPr>
              <w:t>лайн</w:t>
            </w:r>
            <w:r>
              <w:rPr>
                <w:sz w:val="16"/>
                <w:szCs w:val="16"/>
                <w:rtl w:val="0"/>
              </w:rPr>
              <w:t xml:space="preserve">) </w:t>
            </w:r>
            <w:r>
              <w:rPr>
                <w:sz w:val="16"/>
                <w:szCs w:val="16"/>
                <w:rtl w:val="0"/>
              </w:rPr>
              <w:t xml:space="preserve">в Україні або за кордоном </w:t>
            </w:r>
            <w:r>
              <w:rPr>
                <w:sz w:val="16"/>
                <w:szCs w:val="16"/>
                <w:rtl w:val="0"/>
              </w:rPr>
              <w:t>(</w:t>
            </w:r>
            <w:r>
              <w:rPr>
                <w:sz w:val="16"/>
                <w:szCs w:val="16"/>
                <w:rtl w:val="0"/>
              </w:rPr>
              <w:t xml:space="preserve">крім країн </w:t>
            </w:r>
            <w:r>
              <w:rPr>
                <w:sz w:val="16"/>
                <w:szCs w:val="16"/>
                <w:rtl w:val="0"/>
                <w:lang w:val="en-US"/>
              </w:rPr>
              <w:t>OECD</w:t>
            </w:r>
            <w:r>
              <w:rPr>
                <w:sz w:val="16"/>
                <w:szCs w:val="16"/>
                <w:rtl w:val="0"/>
              </w:rPr>
              <w:t xml:space="preserve"> та крім закордонних конференцій</w:t>
            </w:r>
            <w:r>
              <w:rPr>
                <w:sz w:val="16"/>
                <w:szCs w:val="16"/>
                <w:rtl w:val="0"/>
              </w:rPr>
              <w:t xml:space="preserve">, </w:t>
            </w:r>
            <w:r>
              <w:rPr>
                <w:sz w:val="16"/>
                <w:szCs w:val="16"/>
                <w:rtl w:val="0"/>
              </w:rPr>
              <w:t xml:space="preserve">які акредитовані </w:t>
            </w:r>
            <w:r>
              <w:rPr>
                <w:sz w:val="16"/>
                <w:szCs w:val="16"/>
                <w:rtl w:val="0"/>
                <w:lang w:val="en-US"/>
              </w:rPr>
              <w:t xml:space="preserve">EACCME/ACCME/RCPSC </w:t>
            </w:r>
            <w:r>
              <w:rPr>
                <w:sz w:val="16"/>
                <w:szCs w:val="16"/>
                <w:rtl w:val="0"/>
              </w:rPr>
              <w:t xml:space="preserve">чи сертифіковані </w:t>
            </w:r>
            <w:r>
              <w:rPr>
                <w:sz w:val="16"/>
                <w:szCs w:val="16"/>
                <w:rtl w:val="0"/>
                <w:lang w:val="en-US"/>
              </w:rPr>
              <w:t>ERC/ILCOR/AHA</w:t>
            </w:r>
            <w:r>
              <w:rPr>
                <w:sz w:val="16"/>
                <w:szCs w:val="16"/>
                <w:rtl w:val="0"/>
              </w:rPr>
              <w:t>):</w:t>
            </w:r>
          </w:p>
          <w:p>
            <w:pPr>
              <w:pStyle w:val="Стиль таблицы 2"/>
              <w:numPr>
                <w:ilvl w:val="0"/>
                <w:numId w:val="512"/>
              </w:numPr>
              <w:rPr>
                <w:sz w:val="16"/>
                <w:szCs w:val="16"/>
              </w:rPr>
            </w:pPr>
            <w:r>
              <w:rPr>
                <w:sz w:val="16"/>
                <w:szCs w:val="16"/>
                <w:rtl w:val="0"/>
              </w:rPr>
              <w:t xml:space="preserve">участь у заході </w:t>
            </w:r>
            <w:r>
              <w:rPr>
                <w:sz w:val="16"/>
                <w:szCs w:val="16"/>
                <w:rtl w:val="0"/>
              </w:rPr>
              <w:t>(</w:t>
            </w:r>
            <w:r>
              <w:rPr>
                <w:sz w:val="16"/>
                <w:szCs w:val="16"/>
                <w:rtl w:val="0"/>
              </w:rPr>
              <w:t>слухач</w:t>
            </w:r>
            <w:r>
              <w:rPr>
                <w:sz w:val="16"/>
                <w:szCs w:val="16"/>
                <w:rtl w:val="0"/>
              </w:rPr>
              <w:t>)</w:t>
            </w:r>
          </w:p>
          <w:p>
            <w:pPr>
              <w:pStyle w:val="Стиль таблицы 2"/>
              <w:numPr>
                <w:ilvl w:val="0"/>
                <w:numId w:val="512"/>
              </w:numPr>
              <w:rPr>
                <w:sz w:val="16"/>
                <w:szCs w:val="16"/>
              </w:rPr>
            </w:pPr>
            <w:r>
              <w:rPr>
                <w:sz w:val="16"/>
                <w:szCs w:val="16"/>
                <w:rtl w:val="0"/>
              </w:rPr>
              <w:t>Стендова доповідь</w:t>
            </w:r>
          </w:p>
          <w:p>
            <w:pPr>
              <w:pStyle w:val="Стиль таблицы 2"/>
              <w:numPr>
                <w:ilvl w:val="0"/>
                <w:numId w:val="512"/>
              </w:numPr>
              <w:rPr>
                <w:sz w:val="16"/>
                <w:szCs w:val="16"/>
              </w:rPr>
            </w:pPr>
            <w:r>
              <w:rPr>
                <w:sz w:val="16"/>
                <w:szCs w:val="16"/>
                <w:rtl w:val="0"/>
              </w:rPr>
              <w:t>Усна доповідь</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numPr>
                <w:ilvl w:val="0"/>
                <w:numId w:val="513"/>
              </w:numPr>
              <w:rPr>
                <w:sz w:val="16"/>
                <w:szCs w:val="16"/>
              </w:rPr>
            </w:pPr>
            <w:r>
              <w:rPr>
                <w:sz w:val="16"/>
                <w:szCs w:val="16"/>
                <w:rtl w:val="0"/>
              </w:rPr>
              <w:t xml:space="preserve">0,5 </w:t>
            </w:r>
            <w:r>
              <w:rPr>
                <w:sz w:val="16"/>
                <w:szCs w:val="16"/>
                <w:rtl w:val="0"/>
              </w:rPr>
              <w:t>балів за годину</w:t>
            </w:r>
          </w:p>
          <w:p>
            <w:pPr>
              <w:pStyle w:val="Стиль таблицы 2"/>
              <w:numPr>
                <w:ilvl w:val="0"/>
                <w:numId w:val="513"/>
              </w:numPr>
              <w:rPr>
                <w:sz w:val="16"/>
                <w:szCs w:val="16"/>
              </w:rPr>
            </w:pPr>
            <w:r>
              <w:rPr>
                <w:sz w:val="16"/>
                <w:szCs w:val="16"/>
                <w:rtl w:val="0"/>
              </w:rPr>
              <w:t>10</w:t>
            </w:r>
          </w:p>
          <w:p>
            <w:pPr>
              <w:pStyle w:val="Стиль таблицы 2"/>
              <w:numPr>
                <w:ilvl w:val="0"/>
                <w:numId w:val="513"/>
              </w:numPr>
              <w:rPr>
                <w:sz w:val="16"/>
                <w:szCs w:val="16"/>
              </w:rPr>
            </w:pPr>
            <w:r>
              <w:rPr>
                <w:sz w:val="16"/>
                <w:szCs w:val="16"/>
                <w:rtl w:val="0"/>
              </w:rPr>
              <w:t>15</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 про участь в конференції</w:t>
            </w:r>
            <w:r>
              <w:rPr>
                <w:rFonts w:ascii="Helvetica Neue" w:hAnsi="Helvetica Neue"/>
                <w:sz w:val="16"/>
                <w:szCs w:val="16"/>
                <w:rtl w:val="0"/>
              </w:rPr>
              <w:t xml:space="preserve">. </w:t>
            </w:r>
            <w:r>
              <w:rPr>
                <w:rFonts w:ascii="Helvetica Neue" w:hAnsi="Helvetica Neue" w:hint="default"/>
                <w:sz w:val="16"/>
                <w:szCs w:val="16"/>
                <w:rtl w:val="0"/>
              </w:rPr>
              <w:t>Доповідь підтверджується програмою події та</w:t>
            </w:r>
            <w:r>
              <w:rPr>
                <w:rFonts w:ascii="Helvetica Neue" w:hAnsi="Helvetica Neue"/>
                <w:sz w:val="16"/>
                <w:szCs w:val="16"/>
                <w:rtl w:val="0"/>
              </w:rPr>
              <w:t>/</w:t>
            </w:r>
            <w:r>
              <w:rPr>
                <w:rFonts w:ascii="Helvetica Neue" w:hAnsi="Helvetica Neue" w:hint="default"/>
                <w:sz w:val="16"/>
                <w:szCs w:val="16"/>
                <w:rtl w:val="0"/>
              </w:rPr>
              <w:t>або публікацією у матеріалах заходу</w:t>
            </w:r>
          </w:p>
        </w:tc>
      </w:tr>
      <w:tr>
        <w:tblPrEx>
          <w:shd w:val="clear" w:color="auto" w:fill="auto"/>
        </w:tblPrEx>
        <w:trPr>
          <w:trHeight w:val="20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6</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rPr>
                <w:sz w:val="16"/>
                <w:szCs w:val="16"/>
              </w:rPr>
            </w:pPr>
            <w:r>
              <w:rPr>
                <w:sz w:val="16"/>
                <w:szCs w:val="16"/>
                <w:rtl w:val="0"/>
              </w:rPr>
              <w:t>Науково</w:t>
            </w:r>
            <w:r>
              <w:rPr>
                <w:sz w:val="16"/>
                <w:szCs w:val="16"/>
                <w:rtl w:val="0"/>
              </w:rPr>
              <w:t>-</w:t>
            </w:r>
            <w:r>
              <w:rPr>
                <w:sz w:val="16"/>
                <w:szCs w:val="16"/>
                <w:rtl w:val="0"/>
              </w:rPr>
              <w:t>практична конференція</w:t>
            </w:r>
            <w:r>
              <w:rPr>
                <w:sz w:val="16"/>
                <w:szCs w:val="16"/>
                <w:rtl w:val="0"/>
              </w:rPr>
              <w:t xml:space="preserve">, </w:t>
            </w:r>
            <w:r>
              <w:rPr>
                <w:sz w:val="16"/>
                <w:szCs w:val="16"/>
                <w:rtl w:val="0"/>
              </w:rPr>
              <w:t>конгрес</w:t>
            </w:r>
            <w:r>
              <w:rPr>
                <w:sz w:val="16"/>
                <w:szCs w:val="16"/>
                <w:rtl w:val="0"/>
              </w:rPr>
              <w:t xml:space="preserve">, </w:t>
            </w:r>
            <w:r>
              <w:rPr>
                <w:sz w:val="16"/>
                <w:szCs w:val="16"/>
                <w:rtl w:val="0"/>
              </w:rPr>
              <w:t xml:space="preserve">симпозіум </w:t>
            </w:r>
            <w:r>
              <w:rPr>
                <w:sz w:val="16"/>
                <w:szCs w:val="16"/>
                <w:rtl w:val="0"/>
              </w:rPr>
              <w:t>(</w:t>
            </w:r>
            <w:r>
              <w:rPr>
                <w:sz w:val="16"/>
                <w:szCs w:val="16"/>
                <w:rtl w:val="0"/>
              </w:rPr>
              <w:t>у тому числі он</w:t>
            </w:r>
            <w:r>
              <w:rPr>
                <w:sz w:val="16"/>
                <w:szCs w:val="16"/>
                <w:rtl w:val="0"/>
              </w:rPr>
              <w:t>-</w:t>
            </w:r>
            <w:r>
              <w:rPr>
                <w:sz w:val="16"/>
                <w:szCs w:val="16"/>
                <w:rtl w:val="0"/>
              </w:rPr>
              <w:t>лайн</w:t>
            </w:r>
            <w:r>
              <w:rPr>
                <w:sz w:val="16"/>
                <w:szCs w:val="16"/>
                <w:rtl w:val="0"/>
              </w:rPr>
              <w:t xml:space="preserve">) </w:t>
            </w:r>
            <w:r>
              <w:rPr>
                <w:sz w:val="16"/>
                <w:szCs w:val="16"/>
                <w:rtl w:val="0"/>
              </w:rPr>
              <w:t xml:space="preserve">в країнах </w:t>
            </w:r>
            <w:r>
              <w:rPr>
                <w:sz w:val="16"/>
                <w:szCs w:val="16"/>
                <w:rtl w:val="0"/>
                <w:lang w:val="en-US"/>
              </w:rPr>
              <w:t>OECD</w:t>
            </w:r>
            <w:r>
              <w:rPr>
                <w:sz w:val="16"/>
                <w:szCs w:val="16"/>
                <w:rtl w:val="0"/>
              </w:rPr>
              <w:t xml:space="preserve"> та крім закордонних конференцій</w:t>
            </w:r>
            <w:r>
              <w:rPr>
                <w:sz w:val="16"/>
                <w:szCs w:val="16"/>
                <w:rtl w:val="0"/>
              </w:rPr>
              <w:t xml:space="preserve">, </w:t>
            </w:r>
            <w:r>
              <w:rPr>
                <w:sz w:val="16"/>
                <w:szCs w:val="16"/>
                <w:rtl w:val="0"/>
              </w:rPr>
              <w:t xml:space="preserve">які акредитовані </w:t>
            </w:r>
            <w:r>
              <w:rPr>
                <w:sz w:val="16"/>
                <w:szCs w:val="16"/>
                <w:rtl w:val="0"/>
                <w:lang w:val="en-US"/>
              </w:rPr>
              <w:t xml:space="preserve">EACCME/ACCME/RCPSC </w:t>
            </w:r>
            <w:r>
              <w:rPr>
                <w:sz w:val="16"/>
                <w:szCs w:val="16"/>
                <w:rtl w:val="0"/>
              </w:rPr>
              <w:t xml:space="preserve">чи сертифіковані </w:t>
            </w:r>
            <w:r>
              <w:rPr>
                <w:sz w:val="16"/>
                <w:szCs w:val="16"/>
                <w:rtl w:val="0"/>
                <w:lang w:val="en-US"/>
              </w:rPr>
              <w:t>ERC/ILCOR/AHA</w:t>
            </w:r>
            <w:r>
              <w:rPr>
                <w:sz w:val="16"/>
                <w:szCs w:val="16"/>
                <w:rtl w:val="0"/>
              </w:rPr>
              <w:t>):</w:t>
            </w:r>
          </w:p>
          <w:p>
            <w:pPr>
              <w:pStyle w:val="Стиль таблицы 2"/>
              <w:numPr>
                <w:ilvl w:val="0"/>
                <w:numId w:val="514"/>
              </w:numPr>
              <w:rPr>
                <w:sz w:val="16"/>
                <w:szCs w:val="16"/>
              </w:rPr>
            </w:pPr>
            <w:r>
              <w:rPr>
                <w:sz w:val="16"/>
                <w:szCs w:val="16"/>
                <w:rtl w:val="0"/>
              </w:rPr>
              <w:t xml:space="preserve">участь у заході </w:t>
            </w:r>
            <w:r>
              <w:rPr>
                <w:sz w:val="16"/>
                <w:szCs w:val="16"/>
                <w:rtl w:val="0"/>
              </w:rPr>
              <w:t>(</w:t>
            </w:r>
            <w:r>
              <w:rPr>
                <w:sz w:val="16"/>
                <w:szCs w:val="16"/>
                <w:rtl w:val="0"/>
              </w:rPr>
              <w:t>слухач</w:t>
            </w:r>
            <w:r>
              <w:rPr>
                <w:sz w:val="16"/>
                <w:szCs w:val="16"/>
                <w:rtl w:val="0"/>
              </w:rPr>
              <w:t>)</w:t>
            </w:r>
          </w:p>
          <w:p>
            <w:pPr>
              <w:pStyle w:val="Стиль таблицы 2"/>
              <w:numPr>
                <w:ilvl w:val="0"/>
                <w:numId w:val="514"/>
              </w:numPr>
              <w:rPr>
                <w:sz w:val="16"/>
                <w:szCs w:val="16"/>
              </w:rPr>
            </w:pPr>
            <w:r>
              <w:rPr>
                <w:sz w:val="16"/>
                <w:szCs w:val="16"/>
                <w:rtl w:val="0"/>
              </w:rPr>
              <w:t>Стендова доповідь</w:t>
            </w:r>
          </w:p>
          <w:p>
            <w:pPr>
              <w:pStyle w:val="Стиль таблицы 2"/>
              <w:numPr>
                <w:ilvl w:val="0"/>
                <w:numId w:val="514"/>
              </w:numPr>
              <w:rPr>
                <w:sz w:val="16"/>
                <w:szCs w:val="16"/>
              </w:rPr>
            </w:pPr>
            <w:r>
              <w:rPr>
                <w:sz w:val="16"/>
                <w:szCs w:val="16"/>
                <w:rtl w:val="0"/>
              </w:rPr>
              <w:t>Усна доповідь</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numPr>
                <w:ilvl w:val="0"/>
                <w:numId w:val="515"/>
              </w:numPr>
              <w:rPr>
                <w:sz w:val="16"/>
                <w:szCs w:val="16"/>
              </w:rPr>
            </w:pPr>
          </w:p>
          <w:p>
            <w:pPr>
              <w:pStyle w:val="Стиль таблицы 2"/>
              <w:numPr>
                <w:ilvl w:val="0"/>
                <w:numId w:val="515"/>
              </w:numPr>
              <w:rPr>
                <w:sz w:val="16"/>
                <w:szCs w:val="16"/>
              </w:rPr>
            </w:pPr>
          </w:p>
          <w:p>
            <w:pPr>
              <w:pStyle w:val="Стиль таблицы 2"/>
              <w:numPr>
                <w:ilvl w:val="0"/>
                <w:numId w:val="515"/>
              </w:numPr>
              <w:rPr>
                <w:sz w:val="16"/>
                <w:szCs w:val="16"/>
              </w:rPr>
            </w:pPr>
          </w:p>
          <w:p>
            <w:pPr>
              <w:pStyle w:val="Стиль таблицы 2"/>
              <w:numPr>
                <w:ilvl w:val="0"/>
                <w:numId w:val="515"/>
              </w:numPr>
              <w:rPr>
                <w:sz w:val="16"/>
                <w:szCs w:val="16"/>
              </w:rPr>
            </w:pPr>
          </w:p>
          <w:p>
            <w:pPr>
              <w:pStyle w:val="Стиль таблицы 2"/>
              <w:numPr>
                <w:ilvl w:val="0"/>
                <w:numId w:val="515"/>
              </w:numPr>
              <w:rPr>
                <w:sz w:val="16"/>
                <w:szCs w:val="16"/>
              </w:rPr>
            </w:pPr>
          </w:p>
          <w:p>
            <w:pPr>
              <w:pStyle w:val="Стиль таблицы 2"/>
              <w:numPr>
                <w:ilvl w:val="0"/>
                <w:numId w:val="515"/>
              </w:numPr>
              <w:rPr>
                <w:sz w:val="16"/>
                <w:szCs w:val="16"/>
              </w:rPr>
            </w:pPr>
          </w:p>
          <w:p>
            <w:pPr>
              <w:pStyle w:val="Стиль таблицы 2"/>
              <w:numPr>
                <w:ilvl w:val="0"/>
                <w:numId w:val="515"/>
              </w:numPr>
              <w:rPr>
                <w:sz w:val="16"/>
                <w:szCs w:val="16"/>
              </w:rPr>
            </w:pPr>
          </w:p>
          <w:p>
            <w:pPr>
              <w:pStyle w:val="Стиль таблицы 2"/>
              <w:numPr>
                <w:ilvl w:val="0"/>
                <w:numId w:val="515"/>
              </w:numPr>
              <w:rPr>
                <w:sz w:val="16"/>
                <w:szCs w:val="16"/>
              </w:rPr>
            </w:pPr>
            <w:r>
              <w:rPr>
                <w:sz w:val="16"/>
                <w:szCs w:val="16"/>
                <w:rtl w:val="0"/>
              </w:rPr>
              <w:t xml:space="preserve">1 </w:t>
            </w:r>
            <w:r>
              <w:rPr>
                <w:sz w:val="16"/>
                <w:szCs w:val="16"/>
                <w:rtl w:val="0"/>
              </w:rPr>
              <w:t>бал за годину</w:t>
            </w:r>
          </w:p>
          <w:p>
            <w:pPr>
              <w:pStyle w:val="Стиль таблицы 2"/>
              <w:numPr>
                <w:ilvl w:val="0"/>
                <w:numId w:val="515"/>
              </w:numPr>
              <w:rPr>
                <w:sz w:val="16"/>
                <w:szCs w:val="16"/>
              </w:rPr>
            </w:pPr>
            <w:r>
              <w:rPr>
                <w:sz w:val="16"/>
                <w:szCs w:val="16"/>
                <w:rtl w:val="0"/>
              </w:rPr>
              <w:t>15</w:t>
            </w:r>
          </w:p>
          <w:p>
            <w:pPr>
              <w:pStyle w:val="Стиль таблицы 2"/>
              <w:numPr>
                <w:ilvl w:val="0"/>
                <w:numId w:val="515"/>
              </w:numPr>
              <w:rPr>
                <w:sz w:val="16"/>
                <w:szCs w:val="16"/>
              </w:rPr>
            </w:pPr>
            <w:r>
              <w:rPr>
                <w:sz w:val="16"/>
                <w:szCs w:val="16"/>
                <w:rtl w:val="0"/>
              </w:rPr>
              <w:t>25</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 про участь в конференції</w:t>
            </w:r>
            <w:r>
              <w:rPr>
                <w:rFonts w:ascii="Helvetica Neue" w:hAnsi="Helvetica Neue"/>
                <w:sz w:val="16"/>
                <w:szCs w:val="16"/>
                <w:rtl w:val="0"/>
              </w:rPr>
              <w:t xml:space="preserve">. </w:t>
            </w:r>
            <w:r>
              <w:rPr>
                <w:rFonts w:ascii="Helvetica Neue" w:hAnsi="Helvetica Neue" w:hint="default"/>
                <w:sz w:val="16"/>
                <w:szCs w:val="16"/>
                <w:rtl w:val="0"/>
              </w:rPr>
              <w:t>Доповідь підтверджується програмою події та</w:t>
            </w:r>
            <w:r>
              <w:rPr>
                <w:rFonts w:ascii="Helvetica Neue" w:hAnsi="Helvetica Neue"/>
                <w:sz w:val="16"/>
                <w:szCs w:val="16"/>
                <w:rtl w:val="0"/>
              </w:rPr>
              <w:t>/</w:t>
            </w:r>
            <w:r>
              <w:rPr>
                <w:rFonts w:ascii="Helvetica Neue" w:hAnsi="Helvetica Neue" w:hint="default"/>
                <w:sz w:val="16"/>
                <w:szCs w:val="16"/>
                <w:rtl w:val="0"/>
              </w:rPr>
              <w:t>або публікацією у матеріалах заходу</w:t>
            </w:r>
          </w:p>
        </w:tc>
      </w:tr>
      <w:tr>
        <w:tblPrEx>
          <w:shd w:val="clear" w:color="auto" w:fill="auto"/>
        </w:tblPrEx>
        <w:trPr>
          <w:trHeight w:val="14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7</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Професійний розвиток за дистанційною формою навчання з використанням україномовних електронних навчальних платформ</w:t>
            </w:r>
            <w:r>
              <w:rPr>
                <w:rFonts w:ascii="Helvetica Neue" w:hAnsi="Helvetica Neue"/>
                <w:sz w:val="16"/>
                <w:szCs w:val="16"/>
                <w:rtl w:val="0"/>
              </w:rPr>
              <w:t xml:space="preserve">. </w:t>
            </w:r>
            <w:r>
              <w:rPr>
                <w:rFonts w:ascii="Helvetica Neue" w:hAnsi="Helvetica Neue" w:hint="default"/>
                <w:sz w:val="16"/>
                <w:szCs w:val="16"/>
                <w:rtl w:val="0"/>
              </w:rPr>
              <w:t>Кількість балів</w:t>
            </w:r>
            <w:r>
              <w:rPr>
                <w:rFonts w:ascii="Helvetica Neue" w:hAnsi="Helvetica Neue"/>
                <w:sz w:val="16"/>
                <w:szCs w:val="16"/>
                <w:rtl w:val="0"/>
              </w:rPr>
              <w:t xml:space="preserve">, </w:t>
            </w:r>
            <w:r>
              <w:rPr>
                <w:rFonts w:ascii="Helvetica Neue" w:hAnsi="Helvetica Neue" w:hint="default"/>
                <w:sz w:val="16"/>
                <w:szCs w:val="16"/>
                <w:rtl w:val="0"/>
              </w:rPr>
              <w:t>що враховуються до обовʼязкового щорічного мінімуму</w:t>
            </w:r>
            <w:r>
              <w:rPr>
                <w:rFonts w:ascii="Helvetica Neue" w:hAnsi="Helvetica Neue"/>
                <w:sz w:val="16"/>
                <w:szCs w:val="16"/>
                <w:rtl w:val="0"/>
              </w:rPr>
              <w:t xml:space="preserve">, </w:t>
            </w:r>
            <w:r>
              <w:rPr>
                <w:rFonts w:ascii="Helvetica Neue" w:hAnsi="Helvetica Neue" w:hint="default"/>
                <w:sz w:val="16"/>
                <w:szCs w:val="16"/>
                <w:rtl w:val="0"/>
              </w:rPr>
              <w:t xml:space="preserve">не повинно перевищувати </w:t>
            </w:r>
            <w:r>
              <w:rPr>
                <w:rFonts w:ascii="Helvetica Neue" w:hAnsi="Helvetica Neue"/>
                <w:sz w:val="16"/>
                <w:szCs w:val="16"/>
                <w:rtl w:val="0"/>
              </w:rPr>
              <w:t xml:space="preserve">20 </w:t>
            </w:r>
            <w:r>
              <w:rPr>
                <w:rFonts w:ascii="Helvetica Neue" w:hAnsi="Helvetica Neue" w:hint="default"/>
                <w:sz w:val="16"/>
                <w:szCs w:val="16"/>
                <w:rtl w:val="0"/>
              </w:rPr>
              <w:t>балів</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1 </w:t>
            </w:r>
            <w:r>
              <w:rPr>
                <w:rFonts w:ascii="Helvetica Neue" w:hAnsi="Helvetica Neue" w:hint="default"/>
                <w:sz w:val="16"/>
                <w:szCs w:val="16"/>
                <w:rtl w:val="0"/>
              </w:rPr>
              <w:t xml:space="preserve">бал за </w:t>
            </w:r>
            <w:r>
              <w:rPr>
                <w:rFonts w:ascii="Helvetica Neue" w:hAnsi="Helvetica Neue"/>
                <w:sz w:val="16"/>
                <w:szCs w:val="16"/>
                <w:rtl w:val="0"/>
              </w:rPr>
              <w:t xml:space="preserve">1 </w:t>
            </w:r>
            <w:r>
              <w:rPr>
                <w:rFonts w:ascii="Helvetica Neue" w:hAnsi="Helvetica Neue" w:hint="default"/>
                <w:sz w:val="16"/>
                <w:szCs w:val="16"/>
                <w:rtl w:val="0"/>
              </w:rPr>
              <w:t>годину</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w:t>
            </w:r>
          </w:p>
        </w:tc>
      </w:tr>
      <w:tr>
        <w:tblPrEx>
          <w:shd w:val="clear" w:color="auto" w:fill="auto"/>
        </w:tblPrEx>
        <w:trPr>
          <w:trHeight w:val="14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8</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Професійний розвиток за дистанційною формою навчання з використанням англомовних електронних навчальних платформ</w:t>
            </w:r>
            <w:r>
              <w:rPr>
                <w:rFonts w:ascii="Helvetica Neue" w:hAnsi="Helvetica Neue"/>
                <w:sz w:val="16"/>
                <w:szCs w:val="16"/>
                <w:rtl w:val="0"/>
              </w:rPr>
              <w:t xml:space="preserve">. </w:t>
            </w:r>
            <w:r>
              <w:rPr>
                <w:rFonts w:ascii="Helvetica Neue" w:hAnsi="Helvetica Neue" w:hint="default"/>
                <w:sz w:val="16"/>
                <w:szCs w:val="16"/>
                <w:rtl w:val="0"/>
              </w:rPr>
              <w:t>Кількість балів</w:t>
            </w:r>
            <w:r>
              <w:rPr>
                <w:rFonts w:ascii="Helvetica Neue" w:hAnsi="Helvetica Neue"/>
                <w:sz w:val="16"/>
                <w:szCs w:val="16"/>
                <w:rtl w:val="0"/>
              </w:rPr>
              <w:t xml:space="preserve">, </w:t>
            </w:r>
            <w:r>
              <w:rPr>
                <w:rFonts w:ascii="Helvetica Neue" w:hAnsi="Helvetica Neue" w:hint="default"/>
                <w:sz w:val="16"/>
                <w:szCs w:val="16"/>
                <w:rtl w:val="0"/>
              </w:rPr>
              <w:t>що враховуються до обовʼязкового щорічного мінімуму</w:t>
            </w:r>
            <w:r>
              <w:rPr>
                <w:rFonts w:ascii="Helvetica Neue" w:hAnsi="Helvetica Neue"/>
                <w:sz w:val="16"/>
                <w:szCs w:val="16"/>
                <w:rtl w:val="0"/>
              </w:rPr>
              <w:t xml:space="preserve">, </w:t>
            </w:r>
            <w:r>
              <w:rPr>
                <w:rFonts w:ascii="Helvetica Neue" w:hAnsi="Helvetica Neue" w:hint="default"/>
                <w:sz w:val="16"/>
                <w:szCs w:val="16"/>
                <w:rtl w:val="0"/>
              </w:rPr>
              <w:t xml:space="preserve">не повинно перевищувати </w:t>
            </w:r>
            <w:r>
              <w:rPr>
                <w:rFonts w:ascii="Helvetica Neue" w:hAnsi="Helvetica Neue"/>
                <w:sz w:val="16"/>
                <w:szCs w:val="16"/>
                <w:rtl w:val="0"/>
              </w:rPr>
              <w:t xml:space="preserve">25 </w:t>
            </w:r>
            <w:r>
              <w:rPr>
                <w:rFonts w:ascii="Helvetica Neue" w:hAnsi="Helvetica Neue" w:hint="default"/>
                <w:sz w:val="16"/>
                <w:szCs w:val="16"/>
                <w:rtl w:val="0"/>
              </w:rPr>
              <w:t>балів</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1,5 </w:t>
            </w:r>
            <w:r>
              <w:rPr>
                <w:rFonts w:ascii="Helvetica Neue" w:hAnsi="Helvetica Neue" w:hint="default"/>
                <w:sz w:val="16"/>
                <w:szCs w:val="16"/>
                <w:rtl w:val="0"/>
              </w:rPr>
              <w:t xml:space="preserve">бали за </w:t>
            </w:r>
            <w:r>
              <w:rPr>
                <w:rFonts w:ascii="Helvetica Neue" w:hAnsi="Helvetica Neue"/>
                <w:sz w:val="16"/>
                <w:szCs w:val="16"/>
                <w:rtl w:val="0"/>
              </w:rPr>
              <w:t xml:space="preserve">1 </w:t>
            </w:r>
            <w:r>
              <w:rPr>
                <w:rFonts w:ascii="Helvetica Neue" w:hAnsi="Helvetica Neue" w:hint="default"/>
                <w:sz w:val="16"/>
                <w:szCs w:val="16"/>
                <w:rtl w:val="0"/>
              </w:rPr>
              <w:t>годину</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w:t>
            </w:r>
          </w:p>
        </w:tc>
      </w:tr>
      <w:tr>
        <w:tblPrEx>
          <w:shd w:val="clear" w:color="auto" w:fill="auto"/>
        </w:tblPrEx>
        <w:trPr>
          <w:trHeight w:val="6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9</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 xml:space="preserve">Навчання на симуляційних тренінгах або тренінгах з оволодінням практичними навичками </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2 </w:t>
            </w:r>
            <w:r>
              <w:rPr>
                <w:rFonts w:ascii="Helvetica Neue" w:hAnsi="Helvetica Neue" w:hint="default"/>
                <w:sz w:val="16"/>
                <w:szCs w:val="16"/>
                <w:rtl w:val="0"/>
              </w:rPr>
              <w:t xml:space="preserve">бали за </w:t>
            </w:r>
            <w:r>
              <w:rPr>
                <w:rFonts w:ascii="Helvetica Neue" w:hAnsi="Helvetica Neue"/>
                <w:sz w:val="16"/>
                <w:szCs w:val="16"/>
                <w:rtl w:val="0"/>
              </w:rPr>
              <w:t xml:space="preserve">1 </w:t>
            </w:r>
            <w:r>
              <w:rPr>
                <w:rFonts w:ascii="Helvetica Neue" w:hAnsi="Helvetica Neue" w:hint="default"/>
                <w:sz w:val="16"/>
                <w:szCs w:val="16"/>
                <w:rtl w:val="0"/>
              </w:rPr>
              <w:t>годину</w:t>
            </w:r>
            <w:r>
              <w:rPr>
                <w:rFonts w:ascii="Helvetica Neue" w:hAnsi="Helvetica Neue"/>
                <w:sz w:val="16"/>
                <w:szCs w:val="16"/>
                <w:rtl w:val="0"/>
              </w:rPr>
              <w:t>*</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w:t>
            </w:r>
          </w:p>
        </w:tc>
      </w:tr>
      <w:tr>
        <w:tblPrEx>
          <w:shd w:val="clear" w:color="auto" w:fill="auto"/>
        </w:tblPrEx>
        <w:trPr>
          <w:trHeight w:val="12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10</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Проведення симуляційних тренінгів або тренінгів з оволодінням практичними навичками</w:t>
            </w:r>
            <w:r>
              <w:rPr>
                <w:rFonts w:ascii="Helvetica Neue" w:hAnsi="Helvetica Neue"/>
                <w:sz w:val="16"/>
                <w:szCs w:val="16"/>
                <w:rtl w:val="0"/>
              </w:rPr>
              <w:t xml:space="preserve">, </w:t>
            </w:r>
            <w:r>
              <w:rPr>
                <w:rFonts w:ascii="Helvetica Neue" w:hAnsi="Helvetica Neue" w:hint="default"/>
                <w:sz w:val="16"/>
                <w:szCs w:val="16"/>
                <w:rtl w:val="0"/>
              </w:rPr>
              <w:t>які зареєстровані як заходи безперервного професійного розвитку у ролі викладача та</w:t>
            </w:r>
            <w:r>
              <w:rPr>
                <w:rFonts w:ascii="Helvetica Neue" w:hAnsi="Helvetica Neue"/>
                <w:sz w:val="16"/>
                <w:szCs w:val="16"/>
                <w:rtl w:val="0"/>
              </w:rPr>
              <w:t>/</w:t>
            </w:r>
            <w:r>
              <w:rPr>
                <w:rFonts w:ascii="Helvetica Neue" w:hAnsi="Helvetica Neue" w:hint="default"/>
                <w:sz w:val="16"/>
                <w:szCs w:val="16"/>
                <w:rtl w:val="0"/>
              </w:rPr>
              <w:t>або тренера</w:t>
            </w:r>
            <w:r>
              <w:rPr>
                <w:rFonts w:ascii="Helvetica Neue" w:hAnsi="Helvetica Neue"/>
                <w:sz w:val="16"/>
                <w:szCs w:val="16"/>
                <w:rtl w:val="0"/>
              </w:rPr>
              <w:t>/</w:t>
            </w:r>
            <w:r>
              <w:rPr>
                <w:rFonts w:ascii="Helvetica Neue" w:hAnsi="Helvetica Neue" w:hint="default"/>
                <w:sz w:val="16"/>
                <w:szCs w:val="16"/>
                <w:rtl w:val="0"/>
              </w:rPr>
              <w:t xml:space="preserve">інструктора </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2,5 </w:t>
            </w:r>
            <w:r>
              <w:rPr>
                <w:rFonts w:ascii="Helvetica Neue" w:hAnsi="Helvetica Neue" w:hint="default"/>
                <w:sz w:val="16"/>
                <w:szCs w:val="16"/>
                <w:rtl w:val="0"/>
              </w:rPr>
              <w:t>бали за годину</w:t>
            </w:r>
            <w:r>
              <w:rPr>
                <w:rFonts w:ascii="Helvetica Neue" w:hAnsi="Helvetica Neue"/>
                <w:sz w:val="16"/>
                <w:szCs w:val="16"/>
                <w:rtl w:val="0"/>
              </w:rPr>
              <w:t>*</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auto"/>
        </w:tblPrEx>
        <w:trPr>
          <w:trHeight w:val="10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11</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 xml:space="preserve">Участь у тематичному навчанні </w:t>
            </w:r>
            <w:r>
              <w:rPr>
                <w:rFonts w:ascii="Helvetica Neue" w:hAnsi="Helvetica Neue"/>
                <w:sz w:val="16"/>
                <w:szCs w:val="16"/>
                <w:rtl w:val="0"/>
              </w:rPr>
              <w:t>(</w:t>
            </w:r>
            <w:r>
              <w:rPr>
                <w:rFonts w:ascii="Helvetica Neue" w:hAnsi="Helvetica Neue" w:hint="default"/>
                <w:sz w:val="16"/>
                <w:szCs w:val="16"/>
                <w:rtl w:val="0"/>
              </w:rPr>
              <w:t xml:space="preserve">фахові </w:t>
            </w:r>
            <w:r>
              <w:rPr>
                <w:rFonts w:ascii="Helvetica Neue" w:hAnsi="Helvetica Neue"/>
                <w:sz w:val="16"/>
                <w:szCs w:val="16"/>
                <w:rtl w:val="0"/>
              </w:rPr>
              <w:t>/</w:t>
            </w:r>
            <w:r>
              <w:rPr>
                <w:rFonts w:ascii="Helvetica Neue" w:hAnsi="Helvetica Neue" w:hint="default"/>
                <w:sz w:val="16"/>
                <w:szCs w:val="16"/>
                <w:rtl w:val="0"/>
              </w:rPr>
              <w:t>тематичні школи</w:t>
            </w:r>
            <w:r>
              <w:rPr>
                <w:rFonts w:ascii="Helvetica Neue" w:hAnsi="Helvetica Neue"/>
                <w:sz w:val="16"/>
                <w:szCs w:val="16"/>
                <w:rtl w:val="0"/>
              </w:rPr>
              <w:t xml:space="preserve">, </w:t>
            </w:r>
            <w:r>
              <w:rPr>
                <w:rFonts w:ascii="Helvetica Neue" w:hAnsi="Helvetica Neue" w:hint="default"/>
                <w:sz w:val="16"/>
                <w:szCs w:val="16"/>
                <w:rtl w:val="0"/>
              </w:rPr>
              <w:t>семінари</w:t>
            </w:r>
            <w:r>
              <w:rPr>
                <w:rFonts w:ascii="Helvetica Neue" w:hAnsi="Helvetica Neue"/>
                <w:sz w:val="16"/>
                <w:szCs w:val="16"/>
                <w:rtl w:val="0"/>
              </w:rPr>
              <w:t xml:space="preserve">, </w:t>
            </w:r>
            <w:r>
              <w:rPr>
                <w:rFonts w:ascii="Helvetica Neue" w:hAnsi="Helvetica Neue" w:hint="default"/>
                <w:sz w:val="16"/>
                <w:szCs w:val="16"/>
                <w:rtl w:val="0"/>
              </w:rPr>
              <w:t>майстер</w:t>
            </w:r>
            <w:r>
              <w:rPr>
                <w:rFonts w:ascii="Helvetica Neue" w:hAnsi="Helvetica Neue"/>
                <w:sz w:val="16"/>
                <w:szCs w:val="16"/>
                <w:rtl w:val="0"/>
              </w:rPr>
              <w:t>-</w:t>
            </w:r>
            <w:r>
              <w:rPr>
                <w:rFonts w:ascii="Helvetica Neue" w:hAnsi="Helvetica Neue" w:hint="default"/>
                <w:sz w:val="16"/>
                <w:szCs w:val="16"/>
                <w:rtl w:val="0"/>
              </w:rPr>
              <w:t>класи</w:t>
            </w:r>
            <w:r>
              <w:rPr>
                <w:rFonts w:ascii="Helvetica Neue" w:hAnsi="Helvetica Neue"/>
                <w:sz w:val="16"/>
                <w:szCs w:val="16"/>
                <w:rtl w:val="0"/>
              </w:rPr>
              <w:t xml:space="preserve">, </w:t>
            </w:r>
            <w:r>
              <w:rPr>
                <w:rFonts w:ascii="Helvetica Neue" w:hAnsi="Helvetica Neue" w:hint="default"/>
                <w:sz w:val="16"/>
                <w:szCs w:val="16"/>
                <w:rtl w:val="0"/>
              </w:rPr>
              <w:t>тренінги</w:t>
            </w:r>
            <w:r>
              <w:rPr>
                <w:rFonts w:ascii="Helvetica Neue" w:hAnsi="Helvetica Neue"/>
                <w:sz w:val="16"/>
                <w:szCs w:val="16"/>
                <w:rtl w:val="0"/>
              </w:rPr>
              <w:t>).</w:t>
            </w:r>
          </w:p>
          <w:p>
            <w:pPr>
              <w:pStyle w:val="Стиль таблицы 2"/>
              <w:tabs>
                <w:tab w:val="left" w:pos="720"/>
                <w:tab w:val="left" w:pos="1440"/>
                <w:tab w:val="left" w:pos="2160"/>
                <w:tab w:val="left" w:pos="2880"/>
              </w:tabs>
            </w:pPr>
            <w:r>
              <w:rPr>
                <w:rFonts w:ascii="Helvetica Neue" w:hAnsi="Helvetica Neue" w:hint="default"/>
                <w:sz w:val="16"/>
                <w:szCs w:val="16"/>
                <w:rtl w:val="0"/>
              </w:rPr>
              <w:t xml:space="preserve"> У випадку проходження онлайн у режимі реального часу з фіксацією участі</w:t>
            </w: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1,5 </w:t>
            </w:r>
            <w:r>
              <w:rPr>
                <w:rFonts w:ascii="Helvetica Neue" w:hAnsi="Helvetica Neue" w:hint="default"/>
                <w:sz w:val="16"/>
                <w:szCs w:val="16"/>
                <w:rtl w:val="0"/>
              </w:rPr>
              <w:t>бал за годину</w:t>
            </w:r>
            <w:r>
              <w:rPr>
                <w:rFonts w:ascii="Helvetica Neue" w:hAnsi="Helvetica Neue"/>
                <w:sz w:val="16"/>
                <w:szCs w:val="16"/>
                <w:rtl w:val="0"/>
              </w:rPr>
              <w:t xml:space="preserve">* </w:t>
            </w:r>
          </w:p>
          <w:p>
            <w:pPr>
              <w:pStyle w:val="Стиль таблицы 2"/>
              <w:tabs>
                <w:tab w:val="left" w:pos="720"/>
                <w:tab w:val="left" w:pos="1440"/>
                <w:tab w:val="left" w:pos="2160"/>
              </w:tabs>
            </w:pPr>
          </w:p>
          <w:p>
            <w:pPr>
              <w:pStyle w:val="Стиль таблицы 2"/>
              <w:tabs>
                <w:tab w:val="left" w:pos="720"/>
                <w:tab w:val="left" w:pos="1440"/>
                <w:tab w:val="left" w:pos="2160"/>
              </w:tabs>
            </w:pPr>
          </w:p>
          <w:p>
            <w:pPr>
              <w:pStyle w:val="Стиль таблицы 2"/>
              <w:tabs>
                <w:tab w:val="left" w:pos="720"/>
                <w:tab w:val="left" w:pos="1440"/>
                <w:tab w:val="left" w:pos="2160"/>
              </w:tabs>
            </w:pPr>
          </w:p>
          <w:p>
            <w:pPr>
              <w:pStyle w:val="Стиль таблицы 2"/>
              <w:tabs>
                <w:tab w:val="left" w:pos="720"/>
                <w:tab w:val="left" w:pos="1440"/>
                <w:tab w:val="left" w:pos="2160"/>
              </w:tabs>
            </w:pPr>
            <w:r>
              <w:rPr>
                <w:rFonts w:ascii="Helvetica Neue" w:hAnsi="Helvetica Neue"/>
                <w:sz w:val="16"/>
                <w:szCs w:val="16"/>
                <w:rtl w:val="0"/>
              </w:rPr>
              <w:t xml:space="preserve">1 </w:t>
            </w:r>
            <w:r>
              <w:rPr>
                <w:rFonts w:ascii="Helvetica Neue" w:hAnsi="Helvetica Neue" w:hint="default"/>
                <w:sz w:val="16"/>
                <w:szCs w:val="16"/>
                <w:rtl w:val="0"/>
              </w:rPr>
              <w:t>бал за годину</w:t>
            </w:r>
            <w:r>
              <w:rPr>
                <w:rFonts w:ascii="Helvetica Neue" w:hAnsi="Helvetica Neue"/>
                <w:sz w:val="16"/>
                <w:szCs w:val="16"/>
                <w:rtl w:val="0"/>
              </w:rPr>
              <w:t>*</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w:t>
            </w:r>
          </w:p>
        </w:tc>
      </w:tr>
      <w:tr>
        <w:tblPrEx>
          <w:shd w:val="clear" w:color="auto" w:fill="auto"/>
        </w:tblPrEx>
        <w:trPr>
          <w:trHeight w:val="1206" w:hRule="atLeast"/>
        </w:trPr>
        <w:tc>
          <w:tcPr>
            <w:tcW w:type="dxa" w:w="463"/>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12</w:t>
            </w:r>
          </w:p>
        </w:tc>
        <w:tc>
          <w:tcPr>
            <w:tcW w:type="dxa" w:w="3399"/>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Проведення тематичного навчання</w:t>
            </w:r>
            <w:r>
              <w:rPr>
                <w:rFonts w:ascii="Helvetica Neue" w:hAnsi="Helvetica Neue"/>
                <w:sz w:val="16"/>
                <w:szCs w:val="16"/>
                <w:rtl w:val="0"/>
              </w:rPr>
              <w:t xml:space="preserve">, </w:t>
            </w:r>
            <w:r>
              <w:rPr>
                <w:rFonts w:ascii="Helvetica Neue" w:hAnsi="Helvetica Neue" w:hint="default"/>
                <w:sz w:val="16"/>
                <w:szCs w:val="16"/>
                <w:rtl w:val="0"/>
              </w:rPr>
              <w:t>яке зареєстровано як захід безперервного професійного розвитку</w:t>
            </w:r>
            <w:r>
              <w:rPr>
                <w:rFonts w:ascii="Helvetica Neue" w:hAnsi="Helvetica Neue"/>
                <w:sz w:val="16"/>
                <w:szCs w:val="16"/>
                <w:rtl w:val="0"/>
              </w:rPr>
              <w:t xml:space="preserve">,  </w:t>
            </w:r>
            <w:r>
              <w:rPr>
                <w:rFonts w:ascii="Helvetica Neue" w:hAnsi="Helvetica Neue" w:hint="default"/>
                <w:sz w:val="16"/>
                <w:szCs w:val="16"/>
                <w:rtl w:val="0"/>
              </w:rPr>
              <w:t>у ролі викладача та</w:t>
            </w:r>
            <w:r>
              <w:rPr>
                <w:rFonts w:ascii="Helvetica Neue" w:hAnsi="Helvetica Neue"/>
                <w:sz w:val="16"/>
                <w:szCs w:val="16"/>
                <w:rtl w:val="0"/>
              </w:rPr>
              <w:t>/</w:t>
            </w:r>
            <w:r>
              <w:rPr>
                <w:rFonts w:ascii="Helvetica Neue" w:hAnsi="Helvetica Neue" w:hint="default"/>
                <w:sz w:val="16"/>
                <w:szCs w:val="16"/>
                <w:rtl w:val="0"/>
              </w:rPr>
              <w:t xml:space="preserve">або тренера  </w:t>
            </w:r>
            <w:r>
              <w:rPr>
                <w:rFonts w:ascii="Helvetica Neue" w:hAnsi="Helvetica Neue"/>
                <w:sz w:val="16"/>
                <w:szCs w:val="16"/>
                <w:rtl w:val="0"/>
              </w:rPr>
              <w:t>(</w:t>
            </w:r>
            <w:r>
              <w:rPr>
                <w:rFonts w:ascii="Helvetica Neue" w:hAnsi="Helvetica Neue" w:hint="default"/>
                <w:sz w:val="16"/>
                <w:szCs w:val="16"/>
                <w:rtl w:val="0"/>
              </w:rPr>
              <w:t xml:space="preserve">фахові </w:t>
            </w:r>
            <w:r>
              <w:rPr>
                <w:rFonts w:ascii="Helvetica Neue" w:hAnsi="Helvetica Neue"/>
                <w:sz w:val="16"/>
                <w:szCs w:val="16"/>
                <w:rtl w:val="0"/>
              </w:rPr>
              <w:t>/</w:t>
            </w:r>
            <w:r>
              <w:rPr>
                <w:rFonts w:ascii="Helvetica Neue" w:hAnsi="Helvetica Neue" w:hint="default"/>
                <w:sz w:val="16"/>
                <w:szCs w:val="16"/>
                <w:rtl w:val="0"/>
              </w:rPr>
              <w:t>тематичні школи</w:t>
            </w:r>
            <w:r>
              <w:rPr>
                <w:rFonts w:ascii="Helvetica Neue" w:hAnsi="Helvetica Neue"/>
                <w:sz w:val="16"/>
                <w:szCs w:val="16"/>
                <w:rtl w:val="0"/>
              </w:rPr>
              <w:t xml:space="preserve">, </w:t>
            </w:r>
            <w:r>
              <w:rPr>
                <w:rFonts w:ascii="Helvetica Neue" w:hAnsi="Helvetica Neue" w:hint="default"/>
                <w:sz w:val="16"/>
                <w:szCs w:val="16"/>
                <w:rtl w:val="0"/>
              </w:rPr>
              <w:t>семінари</w:t>
            </w:r>
            <w:r>
              <w:rPr>
                <w:rFonts w:ascii="Helvetica Neue" w:hAnsi="Helvetica Neue"/>
                <w:sz w:val="16"/>
                <w:szCs w:val="16"/>
                <w:rtl w:val="0"/>
              </w:rPr>
              <w:t xml:space="preserve">, </w:t>
            </w:r>
            <w:r>
              <w:rPr>
                <w:rFonts w:ascii="Helvetica Neue" w:hAnsi="Helvetica Neue" w:hint="default"/>
                <w:sz w:val="16"/>
                <w:szCs w:val="16"/>
                <w:rtl w:val="0"/>
              </w:rPr>
              <w:t>майстер</w:t>
            </w:r>
            <w:r>
              <w:rPr>
                <w:rFonts w:ascii="Helvetica Neue" w:hAnsi="Helvetica Neue"/>
                <w:sz w:val="16"/>
                <w:szCs w:val="16"/>
                <w:rtl w:val="0"/>
              </w:rPr>
              <w:t>-</w:t>
            </w:r>
            <w:r>
              <w:rPr>
                <w:rFonts w:ascii="Helvetica Neue" w:hAnsi="Helvetica Neue" w:hint="default"/>
                <w:sz w:val="16"/>
                <w:szCs w:val="16"/>
                <w:rtl w:val="0"/>
              </w:rPr>
              <w:t>класи</w:t>
            </w:r>
            <w:r>
              <w:rPr>
                <w:rFonts w:ascii="Helvetica Neue" w:hAnsi="Helvetica Neue"/>
                <w:sz w:val="16"/>
                <w:szCs w:val="16"/>
                <w:rtl w:val="0"/>
              </w:rPr>
              <w:t xml:space="preserve">, </w:t>
            </w:r>
            <w:r>
              <w:rPr>
                <w:rFonts w:ascii="Helvetica Neue" w:hAnsi="Helvetica Neue" w:hint="default"/>
                <w:sz w:val="16"/>
                <w:szCs w:val="16"/>
                <w:rtl w:val="0"/>
              </w:rPr>
              <w:t>тренінги</w:t>
            </w:r>
            <w:r>
              <w:rPr>
                <w:rFonts w:ascii="Helvetica Neue" w:hAnsi="Helvetica Neue"/>
                <w:sz w:val="16"/>
                <w:szCs w:val="16"/>
                <w:rtl w:val="0"/>
              </w:rPr>
              <w:t>).</w:t>
            </w:r>
          </w:p>
          <w:p>
            <w:pPr>
              <w:pStyle w:val="Стиль таблицы 2"/>
              <w:tabs>
                <w:tab w:val="left" w:pos="720"/>
                <w:tab w:val="left" w:pos="1440"/>
                <w:tab w:val="left" w:pos="2160"/>
                <w:tab w:val="left" w:pos="2880"/>
              </w:tabs>
            </w:pPr>
          </w:p>
        </w:tc>
        <w:tc>
          <w:tcPr>
            <w:tcW w:type="dxa" w:w="25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2 </w:t>
            </w:r>
            <w:r>
              <w:rPr>
                <w:rFonts w:ascii="Helvetica Neue" w:hAnsi="Helvetica Neue" w:hint="default"/>
                <w:sz w:val="16"/>
                <w:szCs w:val="16"/>
                <w:rtl w:val="0"/>
              </w:rPr>
              <w:t>бали за годину</w:t>
            </w:r>
            <w:r>
              <w:rPr>
                <w:rFonts w:ascii="Helvetica Neue" w:hAnsi="Helvetica Neue"/>
                <w:sz w:val="16"/>
                <w:szCs w:val="16"/>
                <w:rtl w:val="0"/>
              </w:rPr>
              <w:t>*</w:t>
            </w:r>
          </w:p>
        </w:tc>
        <w:tc>
          <w:tcPr>
            <w:tcW w:type="dxa" w:w="145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 тренера</w:t>
            </w:r>
          </w:p>
        </w:tc>
      </w:tr>
    </w:tbl>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Body Text"/>
        <w:spacing w:before="10" w:after="10"/>
        <w:ind w:right="284"/>
        <w:jc w:val="center"/>
        <w:rPr>
          <w:b w:val="1"/>
          <w:bCs w:val="1"/>
        </w:rPr>
      </w:pPr>
      <w:r>
        <w:rPr>
          <w:rStyle w:val="Нет"/>
          <w:rFonts w:ascii="Times New Roman" w:hAnsi="Times New Roman"/>
          <w:b w:val="1"/>
          <w:bCs w:val="1"/>
          <w:sz w:val="20"/>
          <w:szCs w:val="20"/>
          <w:rtl w:val="0"/>
        </w:rPr>
        <w:t>(</w:t>
      </w:r>
      <w:r>
        <w:rPr>
          <w:rStyle w:val="Нет"/>
          <w:rFonts w:ascii="Times New Roman" w:hAnsi="Times New Roman" w:hint="default"/>
          <w:b w:val="1"/>
          <w:bCs w:val="1"/>
          <w:sz w:val="20"/>
          <w:szCs w:val="20"/>
          <w:rtl w:val="0"/>
        </w:rPr>
        <w:t>учасник конференції</w:t>
      </w:r>
      <w:r>
        <w:rPr>
          <w:rStyle w:val="Нет"/>
          <w:rFonts w:ascii="Times New Roman" w:hAnsi="Times New Roman"/>
          <w:b w:val="1"/>
          <w:bCs w:val="1"/>
          <w:sz w:val="20"/>
          <w:szCs w:val="20"/>
          <w:rtl w:val="0"/>
        </w:rPr>
        <w:t xml:space="preserve">- 10 </w:t>
      </w:r>
      <w:r>
        <w:rPr>
          <w:rStyle w:val="Нет"/>
          <w:rFonts w:ascii="Times New Roman" w:hAnsi="Times New Roman" w:hint="default"/>
          <w:b w:val="1"/>
          <w:bCs w:val="1"/>
          <w:sz w:val="20"/>
          <w:szCs w:val="20"/>
          <w:rtl w:val="0"/>
        </w:rPr>
        <w:t>балів</w:t>
      </w:r>
      <w:r>
        <w:rPr>
          <w:rStyle w:val="Нет"/>
          <w:rFonts w:ascii="Times New Roman" w:hAnsi="Times New Roman"/>
          <w:b w:val="1"/>
          <w:bCs w:val="1"/>
          <w:sz w:val="20"/>
          <w:szCs w:val="20"/>
          <w:rtl w:val="0"/>
        </w:rPr>
        <w:t xml:space="preserve">, </w:t>
      </w:r>
      <w:r>
        <w:rPr>
          <w:rStyle w:val="Нет"/>
          <w:rFonts w:ascii="Times New Roman" w:hAnsi="Times New Roman" w:hint="default"/>
          <w:b w:val="1"/>
          <w:bCs w:val="1"/>
          <w:sz w:val="20"/>
          <w:szCs w:val="20"/>
          <w:rtl w:val="0"/>
        </w:rPr>
        <w:t>спікер</w:t>
      </w:r>
      <w:r>
        <w:rPr>
          <w:rStyle w:val="Нет"/>
          <w:rFonts w:ascii="Times New Roman" w:hAnsi="Times New Roman"/>
          <w:b w:val="1"/>
          <w:bCs w:val="1"/>
          <w:sz w:val="20"/>
          <w:szCs w:val="20"/>
          <w:rtl w:val="0"/>
        </w:rPr>
        <w:t xml:space="preserve">- 15 </w:t>
      </w:r>
      <w:r>
        <w:rPr>
          <w:rStyle w:val="Нет"/>
          <w:rFonts w:ascii="Times New Roman" w:hAnsi="Times New Roman" w:hint="default"/>
          <w:b w:val="1"/>
          <w:bCs w:val="1"/>
          <w:sz w:val="20"/>
          <w:szCs w:val="20"/>
          <w:rtl w:val="0"/>
        </w:rPr>
        <w:t>балів</w:t>
      </w:r>
      <w:r>
        <w:rPr>
          <w:rStyle w:val="Нет"/>
          <w:rFonts w:ascii="Times New Roman" w:hAnsi="Times New Roman"/>
          <w:b w:val="1"/>
          <w:bCs w:val="1"/>
          <w:sz w:val="20"/>
          <w:szCs w:val="20"/>
          <w:rtl w:val="0"/>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b w:val="1"/>
          <w:bCs w:val="1"/>
          <w:sz w:val="20"/>
          <w:szCs w:val="20"/>
          <w:rtl w:val="0"/>
          <w14:textOutline>
            <w14:noFill/>
          </w14:textOutline>
        </w:rPr>
      </w:pPr>
      <w:r>
        <w:rPr>
          <w:b w:val="1"/>
          <w:bCs w:val="1"/>
          <w:sz w:val="20"/>
          <w:szCs w:val="20"/>
          <w:rtl w:val="0"/>
          <w:lang w:val="en-US"/>
          <w14:textOutline>
            <w14:noFill/>
          </w14:textOutline>
        </w:rPr>
        <w:t xml:space="preserve">III. </w:t>
      </w:r>
      <w:r>
        <w:rPr>
          <w:b w:val="1"/>
          <w:bCs w:val="1"/>
          <w:sz w:val="20"/>
          <w:szCs w:val="20"/>
          <w:rtl w:val="0"/>
          <w14:textOutline>
            <w14:noFill/>
          </w14:textOutline>
        </w:rPr>
        <w:t xml:space="preserve">Інформальна освіта </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tbl>
      <w:tblPr>
        <w:tblW w:w="7848"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409"/>
        <w:gridCol w:w="3491"/>
        <w:gridCol w:w="2457"/>
        <w:gridCol w:w="1491"/>
      </w:tblGrid>
      <w:tr>
        <w:tblPrEx>
          <w:shd w:val="clear" w:color="auto" w:fill="fdad00"/>
        </w:tblPrEx>
        <w:trPr>
          <w:trHeight w:val="410" w:hRule="atLeast"/>
          <w:tblHeader/>
        </w:trPr>
        <w:tc>
          <w:tcPr>
            <w:tcW w:type="dxa" w:w="409"/>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pPr>
            <w:r>
              <w:rPr>
                <w:rFonts w:ascii="Helvetica Neue" w:hAnsi="Helvetica Neue" w:hint="default"/>
                <w:sz w:val="16"/>
                <w:szCs w:val="16"/>
                <w:rtl w:val="0"/>
              </w:rPr>
              <w:t>№</w:t>
            </w:r>
          </w:p>
        </w:tc>
        <w:tc>
          <w:tcPr>
            <w:tcW w:type="dxa" w:w="3491"/>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 w:val="left" w:pos="2160"/>
                <w:tab w:val="left" w:pos="2880"/>
              </w:tabs>
            </w:pPr>
            <w:r>
              <w:rPr>
                <w:rFonts w:ascii="Helvetica Neue" w:hAnsi="Helvetica Neue" w:hint="default"/>
                <w:sz w:val="16"/>
                <w:szCs w:val="16"/>
                <w:rtl w:val="0"/>
              </w:rPr>
              <w:t>Вид діяльності</w:t>
            </w:r>
          </w:p>
        </w:tc>
        <w:tc>
          <w:tcPr>
            <w:tcW w:type="dxa" w:w="2456"/>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 w:val="left" w:pos="2160"/>
              </w:tabs>
            </w:pPr>
            <w:r>
              <w:rPr>
                <w:rFonts w:ascii="Helvetica Neue" w:hAnsi="Helvetica Neue" w:hint="default"/>
                <w:sz w:val="16"/>
                <w:szCs w:val="16"/>
                <w:rtl w:val="0"/>
              </w:rPr>
              <w:t>Кількість балів</w:t>
            </w:r>
          </w:p>
        </w:tc>
        <w:tc>
          <w:tcPr>
            <w:tcW w:type="dxa" w:w="1490"/>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ffff"/>
            <w:tcMar>
              <w:top w:type="dxa" w:w="80"/>
              <w:left w:type="dxa" w:w="80"/>
              <w:bottom w:type="dxa" w:w="80"/>
              <w:right w:type="dxa" w:w="80"/>
            </w:tcMar>
            <w:vAlign w:val="top"/>
          </w:tcPr>
          <w:p>
            <w:pPr>
              <w:pStyle w:val="Стиль таблицы 1"/>
              <w:tabs>
                <w:tab w:val="left" w:pos="720"/>
                <w:tab w:val="left" w:pos="1440"/>
              </w:tabs>
            </w:pPr>
            <w:r>
              <w:rPr>
                <w:rFonts w:ascii="Helvetica Neue" w:hAnsi="Helvetica Neue" w:hint="default"/>
                <w:sz w:val="16"/>
                <w:szCs w:val="16"/>
                <w:rtl w:val="0"/>
              </w:rPr>
              <w:t>Документ підтвердження</w:t>
            </w:r>
          </w:p>
        </w:tc>
      </w:tr>
      <w:tr>
        <w:tblPrEx>
          <w:shd w:val="clear" w:color="auto" w:fill="auto"/>
        </w:tblPrEx>
        <w:trPr>
          <w:trHeight w:val="1411" w:hRule="atLeast"/>
        </w:trPr>
        <w:tc>
          <w:tcPr>
            <w:tcW w:type="dxa" w:w="409"/>
            <w:tcBorders>
              <w:top w:val="single" w:color="89847f" w:sz="8"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1</w:t>
            </w:r>
          </w:p>
        </w:tc>
        <w:tc>
          <w:tcPr>
            <w:tcW w:type="dxa" w:w="3491"/>
            <w:tcBorders>
              <w:top w:val="single" w:color="89847f" w:sz="8"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rPr>
                <w:sz w:val="16"/>
                <w:szCs w:val="16"/>
              </w:rPr>
            </w:pPr>
            <w:r>
              <w:rPr>
                <w:sz w:val="16"/>
                <w:szCs w:val="16"/>
                <w:rtl w:val="0"/>
              </w:rPr>
              <w:t xml:space="preserve">Публікація статті або огляду </w:t>
            </w:r>
            <w:r>
              <w:rPr>
                <w:sz w:val="16"/>
                <w:szCs w:val="16"/>
                <w:rtl w:val="0"/>
              </w:rPr>
              <w:t>(</w:t>
            </w:r>
            <w:r>
              <w:rPr>
                <w:sz w:val="16"/>
                <w:szCs w:val="16"/>
                <w:rtl w:val="0"/>
              </w:rPr>
              <w:t>крім клінічного випадку</w:t>
            </w:r>
            <w:r>
              <w:rPr>
                <w:sz w:val="16"/>
                <w:szCs w:val="16"/>
                <w:rtl w:val="0"/>
              </w:rPr>
              <w:t xml:space="preserve">) </w:t>
            </w:r>
            <w:r>
              <w:rPr>
                <w:sz w:val="16"/>
                <w:szCs w:val="16"/>
                <w:rtl w:val="0"/>
              </w:rPr>
              <w:t>у періодичних виданнях</w:t>
            </w:r>
            <w:r>
              <w:rPr>
                <w:sz w:val="16"/>
                <w:szCs w:val="16"/>
                <w:rtl w:val="0"/>
              </w:rPr>
              <w:t xml:space="preserve">, </w:t>
            </w:r>
            <w:r>
              <w:rPr>
                <w:sz w:val="16"/>
                <w:szCs w:val="16"/>
                <w:rtl w:val="0"/>
              </w:rPr>
              <w:t xml:space="preserve">які було включено до наукометричних баз </w:t>
            </w:r>
            <w:r>
              <w:rPr>
                <w:sz w:val="16"/>
                <w:szCs w:val="16"/>
                <w:rtl w:val="0"/>
                <w:lang w:val="en-US"/>
              </w:rPr>
              <w:t xml:space="preserve">Scopus </w:t>
            </w:r>
            <w:r>
              <w:rPr>
                <w:sz w:val="16"/>
                <w:szCs w:val="16"/>
                <w:rtl w:val="0"/>
              </w:rPr>
              <w:t>та</w:t>
            </w:r>
            <w:r>
              <w:rPr>
                <w:sz w:val="16"/>
                <w:szCs w:val="16"/>
                <w:rtl w:val="0"/>
              </w:rPr>
              <w:t>/</w:t>
            </w:r>
            <w:r>
              <w:rPr>
                <w:sz w:val="16"/>
                <w:szCs w:val="16"/>
                <w:rtl w:val="0"/>
              </w:rPr>
              <w:t xml:space="preserve">або </w:t>
            </w:r>
            <w:r>
              <w:rPr>
                <w:sz w:val="16"/>
                <w:szCs w:val="16"/>
                <w:rtl w:val="0"/>
                <w:lang w:val="en-US"/>
              </w:rPr>
              <w:t>Web of Science Core Collection:</w:t>
            </w:r>
          </w:p>
          <w:p>
            <w:pPr>
              <w:pStyle w:val="Стиль таблицы 2"/>
              <w:numPr>
                <w:ilvl w:val="0"/>
                <w:numId w:val="516"/>
              </w:numPr>
              <w:rPr>
                <w:sz w:val="16"/>
                <w:szCs w:val="16"/>
              </w:rPr>
            </w:pPr>
            <w:r>
              <w:rPr>
                <w:sz w:val="16"/>
                <w:szCs w:val="16"/>
                <w:rtl w:val="0"/>
              </w:rPr>
              <w:t>одна</w:t>
            </w:r>
          </w:p>
          <w:p>
            <w:pPr>
              <w:pStyle w:val="Стиль таблицы 2"/>
              <w:numPr>
                <w:ilvl w:val="0"/>
                <w:numId w:val="516"/>
              </w:numPr>
              <w:rPr>
                <w:sz w:val="16"/>
                <w:szCs w:val="16"/>
              </w:rPr>
            </w:pPr>
            <w:r>
              <w:rPr>
                <w:sz w:val="16"/>
                <w:szCs w:val="16"/>
                <w:rtl w:val="0"/>
              </w:rPr>
              <w:t>Дві і більше</w:t>
            </w:r>
          </w:p>
        </w:tc>
        <w:tc>
          <w:tcPr>
            <w:tcW w:type="dxa" w:w="2456"/>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numPr>
                <w:ilvl w:val="0"/>
                <w:numId w:val="517"/>
              </w:numPr>
              <w:rPr>
                <w:sz w:val="16"/>
                <w:szCs w:val="16"/>
              </w:rPr>
            </w:pPr>
            <w:r>
              <w:rPr>
                <w:sz w:val="16"/>
                <w:szCs w:val="16"/>
                <w:rtl w:val="0"/>
              </w:rPr>
              <w:t>20</w:t>
            </w:r>
          </w:p>
          <w:p>
            <w:pPr>
              <w:pStyle w:val="Стиль таблицы 2"/>
              <w:numPr>
                <w:ilvl w:val="0"/>
                <w:numId w:val="517"/>
              </w:numPr>
              <w:rPr>
                <w:sz w:val="16"/>
                <w:szCs w:val="16"/>
              </w:rPr>
            </w:pPr>
            <w:r>
              <w:rPr>
                <w:sz w:val="16"/>
                <w:szCs w:val="16"/>
                <w:rtl w:val="0"/>
              </w:rPr>
              <w:t>40</w:t>
            </w:r>
          </w:p>
        </w:tc>
        <w:tc>
          <w:tcPr>
            <w:tcW w:type="dxa" w:w="1490"/>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Копія публікації</w:t>
            </w:r>
          </w:p>
        </w:tc>
      </w:tr>
      <w:tr>
        <w:tblPrEx>
          <w:shd w:val="clear" w:color="auto" w:fill="auto"/>
        </w:tblPrEx>
        <w:trPr>
          <w:trHeight w:val="1206" w:hRule="atLeast"/>
        </w:trPr>
        <w:tc>
          <w:tcPr>
            <w:tcW w:type="dxa" w:w="409"/>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2</w:t>
            </w:r>
          </w:p>
        </w:tc>
        <w:tc>
          <w:tcPr>
            <w:tcW w:type="dxa" w:w="3491"/>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rPr>
                <w:sz w:val="16"/>
                <w:szCs w:val="16"/>
              </w:rPr>
            </w:pPr>
            <w:r>
              <w:rPr>
                <w:sz w:val="16"/>
                <w:szCs w:val="16"/>
                <w:rtl w:val="0"/>
              </w:rPr>
              <w:t>Публікація статті або огляду у наукових виданнях</w:t>
            </w:r>
            <w:r>
              <w:rPr>
                <w:sz w:val="16"/>
                <w:szCs w:val="16"/>
                <w:rtl w:val="0"/>
              </w:rPr>
              <w:t xml:space="preserve">,  </w:t>
            </w:r>
            <w:r>
              <w:rPr>
                <w:sz w:val="16"/>
                <w:szCs w:val="16"/>
                <w:rtl w:val="0"/>
              </w:rPr>
              <w:t>включених до переліку наукових фахових видань України</w:t>
            </w:r>
            <w:r>
              <w:rPr>
                <w:sz w:val="16"/>
                <w:szCs w:val="16"/>
                <w:rtl w:val="0"/>
              </w:rPr>
              <w:t>:</w:t>
            </w:r>
          </w:p>
          <w:p>
            <w:pPr>
              <w:pStyle w:val="Стиль таблицы 2"/>
              <w:numPr>
                <w:ilvl w:val="0"/>
                <w:numId w:val="518"/>
              </w:numPr>
              <w:rPr>
                <w:sz w:val="16"/>
                <w:szCs w:val="16"/>
              </w:rPr>
            </w:pPr>
            <w:r>
              <w:rPr>
                <w:sz w:val="16"/>
                <w:szCs w:val="16"/>
                <w:rtl w:val="0"/>
              </w:rPr>
              <w:t>одна</w:t>
            </w:r>
          </w:p>
          <w:p>
            <w:pPr>
              <w:pStyle w:val="Стиль таблицы 2"/>
              <w:numPr>
                <w:ilvl w:val="0"/>
                <w:numId w:val="518"/>
              </w:numPr>
              <w:rPr>
                <w:sz w:val="16"/>
                <w:szCs w:val="16"/>
              </w:rPr>
            </w:pPr>
            <w:r>
              <w:rPr>
                <w:sz w:val="16"/>
                <w:szCs w:val="16"/>
                <w:rtl w:val="0"/>
              </w:rPr>
              <w:t xml:space="preserve">Дві і більше </w:t>
            </w:r>
          </w:p>
        </w:tc>
        <w:tc>
          <w:tcPr>
            <w:tcW w:type="dxa" w:w="245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numPr>
                <w:ilvl w:val="0"/>
                <w:numId w:val="519"/>
              </w:numPr>
              <w:rPr>
                <w:sz w:val="16"/>
                <w:szCs w:val="16"/>
              </w:rPr>
            </w:pPr>
            <w:r>
              <w:rPr>
                <w:sz w:val="16"/>
                <w:szCs w:val="16"/>
                <w:rtl w:val="0"/>
              </w:rPr>
              <w:t>15</w:t>
            </w:r>
          </w:p>
          <w:p>
            <w:pPr>
              <w:pStyle w:val="Стиль таблицы 2"/>
              <w:numPr>
                <w:ilvl w:val="0"/>
                <w:numId w:val="519"/>
              </w:numPr>
              <w:rPr>
                <w:sz w:val="16"/>
                <w:szCs w:val="16"/>
              </w:rPr>
            </w:pPr>
            <w:r>
              <w:rPr>
                <w:sz w:val="16"/>
                <w:szCs w:val="16"/>
                <w:rtl w:val="0"/>
              </w:rPr>
              <w:t>30</w:t>
            </w:r>
          </w:p>
        </w:tc>
        <w:tc>
          <w:tcPr>
            <w:tcW w:type="dxa" w:w="149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Копія публікації</w:t>
            </w:r>
          </w:p>
        </w:tc>
      </w:tr>
      <w:tr>
        <w:tblPrEx>
          <w:shd w:val="clear" w:color="auto" w:fill="auto"/>
        </w:tblPrEx>
        <w:trPr>
          <w:trHeight w:val="1806" w:hRule="atLeast"/>
        </w:trPr>
        <w:tc>
          <w:tcPr>
            <w:tcW w:type="dxa" w:w="409"/>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3</w:t>
            </w:r>
          </w:p>
        </w:tc>
        <w:tc>
          <w:tcPr>
            <w:tcW w:type="dxa" w:w="3491"/>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 w:val="left" w:pos="2880"/>
              </w:tabs>
              <w:rPr>
                <w:sz w:val="16"/>
                <w:szCs w:val="16"/>
              </w:rPr>
            </w:pPr>
            <w:r>
              <w:rPr>
                <w:sz w:val="16"/>
                <w:szCs w:val="16"/>
                <w:rtl w:val="0"/>
              </w:rPr>
              <w:t>Публікація  клінічного випадку у  періодичних виданнях</w:t>
            </w:r>
            <w:r>
              <w:rPr>
                <w:sz w:val="16"/>
                <w:szCs w:val="16"/>
                <w:rtl w:val="0"/>
              </w:rPr>
              <w:t xml:space="preserve">, </w:t>
            </w:r>
            <w:r>
              <w:rPr>
                <w:sz w:val="16"/>
                <w:szCs w:val="16"/>
                <w:rtl w:val="0"/>
              </w:rPr>
              <w:t xml:space="preserve">які було включено до наукометричних баз </w:t>
            </w:r>
            <w:r>
              <w:rPr>
                <w:sz w:val="16"/>
                <w:szCs w:val="16"/>
                <w:rtl w:val="0"/>
              </w:rPr>
              <w:t xml:space="preserve">Scopus </w:t>
            </w:r>
            <w:r>
              <w:rPr>
                <w:sz w:val="16"/>
                <w:szCs w:val="16"/>
                <w:rtl w:val="0"/>
              </w:rPr>
              <w:t>та</w:t>
            </w:r>
            <w:r>
              <w:rPr>
                <w:sz w:val="16"/>
                <w:szCs w:val="16"/>
                <w:rtl w:val="0"/>
              </w:rPr>
              <w:t>/</w:t>
            </w:r>
            <w:r>
              <w:rPr>
                <w:sz w:val="16"/>
                <w:szCs w:val="16"/>
                <w:rtl w:val="0"/>
              </w:rPr>
              <w:t xml:space="preserve">або </w:t>
            </w:r>
            <w:r>
              <w:rPr>
                <w:sz w:val="16"/>
                <w:szCs w:val="16"/>
                <w:rtl w:val="0"/>
                <w:lang w:val="en-US"/>
              </w:rPr>
              <w:t>Web of Science Core Collection</w:t>
            </w:r>
            <w:r>
              <w:rPr>
                <w:sz w:val="16"/>
                <w:szCs w:val="16"/>
                <w:rtl w:val="0"/>
              </w:rPr>
              <w:t xml:space="preserve"> або  у наукових виданнях</w:t>
            </w:r>
            <w:r>
              <w:rPr>
                <w:sz w:val="16"/>
                <w:szCs w:val="16"/>
                <w:rtl w:val="0"/>
              </w:rPr>
              <w:t xml:space="preserve">,  </w:t>
            </w:r>
            <w:r>
              <w:rPr>
                <w:sz w:val="16"/>
                <w:szCs w:val="16"/>
                <w:rtl w:val="0"/>
              </w:rPr>
              <w:t>включених до переліку наукових фахових видань України</w:t>
            </w:r>
            <w:r>
              <w:rPr>
                <w:sz w:val="16"/>
                <w:szCs w:val="16"/>
                <w:rtl w:val="0"/>
              </w:rPr>
              <w:t>:</w:t>
            </w:r>
          </w:p>
          <w:p>
            <w:pPr>
              <w:pStyle w:val="Стиль таблицы 2"/>
              <w:numPr>
                <w:ilvl w:val="0"/>
                <w:numId w:val="520"/>
              </w:numPr>
              <w:rPr>
                <w:sz w:val="16"/>
                <w:szCs w:val="16"/>
              </w:rPr>
            </w:pPr>
            <w:r>
              <w:rPr>
                <w:sz w:val="16"/>
                <w:szCs w:val="16"/>
                <w:rtl w:val="0"/>
              </w:rPr>
              <w:t>одна</w:t>
            </w:r>
          </w:p>
          <w:p>
            <w:pPr>
              <w:pStyle w:val="Стиль таблицы 2"/>
              <w:numPr>
                <w:ilvl w:val="0"/>
                <w:numId w:val="520"/>
              </w:numPr>
              <w:rPr>
                <w:sz w:val="16"/>
                <w:szCs w:val="16"/>
              </w:rPr>
            </w:pPr>
            <w:r>
              <w:rPr>
                <w:sz w:val="16"/>
                <w:szCs w:val="16"/>
                <w:rtl w:val="0"/>
              </w:rPr>
              <w:t xml:space="preserve">Дві і більше </w:t>
            </w:r>
          </w:p>
        </w:tc>
        <w:tc>
          <w:tcPr>
            <w:tcW w:type="dxa" w:w="245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tabs>
                <w:tab w:val="left" w:pos="720"/>
                <w:tab w:val="left" w:pos="1440"/>
                <w:tab w:val="left" w:pos="2160"/>
              </w:tabs>
              <w:rPr>
                <w:sz w:val="16"/>
                <w:szCs w:val="16"/>
              </w:rPr>
            </w:pPr>
          </w:p>
          <w:p>
            <w:pPr>
              <w:pStyle w:val="Стиль таблицы 2"/>
              <w:numPr>
                <w:ilvl w:val="0"/>
                <w:numId w:val="521"/>
              </w:numPr>
              <w:rPr>
                <w:sz w:val="16"/>
                <w:szCs w:val="16"/>
              </w:rPr>
            </w:pPr>
            <w:r>
              <w:rPr>
                <w:sz w:val="16"/>
                <w:szCs w:val="16"/>
                <w:rtl w:val="0"/>
              </w:rPr>
              <w:t>5</w:t>
            </w:r>
          </w:p>
          <w:p>
            <w:pPr>
              <w:pStyle w:val="Стиль таблицы 2"/>
              <w:numPr>
                <w:ilvl w:val="0"/>
                <w:numId w:val="521"/>
              </w:numPr>
              <w:rPr>
                <w:sz w:val="16"/>
                <w:szCs w:val="16"/>
              </w:rPr>
            </w:pPr>
            <w:r>
              <w:rPr>
                <w:sz w:val="16"/>
                <w:szCs w:val="16"/>
                <w:rtl w:val="0"/>
              </w:rPr>
              <w:t>10</w:t>
            </w:r>
          </w:p>
        </w:tc>
        <w:tc>
          <w:tcPr>
            <w:tcW w:type="dxa" w:w="149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Копія публікації</w:t>
            </w:r>
          </w:p>
        </w:tc>
      </w:tr>
      <w:tr>
        <w:tblPrEx>
          <w:shd w:val="clear" w:color="auto" w:fill="auto"/>
        </w:tblPrEx>
        <w:trPr>
          <w:trHeight w:val="294" w:hRule="atLeast"/>
        </w:trPr>
        <w:tc>
          <w:tcPr>
            <w:tcW w:type="dxa" w:w="409"/>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keepNext w:val="0"/>
              <w:keepLines w:val="1"/>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Medium" w:cs="Arial Unicode MS" w:hAnsi="Helvetica Neue Medium" w:eastAsia="Arial Unicode MS"/>
                <w:b w:val="0"/>
                <w:bCs w:val="0"/>
                <w:i w:val="0"/>
                <w:iCs w:val="0"/>
                <w:caps w:val="0"/>
                <w:smallCaps w:val="0"/>
                <w:strike w:val="0"/>
                <w:dstrike w:val="0"/>
                <w:outline w:val="0"/>
                <w:color w:val="929292"/>
                <w:spacing w:val="0"/>
                <w:kern w:val="0"/>
                <w:position w:val="0"/>
                <w:sz w:val="16"/>
                <w:szCs w:val="16"/>
                <w:u w:val="none"/>
                <w:shd w:val="nil" w:color="auto" w:fill="auto"/>
                <w:vertAlign w:val="baseline"/>
                <w:rtl w:val="0"/>
                <w14:textOutline>
                  <w14:noFill/>
                </w14:textOutline>
                <w14:textFill>
                  <w14:solidFill>
                    <w14:srgbClr w14:val="929292"/>
                  </w14:solidFill>
                </w14:textFill>
              </w:rPr>
              <w:t>4</w:t>
            </w:r>
          </w:p>
        </w:tc>
        <w:tc>
          <w:tcPr>
            <w:tcW w:type="dxa" w:w="3491"/>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 w:val="left" w:pos="2880"/>
              </w:tabs>
            </w:pPr>
            <w:r>
              <w:rPr>
                <w:rFonts w:ascii="Helvetica Neue" w:hAnsi="Helvetica Neue" w:hint="default"/>
                <w:sz w:val="16"/>
                <w:szCs w:val="16"/>
                <w:rtl w:val="0"/>
              </w:rPr>
              <w:t>Участь у заходах групи рівних</w:t>
            </w:r>
          </w:p>
        </w:tc>
        <w:tc>
          <w:tcPr>
            <w:tcW w:type="dxa" w:w="245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 w:val="left" w:pos="2160"/>
              </w:tabs>
            </w:pPr>
            <w:r>
              <w:rPr>
                <w:rFonts w:ascii="Helvetica Neue" w:hAnsi="Helvetica Neue"/>
                <w:sz w:val="16"/>
                <w:szCs w:val="16"/>
                <w:rtl w:val="0"/>
              </w:rPr>
              <w:t xml:space="preserve">2 </w:t>
            </w:r>
            <w:r>
              <w:rPr>
                <w:rFonts w:ascii="Helvetica Neue" w:hAnsi="Helvetica Neue" w:hint="default"/>
                <w:sz w:val="16"/>
                <w:szCs w:val="16"/>
                <w:rtl w:val="0"/>
              </w:rPr>
              <w:t xml:space="preserve">бали за </w:t>
            </w:r>
            <w:r>
              <w:rPr>
                <w:rFonts w:ascii="Helvetica Neue" w:hAnsi="Helvetica Neue"/>
                <w:sz w:val="16"/>
                <w:szCs w:val="16"/>
                <w:rtl w:val="0"/>
              </w:rPr>
              <w:t xml:space="preserve">1 </w:t>
            </w:r>
            <w:r>
              <w:rPr>
                <w:rFonts w:ascii="Helvetica Neue" w:hAnsi="Helvetica Neue" w:hint="default"/>
                <w:sz w:val="16"/>
                <w:szCs w:val="16"/>
                <w:rtl w:val="0"/>
              </w:rPr>
              <w:t>зустріч</w:t>
            </w:r>
          </w:p>
        </w:tc>
        <w:tc>
          <w:tcPr>
            <w:tcW w:type="dxa" w:w="149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Стиль таблицы 2"/>
              <w:tabs>
                <w:tab w:val="left" w:pos="720"/>
                <w:tab w:val="left" w:pos="1440"/>
              </w:tabs>
            </w:pPr>
            <w:r>
              <w:rPr>
                <w:rFonts w:ascii="Helvetica Neue" w:hAnsi="Helvetica Neue" w:hint="default"/>
                <w:sz w:val="16"/>
                <w:szCs w:val="16"/>
                <w:rtl w:val="0"/>
              </w:rPr>
              <w:t>Сертифікат</w:t>
            </w:r>
          </w:p>
        </w:tc>
      </w:tr>
    </w:tbl>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16"/>
          <w:szCs w:val="16"/>
          <w:rtl w:val="0"/>
          <w14:textOutline>
            <w14:noFill/>
          </w14:textOutline>
        </w:rPr>
      </w:pPr>
      <w:r>
        <w:rPr>
          <w:sz w:val="16"/>
          <w:szCs w:val="16"/>
          <w:rtl w:val="0"/>
          <w:lang w:val="en-US"/>
          <w14:textOutline>
            <w14:noFill/>
          </w14:textOutline>
        </w:rPr>
        <w:t xml:space="preserve"> </w:t>
      </w:r>
      <w:r>
        <w:rPr>
          <w:sz w:val="16"/>
          <w:szCs w:val="16"/>
          <w:rtl w:val="0"/>
          <w14:textOutline>
            <w14:noFill/>
          </w14:textOutline>
        </w:rPr>
        <w:t>Час навчання вимірюється в академічних годинах</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16"/>
          <w:szCs w:val="16"/>
          <w:rtl w:val="0"/>
          <w14:textOutline>
            <w14:noFill/>
          </w14:textOutline>
        </w:rPr>
      </w:pPr>
      <w:r>
        <w:rPr>
          <w:sz w:val="16"/>
          <w:szCs w:val="16"/>
          <w:rtl w:val="0"/>
          <w14:textOutline>
            <w14:noFill/>
          </w14:textOutline>
        </w:rPr>
        <w:t xml:space="preserve">* </w:t>
      </w:r>
      <w:r>
        <w:rPr>
          <w:sz w:val="16"/>
          <w:szCs w:val="16"/>
          <w:rtl w:val="0"/>
          <w14:textOutline>
            <w14:noFill/>
          </w14:textOutline>
        </w:rPr>
        <w:t>кількість балів за заходи</w:t>
      </w:r>
      <w:r>
        <w:rPr>
          <w:sz w:val="16"/>
          <w:szCs w:val="16"/>
          <w:rtl w:val="0"/>
          <w14:textOutline>
            <w14:noFill/>
          </w14:textOutline>
        </w:rPr>
        <w:t xml:space="preserve">, </w:t>
      </w:r>
      <w:r>
        <w:rPr>
          <w:sz w:val="16"/>
          <w:szCs w:val="16"/>
          <w:rtl w:val="0"/>
          <w14:textOutline>
            <w14:noFill/>
          </w14:textOutline>
        </w:rPr>
        <w:t xml:space="preserve">які відбуваються у країнах </w:t>
      </w:r>
      <w:r>
        <w:rPr>
          <w:sz w:val="16"/>
          <w:szCs w:val="16"/>
          <w:rtl w:val="0"/>
          <w:lang w:val="en-US"/>
          <w14:textOutline>
            <w14:noFill/>
          </w14:textOutline>
        </w:rPr>
        <w:t xml:space="preserve">OECD </w:t>
      </w:r>
      <w:r>
        <w:rPr>
          <w:sz w:val="16"/>
          <w:szCs w:val="16"/>
          <w:rtl w:val="0"/>
          <w14:textOutline>
            <w14:noFill/>
          </w14:textOutline>
        </w:rPr>
        <w:t xml:space="preserve">або акредитовані за кордоном </w:t>
      </w:r>
      <w:r>
        <w:rPr>
          <w:sz w:val="16"/>
          <w:szCs w:val="16"/>
          <w:rtl w:val="0"/>
          <w:lang w:val="en-US"/>
          <w14:textOutline>
            <w14:noFill/>
          </w14:textOutline>
        </w:rPr>
        <w:t xml:space="preserve">EACCME/ACCME/RCPSC </w:t>
      </w:r>
      <w:r>
        <w:rPr>
          <w:sz w:val="16"/>
          <w:szCs w:val="16"/>
          <w:rtl w:val="0"/>
          <w14:textOutline>
            <w14:noFill/>
          </w14:textOutline>
        </w:rPr>
        <w:t xml:space="preserve">чи сертифіковані </w:t>
      </w:r>
      <w:r>
        <w:rPr>
          <w:sz w:val="16"/>
          <w:szCs w:val="16"/>
          <w:rtl w:val="0"/>
          <w:lang w:val="en-US"/>
          <w14:textOutline>
            <w14:noFill/>
          </w14:textOutline>
        </w:rPr>
        <w:t>ERC/ILCOR/AHA</w:t>
      </w:r>
      <w:r>
        <w:rPr>
          <w:sz w:val="16"/>
          <w:szCs w:val="16"/>
          <w:rtl w:val="0"/>
          <w14:textOutline>
            <w14:noFill/>
          </w14:textOutline>
        </w:rPr>
        <w:t xml:space="preserve">), </w:t>
      </w:r>
      <w:r>
        <w:rPr>
          <w:sz w:val="16"/>
          <w:szCs w:val="16"/>
          <w:rtl w:val="0"/>
          <w14:textOutline>
            <w14:noFill/>
          </w14:textOutline>
        </w:rPr>
        <w:t xml:space="preserve">під час підрахунку загальної кількості балів множиться на </w:t>
      </w:r>
      <w:r>
        <w:rPr>
          <w:sz w:val="16"/>
          <w:szCs w:val="16"/>
          <w:rtl w:val="0"/>
          <w14:textOutline>
            <w14:noFill/>
          </w14:textOutline>
        </w:rPr>
        <w:t>2.</w:t>
      </w: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sz w:val="16"/>
          <w:szCs w:val="16"/>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14:textOutline>
            <w14:noFill/>
          </w14:textOutline>
        </w:rPr>
      </w:pPr>
    </w:p>
    <w:p>
      <w:pPr>
        <w:pStyle w:val="Основной текст"/>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Style w:val="Нет"/>
          <w:rFonts w:ascii="Times New Roman" w:cs="Times New Roman" w:hAnsi="Times New Roman" w:eastAsia="Times New Roman"/>
          <w:outline w:val="0"/>
          <w:color w:val="333333"/>
          <w:u w:color="333333"/>
          <w:shd w:val="clear" w:color="auto" w:fill="fefffe"/>
          <w:rtl w:val="0"/>
          <w14:textOutline>
            <w14:noFill/>
          </w14:textOutlin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A"/>
        <w:spacing w:before="0"/>
        <w:rPr>
          <w:rStyle w:val="Нет"/>
          <w:rFonts w:ascii="Times New Roman" w:cs="Times New Roman" w:hAnsi="Times New Roman" w:eastAsia="Times New Roman"/>
          <w:outline w:val="0"/>
          <w:color w:val="333333"/>
          <w:sz w:val="16"/>
          <w:szCs w:val="16"/>
          <w:u w:color="333333"/>
          <w:shd w:val="clear" w:color="auto" w:fill="fefffe"/>
          <w14:textFill>
            <w14:solidFill>
              <w14:srgbClr w14:val="333333"/>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333333"/>
          <w:u w:color="333333"/>
          <w:shd w:val="clear" w:color="auto" w:fill="fefffe"/>
          <w14:textFill>
            <w14:solidFill>
              <w14:srgbClr w14:val="333333"/>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b w:val="1"/>
          <w:bCs w:val="1"/>
          <w:outline w:val="0"/>
          <w:color w:val="333333"/>
          <w:u w:color="333333"/>
          <w:shd w:val="clear" w:color="auto" w:fill="fefffe"/>
          <w14:textFill>
            <w14:solidFill>
              <w14:srgbClr w14:val="333333"/>
            </w14:solidFill>
          </w14:textFill>
        </w:rPr>
      </w:pPr>
      <w:r>
        <w:rPr>
          <w:rStyle w:val="Нет"/>
          <w:rFonts w:ascii="Times New Roman" w:hAnsi="Times New Roman" w:hint="default"/>
          <w:b w:val="1"/>
          <w:bCs w:val="1"/>
          <w:outline w:val="0"/>
          <w:color w:val="333333"/>
          <w:u w:color="333333"/>
          <w:shd w:val="clear" w:color="auto" w:fill="fefffe"/>
          <w:rtl w:val="0"/>
          <w:lang w:val="ru-RU"/>
          <w14:textFill>
            <w14:solidFill>
              <w14:srgbClr w14:val="333333"/>
            </w14:solidFill>
          </w14:textFill>
        </w:rPr>
        <w:t xml:space="preserve">Наказ МОЗ </w:t>
      </w:r>
      <w:r>
        <w:rPr>
          <w:rStyle w:val="Нет"/>
          <w:rFonts w:ascii="Times New Roman" w:hAnsi="Times New Roman"/>
          <w:b w:val="1"/>
          <w:bCs w:val="1"/>
          <w:outline w:val="0"/>
          <w:color w:val="333333"/>
          <w:u w:color="333333"/>
          <w:shd w:val="clear" w:color="auto" w:fill="fefffe"/>
          <w:rtl w:val="0"/>
          <w:lang w:val="ru-RU"/>
          <w14:textFill>
            <w14:solidFill>
              <w14:srgbClr w14:val="333333"/>
            </w14:solidFill>
          </w14:textFill>
        </w:rPr>
        <w:t>(</w:t>
      </w:r>
      <w:r>
        <w:rPr>
          <w:rStyle w:val="Нет"/>
          <w:rFonts w:ascii="Times New Roman" w:hAnsi="Times New Roman" w:hint="default"/>
          <w:b w:val="1"/>
          <w:bCs w:val="1"/>
          <w:outline w:val="0"/>
          <w:color w:val="333333"/>
          <w:u w:color="333333"/>
          <w:shd w:val="clear" w:color="auto" w:fill="fefffe"/>
          <w:rtl w:val="0"/>
          <w:lang w:val="ru-RU"/>
          <w14:textFill>
            <w14:solidFill>
              <w14:srgbClr w14:val="333333"/>
            </w14:solidFill>
          </w14:textFill>
        </w:rPr>
        <w:t xml:space="preserve">додаток </w:t>
      </w:r>
      <w:r>
        <w:rPr>
          <w:rStyle w:val="Нет"/>
          <w:rFonts w:ascii="Times New Roman" w:hAnsi="Times New Roman"/>
          <w:b w:val="1"/>
          <w:bCs w:val="1"/>
          <w:outline w:val="0"/>
          <w:color w:val="333333"/>
          <w:u w:color="333333"/>
          <w:shd w:val="clear" w:color="auto" w:fill="fefffe"/>
          <w:rtl w:val="0"/>
          <w:lang w:val="ru-RU"/>
          <w14:textFill>
            <w14:solidFill>
              <w14:srgbClr w14:val="333333"/>
            </w14:solidFill>
          </w14:textFill>
        </w:rPr>
        <w:t>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2b2b2b"/>
          <w:sz w:val="20"/>
          <w:szCs w:val="20"/>
          <w:u w:color="2b2b2b"/>
          <w:shd w:val="clear" w:color="auto" w:fill="fefffe"/>
          <w:rtl w:val="0"/>
          <w:lang w:val="ru-RU"/>
          <w14:textFill>
            <w14:solidFill>
              <w14:srgbClr w14:val="2B2B2B"/>
            </w14:solidFill>
          </w14:textFill>
        </w:rPr>
        <w:t>Н</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аказ МОЗ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22.06.2021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1254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Про затвердження Положення про інтернатуру та вторинну лікарську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провізорську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спеціалізацію</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червня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2021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14164</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Статус</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Чинний</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МІНІСТЕРСТВО ОХОРОНИ ЗДОРОВ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Я УКРАЇНИ</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НАКАЗ</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22.06.2021.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1254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Київ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Про затвердження Положення про інтернатуру та вторинну лікарську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провізорську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спеціалізацію</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ЗАРЕЄСТРОВАНО в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17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серпня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за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1081/36703</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Відповідно до частини сьомої статті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18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Закону України «Про освіту»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підпункту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пункту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Плану заходів з реалізації Стратегії розвитку медичної освіти в Україні на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2019-2021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роки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затвердженого розпорядженням Кабінету Міністрів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серпня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2019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674-</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пункту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8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Положення про Міністерство охорони здоров’я України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затвердженого постановою Кабінету Міністрів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березня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2015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267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у редакції постанови Кабінету Міністрів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січня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2020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90),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 метою підвищення якості інтернатури та покращення її методичного забезпечення</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НАКАЗУЮ</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Затвердити Положення про інтернатуру та вторинну лікарську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провізорську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спеціалізацію</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Hyperlink.6"/>
        </w:rPr>
        <w:fldChar w:fldCharType="begin" w:fldLock="0"/>
      </w:r>
      <w:r>
        <w:rPr>
          <w:rStyle w:val="Hyperlink.6"/>
        </w:rPr>
        <w:instrText xml:space="preserve"> HYPERLINK "https://moz.gov.ua/uploads/6/32466-dn_1254_22_06_2021_dod.pdf"</w:instrText>
      </w:r>
      <w:r>
        <w:rPr>
          <w:rStyle w:val="Hyperlink.6"/>
        </w:rPr>
        <w:fldChar w:fldCharType="separate" w:fldLock="0"/>
      </w:r>
      <w:r>
        <w:rPr>
          <w:rStyle w:val="Hyperlink.6"/>
          <w:rtl w:val="0"/>
          <w:lang w:val="ru-RU"/>
        </w:rPr>
        <w:t>що додається</w:t>
      </w:r>
      <w:r>
        <w:rPr>
          <w:rStyle w:val="Hyperlink.6"/>
          <w:rtl w:val="0"/>
          <w:lang w:val="ru-RU"/>
        </w:rPr>
        <w:t>.</w:t>
      </w:r>
      <w:r>
        <w:rPr/>
        <w:fldChar w:fldCharType="end" w:fldLock="0"/>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Встановити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що</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вимоги Положення</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затвердженого пунктом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цього наказу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поширюються на осіб</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які вступають в інтернатуру з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року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на осіб</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які зараховані на навчання до інтернатури до дня набрання чинності цим наказом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поширюється дія наказу Міністерства охорони здоров’я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вересня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1996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291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«Про затвердження Положення про первинну спеціалізацію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інтернатуру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випускників вищих медичних і фармацевтичних закладів освіти ІІІ–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IV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рівня акредитації медичних факультетів університетів»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зареєстрованого у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03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грудня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1996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за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696/1721,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наказу Міністерства охорони здоров’я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грудня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1997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367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«Про затвердження Порядку працевлаштування працівників державних вищих медичних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фармацевтичних</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закладів освіти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підготовка яких здійснювалася за державним замовленням»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зареєстрованого у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квітня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1998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року за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246/2686,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наказу Міністерства охорони здоров’я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лютого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2005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81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 затвердження переліку спеціальностей та строки навчання в інтернатурі випускників медичних і фармацевтичних вищих навчальних закладів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медичних факультетів університетів»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зареєстрованого у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09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березня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2005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за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291/10571.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Міністерству охорони здоров’я Автономної Республіки Крим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обласним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Київській та Севастопольській міським державним адміністраціям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керівникам закладів вищої освіти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що здійснюють підготовку лікарів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інтернів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забезпечити виконання цього наказу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Визнати такими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що втратили чинність</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наказ Міністерства охорони здоров’я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вересня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1996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291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«Про затвердження Положення про спеціалізацію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інтернатуру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випускників вищих  медичних  і фармацевтичних  закладів освіти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III-IV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рівня акредитації медичних факультетів університетів»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зареєстрований у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грудня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1996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за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696/1721;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наказ Міністерства охорони здоров’я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лютого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2005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81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 затвердження Переліку спеціальностей та строки навчання в інтернатурі випускників медичних і фармацевтичних вищих навчальних закладів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медичних факультетів університетів»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зареєстрований у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9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березня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2005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за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291/10571.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Директорату медичних кадрів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освіти і науки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Орабіна Т</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в установленому законодавством порядку забезпечити подання цього наказу на державну реєстрацію до Міністерства юстиції України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Контроль за виконанням цього наказу залишаю за собою</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7.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Цей наказ набирає чинності з дня його офіційного опублікування</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крім пункту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який набирає чинності з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01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січня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року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both"/>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Міністр</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Віктор Ляшко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333333"/>
          <w:u w:color="333333"/>
          <w:shd w:val="clear" w:color="auto" w:fill="fefffe"/>
          <w14:textFill>
            <w14:solidFill>
              <w14:srgbClr w14:val="333333"/>
            </w14:solidFill>
          </w14:textFill>
        </w:rPr>
      </w:pPr>
      <w:r>
        <w:rPr>
          <w:rStyle w:val="Нет"/>
          <w:rFonts w:ascii="Times New Roman" w:hAnsi="Times New Roman" w:hint="default"/>
          <w:outline w:val="0"/>
          <w:color w:val="333333"/>
          <w:u w:color="333333"/>
          <w:shd w:val="clear" w:color="auto" w:fill="fefffe"/>
          <w:rtl w:val="0"/>
          <w:lang w:val="ru-RU"/>
          <w14:textFill>
            <w14:solidFill>
              <w14:srgbClr w14:val="333333"/>
            </w14:solidFill>
          </w14:textFill>
        </w:rPr>
        <w:t xml:space="preserve">Наказ МОЗ </w:t>
      </w:r>
      <w:r>
        <w:rPr>
          <w:rStyle w:val="Нет"/>
          <w:rFonts w:ascii="Times New Roman" w:hAnsi="Times New Roman"/>
          <w:outline w:val="0"/>
          <w:color w:val="333333"/>
          <w:u w:color="333333"/>
          <w:shd w:val="clear" w:color="auto" w:fill="fefffe"/>
          <w:rtl w:val="0"/>
          <w:lang w:val="ru-RU"/>
          <w14:textFill>
            <w14:solidFill>
              <w14:srgbClr w14:val="333333"/>
            </w14:solidFill>
          </w14:textFill>
        </w:rPr>
        <w:t>(</w:t>
      </w:r>
      <w:r>
        <w:rPr>
          <w:rStyle w:val="Нет"/>
          <w:rFonts w:ascii="Times New Roman" w:hAnsi="Times New Roman" w:hint="default"/>
          <w:outline w:val="0"/>
          <w:color w:val="333333"/>
          <w:u w:color="333333"/>
          <w:shd w:val="clear" w:color="auto" w:fill="fefffe"/>
          <w:rtl w:val="0"/>
          <w:lang w:val="ru-RU"/>
          <w14:textFill>
            <w14:solidFill>
              <w14:srgbClr w14:val="333333"/>
            </w14:solidFill>
          </w14:textFill>
        </w:rPr>
        <w:t xml:space="preserve">додаток </w:t>
      </w:r>
      <w:r>
        <w:rPr>
          <w:rStyle w:val="Нет"/>
          <w:rFonts w:ascii="Times New Roman" w:hAnsi="Times New Roman"/>
          <w:outline w:val="0"/>
          <w:color w:val="333333"/>
          <w:u w:color="333333"/>
          <w:shd w:val="clear" w:color="auto" w:fill="fefffe"/>
          <w:rtl w:val="0"/>
          <w:lang w:val="ru-RU"/>
          <w14:textFill>
            <w14:solidFill>
              <w14:srgbClr w14:val="333333"/>
            </w14:solidFill>
          </w14:textFill>
        </w:rPr>
        <w:t>2)</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ЗАТВЕРДЖЕНО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Наказ Міністерства    охорони  здоровʼя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липня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1347</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Зареєстровано в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серпня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 №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1362/40418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right"/>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МІНІСТЕРСТВО ОХОРОНИ ЗДОРОВ’Я УКРАЇНИ НАК АЗ</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липня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року</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No 1347</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Зареєстровано в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10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серпня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р</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No 1362/40418</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Київ</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Про затвердження Переліку циклів спеціалізації та тематичного удосконалення за лікарськими та фармацевтичними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провізорськими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спеціальностями</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Відповідно до частини шостої статті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18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Закону України «Про освіту»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частини шостої статті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Закону України «Про професійний розвиток працівників»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абзацу другого пункту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Положення про систему безперервного професійного розвитку медичних та фармацевтичних працівників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затвердженого постановою Кабінету Міністрів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липня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No 725,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пункту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8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Положення про Міністерство охорони здоров’я України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затвердженого постановою Кабінету Міністрів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березня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2015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No 267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в редакції постанови Кабінету Міністрів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січня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2020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No 90),</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НАКАЗУЮ</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Затвердити Перелік циклів спеціалізації та тематичного удосконалення за лікарськими та фармацевтичними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провізорськими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спеціальностями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що додається</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Установити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що для продовження медичної практики 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гематологи дитячі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онкологи дитячі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 з лікувальної фізкультури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 з лікувальної фізкультури і спортивної медицини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фізіотерапевти зобов’язані у строк до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01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січня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пройти цикл спеціалізації відповідно до розділу І Переліку циклів спеціалізації татематичного удосконалення за лікарськими та фармацевтичними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провізорськими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спеціальностями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затвердженого цим наказом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3.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Визнати таким</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що втратив чинність наказ Міністерства охорони здоров’я України від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листопада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No 2136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«Про затвердження Переліку циклів спеціалізації та тематичного удосконалення за лікарськими та фармацевтичними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провізорськими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спеціальностями»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зареєстрований в Міністерстві юстиції України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08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грудня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2022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року за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No 1555/38891.</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4.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Управлінню медичних кадрів</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освіти і науки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Сергію Убогову</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забезпечити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1)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подання цього наказу в установленому законодавством порядку на державну реєстрацію до Міністерства юстиції України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оприлюднення цього наказу на офіційному вебсайті Міністерства охорони здоров’я України після його державної реєстрації в Міністерстві юстиції України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5.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Контроль за виконанням цього наказу покласти на першого заступника Міністра Сергія Дуброва</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Цей наказ набирає чинності з дня його офіційного опублікування</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Міністр Віктор ЛЯШКО</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b w:val="1"/>
          <w:bCs w:val="1"/>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ПЕРЕЛІК</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b w:val="1"/>
          <w:bCs w:val="1"/>
          <w:sz w:val="20"/>
          <w:szCs w:val="20"/>
          <w:shd w:val="clear" w:color="auto" w:fill="fefffe"/>
        </w:rPr>
      </w:pPr>
      <w:r>
        <w:rPr>
          <w:rStyle w:val="Нет"/>
          <w:rFonts w:ascii="Times New Roman" w:hAnsi="Times New Roman" w:hint="default"/>
          <w:b w:val="1"/>
          <w:bCs w:val="1"/>
          <w:sz w:val="20"/>
          <w:szCs w:val="20"/>
          <w:shd w:val="clear" w:color="auto" w:fill="fefffe"/>
          <w:rtl w:val="0"/>
          <w:lang w:val="ru-RU"/>
        </w:rPr>
        <w:t xml:space="preserve">Циклів спеціалізації та тематичного удосконалення за лікарськими та фармацевтичними </w:t>
      </w:r>
      <w:r>
        <w:rPr>
          <w:rStyle w:val="Нет"/>
          <w:rFonts w:ascii="Times New Roman" w:hAnsi="Times New Roman"/>
          <w:b w:val="1"/>
          <w:bCs w:val="1"/>
          <w:sz w:val="20"/>
          <w:szCs w:val="20"/>
          <w:shd w:val="clear" w:color="auto" w:fill="fefffe"/>
          <w:rtl w:val="0"/>
          <w:lang w:val="ru-RU"/>
        </w:rPr>
        <w:t>(</w:t>
      </w:r>
      <w:r>
        <w:rPr>
          <w:rStyle w:val="Нет"/>
          <w:rFonts w:ascii="Times New Roman" w:hAnsi="Times New Roman" w:hint="default"/>
          <w:b w:val="1"/>
          <w:bCs w:val="1"/>
          <w:sz w:val="20"/>
          <w:szCs w:val="20"/>
          <w:shd w:val="clear" w:color="auto" w:fill="fefffe"/>
          <w:rtl w:val="0"/>
          <w:lang w:val="ru-RU"/>
        </w:rPr>
        <w:t>провізорськими</w:t>
      </w:r>
      <w:r>
        <w:rPr>
          <w:rStyle w:val="Нет"/>
          <w:rFonts w:ascii="Times New Roman" w:hAnsi="Times New Roman"/>
          <w:b w:val="1"/>
          <w:bCs w:val="1"/>
          <w:sz w:val="20"/>
          <w:szCs w:val="20"/>
          <w:shd w:val="clear" w:color="auto" w:fill="fefffe"/>
          <w:rtl w:val="0"/>
          <w:lang w:val="ru-RU"/>
        </w:rPr>
        <w:t xml:space="preserve">) </w:t>
      </w:r>
      <w:r>
        <w:rPr>
          <w:rStyle w:val="Нет"/>
          <w:rFonts w:ascii="Times New Roman" w:hAnsi="Times New Roman" w:hint="default"/>
          <w:b w:val="1"/>
          <w:bCs w:val="1"/>
          <w:sz w:val="20"/>
          <w:szCs w:val="20"/>
          <w:shd w:val="clear" w:color="auto" w:fill="fefffe"/>
          <w:rtl w:val="0"/>
          <w:lang w:val="ru-RU"/>
        </w:rPr>
        <w:t xml:space="preserve">спеціальностями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jc w:val="center"/>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 Індекс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- 80</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Назва  спеціальності та циклів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пластична хірургія  </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Helvetica" w:cs="Helvetica" w:hAnsi="Helvetica" w:eastAsia="Helvetica"/>
          <w:outline w:val="0"/>
          <w:color w:val="5a5858"/>
          <w:sz w:val="20"/>
          <w:szCs w:val="20"/>
          <w:u w:color="5a5858"/>
          <w:shd w:val="clear" w:color="auto" w:fill="fefffe"/>
          <w14:textFill>
            <w14:solidFill>
              <w14:srgbClr w14:val="5A5858"/>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Контингент слухачів циклу спеціалізації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хірурги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sz w:val="20"/>
          <w:szCs w:val="20"/>
          <w:rtl w:val="0"/>
          <w:lang w:val="ru-RU"/>
        </w:rPr>
        <w:t>Лікарі</w:t>
      </w:r>
      <w:r>
        <w:rPr>
          <w:rStyle w:val="Нет"/>
          <w:sz w:val="20"/>
          <w:szCs w:val="20"/>
          <w:rtl w:val="0"/>
          <w:lang w:val="ru-RU"/>
        </w:rPr>
        <w:t>-</w:t>
      </w:r>
      <w:r>
        <w:rPr>
          <w:rStyle w:val="Нет"/>
          <w:sz w:val="20"/>
          <w:szCs w:val="20"/>
          <w:rtl w:val="0"/>
          <w:lang w:val="ru-RU"/>
        </w:rPr>
        <w:t>хірурги дитячі</w:t>
      </w:r>
      <w:r>
        <w:rPr>
          <w:rStyle w:val="Нет"/>
          <w:sz w:val="20"/>
          <w:szCs w:val="20"/>
          <w:rtl w:val="0"/>
          <w:lang w:val="ru-RU"/>
        </w:rPr>
        <w:t xml:space="preserve">. </w:t>
      </w:r>
      <w:r>
        <w:rPr>
          <w:rStyle w:val="Нет"/>
          <w:sz w:val="20"/>
          <w:szCs w:val="20"/>
          <w:rtl w:val="0"/>
          <w:lang w:val="ru-RU"/>
        </w:rPr>
        <w:t>Лікарі</w:t>
      </w:r>
      <w:r>
        <w:rPr>
          <w:rStyle w:val="Нет"/>
          <w:sz w:val="20"/>
          <w:szCs w:val="20"/>
          <w:rtl w:val="0"/>
          <w:lang w:val="ru-RU"/>
        </w:rPr>
        <w:t>-</w:t>
      </w:r>
      <w:r>
        <w:rPr>
          <w:rStyle w:val="Нет"/>
          <w:sz w:val="20"/>
          <w:szCs w:val="20"/>
          <w:rtl w:val="0"/>
          <w:lang w:val="ru-RU"/>
        </w:rPr>
        <w:t>комбустіологи</w:t>
      </w:r>
      <w:r>
        <w:rPr>
          <w:rStyle w:val="Нет"/>
          <w:sz w:val="20"/>
          <w:szCs w:val="20"/>
          <w:rtl w:val="0"/>
          <w:lang w:val="ru-RU"/>
        </w:rPr>
        <w:t xml:space="preserve">. </w:t>
      </w:r>
      <w:r>
        <w:rPr>
          <w:rStyle w:val="Нет"/>
          <w:sz w:val="20"/>
          <w:szCs w:val="20"/>
          <w:rtl w:val="0"/>
          <w:lang w:val="ru-RU"/>
        </w:rPr>
        <w:t>Лікарі</w:t>
      </w:r>
      <w:r>
        <w:rPr>
          <w:rStyle w:val="Нет"/>
          <w:sz w:val="20"/>
          <w:szCs w:val="20"/>
          <w:rtl w:val="0"/>
          <w:lang w:val="ru-RU"/>
        </w:rPr>
        <w:t>-</w:t>
      </w:r>
      <w:r>
        <w:rPr>
          <w:rStyle w:val="Нет"/>
          <w:sz w:val="20"/>
          <w:szCs w:val="20"/>
          <w:rtl w:val="0"/>
          <w:lang w:val="ru-RU"/>
        </w:rPr>
        <w:t xml:space="preserve">хірурги пластичні </w:t>
      </w:r>
      <w:r>
        <w:rPr>
          <w:rStyle w:val="Нет"/>
          <w:sz w:val="20"/>
          <w:szCs w:val="20"/>
          <w:rtl w:val="0"/>
          <w:lang w:val="ru-RU"/>
        </w:rPr>
        <w:t xml:space="preserve">, </w:t>
      </w:r>
      <w:r>
        <w:rPr>
          <w:rStyle w:val="Нет"/>
          <w:sz w:val="20"/>
          <w:szCs w:val="20"/>
          <w:rtl w:val="0"/>
          <w:lang w:val="ru-RU"/>
        </w:rPr>
        <w:t xml:space="preserve">які не працювали більше </w:t>
      </w:r>
      <w:r>
        <w:rPr>
          <w:rStyle w:val="Нет"/>
          <w:sz w:val="20"/>
          <w:szCs w:val="20"/>
          <w:rtl w:val="0"/>
          <w:lang w:val="ru-RU"/>
        </w:rPr>
        <w:t xml:space="preserve">3 </w:t>
      </w:r>
      <w:r>
        <w:rPr>
          <w:rStyle w:val="Нет"/>
          <w:sz w:val="20"/>
          <w:szCs w:val="20"/>
          <w:rtl w:val="0"/>
          <w:lang w:val="ru-RU"/>
        </w:rPr>
        <w:t>років за цією спеціальністю</w:t>
      </w:r>
      <w:r>
        <w:rPr>
          <w:rStyle w:val="Нет"/>
          <w:sz w:val="20"/>
          <w:szCs w:val="20"/>
          <w:rtl w:val="0"/>
          <w:lang w:val="ru-RU"/>
        </w:rPr>
        <w:t>.</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Тривалість циклу спеціалізації  </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6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міс</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b w:val="1"/>
          <w:bCs w:val="1"/>
          <w:sz w:val="20"/>
          <w:szCs w:val="20"/>
          <w:shd w:val="clear" w:color="auto" w:fill="fefffe"/>
          <w:rtl w:val="0"/>
          <w:lang w:val="ru-RU"/>
        </w:rPr>
        <w:t xml:space="preserve">Цикли тематичного удосконалення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Контингент слухачів</w:t>
      </w:r>
      <w:r>
        <w:rPr>
          <w:rStyle w:val="Нет"/>
          <w:rtl w:val="0"/>
          <w:lang w:val="ru-RU"/>
        </w:rPr>
        <w:t xml:space="preserve"> </w:t>
      </w:r>
      <w:r>
        <w:rPr>
          <w:rStyle w:val="Нет"/>
          <w:rFonts w:ascii="Times New Roman" w:hAnsi="Times New Roman" w:hint="default"/>
          <w:sz w:val="20"/>
          <w:szCs w:val="20"/>
          <w:shd w:val="clear" w:color="auto" w:fill="fefffe"/>
          <w:rtl w:val="0"/>
          <w:lang w:val="ru-RU"/>
        </w:rPr>
        <w:t>циклу</w:t>
      </w:r>
      <w:r>
        <w:rPr>
          <w:rStyle w:val="Нет"/>
          <w:rtl w:val="0"/>
          <w:lang w:val="ru-RU"/>
        </w:rPr>
        <w:t xml:space="preserve"> </w:t>
      </w:r>
      <w:r>
        <w:rPr>
          <w:rStyle w:val="Нет"/>
          <w:rFonts w:ascii="Times New Roman" w:hAnsi="Times New Roman" w:hint="default"/>
          <w:sz w:val="20"/>
          <w:szCs w:val="20"/>
          <w:shd w:val="clear" w:color="auto" w:fill="fefffe"/>
          <w:rtl w:val="0"/>
          <w:lang w:val="ru-RU"/>
        </w:rPr>
        <w:t>тематичного удосконалення</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хірурги пластичні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хірурги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хірурги дитячі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 комбустіологи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онкохірурги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отоларинголога</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онкогінекологи</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лікарі судово</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медичні експерти</w:t>
      </w:r>
    </w:p>
    <w:p>
      <w:pPr>
        <w:pStyle w:val="По умолчанию B"/>
        <w:tabs>
          <w:tab w:val="left" w:pos="720"/>
          <w:tab w:val="left" w:pos="1440"/>
          <w:tab w:val="left" w:pos="2160"/>
          <w:tab w:val="left" w:pos="2880"/>
          <w:tab w:val="left" w:pos="3600"/>
          <w:tab w:val="left" w:pos="4320"/>
          <w:tab w:val="left" w:pos="5040"/>
          <w:tab w:val="left" w:pos="5760"/>
          <w:tab w:val="left" w:pos="6029"/>
        </w:tabs>
        <w:spacing w:before="0" w:line="240" w:lineRule="auto"/>
        <w:rPr>
          <w:rStyle w:val="Нет"/>
          <w:rFonts w:ascii="Times New Roman" w:cs="Times New Roman" w:hAnsi="Times New Roman" w:eastAsia="Times New Roman"/>
          <w:outline w:val="0"/>
          <w:color w:val="000000"/>
          <w:sz w:val="20"/>
          <w:szCs w:val="20"/>
          <w:u w:color="000000"/>
          <w:shd w:val="clear" w:color="auto" w:fill="fefffe"/>
          <w14:textFill>
            <w14:solidFill>
              <w14:srgbClr w14:val="000000"/>
            </w14:solidFill>
          </w14:textFill>
        </w:rPr>
      </w:pP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Тривалість циклу</w:t>
      </w:r>
      <w:r>
        <w:rPr>
          <w:rStyle w:val="Нет"/>
          <w:rtl w:val="0"/>
          <w:lang w:val="ru-RU"/>
        </w:rPr>
        <w:t xml:space="preserve"> </w:t>
      </w:r>
      <w:r>
        <w:rPr>
          <w:rStyle w:val="Нет"/>
          <w:rFonts w:ascii="Times New Roman" w:hAnsi="Times New Roman" w:hint="default"/>
          <w:sz w:val="20"/>
          <w:szCs w:val="20"/>
          <w:shd w:val="clear" w:color="auto" w:fill="fefffe"/>
          <w:rtl w:val="0"/>
          <w:lang w:val="ru-RU"/>
        </w:rPr>
        <w:t>тематичного удосконалення</w:t>
      </w:r>
      <w:r>
        <w:rPr>
          <w:rStyle w:val="Нет"/>
          <w:rFonts w:ascii="Times New Roman" w:hAnsi="Times New Roman"/>
          <w:outline w:val="0"/>
          <w:color w:val="000000"/>
          <w:sz w:val="20"/>
          <w:szCs w:val="20"/>
          <w:u w:color="000000"/>
          <w:shd w:val="clear" w:color="auto" w:fill="fefffe"/>
          <w:rtl w:val="0"/>
          <w:lang w:val="ru-RU"/>
          <w14:textFill>
            <w14:solidFill>
              <w14:srgbClr w14:val="000000"/>
            </w14:solidFill>
          </w14:textFill>
        </w:rPr>
        <w:t xml:space="preserve"> - 1-2 </w:t>
      </w:r>
      <w:r>
        <w:rPr>
          <w:rStyle w:val="Нет"/>
          <w:rFonts w:ascii="Times New Roman" w:hAnsi="Times New Roman" w:hint="default"/>
          <w:outline w:val="0"/>
          <w:color w:val="000000"/>
          <w:sz w:val="20"/>
          <w:szCs w:val="20"/>
          <w:u w:color="000000"/>
          <w:shd w:val="clear" w:color="auto" w:fill="fefffe"/>
          <w:rtl w:val="0"/>
          <w:lang w:val="ru-RU"/>
          <w14:textFill>
            <w14:solidFill>
              <w14:srgbClr w14:val="000000"/>
            </w14:solidFill>
          </w14:textFill>
        </w:rPr>
        <w:t xml:space="preserve">тижня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100" w:after="40"/>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outline w:val="0"/>
          <w:color w:val="333333"/>
          <w:u w:color="333333"/>
          <w:shd w:val="clear" w:color="auto" w:fill="fefffe"/>
          <w:rtl w:val="0"/>
          <w:lang w:val="ru-RU"/>
          <w14:textFill>
            <w14:solidFill>
              <w14:srgbClr w14:val="333333"/>
            </w14:solidFill>
          </w14:textFill>
        </w:rPr>
        <w:t>Цикли</w:t>
      </w:r>
      <w:r>
        <w:rPr>
          <w:rStyle w:val="Нет"/>
          <w:rFonts w:ascii="Times New Roman" w:hAnsi="Times New Roman" w:hint="default"/>
          <w:b w:val="1"/>
          <w:bCs w:val="1"/>
          <w:sz w:val="20"/>
          <w:szCs w:val="20"/>
          <w:rtl w:val="0"/>
          <w:lang w:val="ru-RU"/>
        </w:rPr>
        <w:t xml:space="preserve"> тематичного удосконалення</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Курси тематичного удосконалення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які проводяться на кафедрі пластичної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та реконструктивної хірургії</w:t>
      </w:r>
      <w:r>
        <w:rPr>
          <w:rStyle w:val="Нет"/>
          <w:rFonts w:ascii="Times New Roman" w:hAnsi="Times New Roman"/>
          <w:sz w:val="20"/>
          <w:szCs w:val="20"/>
          <w:rtl w:val="0"/>
          <w:lang w:val="ru-RU"/>
        </w:rPr>
        <w:t>:</w:t>
      </w:r>
    </w:p>
    <w:p>
      <w:pPr>
        <w:pStyle w:val="По умолчанию A"/>
        <w:numPr>
          <w:ilvl w:val="0"/>
          <w:numId w:val="522"/>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«Пластична та реконструктивна хірургія»</w:t>
      </w:r>
      <w:r>
        <w:rPr>
          <w:rStyle w:val="Нет"/>
          <w:rFonts w:ascii="Times New Roman" w:hAnsi="Times New Roman"/>
          <w:sz w:val="20"/>
          <w:szCs w:val="20"/>
          <w:rtl w:val="0"/>
          <w:lang w:val="ru-RU"/>
        </w:rPr>
        <w:t>;</w:t>
      </w:r>
    </w:p>
    <w:p>
      <w:pPr>
        <w:pStyle w:val="По умолчанию A"/>
        <w:tabs>
          <w:tab w:val="left" w:pos="426"/>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Тематика курсу «</w:t>
      </w:r>
      <w:r>
        <w:rPr>
          <w:rStyle w:val="Нет"/>
          <w:rFonts w:ascii="Times New Roman" w:hAnsi="Times New Roman" w:hint="default"/>
          <w:b w:val="1"/>
          <w:bCs w:val="1"/>
          <w:sz w:val="20"/>
          <w:szCs w:val="20"/>
          <w:rtl w:val="0"/>
          <w:lang w:val="ru-RU"/>
        </w:rPr>
        <w:t>Пластична та реконструктивна хірургія</w:t>
      </w:r>
      <w:r>
        <w:rPr>
          <w:rStyle w:val="Нет"/>
          <w:rFonts w:ascii="Times New Roman" w:hAnsi="Times New Roman" w:hint="default"/>
          <w:sz w:val="20"/>
          <w:szCs w:val="20"/>
          <w:rtl w:val="0"/>
          <w:lang w:val="ru-RU"/>
        </w:rPr>
        <w:t xml:space="preserve">» включає в </w:t>
      </w:r>
    </w:p>
    <w:p>
      <w:pPr>
        <w:pStyle w:val="По умолчанию A"/>
        <w:tabs>
          <w:tab w:val="left" w:pos="426"/>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себе базисну естетичні та реконструктивні операції на обличчі</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шиї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риносептопластику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отопластику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трансплантацію волосся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ліпосакцію</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мамопластику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абдомінопластику</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пластику зовнішніх статевих органів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базисну реконструктивна хірургію військових травм</w:t>
      </w:r>
      <w:r>
        <w:rPr>
          <w:rStyle w:val="Нет"/>
          <w:rFonts w:ascii="Times New Roman" w:hAnsi="Times New Roman"/>
          <w:sz w:val="20"/>
          <w:szCs w:val="20"/>
          <w:rtl w:val="0"/>
          <w:lang w:val="ru-RU"/>
        </w:rPr>
        <w:t>.</w:t>
      </w:r>
    </w:p>
    <w:p>
      <w:pPr>
        <w:pStyle w:val="По умолчанию A"/>
        <w:tabs>
          <w:tab w:val="left" w:pos="426"/>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Документи</w:t>
      </w:r>
      <w:r>
        <w:rPr>
          <w:rStyle w:val="Нет"/>
          <w:rFonts w:ascii="Times New Roman" w:hAnsi="Times New Roman"/>
          <w:b w:val="1"/>
          <w:bCs w:val="1"/>
          <w:sz w:val="20"/>
          <w:szCs w:val="20"/>
          <w:rtl w:val="0"/>
          <w:lang w:val="ru-RU"/>
        </w:rPr>
        <w:t xml:space="preserve">, </w:t>
      </w:r>
      <w:r>
        <w:rPr>
          <w:rStyle w:val="Нет"/>
          <w:rFonts w:ascii="Times New Roman" w:hAnsi="Times New Roman" w:hint="default"/>
          <w:b w:val="1"/>
          <w:bCs w:val="1"/>
          <w:sz w:val="20"/>
          <w:szCs w:val="20"/>
          <w:rtl w:val="0"/>
          <w:lang w:val="ru-RU"/>
        </w:rPr>
        <w:t>необхідні для проходження курсу</w:t>
      </w:r>
      <w:r>
        <w:rPr>
          <w:rStyle w:val="Нет"/>
          <w:rFonts w:ascii="Times New Roman" w:hAnsi="Times New Roman"/>
          <w:b w:val="1"/>
          <w:bCs w:val="1"/>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особиста картка курсанта</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заява</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фотографія </w:t>
      </w:r>
      <w:r>
        <w:rPr>
          <w:rStyle w:val="Нет"/>
          <w:rFonts w:ascii="Times New Roman" w:hAnsi="Times New Roman"/>
          <w:sz w:val="20"/>
          <w:szCs w:val="20"/>
          <w:rtl w:val="0"/>
          <w:lang w:val="ru-RU"/>
        </w:rPr>
        <w:t>3</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 xml:space="preserve">4 </w:t>
      </w:r>
      <w:r>
        <w:rPr>
          <w:rStyle w:val="Нет"/>
          <w:rFonts w:ascii="Times New Roman" w:hAnsi="Times New Roman" w:hint="default"/>
          <w:sz w:val="20"/>
          <w:szCs w:val="20"/>
          <w:rtl w:val="0"/>
          <w:lang w:val="ru-RU"/>
        </w:rPr>
        <w:t>см</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договір</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копії паспорту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 xml:space="preserve">сторінки </w:t>
      </w:r>
      <w:r>
        <w:rPr>
          <w:rStyle w:val="Нет"/>
          <w:rFonts w:ascii="Times New Roman" w:hAnsi="Times New Roman"/>
          <w:sz w:val="20"/>
          <w:szCs w:val="20"/>
          <w:rtl w:val="0"/>
          <w:lang w:val="ru-RU"/>
        </w:rPr>
        <w:t xml:space="preserve">1, 2 </w:t>
      </w:r>
      <w:r>
        <w:rPr>
          <w:rStyle w:val="Нет"/>
          <w:rFonts w:ascii="Times New Roman" w:hAnsi="Times New Roman" w:hint="default"/>
          <w:sz w:val="20"/>
          <w:szCs w:val="20"/>
          <w:rtl w:val="0"/>
          <w:lang w:val="ru-RU"/>
        </w:rPr>
        <w:t>та з реєстрацією</w:t>
      </w:r>
      <w:r>
        <w:rPr>
          <w:rStyle w:val="Нет"/>
          <w:rFonts w:ascii="Times New Roman" w:hAnsi="Times New Roman"/>
          <w:sz w:val="20"/>
          <w:szCs w:val="20"/>
          <w:rtl w:val="0"/>
          <w:lang w:val="ru-RU"/>
        </w:rPr>
        <w:t xml:space="preserve">); </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копія ідентифікаційного коду</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копія диплому про вищу освіту</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копія свідоцтва про зміну прізвища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за потреби</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копії сертифікатів підвищення кваліфікації</w:t>
      </w:r>
      <w:r>
        <w:rPr>
          <w:rStyle w:val="Нет"/>
          <w:rFonts w:ascii="Times New Roman" w:hAnsi="Times New Roman"/>
          <w:sz w:val="20"/>
          <w:szCs w:val="20"/>
          <w:rtl w:val="0"/>
          <w:lang w:val="ru-RU"/>
        </w:rPr>
        <w:t>;</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копія посвідчення про категорію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або сертифікат спеціаліста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по лікарській спеціальності</w:t>
      </w:r>
      <w:r>
        <w:rPr>
          <w:rStyle w:val="Нет"/>
          <w:rFonts w:ascii="Times New Roman" w:hAnsi="Times New Roman"/>
          <w:sz w:val="20"/>
          <w:szCs w:val="20"/>
          <w:rtl w:val="0"/>
          <w:lang w:val="ru-RU"/>
        </w:rPr>
        <w:t xml:space="preserve">; </w:t>
      </w:r>
    </w:p>
    <w:p>
      <w:pPr>
        <w:pStyle w:val="По умолчанию A"/>
        <w:numPr>
          <w:ilvl w:val="0"/>
          <w:numId w:val="523"/>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чек про сплату </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копія або оригінал</w:t>
      </w:r>
      <w:r>
        <w:rPr>
          <w:rStyle w:val="Нет"/>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Після закінчення курсу видається посвідчення з підтвердженням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обов’язкових щорічних атестаційних </w:t>
      </w:r>
      <w:r>
        <w:rPr>
          <w:rStyle w:val="Нет"/>
          <w:rFonts w:ascii="Times New Roman" w:hAnsi="Times New Roman"/>
          <w:b w:val="1"/>
          <w:bCs w:val="1"/>
          <w:sz w:val="20"/>
          <w:szCs w:val="20"/>
          <w:rtl w:val="0"/>
          <w:lang w:val="ru-RU"/>
        </w:rPr>
        <w:t xml:space="preserve">50 </w:t>
      </w:r>
      <w:r>
        <w:rPr>
          <w:rStyle w:val="Нет"/>
          <w:rFonts w:ascii="Times New Roman" w:hAnsi="Times New Roman" w:hint="default"/>
          <w:b w:val="1"/>
          <w:bCs w:val="1"/>
          <w:sz w:val="20"/>
          <w:szCs w:val="20"/>
          <w:rtl w:val="0"/>
          <w:lang w:val="ru-RU"/>
        </w:rPr>
        <w:t>балів</w:t>
      </w:r>
      <w:r>
        <w:rPr>
          <w:rStyle w:val="Нет"/>
          <w:rFonts w:ascii="Times New Roman" w:hAnsi="Times New Roman" w:hint="default"/>
          <w:sz w:val="20"/>
          <w:szCs w:val="20"/>
          <w:rtl w:val="0"/>
          <w:lang w:val="ru-RU"/>
        </w:rPr>
        <w:t xml:space="preserve"> безперервного </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професійного розвитку</w:t>
      </w:r>
      <w:r>
        <w:rPr>
          <w:rStyle w:val="Нет"/>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r>
        <w:rPr>
          <w:rStyle w:val="Нет"/>
          <w:rFonts w:ascii="Times New Roman" w:hAnsi="Times New Roman" w:hint="default"/>
          <w:sz w:val="20"/>
          <w:szCs w:val="20"/>
          <w:rtl w:val="0"/>
          <w:lang w:val="ru-RU"/>
        </w:rPr>
        <w:t xml:space="preserve">З </w:t>
      </w:r>
      <w:r>
        <w:rPr>
          <w:rStyle w:val="Нет"/>
          <w:rFonts w:ascii="Times New Roman" w:hAnsi="Times New Roman"/>
          <w:sz w:val="20"/>
          <w:szCs w:val="20"/>
          <w:rtl w:val="0"/>
          <w:lang w:val="ru-RU"/>
        </w:rPr>
        <w:t xml:space="preserve">2020 </w:t>
      </w:r>
      <w:r>
        <w:rPr>
          <w:rStyle w:val="Нет"/>
          <w:rFonts w:ascii="Times New Roman" w:hAnsi="Times New Roman" w:hint="default"/>
          <w:sz w:val="20"/>
          <w:szCs w:val="20"/>
          <w:rtl w:val="0"/>
          <w:lang w:val="ru-RU"/>
        </w:rPr>
        <w:t xml:space="preserve">року введено тижневий курс </w:t>
      </w:r>
      <w:r>
        <w:rPr>
          <w:rStyle w:val="Нет"/>
          <w:rFonts w:ascii="Times New Roman" w:hAnsi="Times New Roman"/>
          <w:sz w:val="20"/>
          <w:szCs w:val="20"/>
          <w:rtl w:val="0"/>
          <w:lang w:val="ru-RU"/>
        </w:rPr>
        <w:t xml:space="preserve">(25 </w:t>
      </w:r>
      <w:r>
        <w:rPr>
          <w:rStyle w:val="Нет"/>
          <w:rFonts w:ascii="Times New Roman" w:hAnsi="Times New Roman" w:hint="default"/>
          <w:sz w:val="20"/>
          <w:szCs w:val="20"/>
          <w:rtl w:val="0"/>
          <w:lang w:val="ru-RU"/>
        </w:rPr>
        <w:t>балів</w:t>
      </w:r>
      <w:r>
        <w:rPr>
          <w:rStyle w:val="Нет"/>
          <w:rFonts w:ascii="Times New Roman" w:hAnsi="Times New Roman"/>
          <w:sz w:val="20"/>
          <w:szCs w:val="20"/>
          <w:rtl w:val="0"/>
          <w:lang w:val="ru-RU"/>
        </w:rPr>
        <w:t xml:space="preserve">) , </w:t>
      </w:r>
      <w:r>
        <w:rPr>
          <w:rStyle w:val="Нет"/>
          <w:rFonts w:ascii="Times New Roman" w:hAnsi="Times New Roman" w:hint="default"/>
          <w:sz w:val="20"/>
          <w:szCs w:val="20"/>
          <w:rtl w:val="0"/>
          <w:lang w:val="ru-RU"/>
        </w:rPr>
        <w:t xml:space="preserve">а з </w:t>
      </w:r>
      <w:r>
        <w:rPr>
          <w:rStyle w:val="Нет"/>
          <w:rFonts w:ascii="Times New Roman" w:hAnsi="Times New Roman"/>
          <w:sz w:val="20"/>
          <w:szCs w:val="20"/>
          <w:rtl w:val="0"/>
          <w:lang w:val="ru-RU"/>
        </w:rPr>
        <w:t xml:space="preserve">2023 </w:t>
      </w:r>
      <w:r>
        <w:rPr>
          <w:rStyle w:val="Нет"/>
          <w:rFonts w:ascii="Times New Roman" w:hAnsi="Times New Roman" w:hint="default"/>
          <w:sz w:val="20"/>
          <w:szCs w:val="20"/>
          <w:rtl w:val="0"/>
          <w:lang w:val="ru-RU"/>
        </w:rPr>
        <w:t xml:space="preserve">року і двотижневий </w:t>
      </w:r>
      <w:r>
        <w:rPr>
          <w:rStyle w:val="Нет"/>
          <w:rFonts w:ascii="Times New Roman" w:hAnsi="Times New Roman"/>
          <w:sz w:val="20"/>
          <w:szCs w:val="20"/>
          <w:rtl w:val="0"/>
          <w:lang w:val="ru-RU"/>
        </w:rPr>
        <w:t xml:space="preserve">(50 </w:t>
      </w:r>
      <w:r>
        <w:rPr>
          <w:rStyle w:val="Нет"/>
          <w:rFonts w:ascii="Times New Roman" w:hAnsi="Times New Roman" w:hint="default"/>
          <w:sz w:val="20"/>
          <w:szCs w:val="20"/>
          <w:rtl w:val="0"/>
          <w:lang w:val="ru-RU"/>
        </w:rPr>
        <w:t>балів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курс з окремих тем пластичної та реконструктивної хірургії</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Згідно відповідним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Сучасним вимогам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лікар за </w:t>
      </w:r>
      <w:r>
        <w:rPr>
          <w:rStyle w:val="Нет"/>
          <w:rFonts w:ascii="Times New Roman" w:hAnsi="Times New Roman"/>
          <w:sz w:val="20"/>
          <w:szCs w:val="20"/>
          <w:rtl w:val="0"/>
          <w:lang w:val="ru-RU"/>
        </w:rPr>
        <w:t xml:space="preserve">5 </w:t>
      </w:r>
      <w:r>
        <w:rPr>
          <w:rStyle w:val="Нет"/>
          <w:rFonts w:ascii="Times New Roman" w:hAnsi="Times New Roman" w:hint="default"/>
          <w:sz w:val="20"/>
          <w:szCs w:val="20"/>
          <w:rtl w:val="0"/>
          <w:lang w:val="ru-RU"/>
        </w:rPr>
        <w:t xml:space="preserve">років повинен двічі пройти курси підвищення кваліфікації </w:t>
      </w:r>
      <w:r>
        <w:rPr>
          <w:rStyle w:val="Нет"/>
          <w:rFonts w:ascii="Times New Roman" w:hAnsi="Times New Roman"/>
          <w:sz w:val="20"/>
          <w:szCs w:val="20"/>
          <w:rtl w:val="0"/>
          <w:lang w:val="ru-RU"/>
        </w:rPr>
        <w:t xml:space="preserve">(50-100 </w:t>
      </w:r>
      <w:r>
        <w:rPr>
          <w:rStyle w:val="Нет"/>
          <w:rFonts w:ascii="Times New Roman" w:hAnsi="Times New Roman" w:hint="default"/>
          <w:sz w:val="20"/>
          <w:szCs w:val="20"/>
          <w:rtl w:val="0"/>
          <w:lang w:val="ru-RU"/>
        </w:rPr>
        <w:t>балів</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 xml:space="preserve">три роки </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збирати бали за рахунок проходження курсів та участі в конференціях тощо</w:t>
      </w:r>
      <w:r>
        <w:rPr>
          <w:rStyle w:val="Нет"/>
          <w:rFonts w:ascii="Times New Roman" w:hAnsi="Times New Roman"/>
          <w:sz w:val="20"/>
          <w:szCs w:val="2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p>
    <w:p>
      <w:pPr>
        <w:pStyle w:val="По умолчанию A"/>
        <w:tabs>
          <w:tab w:val="left" w:pos="708"/>
          <w:tab w:val="left" w:pos="1416"/>
          <w:tab w:val="left" w:pos="2124"/>
          <w:tab w:val="left" w:pos="2832"/>
          <w:tab w:val="left" w:pos="3540"/>
          <w:tab w:val="left" w:pos="4248"/>
          <w:tab w:val="left" w:pos="4956"/>
          <w:tab w:val="left" w:pos="5664"/>
          <w:tab w:val="left" w:pos="6029"/>
        </w:tabs>
        <w:spacing w:before="0"/>
        <w:ind w:left="142" w:hanging="142"/>
        <w:rPr>
          <w:rStyle w:val="Нет"/>
          <w:rFonts w:ascii="Times New Roman" w:cs="Times New Roman" w:hAnsi="Times New Roman" w:eastAsia="Times New Roman"/>
          <w:sz w:val="20"/>
          <w:szCs w:val="20"/>
        </w:rPr>
      </w:pPr>
    </w:p>
    <w:p>
      <w:pPr>
        <w:pStyle w:val="Normal.0"/>
        <w:ind w:firstLine="0"/>
        <w:jc w:val="center"/>
        <w:rPr>
          <w:rStyle w:val="Нет"/>
          <w:b w:val="1"/>
          <w:bCs w:val="1"/>
          <w:sz w:val="28"/>
          <w:szCs w:val="28"/>
        </w:rPr>
      </w:pPr>
      <w:r>
        <w:rPr>
          <w:rStyle w:val="Нет"/>
          <w:b w:val="1"/>
          <w:bCs w:val="1"/>
          <w:sz w:val="28"/>
          <w:szCs w:val="28"/>
          <w:rtl w:val="0"/>
          <w:lang w:val="ru-RU"/>
        </w:rPr>
        <w:t>СПИСОК РЕКОМЕНДОВАНИХ ДЖЕРЕЛ</w:t>
      </w:r>
    </w:p>
    <w:p>
      <w:pPr>
        <w:pStyle w:val="Normal.0"/>
        <w:ind w:firstLine="0"/>
        <w:jc w:val="center"/>
        <w:rPr>
          <w:rStyle w:val="Нет"/>
          <w:b w:val="1"/>
          <w:bCs w:val="1"/>
          <w:sz w:val="28"/>
          <w:szCs w:val="28"/>
        </w:rPr>
      </w:pPr>
    </w:p>
    <w:p>
      <w:pPr>
        <w:pStyle w:val="Normal.0"/>
        <w:ind w:firstLine="0"/>
        <w:jc w:val="center"/>
        <w:rPr>
          <w:rStyle w:val="Нет"/>
          <w:b w:val="1"/>
          <w:bCs w:val="1"/>
          <w:sz w:val="28"/>
          <w:szCs w:val="28"/>
        </w:rPr>
      </w:pPr>
      <w:r>
        <w:rPr>
          <w:rStyle w:val="Нет"/>
          <w:b w:val="1"/>
          <w:bCs w:val="1"/>
          <w:sz w:val="28"/>
          <w:szCs w:val="28"/>
          <w:rtl w:val="0"/>
          <w:lang w:val="ru-RU"/>
        </w:rPr>
        <w:t>Основна література</w:t>
      </w:r>
    </w:p>
    <w:p>
      <w:pPr>
        <w:pStyle w:val="Normal.0"/>
        <w:rPr>
          <w:rStyle w:val="Нет"/>
          <w:sz w:val="20"/>
          <w:szCs w:val="20"/>
        </w:rPr>
      </w:pPr>
    </w:p>
    <w:p>
      <w:pPr>
        <w:pStyle w:val="Normal.0"/>
        <w:numPr>
          <w:ilvl w:val="0"/>
          <w:numId w:val="525"/>
        </w:numPr>
        <w:bidi w:val="0"/>
        <w:ind w:right="0"/>
        <w:jc w:val="center"/>
        <w:rPr>
          <w:sz w:val="28"/>
          <w:szCs w:val="28"/>
          <w:rtl w:val="0"/>
          <w:lang w:val="ru-RU"/>
        </w:rPr>
      </w:pPr>
      <w:r>
        <w:rPr>
          <w:rStyle w:val="Нет"/>
          <w:sz w:val="28"/>
          <w:szCs w:val="28"/>
          <w:rtl w:val="0"/>
          <w:lang w:val="ru-RU"/>
        </w:rPr>
        <w:t>Основи Пластичної  та реконструктивної хірургії Підручник</w:t>
      </w:r>
      <w:r>
        <w:rPr>
          <w:rStyle w:val="Нет"/>
          <w:sz w:val="28"/>
          <w:szCs w:val="28"/>
          <w:rtl w:val="0"/>
          <w:lang w:val="ru-RU"/>
        </w:rPr>
        <w:t xml:space="preserve">. </w:t>
      </w:r>
      <w:r>
        <w:rPr>
          <w:rStyle w:val="Нет"/>
          <w:sz w:val="28"/>
          <w:szCs w:val="28"/>
          <w:rtl w:val="0"/>
          <w:lang w:val="ru-RU"/>
        </w:rPr>
        <w:t>Під ред</w:t>
      </w:r>
      <w:r>
        <w:rPr>
          <w:rStyle w:val="Нет"/>
          <w:sz w:val="28"/>
          <w:szCs w:val="28"/>
          <w:rtl w:val="0"/>
          <w:lang w:val="ru-RU"/>
        </w:rPr>
        <w:t xml:space="preserve">. </w:t>
      </w:r>
      <w:r>
        <w:rPr>
          <w:rStyle w:val="Нет"/>
          <w:sz w:val="28"/>
          <w:szCs w:val="28"/>
          <w:rtl w:val="0"/>
          <w:lang w:val="ru-RU"/>
        </w:rPr>
        <w:t>Проф</w:t>
      </w:r>
      <w:r>
        <w:rPr>
          <w:rStyle w:val="Нет"/>
          <w:sz w:val="28"/>
          <w:szCs w:val="28"/>
          <w:rtl w:val="0"/>
          <w:lang w:val="ru-RU"/>
        </w:rPr>
        <w:t>.</w:t>
      </w:r>
      <w:r>
        <w:rPr>
          <w:rStyle w:val="Нет"/>
          <w:sz w:val="28"/>
          <w:szCs w:val="28"/>
          <w:rtl w:val="0"/>
          <w:lang w:val="ru-RU"/>
        </w:rPr>
        <w:t>Храпача В</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Вінниця</w:t>
      </w:r>
      <w:r>
        <w:rPr>
          <w:rStyle w:val="Нет"/>
          <w:sz w:val="28"/>
          <w:szCs w:val="28"/>
          <w:rtl w:val="0"/>
          <w:lang w:val="ru-RU"/>
        </w:rPr>
        <w:t>:</w:t>
      </w:r>
      <w:r>
        <w:rPr>
          <w:rStyle w:val="Нет"/>
          <w:sz w:val="28"/>
          <w:szCs w:val="28"/>
          <w:rtl w:val="0"/>
          <w:lang w:val="ru-RU"/>
        </w:rPr>
        <w:t>»Твори</w:t>
      </w:r>
      <w:r>
        <w:rPr>
          <w:rStyle w:val="Нет"/>
          <w:sz w:val="28"/>
          <w:szCs w:val="28"/>
          <w:rtl w:val="0"/>
          <w:lang w:val="ru-RU"/>
        </w:rPr>
        <w:t>", 2021-148</w:t>
      </w:r>
      <w:r>
        <w:rPr>
          <w:rStyle w:val="Нет"/>
          <w:sz w:val="28"/>
          <w:szCs w:val="28"/>
          <w:rtl w:val="0"/>
          <w:lang w:val="ru-RU"/>
        </w:rPr>
        <w:t>с</w:t>
      </w:r>
      <w:r>
        <w:rPr>
          <w:rStyle w:val="Нет"/>
          <w:sz w:val="28"/>
          <w:szCs w:val="28"/>
          <w:rtl w:val="0"/>
          <w:lang w:val="ru-RU"/>
        </w:rPr>
        <w:t>.</w:t>
      </w:r>
    </w:p>
    <w:p>
      <w:pPr>
        <w:pStyle w:val="Normal.0"/>
        <w:numPr>
          <w:ilvl w:val="0"/>
          <w:numId w:val="525"/>
        </w:numPr>
        <w:bidi w:val="0"/>
        <w:ind w:right="0"/>
        <w:jc w:val="center"/>
        <w:rPr>
          <w:sz w:val="28"/>
          <w:szCs w:val="28"/>
          <w:rtl w:val="0"/>
          <w:lang w:val="en-US"/>
        </w:rPr>
      </w:pPr>
      <w:r>
        <w:rPr>
          <w:rStyle w:val="Нет"/>
          <w:sz w:val="28"/>
          <w:szCs w:val="28"/>
          <w:rtl w:val="0"/>
          <w:lang w:val="en-US"/>
        </w:rPr>
        <w:t xml:space="preserve">Emergency War Surgery, Ukrainian edition.(4th Ed., 2013)., </w:t>
      </w:r>
      <w:r>
        <w:rPr>
          <w:rStyle w:val="Нет"/>
          <w:sz w:val="28"/>
          <w:szCs w:val="28"/>
          <w:rtl w:val="0"/>
          <w:lang w:val="ru-RU"/>
        </w:rPr>
        <w:t>переклад Україні</w:t>
      </w:r>
      <w:r>
        <w:rPr>
          <w:rStyle w:val="Нет"/>
          <w:sz w:val="28"/>
          <w:szCs w:val="28"/>
          <w:rtl w:val="0"/>
          <w:lang w:val="ru-RU"/>
        </w:rPr>
        <w:t>, -</w:t>
      </w:r>
      <w:r>
        <w:rPr>
          <w:rStyle w:val="Нет"/>
          <w:sz w:val="28"/>
          <w:szCs w:val="28"/>
          <w:rtl w:val="0"/>
          <w:lang w:val="ru-RU"/>
        </w:rPr>
        <w:t>Київ</w:t>
      </w:r>
      <w:r>
        <w:rPr>
          <w:rStyle w:val="Нет"/>
          <w:sz w:val="28"/>
          <w:szCs w:val="28"/>
          <w:rtl w:val="0"/>
          <w:lang w:val="ru-RU"/>
        </w:rPr>
        <w:t xml:space="preserve">, </w:t>
      </w:r>
      <w:r>
        <w:rPr>
          <w:rStyle w:val="Нет"/>
          <w:sz w:val="28"/>
          <w:szCs w:val="28"/>
          <w:rtl w:val="0"/>
          <w:lang w:val="ru-RU"/>
        </w:rPr>
        <w:t>наш формат</w:t>
      </w:r>
      <w:r>
        <w:rPr>
          <w:rStyle w:val="Нет"/>
          <w:sz w:val="28"/>
          <w:szCs w:val="28"/>
          <w:rtl w:val="0"/>
          <w:lang w:val="ru-RU"/>
        </w:rPr>
        <w:t>.. 2015.-</w:t>
      </w:r>
      <w:r>
        <w:rPr>
          <w:rStyle w:val="Нет"/>
          <w:sz w:val="28"/>
          <w:szCs w:val="28"/>
          <w:rtl w:val="0"/>
          <w:lang w:val="en-US"/>
        </w:rPr>
        <w:t xml:space="preserve">568 </w:t>
      </w:r>
      <w:r>
        <w:rPr>
          <w:rStyle w:val="Нет"/>
          <w:sz w:val="28"/>
          <w:szCs w:val="28"/>
          <w:rtl w:val="0"/>
          <w:lang w:val="ru-RU"/>
        </w:rPr>
        <w:t>С</w:t>
      </w:r>
      <w:r>
        <w:rPr>
          <w:rStyle w:val="Нет"/>
          <w:sz w:val="28"/>
          <w:szCs w:val="28"/>
          <w:rtl w:val="0"/>
          <w:lang w:val="ru-RU"/>
        </w:rPr>
        <w:t>,</w:t>
      </w:r>
    </w:p>
    <w:p>
      <w:pPr>
        <w:pStyle w:val="Normal.0"/>
        <w:ind w:firstLine="0"/>
        <w:jc w:val="center"/>
        <w:rPr>
          <w:rStyle w:val="Нет"/>
          <w:b w:val="1"/>
          <w:bCs w:val="1"/>
          <w:sz w:val="28"/>
          <w:szCs w:val="28"/>
        </w:rPr>
      </w:pPr>
      <w:r>
        <w:rPr>
          <w:rStyle w:val="Нет"/>
          <w:b w:val="1"/>
          <w:bCs w:val="1"/>
          <w:sz w:val="28"/>
          <w:szCs w:val="28"/>
          <w:rtl w:val="0"/>
          <w:lang w:val="ru-RU"/>
        </w:rPr>
        <w:t>Допоміжна література</w:t>
      </w:r>
    </w:p>
    <w:p>
      <w:pPr>
        <w:pStyle w:val="Normal.0"/>
        <w:widowControl w:val="0"/>
        <w:numPr>
          <w:ilvl w:val="0"/>
          <w:numId w:val="526"/>
        </w:numPr>
        <w:bidi w:val="0"/>
        <w:spacing w:line="240" w:lineRule="auto"/>
        <w:ind w:right="0"/>
        <w:jc w:val="left"/>
        <w:rPr>
          <w:sz w:val="28"/>
          <w:szCs w:val="28"/>
          <w:rtl w:val="0"/>
          <w:lang w:val="en-US"/>
        </w:rPr>
      </w:pP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Хірургія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Я</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С</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Березницький</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О</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В</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Білов</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Л</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С</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Білянський та ін</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за ред</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Я</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С</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Березницького</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Вінниця</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Нова книга</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2020.. 528 </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с</w:t>
      </w:r>
      <w:r>
        <w:rPr>
          <w:rStyle w:val="Нет"/>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hint="default"/>
          <w:u w:color="000000"/>
          <w:rtl w:val="0"/>
          <w:lang w:val="ru-RU"/>
        </w:rPr>
        <w:t>Хірургія</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 xml:space="preserve">підручник Том </w:t>
      </w:r>
      <w:r>
        <w:rPr>
          <w:rStyle w:val="Нет"/>
          <w:rFonts w:ascii="Times New Roman" w:hAnsi="Times New Roman"/>
          <w:u w:color="000000"/>
          <w:rtl w:val="0"/>
          <w:lang w:val="en-US"/>
        </w:rPr>
        <w:t xml:space="preserve">II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англійськомовна версія</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Березницкий  Я</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Захараш М</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П</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Мишалов В</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Г</w:t>
      </w:r>
      <w:r>
        <w:rPr>
          <w:rStyle w:val="Нет"/>
          <w:rFonts w:ascii="Times New Roman" w:hAnsi="Times New Roman"/>
          <w:u w:color="000000"/>
          <w:rtl w:val="0"/>
          <w:lang w:val="ru-RU"/>
        </w:rPr>
        <w:t>. :-</w:t>
      </w:r>
      <w:r>
        <w:rPr>
          <w:rStyle w:val="Нет"/>
          <w:rFonts w:ascii="Times New Roman" w:hAnsi="Times New Roman" w:hint="default"/>
          <w:u w:color="000000"/>
          <w:rtl w:val="0"/>
          <w:lang w:val="ru-RU"/>
        </w:rPr>
        <w:t>Днепропетровск</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РИА «Днепр</w:t>
      </w:r>
      <w:r>
        <w:rPr>
          <w:rStyle w:val="Нет"/>
          <w:rFonts w:ascii="Times New Roman" w:hAnsi="Times New Roman"/>
          <w:u w:color="000000"/>
          <w:rtl w:val="0"/>
          <w:lang w:val="ru-RU"/>
        </w:rPr>
        <w:t xml:space="preserve">- </w:t>
      </w:r>
      <w:r>
        <w:rPr>
          <w:rStyle w:val="Нет"/>
          <w:rFonts w:ascii="Times New Roman" w:hAnsi="Times New Roman"/>
          <w:u w:color="000000"/>
          <w:rtl w:val="0"/>
          <w:lang w:val="en-US"/>
        </w:rPr>
        <w:t>VAL</w:t>
      </w:r>
      <w:r>
        <w:rPr>
          <w:rStyle w:val="Нет"/>
          <w:rFonts w:ascii="Times New Roman" w:hAnsi="Times New Roman" w:hint="default"/>
          <w:u w:color="000000"/>
          <w:rtl w:val="0"/>
          <w:lang w:val="ru-RU"/>
        </w:rPr>
        <w:t>»</w:t>
      </w:r>
      <w:r>
        <w:rPr>
          <w:rStyle w:val="Нет"/>
          <w:rFonts w:ascii="Times New Roman" w:hAnsi="Times New Roman"/>
          <w:u w:color="000000"/>
          <w:rtl w:val="0"/>
          <w:lang w:val="ru-RU"/>
        </w:rPr>
        <w:t xml:space="preserve">, 2015 </w:t>
      </w:r>
      <w:r>
        <w:rPr>
          <w:rStyle w:val="Нет"/>
          <w:rFonts w:ascii="Times New Roman" w:hAnsi="Times New Roman" w:hint="default"/>
          <w:u w:color="000000"/>
          <w:rtl w:val="0"/>
          <w:lang w:val="ru-RU"/>
        </w:rPr>
        <w:t>г</w:t>
      </w:r>
      <w:r>
        <w:rPr>
          <w:rStyle w:val="Нет"/>
          <w:rFonts w:ascii="Times New Roman" w:hAnsi="Times New Roman"/>
          <w:u w:color="000000"/>
          <w:rtl w:val="0"/>
          <w:lang w:val="ru-RU"/>
        </w:rPr>
        <w:t xml:space="preserve">, 633 </w:t>
      </w:r>
      <w:r>
        <w:rPr>
          <w:rStyle w:val="Нет"/>
          <w:rFonts w:ascii="Times New Roman" w:hAnsi="Times New Roman" w:hint="default"/>
          <w:u w:color="000000"/>
          <w:rtl w:val="0"/>
          <w:lang w:val="ru-RU"/>
        </w:rPr>
        <w:t>с</w:t>
      </w:r>
      <w:r>
        <w:rPr>
          <w:rStyle w:val="Нет"/>
          <w:rFonts w:ascii="Times New Roman" w:hAnsi="Times New Roman"/>
          <w:u w:color="000000"/>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3. </w:t>
      </w:r>
      <w:r>
        <w:rPr>
          <w:rStyle w:val="Нет"/>
          <w:rFonts w:ascii="Times New Roman" w:hAnsi="Times New Roman" w:hint="default"/>
          <w:u w:color="000000"/>
          <w:rtl w:val="0"/>
          <w:lang w:val="ru-RU"/>
        </w:rPr>
        <w:t>Основи пластичної та реконструктивної хірургії</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Том ІІ</w:t>
      </w:r>
      <w:r>
        <w:rPr>
          <w:rStyle w:val="Нет"/>
          <w:rFonts w:ascii="Times New Roman" w:hAnsi="Times New Roman"/>
          <w:u w:color="000000"/>
          <w:rtl w:val="0"/>
          <w:lang w:val="en-US"/>
        </w:rPr>
        <w:t>. [</w:t>
      </w:r>
      <w:r>
        <w:rPr>
          <w:rStyle w:val="Нет"/>
          <w:rFonts w:ascii="Times New Roman" w:hAnsi="Times New Roman" w:hint="default"/>
          <w:u w:color="000000"/>
          <w:rtl w:val="0"/>
          <w:lang w:val="en-US"/>
        </w:rPr>
        <w:t>Мішалов В</w:t>
      </w:r>
      <w:r>
        <w:rPr>
          <w:rStyle w:val="Нет"/>
          <w:rFonts w:ascii="Times New Roman" w:hAnsi="Times New Roman"/>
          <w:u w:color="000000"/>
          <w:rtl w:val="0"/>
          <w:lang w:val="en-US"/>
        </w:rPr>
        <w:t>.</w:t>
      </w:r>
      <w:r>
        <w:rPr>
          <w:rStyle w:val="Нет"/>
          <w:rFonts w:ascii="Times New Roman" w:hAnsi="Times New Roman" w:hint="default"/>
          <w:u w:color="000000"/>
          <w:rtl w:val="0"/>
          <w:lang w:val="en-US"/>
        </w:rPr>
        <w:t>Г</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en-US"/>
        </w:rPr>
        <w:t>Храпач В</w:t>
      </w:r>
      <w:r>
        <w:rPr>
          <w:rStyle w:val="Нет"/>
          <w:rFonts w:ascii="Times New Roman" w:hAnsi="Times New Roman"/>
          <w:u w:color="000000"/>
          <w:rtl w:val="0"/>
          <w:lang w:val="en-US"/>
        </w:rPr>
        <w:t>.</w:t>
      </w:r>
      <w:r>
        <w:rPr>
          <w:rStyle w:val="Нет"/>
          <w:rFonts w:ascii="Times New Roman" w:hAnsi="Times New Roman" w:hint="default"/>
          <w:u w:color="000000"/>
          <w:rtl w:val="0"/>
          <w:lang w:val="en-US"/>
        </w:rPr>
        <w:t>В</w:t>
      </w:r>
      <w:r>
        <w:rPr>
          <w:rStyle w:val="Нет"/>
          <w:rFonts w:ascii="Times New Roman" w:hAnsi="Times New Roman"/>
          <w:u w:color="000000"/>
          <w:rtl w:val="0"/>
          <w:lang w:val="en-US"/>
        </w:rPr>
        <w:t>.:-</w:t>
      </w:r>
      <w:r>
        <w:rPr>
          <w:rStyle w:val="Нет"/>
          <w:rFonts w:ascii="Times New Roman" w:hAnsi="Times New Roman" w:hint="default"/>
          <w:u w:color="000000"/>
          <w:rtl w:val="0"/>
          <w:lang w:val="en-US"/>
        </w:rPr>
        <w:t>Фіксація м’яких тканин</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К</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 xml:space="preserve">Видавничий дім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Асканія</w:t>
      </w:r>
      <w:r>
        <w:rPr>
          <w:rStyle w:val="Нет"/>
          <w:rFonts w:ascii="Times New Roman" w:hAnsi="Times New Roman"/>
          <w:u w:color="000000"/>
          <w:rtl w:val="0"/>
          <w:lang w:val="ru-RU"/>
        </w:rPr>
        <w:t xml:space="preserve">", 2008.-208 </w:t>
      </w:r>
      <w:r>
        <w:rPr>
          <w:rStyle w:val="Нет"/>
          <w:rFonts w:ascii="Times New Roman" w:hAnsi="Times New Roman" w:hint="default"/>
          <w:u w:color="000000"/>
          <w:rtl w:val="0"/>
          <w:lang w:val="ru-RU"/>
        </w:rPr>
        <w:t>с</w:t>
      </w:r>
      <w:r>
        <w:rPr>
          <w:rStyle w:val="Нет"/>
          <w:rFonts w:ascii="Times New Roman" w:hAnsi="Times New Roman"/>
          <w:u w:color="000000"/>
          <w:rtl w:val="0"/>
          <w:lang w:val="ru-RU"/>
        </w:rPr>
        <w:t xml:space="preserve">. </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4.  </w:t>
      </w:r>
      <w:r>
        <w:rPr>
          <w:rStyle w:val="Нет"/>
          <w:rFonts w:ascii="Times New Roman" w:hAnsi="Times New Roman" w:hint="default"/>
          <w:u w:color="000000"/>
          <w:rtl w:val="0"/>
          <w:lang w:val="ru-RU"/>
        </w:rPr>
        <w:t>Основи пластичної та реконструктивної хірургії</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Том </w:t>
      </w:r>
      <w:r>
        <w:rPr>
          <w:rStyle w:val="Нет"/>
          <w:rFonts w:ascii="Times New Roman" w:hAnsi="Times New Roman"/>
          <w:u w:color="000000"/>
          <w:rtl w:val="0"/>
          <w:lang w:val="en-US"/>
        </w:rPr>
        <w:t xml:space="preserve">V.  </w:t>
      </w:r>
      <w:r>
        <w:rPr>
          <w:rStyle w:val="Нет"/>
          <w:rFonts w:ascii="Times New Roman" w:hAnsi="Times New Roman" w:hint="default"/>
          <w:u w:color="000000"/>
          <w:rtl w:val="0"/>
          <w:lang w:val="en-US"/>
        </w:rPr>
        <w:t xml:space="preserve">Абдоминопластика </w:t>
      </w:r>
      <w:r>
        <w:rPr>
          <w:rStyle w:val="Нет"/>
          <w:rFonts w:ascii="Times New Roman" w:hAnsi="Times New Roman" w:hint="default"/>
          <w:u w:color="000000"/>
          <w:rtl w:val="0"/>
          <w:lang w:val="ru-RU"/>
        </w:rPr>
        <w:t>Монографія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–Храпач В</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К</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 xml:space="preserve">Видавничий дім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Асканія</w:t>
      </w:r>
      <w:r>
        <w:rPr>
          <w:rStyle w:val="Нет"/>
          <w:rFonts w:ascii="Times New Roman" w:hAnsi="Times New Roman"/>
          <w:u w:color="000000"/>
          <w:rtl w:val="0"/>
          <w:lang w:val="ru-RU"/>
        </w:rPr>
        <w:t xml:space="preserve">"  2011.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 xml:space="preserve">120 </w:t>
      </w:r>
      <w:r>
        <w:rPr>
          <w:rStyle w:val="Нет"/>
          <w:rFonts w:ascii="Times New Roman" w:hAnsi="Times New Roman" w:hint="default"/>
          <w:u w:color="000000"/>
          <w:rtl w:val="0"/>
          <w:lang w:val="ru-RU"/>
        </w:rPr>
        <w:t>с</w:t>
      </w:r>
      <w:r>
        <w:rPr>
          <w:rStyle w:val="Нет"/>
          <w:rFonts w:ascii="Times New Roman" w:hAnsi="Times New Roman"/>
          <w:u w:color="000000"/>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5. Plastic, Maxilllofacial and reconstructive Surgery. Third edition, Georgiadi.-williams&amp;Willkins, 2013, 1024 p.</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6. Aesthetic plastic surgery of the midtace and neck,   Giovanni Botti edition. williams&amp;Willkins, 2013, 1024 p.</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r>
        <w:rPr>
          <w:rStyle w:val="Нет"/>
          <w:rFonts w:ascii="Times New Roman" w:hAnsi="Times New Roman"/>
          <w:u w:color="000000"/>
          <w:rtl w:val="0"/>
          <w:lang w:val="ru-RU"/>
        </w:rPr>
        <w:t>7. Aesthetic plastic surgery of the breast, Giovanni Botti edition. 2014, 720 p</w:t>
      </w: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u w:color="000000"/>
        </w:rPr>
      </w:pPr>
    </w:p>
    <w:p>
      <w:pPr>
        <w:pStyle w:val="По умолчанию"/>
        <w:tabs>
          <w:tab w:val="left" w:pos="720"/>
          <w:tab w:val="left" w:pos="1440"/>
          <w:tab w:val="left" w:pos="2160"/>
          <w:tab w:val="left" w:pos="2880"/>
          <w:tab w:val="left" w:pos="3600"/>
          <w:tab w:val="left" w:pos="4320"/>
          <w:tab w:val="left" w:pos="5040"/>
          <w:tab w:val="left" w:pos="5760"/>
          <w:tab w:val="left" w:pos="6029"/>
        </w:tabs>
        <w:spacing w:before="0" w:line="240" w:lineRule="auto"/>
        <w:ind w:right="211"/>
        <w:jc w:val="both"/>
        <w:rPr>
          <w:rStyle w:val="Нет"/>
          <w:rFonts w:ascii="Times New Roman" w:cs="Times New Roman" w:hAnsi="Times New Roman" w:eastAsia="Times New Roman"/>
          <w:sz w:val="28"/>
          <w:szCs w:val="28"/>
          <w:u w:color="000000"/>
        </w:rPr>
      </w:pPr>
      <w:r>
        <w:rPr>
          <w:rStyle w:val="Нет"/>
          <w:rFonts w:ascii="Times New Roman" w:hAnsi="Times New Roman"/>
          <w:u w:color="000000"/>
          <w:rtl w:val="0"/>
          <w:lang w:val="ru-RU"/>
        </w:rPr>
        <w:t>8. Aesthetic plastic surgery of the body.- Giovanni Botti edition.- 2015, 547 p.</w:t>
      </w:r>
    </w:p>
    <w:p>
      <w:pPr>
        <w:pStyle w:val="Body Text"/>
        <w:spacing w:before="100" w:after="40"/>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Перелік літературних джерел</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Miranda E.P. Congenital defects of the skin and hands. In Pediatric surgery -7th edition / editor Coran A.G. P 1711-1716.</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Ma T, Fan K, Li L, Xie F, Li H, Chou H, Zhang Z. Tissue expansion in the treatment of giant congenital melanocytic nevi of the upper extremity. Medicine (Baltimore) 2017;96(13):e6358.</w:t>
      </w:r>
    </w:p>
    <w:p>
      <w:pPr>
        <w:pStyle w:val="По умолчанию A"/>
        <w:numPr>
          <w:ilvl w:val="1"/>
          <w:numId w:val="528"/>
        </w:numPr>
        <w:bidi w:val="0"/>
        <w:spacing w:before="0"/>
        <w:ind w:right="0"/>
        <w:jc w:val="left"/>
        <w:rPr>
          <w:rFonts w:ascii="Times New Roman" w:hAnsi="Times New Roman"/>
          <w:sz w:val="20"/>
          <w:szCs w:val="20"/>
          <w:rtl w:val="0"/>
          <w:lang w:val="de-DE"/>
        </w:rPr>
      </w:pPr>
      <w:r>
        <w:rPr>
          <w:rStyle w:val="Нет"/>
          <w:rFonts w:ascii="Times New Roman" w:hAnsi="Times New Roman"/>
          <w:sz w:val="20"/>
          <w:szCs w:val="20"/>
          <w:rtl w:val="0"/>
          <w:lang w:val="de-DE"/>
        </w:rPr>
        <w:t xml:space="preserve">Goel P, Wolfswinkel EM, Fahradyan A, Tsuha M, Hough M, Magee W 3rd, Hammoudeh JA, Urata MM, Howell LK. </w:t>
      </w:r>
      <w:r>
        <w:rPr>
          <w:rStyle w:val="Нет"/>
          <w:rFonts w:ascii="Times New Roman" w:hAnsi="Times New Roman"/>
          <w:outline w:val="0"/>
          <w:color w:val="000000"/>
          <w:sz w:val="20"/>
          <w:szCs w:val="20"/>
          <w:u w:val="none" w:color="000000"/>
          <w:rtl w:val="0"/>
          <w:lang w:val="fr-FR"/>
          <w14:textFill>
            <w14:solidFill>
              <w14:srgbClr w14:val="000000"/>
            </w14:solidFill>
          </w14:textFill>
        </w:rPr>
        <w:t>Sebaceous</w:t>
      </w:r>
      <w:r>
        <w:rPr>
          <w:rStyle w:val="Нет"/>
          <w:rFonts w:ascii="Times New Roman" w:hAnsi="Times New Roman"/>
          <w:b w:val="1"/>
          <w:bCs w:val="1"/>
          <w:outline w:val="0"/>
          <w:color w:val="000000"/>
          <w:sz w:val="20"/>
          <w:szCs w:val="20"/>
          <w:u w:color="000000"/>
          <w:rtl w:val="0"/>
          <w:lang w:val="en-US"/>
          <w14:textFill>
            <w14:solidFill>
              <w14:srgbClr w14:val="000000"/>
            </w14:solidFill>
          </w14:textFill>
        </w:rPr>
        <w:t xml:space="preserve"> </w:t>
      </w:r>
      <w:r>
        <w:rPr>
          <w:rStyle w:val="Нет"/>
          <w:rFonts w:ascii="Times New Roman" w:hAnsi="Times New Roman"/>
          <w:outline w:val="0"/>
          <w:color w:val="000000"/>
          <w:sz w:val="20"/>
          <w:szCs w:val="20"/>
          <w:u w:color="000000"/>
          <w:rtl w:val="0"/>
          <w:lang w:val="en-US"/>
          <w14:textFill>
            <w14:solidFill>
              <w14:srgbClr w14:val="000000"/>
            </w14:solidFill>
          </w14:textFill>
        </w:rPr>
        <w:t xml:space="preserve">Nevus of the Scalp. </w:t>
      </w:r>
      <w:r>
        <w:rPr>
          <w:rStyle w:val="Нет"/>
          <w:rFonts w:ascii="Times New Roman" w:hAnsi="Times New Roman"/>
          <w:sz w:val="20"/>
          <w:szCs w:val="20"/>
          <w:rtl w:val="0"/>
          <w:lang w:val="en-US"/>
        </w:rPr>
        <w:t>J Craniofac Surg. 2020:257-260.</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u w:color="0000ed"/>
          <w:rtl w:val="0"/>
          <w:lang w:val="en-US"/>
        </w:rPr>
        <w:t xml:space="preserve">Chepla KJ, Gosain AK. </w:t>
      </w:r>
      <w:r>
        <w:rPr>
          <w:rStyle w:val="Нет"/>
          <w:rFonts w:ascii="Times New Roman" w:hAnsi="Times New Roman"/>
          <w:outline w:val="0"/>
          <w:color w:val="000000"/>
          <w:sz w:val="20"/>
          <w:szCs w:val="20"/>
          <w:u w:val="none" w:color="000000"/>
          <w:rtl w:val="0"/>
          <w:lang w:val="en-US"/>
          <w14:textFill>
            <w14:solidFill>
              <w14:srgbClr w14:val="000000"/>
            </w14:solidFill>
          </w14:textFill>
        </w:rPr>
        <w:t>Giant nevus sebaceus: definition, surgical techniques, and rationale for treatment.</w:t>
      </w:r>
      <w:r>
        <w:rPr>
          <w:rStyle w:val="Нет"/>
          <w:rFonts w:ascii="Times New Roman" w:hAnsi="Times New Roman"/>
          <w:outline w:val="0"/>
          <w:color w:val="000000"/>
          <w:sz w:val="20"/>
          <w:szCs w:val="20"/>
          <w:u w:color="0000ed"/>
          <w:rtl w:val="0"/>
          <w:lang w:val="en-US"/>
          <w14:textFill>
            <w14:solidFill>
              <w14:srgbClr w14:val="000000"/>
            </w14:solidFill>
          </w14:textFill>
        </w:rPr>
        <w:t xml:space="preserve"> </w:t>
      </w:r>
      <w:r>
        <w:rPr>
          <w:rStyle w:val="Нет"/>
          <w:rFonts w:ascii="Times New Roman" w:hAnsi="Times New Roman"/>
          <w:sz w:val="20"/>
          <w:szCs w:val="20"/>
          <w:u w:color="0000ed"/>
          <w:rtl w:val="0"/>
          <w:lang w:val="en-US"/>
        </w:rPr>
        <w:t>Plast Reconstr Surg. 2012 Aug;130(2):296e-304e.</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 xml:space="preserve"> Heit JA. Epidemiology of venous thromboembolism. Nat Rev Cardiol. 2015;12(8):64</w:t>
      </w:r>
      <w:r>
        <w:rPr>
          <w:rStyle w:val="Нет"/>
          <w:rFonts w:ascii="Times New Roman" w:hAnsi="Times New Roman" w:hint="default"/>
          <w:sz w:val="20"/>
          <w:szCs w:val="20"/>
          <w:rtl w:val="0"/>
          <w:lang w:val="en-US"/>
        </w:rPr>
        <w:t>–</w:t>
      </w:r>
      <w:r>
        <w:rPr>
          <w:rStyle w:val="Нет"/>
          <w:rFonts w:ascii="Times New Roman" w:hAnsi="Times New Roman"/>
          <w:sz w:val="20"/>
          <w:szCs w:val="20"/>
          <w:rtl w:val="0"/>
          <w:lang w:val="en-US"/>
        </w:rPr>
        <w:t>74.</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 xml:space="preserve"> Wolberg AS, Aleman MM, Leiderman K, and Machlus KR. Procoagulant activity in hemostasis and thrombosis: Virchow</w:t>
      </w:r>
      <w:r>
        <w:rPr>
          <w:rStyle w:val="Нет"/>
          <w:rFonts w:ascii="Arial Unicode MS" w:hAnsi="Arial Unicode MS" w:hint="default"/>
          <w:sz w:val="20"/>
          <w:szCs w:val="20"/>
          <w:rtl w:val="1"/>
          <w:lang w:val="ar-SA" w:bidi="ar-SA"/>
        </w:rPr>
        <w:t>’</w:t>
      </w:r>
      <w:r>
        <w:rPr>
          <w:rStyle w:val="Нет"/>
          <w:rFonts w:ascii="Times New Roman" w:hAnsi="Times New Roman"/>
          <w:sz w:val="20"/>
          <w:szCs w:val="20"/>
          <w:rtl w:val="0"/>
          <w:lang w:val="en-US"/>
        </w:rPr>
        <w:t>s triad revisited. Anesth Analg 2012; 114(2):75</w:t>
      </w:r>
      <w:r>
        <w:rPr>
          <w:rStyle w:val="Нет"/>
          <w:rFonts w:ascii="Times New Roman" w:hAnsi="Times New Roman" w:hint="default"/>
          <w:sz w:val="20"/>
          <w:szCs w:val="20"/>
          <w:rtl w:val="0"/>
          <w:lang w:val="en-US"/>
        </w:rPr>
        <w:t>–</w:t>
      </w:r>
      <w:r>
        <w:rPr>
          <w:rStyle w:val="Нет"/>
          <w:rFonts w:ascii="Times New Roman" w:hAnsi="Times New Roman"/>
          <w:sz w:val="20"/>
          <w:szCs w:val="20"/>
          <w:rtl w:val="0"/>
          <w:lang w:val="en-US"/>
        </w:rPr>
        <w:t>85.</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Kapoor S, Opneja A, Nayak L. The role of neutrophils in thrombosis. Thrombosis Research. 2018; 170:87</w:t>
      </w:r>
      <w:r>
        <w:rPr>
          <w:rStyle w:val="Нет"/>
          <w:rFonts w:ascii="Times New Roman" w:hAnsi="Times New Roman" w:hint="default"/>
          <w:sz w:val="20"/>
          <w:szCs w:val="20"/>
          <w:rtl w:val="0"/>
          <w:lang w:val="en-US"/>
        </w:rPr>
        <w:t>–</w:t>
      </w:r>
      <w:r>
        <w:rPr>
          <w:rStyle w:val="Нет"/>
          <w:rFonts w:ascii="Times New Roman" w:hAnsi="Times New Roman"/>
          <w:sz w:val="20"/>
          <w:szCs w:val="20"/>
          <w:rtl w:val="0"/>
          <w:lang w:val="en-US"/>
        </w:rPr>
        <w:t>96.</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Aurshina A, Hingorani A. Acute Deep Venous Thrombosis. Clinical Algorithms in General Surgery. 2019; 577</w:t>
      </w:r>
      <w:r>
        <w:rPr>
          <w:rStyle w:val="Нет"/>
          <w:rFonts w:ascii="Times New Roman" w:hAnsi="Times New Roman" w:hint="default"/>
          <w:sz w:val="20"/>
          <w:szCs w:val="20"/>
          <w:rtl w:val="0"/>
          <w:lang w:val="en-US"/>
        </w:rPr>
        <w:t>–</w:t>
      </w:r>
      <w:r>
        <w:rPr>
          <w:rStyle w:val="Нет"/>
          <w:rFonts w:ascii="Times New Roman" w:hAnsi="Times New Roman"/>
          <w:sz w:val="20"/>
          <w:szCs w:val="20"/>
          <w:rtl w:val="0"/>
          <w:lang w:val="pt-PT"/>
        </w:rPr>
        <w:t>579. doi10.1007/978-3-319-98497</w:t>
      </w:r>
      <w:r>
        <w:rPr>
          <w:rStyle w:val="Нет"/>
          <w:rFonts w:ascii="Times New Roman" w:hAnsi="Times New Roman"/>
          <w:sz w:val="20"/>
          <w:szCs w:val="20"/>
          <w:rtl w:val="0"/>
          <w:lang w:val="ru-RU"/>
        </w:rPr>
        <w:t>.</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 xml:space="preserve"> Bucknor, A., Egeler, S. A., Chen, A. D., Chattha, A., Kamali, P., Brownstein, G. et al.National Mortality Rates After Outpatient Cosmetic Surgery and Low Rates of Perioperative Deep Vein Thrombosis Screening and Prophylaxis. Plastic and Reconstructive Surgery. 2018; 142(1): 90</w:t>
      </w:r>
      <w:r>
        <w:rPr>
          <w:rStyle w:val="Нет"/>
          <w:rFonts w:ascii="Times New Roman" w:hAnsi="Times New Roman" w:hint="default"/>
          <w:sz w:val="20"/>
          <w:szCs w:val="20"/>
          <w:rtl w:val="0"/>
          <w:lang w:val="en-US"/>
        </w:rPr>
        <w:t>–</w:t>
      </w:r>
      <w:r>
        <w:rPr>
          <w:rStyle w:val="Нет"/>
          <w:rFonts w:ascii="Times New Roman" w:hAnsi="Times New Roman"/>
          <w:sz w:val="20"/>
          <w:szCs w:val="20"/>
          <w:rtl w:val="0"/>
          <w:lang w:val="en-US"/>
        </w:rPr>
        <w:t>98.</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Клінічний</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протокол</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МОЗ</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України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надання</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медичної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допомоги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з</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профілактики</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тромботичних</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ускладнень</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хірургії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ортопедіїі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травматології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акушерстві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гінекології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від</w:t>
      </w:r>
      <w:r>
        <w:rPr>
          <w:rStyle w:val="Нет"/>
          <w:rFonts w:ascii="Times New Roman" w:hAnsi="Times New Roman"/>
          <w:sz w:val="20"/>
          <w:szCs w:val="20"/>
          <w:rtl w:val="0"/>
          <w:lang w:val="en-US"/>
        </w:rPr>
        <w:t xml:space="preserve"> 15.07.2007 No 329. http://old.moz.gov.ua/ua/portal/ dn_20070615_329.html</w:t>
      </w:r>
    </w:p>
    <w:p>
      <w:pPr>
        <w:pStyle w:val="По умолчанию A"/>
        <w:numPr>
          <w:ilvl w:val="1"/>
          <w:numId w:val="52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Українські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міждисциплінарні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клінічні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рекомендації</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по</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профілактиці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діагностиці</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лікуванню</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венозний</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тромбоемболічних</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ускладнень</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розшире</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ний</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варіант</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Клінічна</w:t>
      </w:r>
      <w:r>
        <w:rPr>
          <w:rStyle w:val="Нет"/>
          <w:rFonts w:ascii="Times New Roman" w:hAnsi="Times New Roman"/>
          <w:sz w:val="20"/>
          <w:szCs w:val="20"/>
          <w:rtl w:val="0"/>
          <w:lang w:val="en-US"/>
        </w:rPr>
        <w:t xml:space="preserve"> </w:t>
      </w:r>
      <w:r>
        <w:rPr>
          <w:rStyle w:val="Нет"/>
          <w:rFonts w:ascii="Times New Roman" w:hAnsi="Times New Roman" w:hint="default"/>
          <w:sz w:val="20"/>
          <w:szCs w:val="20"/>
          <w:rtl w:val="0"/>
          <w:lang w:val="ru-RU"/>
        </w:rPr>
        <w:t>флебологія</w:t>
      </w:r>
      <w:r>
        <w:rPr>
          <w:rStyle w:val="Нет"/>
          <w:rFonts w:ascii="Times New Roman" w:hAnsi="Times New Roman"/>
          <w:sz w:val="20"/>
          <w:szCs w:val="20"/>
          <w:rtl w:val="0"/>
          <w:lang w:val="en-US"/>
        </w:rPr>
        <w:t>. 2017;</w:t>
      </w:r>
      <w:r>
        <w:rPr>
          <w:rStyle w:val="Нет"/>
          <w:rFonts w:ascii="Times New Roman" w:hAnsi="Times New Roman" w:hint="default"/>
          <w:sz w:val="20"/>
          <w:szCs w:val="20"/>
          <w:rtl w:val="0"/>
          <w:lang w:val="ru-RU"/>
        </w:rPr>
        <w:t xml:space="preserve"> Том</w:t>
      </w:r>
      <w:r>
        <w:rPr>
          <w:rStyle w:val="Нет"/>
          <w:rFonts w:ascii="Times New Roman" w:hAnsi="Times New Roman"/>
          <w:sz w:val="20"/>
          <w:szCs w:val="20"/>
          <w:rtl w:val="0"/>
          <w:lang w:val="en-US"/>
        </w:rPr>
        <w:t xml:space="preserve"> 10(1):43-64</w:t>
      </w:r>
    </w:p>
    <w:p>
      <w:pPr>
        <w:pStyle w:val="По умолчанию A"/>
        <w:numPr>
          <w:ilvl w:val="1"/>
          <w:numId w:val="52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 xml:space="preserve">Наказ МОЗ </w:t>
      </w:r>
      <w:r>
        <w:rPr>
          <w:rStyle w:val="Нет"/>
          <w:rFonts w:ascii="Times New Roman" w:hAnsi="Times New Roman"/>
          <w:sz w:val="20"/>
          <w:szCs w:val="20"/>
          <w:rtl w:val="0"/>
          <w:lang w:val="pt-PT"/>
        </w:rPr>
        <w:t xml:space="preserve">No 1422 </w:t>
      </w:r>
      <w:r>
        <w:rPr>
          <w:rStyle w:val="Нет"/>
          <w:rFonts w:ascii="Times New Roman" w:hAnsi="Times New Roman" w:hint="default"/>
          <w:sz w:val="20"/>
          <w:szCs w:val="20"/>
          <w:rtl w:val="0"/>
          <w:lang w:val="ru-RU"/>
        </w:rPr>
        <w:t>з переліком затверджених джерел міжнародних протоколів</w:t>
      </w:r>
      <w:r>
        <w:rPr>
          <w:rStyle w:val="Нет"/>
          <w:rFonts w:ascii="Times New Roman" w:hAnsi="Times New Roman"/>
          <w:sz w:val="20"/>
          <w:szCs w:val="20"/>
          <w:rtl w:val="0"/>
          <w:lang w:val="ru-RU"/>
        </w:rPr>
        <w:t xml:space="preserve">. </w:t>
      </w:r>
      <w:r>
        <w:rPr>
          <w:rStyle w:val="Нет"/>
          <w:rFonts w:ascii="Times New Roman" w:hAnsi="Times New Roman"/>
          <w:sz w:val="20"/>
          <w:szCs w:val="20"/>
          <w:rtl w:val="0"/>
          <w:lang w:val="en-US"/>
        </w:rPr>
        <w:t>https</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moz</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gov</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ua</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article</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for</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medical</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staff</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jak</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vprovadzhuvati</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novi</w:t>
      </w:r>
      <w:r>
        <w:rPr>
          <w:rStyle w:val="Нет"/>
          <w:rFonts w:ascii="Times New Roman" w:hAnsi="Times New Roman"/>
          <w:sz w:val="20"/>
          <w:szCs w:val="20"/>
          <w:rtl w:val="0"/>
          <w:lang w:val="ru-RU"/>
        </w:rPr>
        <w:t xml:space="preserve">- </w:t>
      </w:r>
      <w:r>
        <w:rPr>
          <w:rStyle w:val="Нет"/>
          <w:rFonts w:ascii="Times New Roman" w:hAnsi="Times New Roman"/>
          <w:sz w:val="20"/>
          <w:szCs w:val="20"/>
          <w:rtl w:val="0"/>
          <w:lang w:val="en-US"/>
        </w:rPr>
        <w:t>klinichni</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protokoli</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instrukcija</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dlja</w:t>
      </w:r>
      <w:r>
        <w:rPr>
          <w:rStyle w:val="Нет"/>
          <w:rFonts w:ascii="Times New Roman" w:hAnsi="Times New Roman"/>
          <w:sz w:val="20"/>
          <w:szCs w:val="20"/>
          <w:rtl w:val="0"/>
          <w:lang w:val="ru-RU"/>
        </w:rPr>
        <w:t>-</w:t>
      </w:r>
      <w:r>
        <w:rPr>
          <w:rStyle w:val="Нет"/>
          <w:rFonts w:ascii="Times New Roman" w:hAnsi="Times New Roman"/>
          <w:sz w:val="20"/>
          <w:szCs w:val="20"/>
          <w:rtl w:val="0"/>
          <w:lang w:val="en-US"/>
        </w:rPr>
        <w:t>likariv</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Fan, K. L., Black, C. K., Abbate, O., Lu, K., Camden, R. C., &amp; Evans, K. K. (2019). Venous thromboembolism in plastic surgery: the current state of evidence in risk assessment and chemoprophylactic options. Journal of Plastic Surgery and Hand Surgery, 1</w:t>
      </w:r>
      <w:r>
        <w:rPr>
          <w:rStyle w:val="Нет"/>
          <w:rFonts w:ascii="Times New Roman" w:hAnsi="Times New Roman" w:hint="default"/>
          <w:sz w:val="20"/>
          <w:szCs w:val="20"/>
          <w:rtl w:val="0"/>
          <w:lang w:val="en-US"/>
        </w:rPr>
        <w:t>–</w:t>
      </w:r>
      <w:r>
        <w:rPr>
          <w:rStyle w:val="Нет"/>
          <w:rFonts w:ascii="Times New Roman" w:hAnsi="Times New Roman"/>
          <w:sz w:val="20"/>
          <w:szCs w:val="20"/>
          <w:rtl w:val="0"/>
          <w:lang w:val="en-US"/>
        </w:rPr>
        <w:t>11. doi:10.1080/2000656x.2019.1650057</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Pannucci CJ Bailey SH Dreszer G et al.Validation of the Caprini risk assessment model in plastic and reconstructive surgery patients. J Am Coll Surg.2011;212(1):105</w:t>
      </w:r>
      <w:r>
        <w:rPr>
          <w:rStyle w:val="Нет"/>
          <w:rFonts w:ascii="Times New Roman" w:hAnsi="Times New Roman" w:hint="default"/>
          <w:sz w:val="20"/>
          <w:szCs w:val="20"/>
          <w:rtl w:val="0"/>
          <w:lang w:val="en-US"/>
        </w:rPr>
        <w:t>–</w:t>
      </w:r>
      <w:r>
        <w:rPr>
          <w:rStyle w:val="Нет"/>
          <w:rFonts w:ascii="Times New Roman" w:hAnsi="Times New Roman"/>
          <w:sz w:val="20"/>
          <w:szCs w:val="20"/>
          <w:rtl w:val="0"/>
          <w:lang w:val="en-US"/>
        </w:rPr>
        <w:t>112.</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Guatt GH Aki EA Crowther M Gutterman DD Schuunemann HJ; American College of Chest Physicians Antithrombotic Therapy and Prevention of Thrombosis Panel. Executive summary: Antithrombotic Therapy and Prevention of Thrombosis, 9th ed: American College of Chest Physicians evidence-based clinical practice guidelines. Chest</w:t>
      </w:r>
      <w:r>
        <w:rPr>
          <w:rStyle w:val="Нет"/>
          <w:rFonts w:ascii="Times New Roman" w:hAnsi="Times New Roman"/>
          <w:sz w:val="20"/>
          <w:szCs w:val="20"/>
          <w:rtl w:val="0"/>
          <w:lang w:val="ru-RU"/>
        </w:rPr>
        <w:t>. 2012;141(2) (</w:t>
      </w:r>
      <w:r>
        <w:rPr>
          <w:rStyle w:val="Нет"/>
          <w:rFonts w:ascii="Times New Roman" w:hAnsi="Times New Roman"/>
          <w:sz w:val="20"/>
          <w:szCs w:val="20"/>
          <w:rtl w:val="0"/>
          <w:lang w:val="en-US"/>
        </w:rPr>
        <w:t>suppl</w:t>
      </w:r>
      <w:r>
        <w:rPr>
          <w:rStyle w:val="Нет"/>
          <w:rFonts w:ascii="Times New Roman" w:hAnsi="Times New Roman"/>
          <w:sz w:val="20"/>
          <w:szCs w:val="20"/>
          <w:rtl w:val="0"/>
          <w:lang w:val="ru-RU"/>
        </w:rPr>
        <w:t>):7</w:t>
      </w:r>
      <w:r>
        <w:rPr>
          <w:rStyle w:val="Нет"/>
          <w:rFonts w:ascii="Times New Roman" w:hAnsi="Times New Roman"/>
          <w:sz w:val="20"/>
          <w:szCs w:val="20"/>
          <w:rtl w:val="0"/>
          <w:lang w:val="en-US"/>
        </w:rPr>
        <w:t>S</w:t>
      </w:r>
      <w:r>
        <w:rPr>
          <w:rStyle w:val="Нет"/>
          <w:rFonts w:ascii="Times New Roman" w:hAnsi="Times New Roman" w:hint="default"/>
          <w:sz w:val="20"/>
          <w:szCs w:val="20"/>
          <w:rtl w:val="0"/>
          <w:lang w:val="ru-RU"/>
        </w:rPr>
        <w:t>–</w:t>
      </w:r>
      <w:r>
        <w:rPr>
          <w:rStyle w:val="Нет"/>
          <w:rFonts w:ascii="Times New Roman" w:hAnsi="Times New Roman"/>
          <w:sz w:val="20"/>
          <w:szCs w:val="20"/>
          <w:rtl w:val="0"/>
          <w:lang w:val="ru-RU"/>
        </w:rPr>
        <w:t>47</w:t>
      </w:r>
      <w:r>
        <w:rPr>
          <w:rStyle w:val="Нет"/>
          <w:rFonts w:ascii="Times New Roman" w:hAnsi="Times New Roman"/>
          <w:sz w:val="20"/>
          <w:szCs w:val="20"/>
          <w:rtl w:val="0"/>
          <w:lang w:val="en-US"/>
        </w:rPr>
        <w:t>S</w:t>
      </w:r>
      <w:r>
        <w:rPr>
          <w:rStyle w:val="Нет"/>
          <w:rFonts w:ascii="Times New Roman" w:hAnsi="Times New Roman"/>
          <w:sz w:val="20"/>
          <w:szCs w:val="20"/>
          <w:rtl w:val="0"/>
          <w:lang w:val="ru-RU"/>
        </w:rPr>
        <w:t>.</w:t>
      </w:r>
    </w:p>
    <w:p>
      <w:pPr>
        <w:pStyle w:val="По умолчанию A"/>
        <w:numPr>
          <w:ilvl w:val="1"/>
          <w:numId w:val="52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Злотогорский А</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Шапиро 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Трихология</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«Родовід»</w:t>
      </w:r>
      <w:r>
        <w:rPr>
          <w:rStyle w:val="Нет"/>
          <w:rFonts w:ascii="Times New Roman" w:hAnsi="Times New Roman"/>
          <w:sz w:val="20"/>
          <w:szCs w:val="20"/>
          <w:rtl w:val="0"/>
          <w:lang w:val="ru-RU"/>
        </w:rPr>
        <w:t>, 2013.-160</w:t>
      </w:r>
      <w:r>
        <w:rPr>
          <w:rStyle w:val="Нет"/>
          <w:rFonts w:ascii="Times New Roman" w:hAnsi="Times New Roman" w:hint="default"/>
          <w:sz w:val="20"/>
          <w:szCs w:val="20"/>
          <w:rtl w:val="0"/>
          <w:lang w:val="ru-RU"/>
        </w:rPr>
        <w:t>с</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т</w:t>
      </w:r>
    </w:p>
    <w:p>
      <w:pPr>
        <w:pStyle w:val="По умолчанию A"/>
        <w:numPr>
          <w:ilvl w:val="1"/>
          <w:numId w:val="52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Седик Н</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Косметическая хирургия кожи</w:t>
      </w:r>
      <w:r>
        <w:rPr>
          <w:rStyle w:val="Нет"/>
          <w:rFonts w:ascii="Times New Roman" w:hAnsi="Times New Roman"/>
          <w:sz w:val="20"/>
          <w:szCs w:val="20"/>
          <w:rtl w:val="0"/>
          <w:lang w:val="ru-RU"/>
        </w:rPr>
        <w:t>. -</w:t>
      </w:r>
      <w:r>
        <w:rPr>
          <w:rStyle w:val="Нет"/>
          <w:rFonts w:ascii="Times New Roman" w:hAnsi="Times New Roman" w:hint="default"/>
          <w:sz w:val="20"/>
          <w:szCs w:val="20"/>
          <w:rtl w:val="0"/>
          <w:lang w:val="ru-RU"/>
        </w:rPr>
        <w:t>М</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МЕДпрес</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информ</w:t>
      </w:r>
      <w:r>
        <w:rPr>
          <w:rStyle w:val="Нет"/>
          <w:rFonts w:ascii="Times New Roman" w:hAnsi="Times New Roman"/>
          <w:sz w:val="20"/>
          <w:szCs w:val="20"/>
          <w:rtl w:val="0"/>
          <w:lang w:val="ru-RU"/>
        </w:rPr>
        <w:t>,2009.-144</w:t>
      </w:r>
      <w:r>
        <w:rPr>
          <w:rStyle w:val="Нет"/>
          <w:rFonts w:ascii="Times New Roman" w:hAnsi="Times New Roman" w:hint="default"/>
          <w:sz w:val="20"/>
          <w:szCs w:val="20"/>
          <w:rtl w:val="0"/>
          <w:lang w:val="ru-RU"/>
        </w:rPr>
        <w:t>с</w:t>
      </w:r>
      <w:r>
        <w:rPr>
          <w:rStyle w:val="Нет"/>
          <w:rFonts w:ascii="Times New Roman" w:hAnsi="Times New Roman"/>
          <w:sz w:val="20"/>
          <w:szCs w:val="20"/>
          <w:rtl w:val="0"/>
          <w:lang w:val="ru-RU"/>
        </w:rPr>
        <w:t xml:space="preserve">. </w:t>
      </w:r>
    </w:p>
    <w:p>
      <w:pPr>
        <w:pStyle w:val="По умолчанию A"/>
        <w:numPr>
          <w:ilvl w:val="1"/>
          <w:numId w:val="52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Хабер Р</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Стау Д</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Трансплантация волос</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М</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Рид Елсивер</w:t>
      </w:r>
      <w:r>
        <w:rPr>
          <w:rStyle w:val="Нет"/>
          <w:rFonts w:ascii="Times New Roman" w:hAnsi="Times New Roman"/>
          <w:sz w:val="20"/>
          <w:szCs w:val="20"/>
          <w:rtl w:val="0"/>
          <w:lang w:val="ru-RU"/>
        </w:rPr>
        <w:t>, 2009.- 208</w:t>
      </w:r>
      <w:r>
        <w:rPr>
          <w:rStyle w:val="Нет"/>
          <w:rFonts w:ascii="Times New Roman" w:hAnsi="Times New Roman" w:hint="default"/>
          <w:sz w:val="20"/>
          <w:szCs w:val="20"/>
          <w:rtl w:val="0"/>
          <w:lang w:val="ru-RU"/>
        </w:rPr>
        <w:t>с</w:t>
      </w:r>
      <w:r>
        <w:rPr>
          <w:rStyle w:val="Нет"/>
          <w:rFonts w:ascii="Times New Roman" w:hAnsi="Times New Roman"/>
          <w:sz w:val="20"/>
          <w:szCs w:val="20"/>
          <w:rtl w:val="0"/>
          <w:lang w:val="ru-RU"/>
        </w:rPr>
        <w:t xml:space="preserve">. </w:t>
      </w:r>
    </w:p>
    <w:p>
      <w:pPr>
        <w:pStyle w:val="По умолчанию A"/>
        <w:numPr>
          <w:ilvl w:val="1"/>
          <w:numId w:val="528"/>
        </w:numPr>
        <w:bidi w:val="0"/>
        <w:spacing w:before="0"/>
        <w:ind w:right="0"/>
        <w:jc w:val="left"/>
        <w:rPr>
          <w:rFonts w:ascii="Times New Roman" w:hAnsi="Times New Roman" w:hint="default"/>
          <w:sz w:val="20"/>
          <w:szCs w:val="20"/>
          <w:rtl w:val="0"/>
          <w:lang w:val="ru-RU"/>
        </w:rPr>
      </w:pPr>
      <w:r>
        <w:rPr>
          <w:rStyle w:val="Нет"/>
          <w:rFonts w:ascii="Times New Roman" w:hAnsi="Times New Roman" w:hint="default"/>
          <w:sz w:val="20"/>
          <w:szCs w:val="20"/>
          <w:rtl w:val="0"/>
          <w:lang w:val="ru-RU"/>
        </w:rPr>
        <w:t>Фісталь Е</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Я</w:t>
      </w:r>
      <w:r>
        <w:rPr>
          <w:rStyle w:val="Нет"/>
          <w:rFonts w:ascii="Times New Roman" w:hAnsi="Times New Roman"/>
          <w:sz w:val="20"/>
          <w:szCs w:val="20"/>
          <w:rtl w:val="0"/>
          <w:lang w:val="ru-RU"/>
        </w:rPr>
        <w:t xml:space="preserve">. </w:t>
      </w:r>
      <w:r>
        <w:rPr>
          <w:rStyle w:val="Нет"/>
          <w:rFonts w:ascii="Times New Roman" w:hAnsi="Times New Roman" w:hint="default"/>
          <w:sz w:val="20"/>
          <w:szCs w:val="20"/>
          <w:rtl w:val="0"/>
          <w:lang w:val="ru-RU"/>
        </w:rPr>
        <w:t>Пластична хірургія</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К</w:t>
      </w:r>
      <w:r>
        <w:rPr>
          <w:rStyle w:val="Нет"/>
          <w:rFonts w:ascii="Times New Roman" w:hAnsi="Times New Roman"/>
          <w:sz w:val="20"/>
          <w:szCs w:val="20"/>
          <w:rtl w:val="0"/>
          <w:lang w:val="ru-RU"/>
        </w:rPr>
        <w:t>.:</w:t>
      </w:r>
      <w:r>
        <w:rPr>
          <w:rStyle w:val="Нет"/>
          <w:rFonts w:ascii="Times New Roman" w:hAnsi="Times New Roman" w:hint="default"/>
          <w:sz w:val="20"/>
          <w:szCs w:val="20"/>
          <w:rtl w:val="0"/>
          <w:lang w:val="ru-RU"/>
        </w:rPr>
        <w:t>ВСВ «Медицина»</w:t>
      </w:r>
      <w:r>
        <w:rPr>
          <w:rStyle w:val="Нет"/>
          <w:rFonts w:ascii="Times New Roman" w:hAnsi="Times New Roman"/>
          <w:sz w:val="20"/>
          <w:szCs w:val="20"/>
          <w:rtl w:val="0"/>
          <w:lang w:val="ru-RU"/>
        </w:rPr>
        <w:t>,2010.-376</w:t>
      </w:r>
      <w:r>
        <w:rPr>
          <w:rStyle w:val="Нет"/>
          <w:rFonts w:ascii="Times New Roman" w:hAnsi="Times New Roman" w:hint="default"/>
          <w:sz w:val="20"/>
          <w:szCs w:val="20"/>
          <w:rtl w:val="0"/>
          <w:lang w:val="ru-RU"/>
        </w:rPr>
        <w:t>с</w:t>
      </w:r>
      <w:r>
        <w:rPr>
          <w:rStyle w:val="Нет"/>
          <w:rFonts w:ascii="Times New Roman" w:hAnsi="Times New Roman"/>
          <w:sz w:val="20"/>
          <w:szCs w:val="20"/>
          <w:rtl w:val="0"/>
          <w:lang w:val="ru-RU"/>
        </w:rPr>
        <w:t xml:space="preserve">. </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Krugluger W. Induction of vascular endothelial growth factor messenger ribonucleic acid expression in stored micrografts by aminoguanidine / W. Krugluger et al. // Dermatol. Surg.- 2005.- Vol. 31(11).- P. 1404-1408.</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 xml:space="preserve">Avram M.R. Commentary on Micropunch (0.8 mm or less in diameter) </w:t>
      </w:r>
      <w:r>
        <w:rPr>
          <w:rStyle w:val="Нет"/>
          <w:rFonts w:ascii="Times New Roman" w:hAnsi="Times New Roman"/>
          <w:sz w:val="20"/>
          <w:szCs w:val="20"/>
          <w:rtl w:val="0"/>
          <w:lang w:val="it-IT"/>
        </w:rPr>
        <w:t>hair transplantation //Dermatol Surg.-2011.- No37.-P. 1327-1328.</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Rassman W.R., Bernstein R.M., McClellan R., Jones R., Worton E., et al. Follicular unit extraction: minimally invasive surgery for hair transplantation. //Dermatol Surg. -2002.-No28.- P.720-728.</w:t>
      </w:r>
    </w:p>
    <w:p>
      <w:pPr>
        <w:pStyle w:val="По умолчанию A"/>
        <w:numPr>
          <w:ilvl w:val="1"/>
          <w:numId w:val="528"/>
        </w:numPr>
        <w:bidi w:val="0"/>
        <w:spacing w:before="0"/>
        <w:ind w:right="0"/>
        <w:jc w:val="left"/>
        <w:rPr>
          <w:rFonts w:ascii="Times New Roman" w:hAnsi="Times New Roman"/>
          <w:sz w:val="20"/>
          <w:szCs w:val="20"/>
          <w:rtl w:val="0"/>
          <w:lang w:val="en-US"/>
        </w:rPr>
      </w:pPr>
      <w:r>
        <w:rPr>
          <w:rStyle w:val="Нет"/>
          <w:rFonts w:ascii="Times New Roman" w:hAnsi="Times New Roman"/>
          <w:sz w:val="20"/>
          <w:szCs w:val="20"/>
          <w:rtl w:val="0"/>
          <w:lang w:val="en-US"/>
        </w:rPr>
        <w:t>Rassman W.R., Carson S. Micrografting in extensive quantities. The ideal hair restoration procedure // Dermatol. Surg.- 1995.- No21.- P./306-311.</w:t>
      </w:r>
    </w:p>
    <w:p>
      <w:pPr>
        <w:pStyle w:val="По умолчанию A"/>
        <w:numPr>
          <w:ilvl w:val="1"/>
          <w:numId w:val="528"/>
        </w:numPr>
        <w:bidi w:val="0"/>
        <w:spacing w:before="0"/>
        <w:ind w:right="0"/>
        <w:jc w:val="left"/>
        <w:rPr>
          <w:rFonts w:ascii="Times New Roman" w:hAnsi="Times New Roman"/>
          <w:sz w:val="20"/>
          <w:szCs w:val="20"/>
          <w:rtl w:val="0"/>
          <w:lang w:val="fr-FR"/>
        </w:rPr>
      </w:pPr>
      <w:r>
        <w:rPr>
          <w:rStyle w:val="Нет"/>
          <w:rFonts w:ascii="Times New Roman" w:hAnsi="Times New Roman"/>
          <w:sz w:val="20"/>
          <w:szCs w:val="20"/>
          <w:rtl w:val="0"/>
          <w:lang w:val="fr-FR"/>
        </w:rPr>
        <w:t xml:space="preserve"> William R.R., James A.H., Robert M.B. Hair Transplantation //</w:t>
      </w:r>
      <w:r>
        <w:rPr>
          <w:rStyle w:val="Нет"/>
          <w:rFonts w:ascii="Times New Roman" w:hAnsi="Times New Roman"/>
          <w:sz w:val="20"/>
          <w:szCs w:val="20"/>
          <w:rtl w:val="0"/>
          <w:lang w:val="en-US"/>
        </w:rPr>
        <w:t xml:space="preserve"> Elsevier Saunders.-2006.- P.133-136.</w:t>
      </w:r>
    </w:p>
    <w:sectPr>
      <w:type w:val="continuous"/>
      <w:pgSz w:w="8400" w:h="11900" w:orient="portrait"/>
      <w:pgMar w:top="0" w:right="1134" w:bottom="851" w:left="851" w:header="284" w:footer="284"/>
      <w:pgNumType w:start="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Helvetica Neue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509"/>
        <w:tab w:val="clear" w:pos="9026"/>
      </w:tabs>
      <w:jc w:val="center"/>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ind w:left="14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2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6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0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2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6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bullet"/>
      <w:suff w:val="tab"/>
      <w:lvlText w:val="·"/>
      <w:lvlJc w:val="left"/>
      <w:pPr>
        <w:ind w:left="227" w:hanging="2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07" w:hanging="2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27" w:hanging="2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47" w:hanging="2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67" w:hanging="2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87" w:hanging="2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07" w:hanging="2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27" w:hanging="2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47" w:hanging="2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22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94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662"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38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10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822"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54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26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Импортированный стиль 5"/>
  </w:abstractNum>
  <w:abstractNum w:abstractNumId="9">
    <w:multiLevelType w:val="hybridMultilevel"/>
    <w:styleLink w:val="Импортированный стиль 5"/>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22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94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662"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38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10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822"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54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262"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Импортированный стиль 6"/>
  </w:abstractNum>
  <w:abstractNum w:abstractNumId="11">
    <w:multiLevelType w:val="hybridMultilevel"/>
    <w:styleLink w:val="Импортированный стиль 6"/>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Импортированный стиль 7"/>
  </w:abstractNum>
  <w:abstractNum w:abstractNumId="13">
    <w:multiLevelType w:val="hybridMultilevel"/>
    <w:styleLink w:val="Импортированный стиль 7"/>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13"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33"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53"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573"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293"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13"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33"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53"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Импортированный стиль 8"/>
  </w:abstractNum>
  <w:abstractNum w:abstractNumId="15">
    <w:multiLevelType w:val="hybridMultilevel"/>
    <w:styleLink w:val="Импортированный стиль 8"/>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9"/>
  </w:abstractNum>
  <w:abstractNum w:abstractNumId="17">
    <w:multiLevelType w:val="hybridMultilevel"/>
    <w:styleLink w:val="Импортированный стиль 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Импортированный стиль 10"/>
  </w:abstractNum>
  <w:abstractNum w:abstractNumId="19">
    <w:multiLevelType w:val="hybridMultilevel"/>
    <w:styleLink w:val="Импортированный стиль 1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Импортированный стиль 11"/>
  </w:abstractNum>
  <w:abstractNum w:abstractNumId="21">
    <w:multiLevelType w:val="hybridMultilevel"/>
    <w:styleLink w:val="Импортированный стиль 1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12"/>
  </w:abstractNum>
  <w:abstractNum w:abstractNumId="23">
    <w:multiLevelType w:val="hybridMultilevel"/>
    <w:styleLink w:val="Импортированный стиль 1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13"/>
  </w:abstractNum>
  <w:abstractNum w:abstractNumId="25">
    <w:multiLevelType w:val="hybridMultilevel"/>
    <w:styleLink w:val="Импортированный стиль 1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Импортированный стиль 14"/>
  </w:abstractNum>
  <w:abstractNum w:abstractNumId="27">
    <w:multiLevelType w:val="hybridMultilevel"/>
    <w:styleLink w:val="Импортированный стиль 1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648"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368"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088"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808"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528"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248"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968"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688" w:hanging="28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multiLevelType w:val="hybridMultilevel"/>
    <w:numStyleLink w:val="Импортированный стиль 21"/>
  </w:abstractNum>
  <w:abstractNum w:abstractNumId="29">
    <w:multiLevelType w:val="hybridMultilevel"/>
    <w:styleLink w:val="Импортированный стиль 2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Импортированный стиль 22"/>
  </w:abstractNum>
  <w:abstractNum w:abstractNumId="31">
    <w:multiLevelType w:val="hybridMultilevel"/>
    <w:styleLink w:val="Импортированный стиль 22"/>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Импортированный стиль 23"/>
  </w:abstractNum>
  <w:abstractNum w:abstractNumId="33">
    <w:multiLevelType w:val="hybridMultilevel"/>
    <w:styleLink w:val="Импортированный стиль 2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Импортированный стиль 24"/>
  </w:abstractNum>
  <w:abstractNum w:abstractNumId="35">
    <w:multiLevelType w:val="hybridMultilevel"/>
    <w:styleLink w:val="Импортированный стиль 2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Импортированный стиль 31"/>
  </w:abstractNum>
  <w:abstractNum w:abstractNumId="37">
    <w:multiLevelType w:val="hybridMultilevel"/>
    <w:styleLink w:val="Импортированный стиль 3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Импортированный стиль 32"/>
  </w:abstractNum>
  <w:abstractNum w:abstractNumId="39">
    <w:multiLevelType w:val="hybridMultilevel"/>
    <w:styleLink w:val="Импортированный стиль 32"/>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Импортированный стиль 33"/>
  </w:abstractNum>
  <w:abstractNum w:abstractNumId="41">
    <w:multiLevelType w:val="hybridMultilevel"/>
    <w:styleLink w:val="Импортированный стиль 33"/>
    <w:lvl w:ilvl="0">
      <w:start w:val="1"/>
      <w:numFmt w:val="bullet"/>
      <w:suff w:val="tab"/>
      <w:lvlText w:val="·"/>
      <w:lvlJc w:val="left"/>
      <w:pPr>
        <w:tabs>
          <w:tab w:val="left" w:pos="708"/>
          <w:tab w:val="num" w:pos="1068"/>
          <w:tab w:val="left" w:pos="1416"/>
          <w:tab w:val="left" w:pos="2124"/>
          <w:tab w:val="left" w:pos="2832"/>
          <w:tab w:val="left" w:pos="3540"/>
          <w:tab w:val="left" w:pos="4248"/>
          <w:tab w:val="left" w:pos="4956"/>
          <w:tab w:val="left" w:pos="5664"/>
          <w:tab w:val="left" w:pos="6029"/>
        </w:tabs>
        <w:ind w:left="3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08"/>
          <w:tab w:val="left" w:pos="1068"/>
          <w:tab w:val="left" w:pos="1416"/>
          <w:tab w:val="num" w:pos="1788"/>
          <w:tab w:val="left" w:pos="2124"/>
          <w:tab w:val="left" w:pos="2832"/>
          <w:tab w:val="left" w:pos="3540"/>
          <w:tab w:val="left" w:pos="4248"/>
          <w:tab w:val="left" w:pos="4956"/>
          <w:tab w:val="left" w:pos="5664"/>
          <w:tab w:val="left" w:pos="6029"/>
        </w:tabs>
        <w:ind w:left="108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068"/>
          <w:tab w:val="left" w:pos="1416"/>
          <w:tab w:val="left" w:pos="2124"/>
          <w:tab w:val="num" w:pos="2508"/>
          <w:tab w:val="left" w:pos="2832"/>
          <w:tab w:val="left" w:pos="3540"/>
          <w:tab w:val="left" w:pos="4248"/>
          <w:tab w:val="left" w:pos="4956"/>
          <w:tab w:val="left" w:pos="5664"/>
          <w:tab w:val="left" w:pos="6029"/>
        </w:tabs>
        <w:ind w:left="180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068"/>
          <w:tab w:val="left" w:pos="1416"/>
          <w:tab w:val="left" w:pos="2124"/>
          <w:tab w:val="left" w:pos="2832"/>
          <w:tab w:val="num" w:pos="3228"/>
          <w:tab w:val="left" w:pos="3540"/>
          <w:tab w:val="left" w:pos="4248"/>
          <w:tab w:val="left" w:pos="4956"/>
          <w:tab w:val="left" w:pos="5664"/>
          <w:tab w:val="left" w:pos="6029"/>
        </w:tabs>
        <w:ind w:left="252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08"/>
          <w:tab w:val="left" w:pos="1068"/>
          <w:tab w:val="left" w:pos="1416"/>
          <w:tab w:val="left" w:pos="2124"/>
          <w:tab w:val="left" w:pos="2832"/>
          <w:tab w:val="left" w:pos="3540"/>
          <w:tab w:val="num" w:pos="3948"/>
          <w:tab w:val="left" w:pos="4248"/>
          <w:tab w:val="left" w:pos="4956"/>
          <w:tab w:val="left" w:pos="5664"/>
          <w:tab w:val="left" w:pos="6029"/>
        </w:tabs>
        <w:ind w:left="324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068"/>
          <w:tab w:val="left" w:pos="1416"/>
          <w:tab w:val="left" w:pos="2124"/>
          <w:tab w:val="left" w:pos="2832"/>
          <w:tab w:val="left" w:pos="3540"/>
          <w:tab w:val="left" w:pos="4248"/>
          <w:tab w:val="num" w:pos="4668"/>
          <w:tab w:val="left" w:pos="4956"/>
          <w:tab w:val="left" w:pos="5664"/>
          <w:tab w:val="left" w:pos="6029"/>
        </w:tabs>
        <w:ind w:left="39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068"/>
          <w:tab w:val="left" w:pos="1416"/>
          <w:tab w:val="left" w:pos="2124"/>
          <w:tab w:val="left" w:pos="2832"/>
          <w:tab w:val="left" w:pos="3540"/>
          <w:tab w:val="left" w:pos="4248"/>
          <w:tab w:val="left" w:pos="4956"/>
          <w:tab w:val="num" w:pos="5388"/>
          <w:tab w:val="left" w:pos="5664"/>
          <w:tab w:val="left" w:pos="6029"/>
        </w:tabs>
        <w:ind w:left="468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08"/>
          <w:tab w:val="left" w:pos="1068"/>
          <w:tab w:val="left" w:pos="1416"/>
          <w:tab w:val="left" w:pos="2124"/>
          <w:tab w:val="left" w:pos="2832"/>
          <w:tab w:val="left" w:pos="3540"/>
          <w:tab w:val="left" w:pos="4248"/>
          <w:tab w:val="left" w:pos="4956"/>
          <w:tab w:val="left" w:pos="5664"/>
          <w:tab w:val="num" w:pos="6108"/>
        </w:tabs>
        <w:ind w:left="540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068"/>
          <w:tab w:val="left" w:pos="1416"/>
          <w:tab w:val="left" w:pos="2124"/>
          <w:tab w:val="left" w:pos="2832"/>
          <w:tab w:val="left" w:pos="3540"/>
          <w:tab w:val="left" w:pos="4248"/>
          <w:tab w:val="left" w:pos="4956"/>
          <w:tab w:val="left" w:pos="5664"/>
          <w:tab w:val="left" w:pos="6029"/>
          <w:tab w:val="num" w:pos="6828"/>
        </w:tabs>
        <w:ind w:left="612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Импортированный стиль 2.0"/>
  </w:abstractNum>
  <w:abstractNum w:abstractNumId="43">
    <w:multiLevelType w:val="hybridMultilevel"/>
    <w:styleLink w:val="Импортированный стиль 2.0"/>
    <w:lvl w:ilvl="0">
      <w:start w:val="1"/>
      <w:numFmt w:val="decimal"/>
      <w:suff w:val="tab"/>
      <w:lvlText w:val="%1."/>
      <w:lvlJc w:val="left"/>
      <w:pPr>
        <w:tabs>
          <w:tab w:val="left" w:pos="708"/>
          <w:tab w:val="num" w:pos="1068"/>
          <w:tab w:val="left" w:pos="1416"/>
          <w:tab w:val="left" w:pos="2124"/>
          <w:tab w:val="left" w:pos="2832"/>
          <w:tab w:val="left" w:pos="3540"/>
          <w:tab w:val="left" w:pos="4248"/>
          <w:tab w:val="left" w:pos="4956"/>
          <w:tab w:val="left" w:pos="5664"/>
          <w:tab w:val="left" w:pos="6029"/>
        </w:tabs>
        <w:ind w:left="360" w:firstLine="34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left" w:pos="1068"/>
          <w:tab w:val="num" w:pos="1416"/>
          <w:tab w:val="left" w:pos="2124"/>
          <w:tab w:val="left" w:pos="2832"/>
          <w:tab w:val="left" w:pos="3540"/>
          <w:tab w:val="left" w:pos="4248"/>
          <w:tab w:val="left" w:pos="4956"/>
          <w:tab w:val="left" w:pos="5664"/>
          <w:tab w:val="left" w:pos="6029"/>
        </w:tabs>
        <w:ind w:left="708" w:firstLine="51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tabs>
          <w:tab w:val="left" w:pos="708"/>
          <w:tab w:val="left" w:pos="1068"/>
          <w:tab w:val="left" w:pos="1416"/>
          <w:tab w:val="left" w:pos="2124"/>
          <w:tab w:val="left" w:pos="2832"/>
          <w:tab w:val="left" w:pos="3540"/>
          <w:tab w:val="left" w:pos="4248"/>
          <w:tab w:val="left" w:pos="4956"/>
          <w:tab w:val="left" w:pos="5664"/>
          <w:tab w:val="left" w:pos="6029"/>
        </w:tabs>
        <w:ind w:left="1371" w:firstLine="6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068"/>
          <w:tab w:val="left" w:pos="1416"/>
          <w:tab w:val="left" w:pos="2124"/>
          <w:tab w:val="num" w:pos="2832"/>
          <w:tab w:val="left" w:pos="3540"/>
          <w:tab w:val="left" w:pos="4248"/>
          <w:tab w:val="left" w:pos="4956"/>
          <w:tab w:val="left" w:pos="5664"/>
          <w:tab w:val="left" w:pos="6029"/>
        </w:tabs>
        <w:ind w:left="2124" w:firstLine="53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tabs>
          <w:tab w:val="left" w:pos="708"/>
          <w:tab w:val="left" w:pos="1068"/>
          <w:tab w:val="left" w:pos="1416"/>
          <w:tab w:val="left" w:pos="2124"/>
          <w:tab w:val="left" w:pos="2832"/>
          <w:tab w:val="left" w:pos="3540"/>
          <w:tab w:val="left" w:pos="4248"/>
          <w:tab w:val="left" w:pos="4956"/>
          <w:tab w:val="left" w:pos="5664"/>
          <w:tab w:val="left" w:pos="6029"/>
        </w:tabs>
        <w:ind w:left="2773" w:firstLine="6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708"/>
          <w:tab w:val="left" w:pos="1068"/>
          <w:tab w:val="left" w:pos="1416"/>
          <w:tab w:val="left" w:pos="2124"/>
          <w:tab w:val="left" w:pos="2832"/>
          <w:tab w:val="left" w:pos="3540"/>
          <w:tab w:val="left" w:pos="4248"/>
          <w:tab w:val="left" w:pos="4956"/>
          <w:tab w:val="left" w:pos="5664"/>
          <w:tab w:val="left" w:pos="6029"/>
        </w:tabs>
        <w:ind w:left="3531" w:firstLine="60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8"/>
          <w:tab w:val="left" w:pos="1068"/>
          <w:tab w:val="left" w:pos="1416"/>
          <w:tab w:val="left" w:pos="2124"/>
          <w:tab w:val="left" w:pos="2832"/>
          <w:tab w:val="left" w:pos="3540"/>
          <w:tab w:val="left" w:pos="4248"/>
          <w:tab w:val="left" w:pos="4956"/>
          <w:tab w:val="left" w:pos="5664"/>
          <w:tab w:val="left" w:pos="6029"/>
        </w:tabs>
        <w:ind w:left="4213" w:firstLine="60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tabs>
          <w:tab w:val="left" w:pos="708"/>
          <w:tab w:val="left" w:pos="1068"/>
          <w:tab w:val="left" w:pos="1416"/>
          <w:tab w:val="left" w:pos="2124"/>
          <w:tab w:val="left" w:pos="2832"/>
          <w:tab w:val="left" w:pos="3540"/>
          <w:tab w:val="left" w:pos="4248"/>
          <w:tab w:val="left" w:pos="4956"/>
          <w:tab w:val="left" w:pos="5664"/>
          <w:tab w:val="left" w:pos="6029"/>
        </w:tabs>
        <w:ind w:left="4933" w:firstLine="60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068"/>
          <w:tab w:val="left" w:pos="1416"/>
          <w:tab w:val="left" w:pos="2124"/>
          <w:tab w:val="left" w:pos="2832"/>
          <w:tab w:val="left" w:pos="3540"/>
          <w:tab w:val="left" w:pos="4248"/>
          <w:tab w:val="left" w:pos="4956"/>
          <w:tab w:val="left" w:pos="5664"/>
          <w:tab w:val="left" w:pos="6029"/>
          <w:tab w:val="num" w:pos="6621"/>
        </w:tabs>
        <w:ind w:left="5913" w:firstLine="3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Импортированный стиль 3.0"/>
  </w:abstractNum>
  <w:abstractNum w:abstractNumId="45">
    <w:multiLevelType w:val="hybridMultilevel"/>
    <w:styleLink w:val="Импортированный стиль 3.0"/>
    <w:lvl w:ilvl="0">
      <w:start w:val="1"/>
      <w:numFmt w:val="bullet"/>
      <w:suff w:val="tab"/>
      <w:lvlText w:val="·"/>
      <w:lvlJc w:val="left"/>
      <w:pPr>
        <w:tabs>
          <w:tab w:val="left" w:pos="708"/>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Импортированный стиль 4.0"/>
  </w:abstractNum>
  <w:abstractNum w:abstractNumId="47">
    <w:multiLevelType w:val="hybridMultilevel"/>
    <w:styleLink w:val="Импортированный стиль 4.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Импортированный стиль 1.0"/>
  </w:abstractNum>
  <w:abstractNum w:abstractNumId="49">
    <w:multiLevelType w:val="hybridMultilevel"/>
    <w:styleLink w:val="Импортированный стиль 1.0"/>
    <w:lvl w:ilvl="0">
      <w:start w:val="1"/>
      <w:numFmt w:val="bullet"/>
      <w:suff w:val="tab"/>
      <w:lvlText w:val="·"/>
      <w:lvlJc w:val="left"/>
      <w:pPr>
        <w:tabs>
          <w:tab w:val="num" w:pos="708"/>
          <w:tab w:val="left" w:pos="1416"/>
          <w:tab w:val="left" w:pos="2124"/>
          <w:tab w:val="left" w:pos="2832"/>
          <w:tab w:val="left" w:pos="3540"/>
          <w:tab w:val="left" w:pos="4248"/>
          <w:tab w:val="left" w:pos="4956"/>
          <w:tab w:val="left" w:pos="5664"/>
          <w:tab w:val="left" w:pos="6029"/>
        </w:tabs>
        <w:ind w:left="10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num" w:pos="1416"/>
          <w:tab w:val="left" w:pos="2124"/>
          <w:tab w:val="left" w:pos="2832"/>
          <w:tab w:val="left" w:pos="3540"/>
          <w:tab w:val="left" w:pos="4248"/>
          <w:tab w:val="left" w:pos="4956"/>
          <w:tab w:val="left" w:pos="5664"/>
          <w:tab w:val="left" w:pos="6029"/>
        </w:tabs>
        <w:ind w:left="1712" w:hanging="7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num" w:pos="2124"/>
          <w:tab w:val="left" w:pos="2832"/>
          <w:tab w:val="left" w:pos="3540"/>
          <w:tab w:val="left" w:pos="4248"/>
          <w:tab w:val="left" w:pos="4956"/>
          <w:tab w:val="left" w:pos="5664"/>
          <w:tab w:val="left" w:pos="6029"/>
        </w:tabs>
        <w:ind w:left="2420" w:hanging="6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num" w:pos="2832"/>
          <w:tab w:val="left" w:pos="3540"/>
          <w:tab w:val="left" w:pos="4248"/>
          <w:tab w:val="left" w:pos="4956"/>
          <w:tab w:val="left" w:pos="5664"/>
          <w:tab w:val="left" w:pos="6029"/>
        </w:tabs>
        <w:ind w:left="3128"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num" w:pos="3540"/>
          <w:tab w:val="left" w:pos="4248"/>
          <w:tab w:val="left" w:pos="4956"/>
          <w:tab w:val="left" w:pos="5664"/>
          <w:tab w:val="left" w:pos="6029"/>
        </w:tabs>
        <w:ind w:left="3836" w:hanging="6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num" w:pos="4248"/>
          <w:tab w:val="left" w:pos="4956"/>
          <w:tab w:val="left" w:pos="5664"/>
          <w:tab w:val="left" w:pos="6029"/>
        </w:tabs>
        <w:ind w:left="4544" w:hanging="6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num" w:pos="4956"/>
          <w:tab w:val="left" w:pos="5664"/>
          <w:tab w:val="left" w:pos="6029"/>
        </w:tabs>
        <w:ind w:left="5252" w:hanging="6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num" w:pos="5664"/>
          <w:tab w:val="left" w:pos="6029"/>
        </w:tabs>
        <w:ind w:left="5960" w:hanging="6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 w:val="num" w:pos="6764"/>
        </w:tabs>
        <w:ind w:left="7060" w:hanging="10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Импортированный стиль 11.0"/>
  </w:abstractNum>
  <w:abstractNum w:abstractNumId="51">
    <w:multiLevelType w:val="hybridMultilevel"/>
    <w:styleLink w:val="Импортированный стиль 11.0"/>
    <w:lvl w:ilvl="0">
      <w:start w:val="1"/>
      <w:numFmt w:val="bullet"/>
      <w:suff w:val="tab"/>
      <w:lvlText w:val="·"/>
      <w:lvlJc w:val="left"/>
      <w:pPr>
        <w:tabs>
          <w:tab w:val="left" w:pos="284"/>
          <w:tab w:val="num" w:pos="992"/>
          <w:tab w:val="left" w:pos="1416"/>
          <w:tab w:val="left" w:pos="2124"/>
          <w:tab w:val="left" w:pos="2832"/>
          <w:tab w:val="left" w:pos="3540"/>
          <w:tab w:val="left" w:pos="4248"/>
          <w:tab w:val="left" w:pos="4956"/>
          <w:tab w:val="left" w:pos="5664"/>
          <w:tab w:val="left" w:pos="6029"/>
        </w:tabs>
        <w:ind w:left="3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84"/>
          <w:tab w:val="left" w:pos="992"/>
          <w:tab w:val="left" w:pos="1416"/>
          <w:tab w:val="num" w:pos="2072"/>
          <w:tab w:val="left" w:pos="2124"/>
          <w:tab w:val="left" w:pos="2832"/>
          <w:tab w:val="left" w:pos="3540"/>
          <w:tab w:val="left" w:pos="4248"/>
          <w:tab w:val="left" w:pos="4956"/>
          <w:tab w:val="left" w:pos="5664"/>
          <w:tab w:val="left" w:pos="6029"/>
        </w:tabs>
        <w:ind w:left="1440" w:firstLine="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4"/>
          <w:tab w:val="left" w:pos="992"/>
          <w:tab w:val="left" w:pos="1416"/>
          <w:tab w:val="left" w:pos="2124"/>
          <w:tab w:val="num" w:pos="2792"/>
          <w:tab w:val="left" w:pos="2832"/>
          <w:tab w:val="left" w:pos="3540"/>
          <w:tab w:val="left" w:pos="4248"/>
          <w:tab w:val="left" w:pos="4956"/>
          <w:tab w:val="left" w:pos="5664"/>
          <w:tab w:val="left" w:pos="6029"/>
        </w:tabs>
        <w:ind w:left="2160" w:firstLine="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4"/>
          <w:tab w:val="left" w:pos="992"/>
          <w:tab w:val="left" w:pos="1416"/>
          <w:tab w:val="left" w:pos="2124"/>
          <w:tab w:val="left" w:pos="2832"/>
          <w:tab w:val="num" w:pos="3512"/>
          <w:tab w:val="left" w:pos="3540"/>
          <w:tab w:val="left" w:pos="4248"/>
          <w:tab w:val="left" w:pos="4956"/>
          <w:tab w:val="left" w:pos="5664"/>
          <w:tab w:val="left" w:pos="6029"/>
        </w:tabs>
        <w:ind w:left="2880" w:firstLine="27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84"/>
          <w:tab w:val="left" w:pos="992"/>
          <w:tab w:val="left" w:pos="1416"/>
          <w:tab w:val="left" w:pos="2124"/>
          <w:tab w:val="left" w:pos="2832"/>
          <w:tab w:val="left" w:pos="3540"/>
          <w:tab w:val="num" w:pos="4232"/>
          <w:tab w:val="left" w:pos="4248"/>
          <w:tab w:val="left" w:pos="4956"/>
          <w:tab w:val="left" w:pos="5664"/>
          <w:tab w:val="left" w:pos="6029"/>
        </w:tabs>
        <w:ind w:left="3600" w:firstLine="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4"/>
          <w:tab w:val="left" w:pos="992"/>
          <w:tab w:val="left" w:pos="1416"/>
          <w:tab w:val="left" w:pos="2124"/>
          <w:tab w:val="left" w:pos="2832"/>
          <w:tab w:val="left" w:pos="3540"/>
          <w:tab w:val="left" w:pos="4248"/>
          <w:tab w:val="num" w:pos="4952"/>
          <w:tab w:val="left" w:pos="4956"/>
          <w:tab w:val="left" w:pos="5664"/>
          <w:tab w:val="left" w:pos="6029"/>
        </w:tabs>
        <w:ind w:left="4320" w:firstLine="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4"/>
          <w:tab w:val="left" w:pos="992"/>
          <w:tab w:val="left" w:pos="1416"/>
          <w:tab w:val="left" w:pos="2124"/>
          <w:tab w:val="left" w:pos="2832"/>
          <w:tab w:val="left" w:pos="3540"/>
          <w:tab w:val="left" w:pos="4248"/>
          <w:tab w:val="left" w:pos="4956"/>
          <w:tab w:val="num" w:pos="5672"/>
          <w:tab w:val="left" w:pos="6029"/>
        </w:tabs>
        <w:ind w:left="5040" w:firstLine="27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84"/>
          <w:tab w:val="left" w:pos="992"/>
          <w:tab w:val="left" w:pos="1416"/>
          <w:tab w:val="left" w:pos="2124"/>
          <w:tab w:val="left" w:pos="2832"/>
          <w:tab w:val="left" w:pos="3540"/>
          <w:tab w:val="left" w:pos="4248"/>
          <w:tab w:val="left" w:pos="4956"/>
          <w:tab w:val="left" w:pos="5664"/>
          <w:tab w:val="left" w:pos="6029"/>
          <w:tab w:val="num" w:pos="6392"/>
        </w:tabs>
        <w:ind w:left="5760" w:firstLine="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4"/>
          <w:tab w:val="left" w:pos="992"/>
          <w:tab w:val="left" w:pos="1416"/>
          <w:tab w:val="left" w:pos="2124"/>
          <w:tab w:val="left" w:pos="2832"/>
          <w:tab w:val="left" w:pos="3540"/>
          <w:tab w:val="left" w:pos="4248"/>
          <w:tab w:val="left" w:pos="4956"/>
          <w:tab w:val="left" w:pos="5664"/>
          <w:tab w:val="left" w:pos="6029"/>
          <w:tab w:val="num" w:pos="7112"/>
        </w:tabs>
        <w:ind w:left="6480" w:firstLine="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Импортированный стиль 34"/>
  </w:abstractNum>
  <w:abstractNum w:abstractNumId="53">
    <w:multiLevelType w:val="hybridMultilevel"/>
    <w:styleLink w:val="Импортированный стиль 34"/>
    <w:lvl w:ilvl="0">
      <w:start w:val="1"/>
      <w:numFmt w:val="bullet"/>
      <w:suff w:val="tab"/>
      <w:lvlText w:val="·"/>
      <w:lvlJc w:val="left"/>
      <w:pPr>
        <w:tabs>
          <w:tab w:val="left" w:pos="708"/>
          <w:tab w:val="num" w:pos="1068"/>
          <w:tab w:val="left" w:pos="1416"/>
          <w:tab w:val="left" w:pos="2124"/>
          <w:tab w:val="left" w:pos="2832"/>
          <w:tab w:val="left" w:pos="3540"/>
          <w:tab w:val="left" w:pos="4248"/>
          <w:tab w:val="left" w:pos="4956"/>
          <w:tab w:val="left" w:pos="5664"/>
          <w:tab w:val="left" w:pos="6029"/>
        </w:tabs>
        <w:ind w:left="3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08"/>
          <w:tab w:val="left" w:pos="1068"/>
          <w:tab w:val="left" w:pos="1416"/>
          <w:tab w:val="num" w:pos="1788"/>
          <w:tab w:val="left" w:pos="2124"/>
          <w:tab w:val="left" w:pos="2832"/>
          <w:tab w:val="left" w:pos="3540"/>
          <w:tab w:val="left" w:pos="4248"/>
          <w:tab w:val="left" w:pos="4956"/>
          <w:tab w:val="left" w:pos="5664"/>
          <w:tab w:val="left" w:pos="6029"/>
        </w:tabs>
        <w:ind w:left="108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068"/>
          <w:tab w:val="left" w:pos="1416"/>
          <w:tab w:val="left" w:pos="2124"/>
          <w:tab w:val="num" w:pos="2508"/>
          <w:tab w:val="left" w:pos="2832"/>
          <w:tab w:val="left" w:pos="3540"/>
          <w:tab w:val="left" w:pos="4248"/>
          <w:tab w:val="left" w:pos="4956"/>
          <w:tab w:val="left" w:pos="5664"/>
          <w:tab w:val="left" w:pos="6029"/>
        </w:tabs>
        <w:ind w:left="180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068"/>
          <w:tab w:val="left" w:pos="1416"/>
          <w:tab w:val="left" w:pos="2124"/>
          <w:tab w:val="left" w:pos="2832"/>
          <w:tab w:val="num" w:pos="3228"/>
          <w:tab w:val="left" w:pos="3540"/>
          <w:tab w:val="left" w:pos="4248"/>
          <w:tab w:val="left" w:pos="4956"/>
          <w:tab w:val="left" w:pos="5664"/>
          <w:tab w:val="left" w:pos="6029"/>
        </w:tabs>
        <w:ind w:left="252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08"/>
          <w:tab w:val="left" w:pos="1068"/>
          <w:tab w:val="left" w:pos="1416"/>
          <w:tab w:val="left" w:pos="2124"/>
          <w:tab w:val="left" w:pos="2832"/>
          <w:tab w:val="left" w:pos="3540"/>
          <w:tab w:val="num" w:pos="3948"/>
          <w:tab w:val="left" w:pos="4248"/>
          <w:tab w:val="left" w:pos="4956"/>
          <w:tab w:val="left" w:pos="5664"/>
          <w:tab w:val="left" w:pos="6029"/>
        </w:tabs>
        <w:ind w:left="324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068"/>
          <w:tab w:val="left" w:pos="1416"/>
          <w:tab w:val="left" w:pos="2124"/>
          <w:tab w:val="left" w:pos="2832"/>
          <w:tab w:val="left" w:pos="3540"/>
          <w:tab w:val="left" w:pos="4248"/>
          <w:tab w:val="num" w:pos="4668"/>
          <w:tab w:val="left" w:pos="4956"/>
          <w:tab w:val="left" w:pos="5664"/>
          <w:tab w:val="left" w:pos="6029"/>
        </w:tabs>
        <w:ind w:left="39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068"/>
          <w:tab w:val="left" w:pos="1416"/>
          <w:tab w:val="left" w:pos="2124"/>
          <w:tab w:val="left" w:pos="2832"/>
          <w:tab w:val="left" w:pos="3540"/>
          <w:tab w:val="left" w:pos="4248"/>
          <w:tab w:val="left" w:pos="4956"/>
          <w:tab w:val="num" w:pos="5388"/>
          <w:tab w:val="left" w:pos="5664"/>
          <w:tab w:val="left" w:pos="6029"/>
        </w:tabs>
        <w:ind w:left="468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08"/>
          <w:tab w:val="left" w:pos="1068"/>
          <w:tab w:val="left" w:pos="1416"/>
          <w:tab w:val="left" w:pos="2124"/>
          <w:tab w:val="left" w:pos="2832"/>
          <w:tab w:val="left" w:pos="3540"/>
          <w:tab w:val="left" w:pos="4248"/>
          <w:tab w:val="left" w:pos="4956"/>
          <w:tab w:val="left" w:pos="5664"/>
          <w:tab w:val="num" w:pos="6108"/>
        </w:tabs>
        <w:ind w:left="540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068"/>
          <w:tab w:val="left" w:pos="1416"/>
          <w:tab w:val="left" w:pos="2124"/>
          <w:tab w:val="left" w:pos="2832"/>
          <w:tab w:val="left" w:pos="3540"/>
          <w:tab w:val="left" w:pos="4248"/>
          <w:tab w:val="left" w:pos="4956"/>
          <w:tab w:val="left" w:pos="5664"/>
          <w:tab w:val="left" w:pos="6029"/>
          <w:tab w:val="num" w:pos="6828"/>
        </w:tabs>
        <w:ind w:left="612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Импортированный стиль 35"/>
  </w:abstractNum>
  <w:abstractNum w:abstractNumId="55">
    <w:multiLevelType w:val="hybridMultilevel"/>
    <w:styleLink w:val="Импортированный стиль 35"/>
    <w:lvl w:ilvl="0">
      <w:start w:val="1"/>
      <w:numFmt w:val="bullet"/>
      <w:suff w:val="tab"/>
      <w:lvlText w:val="·"/>
      <w:lvlJc w:val="left"/>
      <w:pPr>
        <w:tabs>
          <w:tab w:val="left" w:pos="708"/>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992"/>
          <w:tab w:val="left" w:pos="1416"/>
          <w:tab w:val="num" w:pos="2072"/>
          <w:tab w:val="left" w:pos="2124"/>
          <w:tab w:val="left" w:pos="2832"/>
          <w:tab w:val="left" w:pos="3540"/>
          <w:tab w:val="left" w:pos="4248"/>
          <w:tab w:val="left" w:pos="4956"/>
          <w:tab w:val="left" w:pos="5664"/>
          <w:tab w:val="left" w:pos="6029"/>
        </w:tabs>
        <w:ind w:left="13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992"/>
          <w:tab w:val="left" w:pos="1416"/>
          <w:tab w:val="left" w:pos="2124"/>
          <w:tab w:val="num" w:pos="2792"/>
          <w:tab w:val="left" w:pos="2832"/>
          <w:tab w:val="left" w:pos="3540"/>
          <w:tab w:val="left" w:pos="4248"/>
          <w:tab w:val="left" w:pos="4956"/>
          <w:tab w:val="left" w:pos="5664"/>
          <w:tab w:val="left" w:pos="6029"/>
        </w:tabs>
        <w:ind w:left="20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992"/>
          <w:tab w:val="left" w:pos="1416"/>
          <w:tab w:val="left" w:pos="2124"/>
          <w:tab w:val="left" w:pos="2832"/>
          <w:tab w:val="num" w:pos="3512"/>
          <w:tab w:val="left" w:pos="3540"/>
          <w:tab w:val="left" w:pos="4248"/>
          <w:tab w:val="left" w:pos="4956"/>
          <w:tab w:val="left" w:pos="5664"/>
          <w:tab w:val="left" w:pos="6029"/>
        </w:tabs>
        <w:ind w:left="28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992"/>
          <w:tab w:val="left" w:pos="1416"/>
          <w:tab w:val="left" w:pos="2124"/>
          <w:tab w:val="left" w:pos="2832"/>
          <w:tab w:val="left" w:pos="3540"/>
          <w:tab w:val="num" w:pos="4232"/>
          <w:tab w:val="left" w:pos="4248"/>
          <w:tab w:val="left" w:pos="4956"/>
          <w:tab w:val="left" w:pos="5664"/>
          <w:tab w:val="left" w:pos="6029"/>
        </w:tabs>
        <w:ind w:left="35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992"/>
          <w:tab w:val="left" w:pos="1416"/>
          <w:tab w:val="left" w:pos="2124"/>
          <w:tab w:val="left" w:pos="2832"/>
          <w:tab w:val="left" w:pos="3540"/>
          <w:tab w:val="left" w:pos="4248"/>
          <w:tab w:val="num" w:pos="4952"/>
          <w:tab w:val="left" w:pos="4956"/>
          <w:tab w:val="left" w:pos="5664"/>
          <w:tab w:val="left" w:pos="6029"/>
        </w:tabs>
        <w:ind w:left="42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992"/>
          <w:tab w:val="left" w:pos="1416"/>
          <w:tab w:val="left" w:pos="2124"/>
          <w:tab w:val="left" w:pos="2832"/>
          <w:tab w:val="left" w:pos="3540"/>
          <w:tab w:val="left" w:pos="4248"/>
          <w:tab w:val="left" w:pos="4956"/>
          <w:tab w:val="num" w:pos="5664"/>
          <w:tab w:val="left" w:pos="6029"/>
        </w:tabs>
        <w:ind w:left="4956" w:firstLine="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992"/>
          <w:tab w:val="left" w:pos="1416"/>
          <w:tab w:val="left" w:pos="2124"/>
          <w:tab w:val="left" w:pos="2832"/>
          <w:tab w:val="left" w:pos="3540"/>
          <w:tab w:val="left" w:pos="4248"/>
          <w:tab w:val="left" w:pos="4956"/>
          <w:tab w:val="left" w:pos="5664"/>
          <w:tab w:val="left" w:pos="6029"/>
          <w:tab w:val="num" w:pos="6372"/>
        </w:tabs>
        <w:ind w:left="5664" w:firstLine="4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992"/>
          <w:tab w:val="left" w:pos="1416"/>
          <w:tab w:val="left" w:pos="2124"/>
          <w:tab w:val="left" w:pos="2832"/>
          <w:tab w:val="left" w:pos="3540"/>
          <w:tab w:val="left" w:pos="4248"/>
          <w:tab w:val="left" w:pos="4956"/>
          <w:tab w:val="left" w:pos="5664"/>
          <w:tab w:val="left" w:pos="6029"/>
          <w:tab w:val="num" w:pos="7080"/>
        </w:tabs>
        <w:ind w:left="6372" w:firstLine="4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Импортированный стиль 14.0"/>
  </w:abstractNum>
  <w:abstractNum w:abstractNumId="57">
    <w:multiLevelType w:val="hybridMultilevel"/>
    <w:styleLink w:val="Импортированный стиль 14.0"/>
    <w:lvl w:ilvl="0">
      <w:start w:val="1"/>
      <w:numFmt w:val="bullet"/>
      <w:suff w:val="tab"/>
      <w:lvlText w:val="·"/>
      <w:lvlJc w:val="left"/>
      <w:pPr>
        <w:tabs>
          <w:tab w:val="num" w:pos="1068"/>
          <w:tab w:val="left" w:pos="2124"/>
          <w:tab w:val="left" w:pos="2832"/>
          <w:tab w:val="left" w:pos="3540"/>
          <w:tab w:val="left" w:pos="4248"/>
          <w:tab w:val="left" w:pos="4956"/>
          <w:tab w:val="left" w:pos="5664"/>
          <w:tab w:val="left" w:pos="6029"/>
        </w:tabs>
        <w:ind w:left="3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68"/>
          <w:tab w:val="num" w:pos="2148"/>
          <w:tab w:val="left" w:pos="2832"/>
          <w:tab w:val="left" w:pos="3540"/>
          <w:tab w:val="left" w:pos="4248"/>
          <w:tab w:val="left" w:pos="4956"/>
          <w:tab w:val="left" w:pos="5664"/>
          <w:tab w:val="left" w:pos="6029"/>
        </w:tabs>
        <w:ind w:left="144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68"/>
          <w:tab w:val="left" w:pos="2124"/>
          <w:tab w:val="num" w:pos="2868"/>
          <w:tab w:val="left" w:pos="3540"/>
          <w:tab w:val="left" w:pos="4248"/>
          <w:tab w:val="left" w:pos="4956"/>
          <w:tab w:val="left" w:pos="5664"/>
          <w:tab w:val="left" w:pos="6029"/>
        </w:tabs>
        <w:ind w:left="216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68"/>
          <w:tab w:val="left" w:pos="2124"/>
          <w:tab w:val="left" w:pos="2832"/>
          <w:tab w:val="num" w:pos="3588"/>
          <w:tab w:val="left" w:pos="4248"/>
          <w:tab w:val="left" w:pos="4956"/>
          <w:tab w:val="left" w:pos="5664"/>
          <w:tab w:val="left" w:pos="6029"/>
        </w:tabs>
        <w:ind w:left="288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68"/>
          <w:tab w:val="left" w:pos="2124"/>
          <w:tab w:val="left" w:pos="2832"/>
          <w:tab w:val="left" w:pos="3540"/>
          <w:tab w:val="num" w:pos="4308"/>
          <w:tab w:val="left" w:pos="4956"/>
          <w:tab w:val="left" w:pos="5664"/>
          <w:tab w:val="left" w:pos="6029"/>
        </w:tabs>
        <w:ind w:left="360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68"/>
          <w:tab w:val="left" w:pos="2124"/>
          <w:tab w:val="left" w:pos="2832"/>
          <w:tab w:val="left" w:pos="3540"/>
          <w:tab w:val="left" w:pos="4248"/>
          <w:tab w:val="num" w:pos="5028"/>
          <w:tab w:val="left" w:pos="5664"/>
          <w:tab w:val="left" w:pos="6029"/>
        </w:tabs>
        <w:ind w:left="432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68"/>
          <w:tab w:val="left" w:pos="2124"/>
          <w:tab w:val="left" w:pos="2832"/>
          <w:tab w:val="left" w:pos="3540"/>
          <w:tab w:val="left" w:pos="4248"/>
          <w:tab w:val="left" w:pos="4956"/>
          <w:tab w:val="num" w:pos="5748"/>
          <w:tab w:val="left" w:pos="6029"/>
        </w:tabs>
        <w:ind w:left="504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68"/>
          <w:tab w:val="left" w:pos="2124"/>
          <w:tab w:val="left" w:pos="2832"/>
          <w:tab w:val="left" w:pos="3540"/>
          <w:tab w:val="left" w:pos="4248"/>
          <w:tab w:val="left" w:pos="4956"/>
          <w:tab w:val="left" w:pos="5664"/>
          <w:tab w:val="left" w:pos="6029"/>
          <w:tab w:val="num" w:pos="6468"/>
        </w:tabs>
        <w:ind w:left="576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68"/>
          <w:tab w:val="left" w:pos="2124"/>
          <w:tab w:val="left" w:pos="2832"/>
          <w:tab w:val="left" w:pos="3540"/>
          <w:tab w:val="left" w:pos="4248"/>
          <w:tab w:val="left" w:pos="4956"/>
          <w:tab w:val="left" w:pos="5664"/>
          <w:tab w:val="left" w:pos="6029"/>
          <w:tab w:val="num" w:pos="7188"/>
        </w:tabs>
        <w:ind w:left="648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Импортированный стиль 15.0"/>
  </w:abstractNum>
  <w:abstractNum w:abstractNumId="59">
    <w:multiLevelType w:val="hybridMultilevel"/>
    <w:styleLink w:val="Импортированный стиль 15.0"/>
    <w:lvl w:ilvl="0">
      <w:start w:val="1"/>
      <w:numFmt w:val="bullet"/>
      <w:suff w:val="tab"/>
      <w:lvlText w:val="·"/>
      <w:lvlJc w:val="left"/>
      <w:pPr>
        <w:tabs>
          <w:tab w:val="num" w:pos="1134"/>
          <w:tab w:val="left" w:pos="1416"/>
          <w:tab w:val="left" w:pos="2124"/>
          <w:tab w:val="left" w:pos="2832"/>
          <w:tab w:val="left" w:pos="3540"/>
          <w:tab w:val="left" w:pos="4248"/>
          <w:tab w:val="left" w:pos="4956"/>
          <w:tab w:val="left" w:pos="5664"/>
          <w:tab w:val="left" w:pos="6029"/>
        </w:tabs>
        <w:ind w:left="426" w:firstLine="28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134"/>
          <w:tab w:val="left" w:pos="1416"/>
          <w:tab w:val="num" w:pos="1854"/>
          <w:tab w:val="left" w:pos="2124"/>
          <w:tab w:val="left" w:pos="2832"/>
          <w:tab w:val="left" w:pos="3540"/>
          <w:tab w:val="left" w:pos="4248"/>
          <w:tab w:val="left" w:pos="4956"/>
          <w:tab w:val="left" w:pos="5664"/>
          <w:tab w:val="left" w:pos="6029"/>
        </w:tabs>
        <w:ind w:left="1146" w:firstLine="28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34"/>
          <w:tab w:val="left" w:pos="1416"/>
          <w:tab w:val="left" w:pos="2124"/>
          <w:tab w:val="num" w:pos="2574"/>
          <w:tab w:val="left" w:pos="2832"/>
          <w:tab w:val="left" w:pos="3540"/>
          <w:tab w:val="left" w:pos="4248"/>
          <w:tab w:val="left" w:pos="4956"/>
          <w:tab w:val="left" w:pos="5664"/>
          <w:tab w:val="left" w:pos="6029"/>
        </w:tabs>
        <w:ind w:left="1866" w:firstLine="28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34"/>
          <w:tab w:val="left" w:pos="1416"/>
          <w:tab w:val="left" w:pos="2124"/>
          <w:tab w:val="left" w:pos="2832"/>
          <w:tab w:val="num" w:pos="3294"/>
          <w:tab w:val="left" w:pos="3540"/>
          <w:tab w:val="left" w:pos="4248"/>
          <w:tab w:val="left" w:pos="4956"/>
          <w:tab w:val="left" w:pos="5664"/>
          <w:tab w:val="left" w:pos="6029"/>
        </w:tabs>
        <w:ind w:left="2586" w:firstLine="28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134"/>
          <w:tab w:val="left" w:pos="1416"/>
          <w:tab w:val="left" w:pos="2124"/>
          <w:tab w:val="left" w:pos="2832"/>
          <w:tab w:val="left" w:pos="3540"/>
          <w:tab w:val="num" w:pos="4014"/>
          <w:tab w:val="left" w:pos="4248"/>
          <w:tab w:val="left" w:pos="4956"/>
          <w:tab w:val="left" w:pos="5664"/>
          <w:tab w:val="left" w:pos="6029"/>
        </w:tabs>
        <w:ind w:left="3306" w:firstLine="28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34"/>
          <w:tab w:val="left" w:pos="1416"/>
          <w:tab w:val="left" w:pos="2124"/>
          <w:tab w:val="left" w:pos="2832"/>
          <w:tab w:val="left" w:pos="3540"/>
          <w:tab w:val="left" w:pos="4248"/>
          <w:tab w:val="num" w:pos="4734"/>
          <w:tab w:val="left" w:pos="4956"/>
          <w:tab w:val="left" w:pos="5664"/>
          <w:tab w:val="left" w:pos="6029"/>
        </w:tabs>
        <w:ind w:left="4026" w:firstLine="28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34"/>
          <w:tab w:val="left" w:pos="1416"/>
          <w:tab w:val="left" w:pos="2124"/>
          <w:tab w:val="left" w:pos="2832"/>
          <w:tab w:val="left" w:pos="3540"/>
          <w:tab w:val="left" w:pos="4248"/>
          <w:tab w:val="left" w:pos="4956"/>
          <w:tab w:val="num" w:pos="5454"/>
          <w:tab w:val="left" w:pos="5664"/>
          <w:tab w:val="left" w:pos="6029"/>
        </w:tabs>
        <w:ind w:left="4746" w:firstLine="28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134"/>
          <w:tab w:val="left" w:pos="1416"/>
          <w:tab w:val="left" w:pos="2124"/>
          <w:tab w:val="left" w:pos="2832"/>
          <w:tab w:val="left" w:pos="3540"/>
          <w:tab w:val="left" w:pos="4248"/>
          <w:tab w:val="left" w:pos="4956"/>
          <w:tab w:val="left" w:pos="5664"/>
          <w:tab w:val="num" w:pos="6174"/>
        </w:tabs>
        <w:ind w:left="5466" w:firstLine="28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34"/>
          <w:tab w:val="left" w:pos="1416"/>
          <w:tab w:val="left" w:pos="2124"/>
          <w:tab w:val="left" w:pos="2832"/>
          <w:tab w:val="left" w:pos="3540"/>
          <w:tab w:val="left" w:pos="4248"/>
          <w:tab w:val="left" w:pos="4956"/>
          <w:tab w:val="left" w:pos="5664"/>
          <w:tab w:val="left" w:pos="6029"/>
          <w:tab w:val="num" w:pos="6894"/>
        </w:tabs>
        <w:ind w:left="6186" w:firstLine="28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Импортированный стиль 36"/>
  </w:abstractNum>
  <w:abstractNum w:abstractNumId="61">
    <w:multiLevelType w:val="hybridMultilevel"/>
    <w:styleLink w:val="Импортированный стиль 36"/>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Импортированный стиль 43"/>
  </w:abstractNum>
  <w:abstractNum w:abstractNumId="63">
    <w:multiLevelType w:val="hybridMultilevel"/>
    <w:styleLink w:val="Импортированный стиль 4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Импортированный стиль 44"/>
  </w:abstractNum>
  <w:abstractNum w:abstractNumId="65">
    <w:multiLevelType w:val="hybridMultilevel"/>
    <w:styleLink w:val="Импортированный стиль 4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Импортированный стиль 45"/>
  </w:abstractNum>
  <w:abstractNum w:abstractNumId="67">
    <w:multiLevelType w:val="hybridMultilevel"/>
    <w:styleLink w:val="Импортированный стиль 45"/>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Импортированный стиль 46"/>
  </w:abstractNum>
  <w:abstractNum w:abstractNumId="69">
    <w:multiLevelType w:val="hybridMultilevel"/>
    <w:styleLink w:val="Импортированный стиль 4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Импортированный стиль 47"/>
  </w:abstractNum>
  <w:abstractNum w:abstractNumId="71">
    <w:multiLevelType w:val="hybridMultilevel"/>
    <w:styleLink w:val="Импортированный стиль 4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Импортированный стиль 54"/>
  </w:abstractNum>
  <w:abstractNum w:abstractNumId="73">
    <w:multiLevelType w:val="hybridMultilevel"/>
    <w:styleLink w:val="Импортированный стиль 5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Импортированный стиль 55"/>
  </w:abstractNum>
  <w:abstractNum w:abstractNumId="75">
    <w:multiLevelType w:val="hybridMultilevel"/>
    <w:styleLink w:val="Импортированный стиль 5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Импортированный стиль 56"/>
  </w:abstractNum>
  <w:abstractNum w:abstractNumId="77">
    <w:multiLevelType w:val="hybridMultilevel"/>
    <w:styleLink w:val="Импортированный стиль 5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Импортированный стиль 1.0.0"/>
  </w:abstractNum>
  <w:abstractNum w:abstractNumId="79">
    <w:multiLevelType w:val="hybridMultilevel"/>
    <w:styleLink w:val="Импортированный стиль 1.0.0"/>
    <w:lvl w:ilvl="0">
      <w:start w:val="1"/>
      <w:numFmt w:val="bullet"/>
      <w:suff w:val="tab"/>
      <w:lvlText w:val="·"/>
      <w:lvlJc w:val="left"/>
      <w:pPr>
        <w:tabs>
          <w:tab w:val="left" w:pos="284"/>
          <w:tab w:val="num" w:pos="992"/>
          <w:tab w:val="left" w:pos="1416"/>
          <w:tab w:val="left" w:pos="2124"/>
          <w:tab w:val="left" w:pos="2832"/>
          <w:tab w:val="left" w:pos="3540"/>
          <w:tab w:val="left" w:pos="4248"/>
          <w:tab w:val="left" w:pos="4956"/>
          <w:tab w:val="left" w:pos="5664"/>
          <w:tab w:val="left" w:pos="6029"/>
        </w:tabs>
        <w:ind w:left="578" w:firstLine="1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84"/>
          <w:tab w:val="left" w:pos="992"/>
          <w:tab w:val="left" w:pos="1416"/>
          <w:tab w:val="num" w:pos="2006"/>
          <w:tab w:val="left" w:pos="2124"/>
          <w:tab w:val="left" w:pos="2832"/>
          <w:tab w:val="left" w:pos="3540"/>
          <w:tab w:val="left" w:pos="4248"/>
          <w:tab w:val="left" w:pos="4956"/>
          <w:tab w:val="left" w:pos="5664"/>
          <w:tab w:val="left" w:pos="6029"/>
        </w:tabs>
        <w:ind w:left="1592" w:firstLine="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4"/>
          <w:tab w:val="left" w:pos="992"/>
          <w:tab w:val="left" w:pos="1416"/>
          <w:tab w:val="left" w:pos="2124"/>
          <w:tab w:val="num" w:pos="2726"/>
          <w:tab w:val="left" w:pos="2832"/>
          <w:tab w:val="left" w:pos="3540"/>
          <w:tab w:val="left" w:pos="4248"/>
          <w:tab w:val="left" w:pos="4956"/>
          <w:tab w:val="left" w:pos="5664"/>
          <w:tab w:val="left" w:pos="6029"/>
        </w:tabs>
        <w:ind w:left="2312" w:firstLine="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4"/>
          <w:tab w:val="left" w:pos="992"/>
          <w:tab w:val="left" w:pos="1416"/>
          <w:tab w:val="left" w:pos="2124"/>
          <w:tab w:val="left" w:pos="2832"/>
          <w:tab w:val="num" w:pos="3446"/>
          <w:tab w:val="left" w:pos="3540"/>
          <w:tab w:val="left" w:pos="4248"/>
          <w:tab w:val="left" w:pos="4956"/>
          <w:tab w:val="left" w:pos="5664"/>
          <w:tab w:val="left" w:pos="6029"/>
        </w:tabs>
        <w:ind w:left="3032" w:firstLine="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84"/>
          <w:tab w:val="left" w:pos="992"/>
          <w:tab w:val="left" w:pos="1416"/>
          <w:tab w:val="left" w:pos="2124"/>
          <w:tab w:val="left" w:pos="2832"/>
          <w:tab w:val="left" w:pos="3540"/>
          <w:tab w:val="num" w:pos="4166"/>
          <w:tab w:val="left" w:pos="4248"/>
          <w:tab w:val="left" w:pos="4956"/>
          <w:tab w:val="left" w:pos="5664"/>
          <w:tab w:val="left" w:pos="6029"/>
        </w:tabs>
        <w:ind w:left="3752" w:firstLine="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4"/>
          <w:tab w:val="left" w:pos="992"/>
          <w:tab w:val="left" w:pos="1416"/>
          <w:tab w:val="left" w:pos="2124"/>
          <w:tab w:val="left" w:pos="2832"/>
          <w:tab w:val="left" w:pos="3540"/>
          <w:tab w:val="left" w:pos="4248"/>
          <w:tab w:val="num" w:pos="4886"/>
          <w:tab w:val="left" w:pos="4956"/>
          <w:tab w:val="left" w:pos="5664"/>
          <w:tab w:val="left" w:pos="6029"/>
        </w:tabs>
        <w:ind w:left="4472" w:firstLine="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4"/>
          <w:tab w:val="left" w:pos="992"/>
          <w:tab w:val="left" w:pos="1416"/>
          <w:tab w:val="left" w:pos="2124"/>
          <w:tab w:val="left" w:pos="2832"/>
          <w:tab w:val="left" w:pos="3540"/>
          <w:tab w:val="left" w:pos="4248"/>
          <w:tab w:val="left" w:pos="4956"/>
          <w:tab w:val="num" w:pos="5606"/>
          <w:tab w:val="left" w:pos="5664"/>
          <w:tab w:val="left" w:pos="6029"/>
        </w:tabs>
        <w:ind w:left="5192" w:firstLine="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84"/>
          <w:tab w:val="left" w:pos="992"/>
          <w:tab w:val="left" w:pos="1416"/>
          <w:tab w:val="left" w:pos="2124"/>
          <w:tab w:val="left" w:pos="2832"/>
          <w:tab w:val="left" w:pos="3540"/>
          <w:tab w:val="left" w:pos="4248"/>
          <w:tab w:val="left" w:pos="4956"/>
          <w:tab w:val="left" w:pos="5664"/>
          <w:tab w:val="left" w:pos="6029"/>
          <w:tab w:val="num" w:pos="6326"/>
        </w:tabs>
        <w:ind w:left="5912" w:firstLine="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4"/>
          <w:tab w:val="left" w:pos="992"/>
          <w:tab w:val="left" w:pos="1416"/>
          <w:tab w:val="left" w:pos="2124"/>
          <w:tab w:val="left" w:pos="2832"/>
          <w:tab w:val="left" w:pos="3540"/>
          <w:tab w:val="left" w:pos="4248"/>
          <w:tab w:val="left" w:pos="4956"/>
          <w:tab w:val="left" w:pos="5664"/>
          <w:tab w:val="left" w:pos="6029"/>
          <w:tab w:val="num" w:pos="7046"/>
        </w:tabs>
        <w:ind w:left="6632" w:firstLine="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numStyleLink w:val="Импортированный стиль 2.0.0"/>
  </w:abstractNum>
  <w:abstractNum w:abstractNumId="81">
    <w:multiLevelType w:val="hybridMultilevel"/>
    <w:styleLink w:val="Импортированный стиль 2.0.0"/>
    <w:lvl w:ilvl="0">
      <w:start w:val="1"/>
      <w:numFmt w:val="bullet"/>
      <w:suff w:val="tab"/>
      <w:lvlText w:val="·"/>
      <w:lvlJc w:val="left"/>
      <w:pPr>
        <w:tabs>
          <w:tab w:val="num" w:pos="1275"/>
          <w:tab w:val="left" w:pos="1416"/>
          <w:tab w:val="left" w:pos="2124"/>
          <w:tab w:val="left" w:pos="2832"/>
          <w:tab w:val="left" w:pos="3540"/>
          <w:tab w:val="left" w:pos="4248"/>
          <w:tab w:val="left" w:pos="4956"/>
          <w:tab w:val="left" w:pos="5664"/>
          <w:tab w:val="left" w:pos="6029"/>
        </w:tabs>
        <w:ind w:left="567"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275"/>
          <w:tab w:val="left" w:pos="1416"/>
          <w:tab w:val="num" w:pos="1995"/>
          <w:tab w:val="left" w:pos="2124"/>
          <w:tab w:val="left" w:pos="2832"/>
          <w:tab w:val="left" w:pos="3540"/>
          <w:tab w:val="left" w:pos="4248"/>
          <w:tab w:val="left" w:pos="4956"/>
          <w:tab w:val="left" w:pos="5664"/>
          <w:tab w:val="left" w:pos="6029"/>
        </w:tabs>
        <w:ind w:left="1287"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275"/>
          <w:tab w:val="left" w:pos="1416"/>
          <w:tab w:val="left" w:pos="2124"/>
          <w:tab w:val="num" w:pos="2715"/>
          <w:tab w:val="left" w:pos="2832"/>
          <w:tab w:val="left" w:pos="3540"/>
          <w:tab w:val="left" w:pos="4248"/>
          <w:tab w:val="left" w:pos="4956"/>
          <w:tab w:val="left" w:pos="5664"/>
          <w:tab w:val="left" w:pos="6029"/>
        </w:tabs>
        <w:ind w:left="2007"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275"/>
          <w:tab w:val="left" w:pos="1416"/>
          <w:tab w:val="left" w:pos="2124"/>
          <w:tab w:val="left" w:pos="2832"/>
          <w:tab w:val="num" w:pos="3435"/>
          <w:tab w:val="left" w:pos="3540"/>
          <w:tab w:val="left" w:pos="4248"/>
          <w:tab w:val="left" w:pos="4956"/>
          <w:tab w:val="left" w:pos="5664"/>
          <w:tab w:val="left" w:pos="6029"/>
        </w:tabs>
        <w:ind w:left="2727"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275"/>
          <w:tab w:val="left" w:pos="1416"/>
          <w:tab w:val="left" w:pos="2124"/>
          <w:tab w:val="left" w:pos="2832"/>
          <w:tab w:val="left" w:pos="3540"/>
          <w:tab w:val="num" w:pos="4155"/>
          <w:tab w:val="left" w:pos="4248"/>
          <w:tab w:val="left" w:pos="4956"/>
          <w:tab w:val="left" w:pos="5664"/>
          <w:tab w:val="left" w:pos="6029"/>
        </w:tabs>
        <w:ind w:left="3447"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275"/>
          <w:tab w:val="left" w:pos="1416"/>
          <w:tab w:val="left" w:pos="2124"/>
          <w:tab w:val="left" w:pos="2832"/>
          <w:tab w:val="left" w:pos="3540"/>
          <w:tab w:val="left" w:pos="4248"/>
          <w:tab w:val="num" w:pos="4875"/>
          <w:tab w:val="left" w:pos="4956"/>
          <w:tab w:val="left" w:pos="5664"/>
          <w:tab w:val="left" w:pos="6029"/>
        </w:tabs>
        <w:ind w:left="4167"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275"/>
          <w:tab w:val="left" w:pos="1416"/>
          <w:tab w:val="left" w:pos="2124"/>
          <w:tab w:val="left" w:pos="2832"/>
          <w:tab w:val="left" w:pos="3540"/>
          <w:tab w:val="left" w:pos="4248"/>
          <w:tab w:val="left" w:pos="4956"/>
          <w:tab w:val="num" w:pos="5595"/>
          <w:tab w:val="left" w:pos="5664"/>
          <w:tab w:val="left" w:pos="6029"/>
        </w:tabs>
        <w:ind w:left="4887"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275"/>
          <w:tab w:val="left" w:pos="1416"/>
          <w:tab w:val="left" w:pos="2124"/>
          <w:tab w:val="left" w:pos="2832"/>
          <w:tab w:val="left" w:pos="3540"/>
          <w:tab w:val="left" w:pos="4248"/>
          <w:tab w:val="left" w:pos="4956"/>
          <w:tab w:val="left" w:pos="5664"/>
          <w:tab w:val="left" w:pos="6029"/>
          <w:tab w:val="num" w:pos="6315"/>
        </w:tabs>
        <w:ind w:left="5607"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275"/>
          <w:tab w:val="left" w:pos="1416"/>
          <w:tab w:val="left" w:pos="2124"/>
          <w:tab w:val="left" w:pos="2832"/>
          <w:tab w:val="left" w:pos="3540"/>
          <w:tab w:val="left" w:pos="4248"/>
          <w:tab w:val="left" w:pos="4956"/>
          <w:tab w:val="left" w:pos="5664"/>
          <w:tab w:val="left" w:pos="6029"/>
          <w:tab w:val="num" w:pos="7035"/>
        </w:tabs>
        <w:ind w:left="6327"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Импортированный стиль 5.0"/>
  </w:abstractNum>
  <w:abstractNum w:abstractNumId="83">
    <w:multiLevelType w:val="hybridMultilevel"/>
    <w:styleLink w:val="Импортированный стиль 5.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Импортированный стиль 6.0"/>
  </w:abstractNum>
  <w:abstractNum w:abstractNumId="85">
    <w:multiLevelType w:val="hybridMultilevel"/>
    <w:styleLink w:val="Импортированный стиль 6.0"/>
    <w:lvl w:ilvl="0">
      <w:start w:val="1"/>
      <w:numFmt w:val="bullet"/>
      <w:suff w:val="tab"/>
      <w:lvlText w:val="·"/>
      <w:lvlJc w:val="left"/>
      <w:pPr>
        <w:tabs>
          <w:tab w:val="num" w:pos="1068"/>
          <w:tab w:val="left" w:pos="2124"/>
          <w:tab w:val="left" w:pos="2832"/>
          <w:tab w:val="left" w:pos="3540"/>
          <w:tab w:val="left" w:pos="4248"/>
          <w:tab w:val="left" w:pos="4956"/>
          <w:tab w:val="left" w:pos="5664"/>
          <w:tab w:val="left" w:pos="6029"/>
        </w:tabs>
        <w:ind w:left="3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68"/>
          <w:tab w:val="num" w:pos="2148"/>
          <w:tab w:val="left" w:pos="2832"/>
          <w:tab w:val="left" w:pos="3540"/>
          <w:tab w:val="left" w:pos="4248"/>
          <w:tab w:val="left" w:pos="4956"/>
          <w:tab w:val="left" w:pos="5664"/>
          <w:tab w:val="left" w:pos="6029"/>
        </w:tabs>
        <w:ind w:left="144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68"/>
          <w:tab w:val="left" w:pos="2124"/>
          <w:tab w:val="num" w:pos="2868"/>
          <w:tab w:val="left" w:pos="3540"/>
          <w:tab w:val="left" w:pos="4248"/>
          <w:tab w:val="left" w:pos="4956"/>
          <w:tab w:val="left" w:pos="5664"/>
          <w:tab w:val="left" w:pos="6029"/>
        </w:tabs>
        <w:ind w:left="216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68"/>
          <w:tab w:val="left" w:pos="2124"/>
          <w:tab w:val="left" w:pos="2832"/>
          <w:tab w:val="num" w:pos="3588"/>
          <w:tab w:val="left" w:pos="4248"/>
          <w:tab w:val="left" w:pos="4956"/>
          <w:tab w:val="left" w:pos="5664"/>
          <w:tab w:val="left" w:pos="6029"/>
        </w:tabs>
        <w:ind w:left="288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68"/>
          <w:tab w:val="left" w:pos="2124"/>
          <w:tab w:val="left" w:pos="2832"/>
          <w:tab w:val="left" w:pos="3540"/>
          <w:tab w:val="num" w:pos="4308"/>
          <w:tab w:val="left" w:pos="4956"/>
          <w:tab w:val="left" w:pos="5664"/>
          <w:tab w:val="left" w:pos="6029"/>
        </w:tabs>
        <w:ind w:left="360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68"/>
          <w:tab w:val="left" w:pos="2124"/>
          <w:tab w:val="left" w:pos="2832"/>
          <w:tab w:val="left" w:pos="3540"/>
          <w:tab w:val="left" w:pos="4248"/>
          <w:tab w:val="num" w:pos="5028"/>
          <w:tab w:val="left" w:pos="5664"/>
          <w:tab w:val="left" w:pos="6029"/>
        </w:tabs>
        <w:ind w:left="432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68"/>
          <w:tab w:val="left" w:pos="2124"/>
          <w:tab w:val="left" w:pos="2832"/>
          <w:tab w:val="left" w:pos="3540"/>
          <w:tab w:val="left" w:pos="4248"/>
          <w:tab w:val="left" w:pos="4956"/>
          <w:tab w:val="num" w:pos="5748"/>
          <w:tab w:val="left" w:pos="6029"/>
        </w:tabs>
        <w:ind w:left="504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68"/>
          <w:tab w:val="left" w:pos="2124"/>
          <w:tab w:val="left" w:pos="2832"/>
          <w:tab w:val="left" w:pos="3540"/>
          <w:tab w:val="left" w:pos="4248"/>
          <w:tab w:val="left" w:pos="4956"/>
          <w:tab w:val="left" w:pos="5664"/>
          <w:tab w:val="left" w:pos="6029"/>
          <w:tab w:val="num" w:pos="6468"/>
        </w:tabs>
        <w:ind w:left="576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68"/>
          <w:tab w:val="left" w:pos="2124"/>
          <w:tab w:val="left" w:pos="2832"/>
          <w:tab w:val="left" w:pos="3540"/>
          <w:tab w:val="left" w:pos="4248"/>
          <w:tab w:val="left" w:pos="4956"/>
          <w:tab w:val="left" w:pos="5664"/>
          <w:tab w:val="left" w:pos="6029"/>
          <w:tab w:val="num" w:pos="7188"/>
        </w:tabs>
        <w:ind w:left="648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Импортированный стиль 7.0"/>
  </w:abstractNum>
  <w:abstractNum w:abstractNumId="87">
    <w:multiLevelType w:val="hybridMultilevel"/>
    <w:styleLink w:val="Импортированный стиль 7.0"/>
    <w:lvl w:ilvl="0">
      <w:start w:val="1"/>
      <w:numFmt w:val="bullet"/>
      <w:suff w:val="tab"/>
      <w:lvlText w:val="·"/>
      <w:lvlJc w:val="left"/>
      <w:pPr>
        <w:tabs>
          <w:tab w:val="left" w:pos="130"/>
          <w:tab w:val="num" w:pos="1210"/>
          <w:tab w:val="left" w:pos="1416"/>
          <w:tab w:val="left" w:pos="2124"/>
          <w:tab w:val="left" w:pos="2832"/>
          <w:tab w:val="left" w:pos="3540"/>
          <w:tab w:val="left" w:pos="4248"/>
          <w:tab w:val="left" w:pos="4956"/>
          <w:tab w:val="left" w:pos="5664"/>
          <w:tab w:val="left" w:pos="6029"/>
        </w:tabs>
        <w:ind w:left="502"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30"/>
          <w:tab w:val="left" w:pos="1210"/>
          <w:tab w:val="left" w:pos="1416"/>
          <w:tab w:val="left" w:pos="2124"/>
          <w:tab w:val="num" w:pos="2508"/>
          <w:tab w:val="left" w:pos="2832"/>
          <w:tab w:val="left" w:pos="3540"/>
          <w:tab w:val="left" w:pos="4248"/>
          <w:tab w:val="left" w:pos="4956"/>
          <w:tab w:val="left" w:pos="5664"/>
          <w:tab w:val="left" w:pos="6029"/>
        </w:tabs>
        <w:ind w:left="180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30"/>
          <w:tab w:val="left" w:pos="1210"/>
          <w:tab w:val="left" w:pos="1416"/>
          <w:tab w:val="left" w:pos="2124"/>
          <w:tab w:val="left" w:pos="2832"/>
          <w:tab w:val="num" w:pos="3228"/>
          <w:tab w:val="left" w:pos="3540"/>
          <w:tab w:val="left" w:pos="4248"/>
          <w:tab w:val="left" w:pos="4956"/>
          <w:tab w:val="left" w:pos="5664"/>
          <w:tab w:val="left" w:pos="6029"/>
        </w:tabs>
        <w:ind w:left="252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30"/>
          <w:tab w:val="left" w:pos="1210"/>
          <w:tab w:val="left" w:pos="1416"/>
          <w:tab w:val="left" w:pos="2124"/>
          <w:tab w:val="left" w:pos="2832"/>
          <w:tab w:val="left" w:pos="3540"/>
          <w:tab w:val="num" w:pos="3948"/>
          <w:tab w:val="left" w:pos="4248"/>
          <w:tab w:val="left" w:pos="4956"/>
          <w:tab w:val="left" w:pos="5664"/>
          <w:tab w:val="left" w:pos="6029"/>
        </w:tabs>
        <w:ind w:left="324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30"/>
          <w:tab w:val="left" w:pos="1210"/>
          <w:tab w:val="left" w:pos="1416"/>
          <w:tab w:val="left" w:pos="2124"/>
          <w:tab w:val="left" w:pos="2832"/>
          <w:tab w:val="left" w:pos="3540"/>
          <w:tab w:val="left" w:pos="4248"/>
          <w:tab w:val="num" w:pos="4668"/>
          <w:tab w:val="left" w:pos="4956"/>
          <w:tab w:val="left" w:pos="5664"/>
          <w:tab w:val="left" w:pos="6029"/>
        </w:tabs>
        <w:ind w:left="396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30"/>
          <w:tab w:val="left" w:pos="1210"/>
          <w:tab w:val="left" w:pos="1416"/>
          <w:tab w:val="left" w:pos="2124"/>
          <w:tab w:val="left" w:pos="2832"/>
          <w:tab w:val="left" w:pos="3540"/>
          <w:tab w:val="left" w:pos="4248"/>
          <w:tab w:val="left" w:pos="4956"/>
          <w:tab w:val="num" w:pos="5388"/>
          <w:tab w:val="left" w:pos="5664"/>
          <w:tab w:val="left" w:pos="6029"/>
        </w:tabs>
        <w:ind w:left="468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30"/>
          <w:tab w:val="left" w:pos="1210"/>
          <w:tab w:val="left" w:pos="1416"/>
          <w:tab w:val="left" w:pos="2124"/>
          <w:tab w:val="left" w:pos="2832"/>
          <w:tab w:val="left" w:pos="3540"/>
          <w:tab w:val="left" w:pos="4248"/>
          <w:tab w:val="left" w:pos="4956"/>
          <w:tab w:val="left" w:pos="5664"/>
          <w:tab w:val="num" w:pos="6108"/>
        </w:tabs>
        <w:ind w:left="540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30"/>
          <w:tab w:val="left" w:pos="1210"/>
          <w:tab w:val="left" w:pos="1416"/>
          <w:tab w:val="left" w:pos="2124"/>
          <w:tab w:val="left" w:pos="2832"/>
          <w:tab w:val="left" w:pos="3540"/>
          <w:tab w:val="left" w:pos="4248"/>
          <w:tab w:val="left" w:pos="4956"/>
          <w:tab w:val="left" w:pos="5664"/>
          <w:tab w:val="left" w:pos="6029"/>
          <w:tab w:val="num" w:pos="6828"/>
        </w:tabs>
        <w:ind w:left="612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30"/>
          <w:tab w:val="left" w:pos="1210"/>
          <w:tab w:val="left" w:pos="1416"/>
          <w:tab w:val="left" w:pos="2124"/>
          <w:tab w:val="left" w:pos="2832"/>
          <w:tab w:val="left" w:pos="3540"/>
          <w:tab w:val="left" w:pos="4248"/>
          <w:tab w:val="left" w:pos="4956"/>
          <w:tab w:val="left" w:pos="5664"/>
          <w:tab w:val="left" w:pos="6029"/>
          <w:tab w:val="num" w:pos="7548"/>
        </w:tabs>
        <w:ind w:left="6840"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Импортированный стиль 8.0"/>
  </w:abstractNum>
  <w:abstractNum w:abstractNumId="89">
    <w:multiLevelType w:val="hybridMultilevel"/>
    <w:styleLink w:val="Импортированный стиль 8.0"/>
    <w:lvl w:ilvl="0">
      <w:start w:val="1"/>
      <w:numFmt w:val="bullet"/>
      <w:suff w:val="tab"/>
      <w:lvlText w:val="·"/>
      <w:lvlJc w:val="left"/>
      <w:pPr>
        <w:tabs>
          <w:tab w:val="num" w:pos="1068"/>
          <w:tab w:val="left" w:pos="1416"/>
          <w:tab w:val="left" w:pos="2124"/>
          <w:tab w:val="left" w:pos="2832"/>
          <w:tab w:val="left" w:pos="3540"/>
          <w:tab w:val="left" w:pos="4248"/>
          <w:tab w:val="left" w:pos="4956"/>
          <w:tab w:val="left" w:pos="5664"/>
          <w:tab w:val="left" w:pos="6029"/>
        </w:tabs>
        <w:ind w:left="360"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68"/>
          <w:tab w:val="left" w:pos="1416"/>
          <w:tab w:val="num" w:pos="1712"/>
          <w:tab w:val="left" w:pos="2124"/>
          <w:tab w:val="left" w:pos="2832"/>
          <w:tab w:val="left" w:pos="3540"/>
          <w:tab w:val="left" w:pos="4248"/>
          <w:tab w:val="left" w:pos="4956"/>
          <w:tab w:val="left" w:pos="5664"/>
          <w:tab w:val="left" w:pos="6029"/>
        </w:tabs>
        <w:ind w:left="1004"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68"/>
          <w:tab w:val="left" w:pos="1416"/>
          <w:tab w:val="left" w:pos="2124"/>
          <w:tab w:val="num" w:pos="2432"/>
          <w:tab w:val="left" w:pos="2832"/>
          <w:tab w:val="left" w:pos="3540"/>
          <w:tab w:val="left" w:pos="4248"/>
          <w:tab w:val="left" w:pos="4956"/>
          <w:tab w:val="left" w:pos="5664"/>
          <w:tab w:val="left" w:pos="6029"/>
        </w:tabs>
        <w:ind w:left="1724"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68"/>
          <w:tab w:val="left" w:pos="1416"/>
          <w:tab w:val="left" w:pos="2124"/>
          <w:tab w:val="left" w:pos="2832"/>
          <w:tab w:val="num" w:pos="3152"/>
          <w:tab w:val="left" w:pos="3540"/>
          <w:tab w:val="left" w:pos="4248"/>
          <w:tab w:val="left" w:pos="4956"/>
          <w:tab w:val="left" w:pos="5664"/>
          <w:tab w:val="left" w:pos="6029"/>
        </w:tabs>
        <w:ind w:left="2444"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68"/>
          <w:tab w:val="left" w:pos="1416"/>
          <w:tab w:val="left" w:pos="2124"/>
          <w:tab w:val="left" w:pos="2832"/>
          <w:tab w:val="left" w:pos="3540"/>
          <w:tab w:val="num" w:pos="3872"/>
          <w:tab w:val="left" w:pos="4248"/>
          <w:tab w:val="left" w:pos="4956"/>
          <w:tab w:val="left" w:pos="5664"/>
          <w:tab w:val="left" w:pos="6029"/>
        </w:tabs>
        <w:ind w:left="3164"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68"/>
          <w:tab w:val="left" w:pos="1416"/>
          <w:tab w:val="left" w:pos="2124"/>
          <w:tab w:val="left" w:pos="2832"/>
          <w:tab w:val="left" w:pos="3540"/>
          <w:tab w:val="left" w:pos="4248"/>
          <w:tab w:val="num" w:pos="4592"/>
          <w:tab w:val="left" w:pos="4956"/>
          <w:tab w:val="left" w:pos="5664"/>
          <w:tab w:val="left" w:pos="6029"/>
        </w:tabs>
        <w:ind w:left="3884"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68"/>
          <w:tab w:val="left" w:pos="1416"/>
          <w:tab w:val="left" w:pos="2124"/>
          <w:tab w:val="left" w:pos="2832"/>
          <w:tab w:val="left" w:pos="3540"/>
          <w:tab w:val="left" w:pos="4248"/>
          <w:tab w:val="left" w:pos="4956"/>
          <w:tab w:val="num" w:pos="5312"/>
          <w:tab w:val="left" w:pos="5664"/>
          <w:tab w:val="left" w:pos="6029"/>
        </w:tabs>
        <w:ind w:left="4604" w:firstLine="3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68"/>
          <w:tab w:val="left" w:pos="1416"/>
          <w:tab w:val="left" w:pos="2124"/>
          <w:tab w:val="left" w:pos="2832"/>
          <w:tab w:val="left" w:pos="3540"/>
          <w:tab w:val="left" w:pos="4248"/>
          <w:tab w:val="left" w:pos="4956"/>
          <w:tab w:val="left" w:pos="5664"/>
          <w:tab w:val="num" w:pos="6032"/>
        </w:tabs>
        <w:ind w:left="5324"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68"/>
          <w:tab w:val="left" w:pos="1416"/>
          <w:tab w:val="left" w:pos="2124"/>
          <w:tab w:val="left" w:pos="2832"/>
          <w:tab w:val="left" w:pos="3540"/>
          <w:tab w:val="left" w:pos="4248"/>
          <w:tab w:val="left" w:pos="4956"/>
          <w:tab w:val="left" w:pos="5664"/>
          <w:tab w:val="left" w:pos="6029"/>
          <w:tab w:val="num" w:pos="6752"/>
        </w:tabs>
        <w:ind w:left="6044" w:firstLine="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multiLevelType w:val="hybridMultilevel"/>
    <w:numStyleLink w:val="Импортированный стиль 9.0"/>
  </w:abstractNum>
  <w:abstractNum w:abstractNumId="91">
    <w:multiLevelType w:val="hybridMultilevel"/>
    <w:styleLink w:val="Импортированный стиль 9.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Импортированный стиль 10.0"/>
  </w:abstractNum>
  <w:abstractNum w:abstractNumId="93">
    <w:multiLevelType w:val="hybridMultilevel"/>
    <w:styleLink w:val="Импортированный стиль 10.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multiLevelType w:val="hybridMultilevel"/>
    <w:numStyleLink w:val="Импортированный стиль 12.0"/>
  </w:abstractNum>
  <w:abstractNum w:abstractNumId="95">
    <w:multiLevelType w:val="hybridMultilevel"/>
    <w:styleLink w:val="Импортированный стиль 12.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numStyleLink w:val="Импортированный стиль 13.0"/>
  </w:abstractNum>
  <w:abstractNum w:abstractNumId="97">
    <w:multiLevelType w:val="hybridMultilevel"/>
    <w:styleLink w:val="Импортированный стиль 13.0"/>
    <w:lvl w:ilvl="0">
      <w:start w:val="1"/>
      <w:numFmt w:val="decimal"/>
      <w:suff w:val="tab"/>
      <w:lvlText w:val="%1."/>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multiLevelType w:val="hybridMultilevel"/>
    <w:numStyleLink w:val="Импортированный стиль 16.0"/>
  </w:abstractNum>
  <w:abstractNum w:abstractNumId="99">
    <w:multiLevelType w:val="hybridMultilevel"/>
    <w:styleLink w:val="Импортированный стиль 16.0"/>
    <w:lvl w:ilvl="0">
      <w:start w:val="1"/>
      <w:numFmt w:val="bullet"/>
      <w:suff w:val="tab"/>
      <w:lvlText w:val="·"/>
      <w:lvlJc w:val="left"/>
      <w:pPr>
        <w:tabs>
          <w:tab w:val="left" w:pos="708"/>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multiLevelType w:val="hybridMultilevel"/>
    <w:numStyleLink w:val="Импортированный стиль 17.0"/>
  </w:abstractNum>
  <w:abstractNum w:abstractNumId="101">
    <w:multiLevelType w:val="hybridMultilevel"/>
    <w:styleLink w:val="Импортированный стиль 17.0"/>
    <w:lvl w:ilvl="0">
      <w:start w:val="1"/>
      <w:numFmt w:val="bullet"/>
      <w:suff w:val="tab"/>
      <w:lvlText w:val="·"/>
      <w:lvlJc w:val="left"/>
      <w:pPr>
        <w:tabs>
          <w:tab w:val="left" w:pos="708"/>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multiLevelType w:val="hybridMultilevel"/>
    <w:numStyleLink w:val="Импортированный стиль 18.0"/>
  </w:abstractNum>
  <w:abstractNum w:abstractNumId="103">
    <w:multiLevelType w:val="hybridMultilevel"/>
    <w:styleLink w:val="Импортированный стиль 18.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multiLevelType w:val="hybridMultilevel"/>
    <w:numStyleLink w:val="Импортированный стиль 19.0"/>
  </w:abstractNum>
  <w:abstractNum w:abstractNumId="105">
    <w:multiLevelType w:val="hybridMultilevel"/>
    <w:styleLink w:val="Импортированный стиль 19.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multiLevelType w:val="hybridMultilevel"/>
    <w:numStyleLink w:val="Импортированный стиль 15.0.0"/>
  </w:abstractNum>
  <w:abstractNum w:abstractNumId="107">
    <w:multiLevelType w:val="hybridMultilevel"/>
    <w:styleLink w:val="Импортированный стиль 15.0.0"/>
    <w:lvl w:ilvl="0">
      <w:start w:val="1"/>
      <w:numFmt w:val="decimal"/>
      <w:suff w:val="tab"/>
      <w:lvlText w:val="%1."/>
      <w:lvlJc w:val="left"/>
      <w:pPr>
        <w:tabs>
          <w:tab w:val="num" w:pos="956"/>
          <w:tab w:val="left" w:pos="992"/>
          <w:tab w:val="left" w:pos="1416"/>
          <w:tab w:val="left" w:pos="2124"/>
          <w:tab w:val="left" w:pos="2832"/>
          <w:tab w:val="left" w:pos="3540"/>
          <w:tab w:val="left" w:pos="4248"/>
          <w:tab w:val="left" w:pos="4956"/>
          <w:tab w:val="left" w:pos="5664"/>
          <w:tab w:val="left" w:pos="6029"/>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02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832"/>
          <w:tab w:val="left" w:pos="3540"/>
          <w:tab w:val="left" w:pos="4248"/>
          <w:tab w:val="left" w:pos="4956"/>
          <w:tab w:val="left" w:pos="5664"/>
          <w:tab w:val="left" w:pos="6029"/>
        </w:tabs>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832"/>
          <w:tab w:val="left" w:pos="3540"/>
          <w:tab w:val="left" w:pos="4248"/>
          <w:tab w:val="left" w:pos="4956"/>
          <w:tab w:val="left" w:pos="5664"/>
          <w:tab w:val="left" w:pos="6029"/>
        </w:tabs>
        <w:ind w:left="352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832"/>
          <w:tab w:val="left" w:pos="3540"/>
          <w:tab w:val="left" w:pos="4248"/>
          <w:tab w:val="left" w:pos="4956"/>
          <w:tab w:val="left" w:pos="5664"/>
          <w:tab w:val="left" w:pos="6029"/>
        </w:tabs>
        <w:ind w:left="424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832"/>
          <w:tab w:val="left" w:pos="3540"/>
          <w:tab w:val="left" w:pos="4248"/>
          <w:tab w:val="left" w:pos="5664"/>
          <w:tab w:val="left" w:pos="6029"/>
        </w:tabs>
        <w:ind w:left="496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832"/>
          <w:tab w:val="left" w:pos="3540"/>
          <w:tab w:val="left" w:pos="4248"/>
          <w:tab w:val="left" w:pos="4956"/>
          <w:tab w:val="left" w:pos="6029"/>
        </w:tabs>
        <w:ind w:left="56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832"/>
          <w:tab w:val="left" w:pos="3540"/>
          <w:tab w:val="left" w:pos="4248"/>
          <w:tab w:val="left" w:pos="4956"/>
          <w:tab w:val="left" w:pos="5664"/>
          <w:tab w:val="left" w:pos="6029"/>
        </w:tabs>
        <w:ind w:left="640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multiLevelType w:val="hybridMultilevel"/>
    <w:numStyleLink w:val="Импортированный стиль 20.0"/>
  </w:abstractNum>
  <w:abstractNum w:abstractNumId="109">
    <w:multiLevelType w:val="hybridMultilevel"/>
    <w:styleLink w:val="Импортированный стиль 20.0"/>
    <w:lvl w:ilvl="0">
      <w:start w:val="1"/>
      <w:numFmt w:val="bullet"/>
      <w:suff w:val="tab"/>
      <w:lvlText w:val="·"/>
      <w:lvlJc w:val="left"/>
      <w:pPr>
        <w:tabs>
          <w:tab w:val="left" w:pos="284"/>
          <w:tab w:val="num" w:pos="992"/>
          <w:tab w:val="left" w:pos="2124"/>
          <w:tab w:val="left" w:pos="2832"/>
          <w:tab w:val="left" w:pos="3540"/>
          <w:tab w:val="left" w:pos="4248"/>
          <w:tab w:val="left" w:pos="4956"/>
          <w:tab w:val="left" w:pos="5664"/>
          <w:tab w:val="left" w:pos="6029"/>
        </w:tabs>
        <w:ind w:left="589" w:firstLine="11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84"/>
          <w:tab w:val="left" w:pos="992"/>
          <w:tab w:val="num" w:pos="2017"/>
          <w:tab w:val="left" w:pos="2124"/>
          <w:tab w:val="left" w:pos="2832"/>
          <w:tab w:val="left" w:pos="3540"/>
          <w:tab w:val="left" w:pos="4248"/>
          <w:tab w:val="left" w:pos="4956"/>
          <w:tab w:val="left" w:pos="5664"/>
          <w:tab w:val="left" w:pos="6029"/>
        </w:tabs>
        <w:ind w:left="1614" w:firstLine="21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4"/>
          <w:tab w:val="left" w:pos="992"/>
          <w:tab w:val="left" w:pos="2124"/>
          <w:tab w:val="num" w:pos="2737"/>
          <w:tab w:val="left" w:pos="2832"/>
          <w:tab w:val="left" w:pos="3540"/>
          <w:tab w:val="left" w:pos="4248"/>
          <w:tab w:val="left" w:pos="4956"/>
          <w:tab w:val="left" w:pos="5664"/>
          <w:tab w:val="left" w:pos="6029"/>
        </w:tabs>
        <w:ind w:left="2334" w:firstLine="21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4"/>
          <w:tab w:val="left" w:pos="992"/>
          <w:tab w:val="left" w:pos="2124"/>
          <w:tab w:val="left" w:pos="2832"/>
          <w:tab w:val="num" w:pos="3457"/>
          <w:tab w:val="left" w:pos="3540"/>
          <w:tab w:val="left" w:pos="4248"/>
          <w:tab w:val="left" w:pos="4956"/>
          <w:tab w:val="left" w:pos="5664"/>
          <w:tab w:val="left" w:pos="6029"/>
        </w:tabs>
        <w:ind w:left="3054" w:firstLine="21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84"/>
          <w:tab w:val="left" w:pos="992"/>
          <w:tab w:val="left" w:pos="2124"/>
          <w:tab w:val="left" w:pos="2832"/>
          <w:tab w:val="left" w:pos="3540"/>
          <w:tab w:val="num" w:pos="4177"/>
          <w:tab w:val="left" w:pos="4248"/>
          <w:tab w:val="left" w:pos="4956"/>
          <w:tab w:val="left" w:pos="5664"/>
          <w:tab w:val="left" w:pos="6029"/>
        </w:tabs>
        <w:ind w:left="3774" w:firstLine="21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4"/>
          <w:tab w:val="left" w:pos="992"/>
          <w:tab w:val="left" w:pos="2124"/>
          <w:tab w:val="left" w:pos="2832"/>
          <w:tab w:val="left" w:pos="3540"/>
          <w:tab w:val="left" w:pos="4248"/>
          <w:tab w:val="num" w:pos="4897"/>
          <w:tab w:val="left" w:pos="4956"/>
          <w:tab w:val="left" w:pos="5664"/>
          <w:tab w:val="left" w:pos="6029"/>
        </w:tabs>
        <w:ind w:left="4494" w:firstLine="21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4"/>
          <w:tab w:val="left" w:pos="992"/>
          <w:tab w:val="left" w:pos="2124"/>
          <w:tab w:val="left" w:pos="2832"/>
          <w:tab w:val="left" w:pos="3540"/>
          <w:tab w:val="left" w:pos="4248"/>
          <w:tab w:val="left" w:pos="4956"/>
          <w:tab w:val="num" w:pos="5617"/>
          <w:tab w:val="left" w:pos="5664"/>
          <w:tab w:val="left" w:pos="6029"/>
        </w:tabs>
        <w:ind w:left="5214" w:firstLine="21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84"/>
          <w:tab w:val="left" w:pos="992"/>
          <w:tab w:val="left" w:pos="2124"/>
          <w:tab w:val="left" w:pos="2832"/>
          <w:tab w:val="left" w:pos="3540"/>
          <w:tab w:val="left" w:pos="4248"/>
          <w:tab w:val="left" w:pos="4956"/>
          <w:tab w:val="left" w:pos="5664"/>
          <w:tab w:val="left" w:pos="6029"/>
          <w:tab w:val="num" w:pos="6337"/>
        </w:tabs>
        <w:ind w:left="5934" w:firstLine="21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4"/>
          <w:tab w:val="left" w:pos="992"/>
          <w:tab w:val="left" w:pos="2124"/>
          <w:tab w:val="left" w:pos="2832"/>
          <w:tab w:val="left" w:pos="3540"/>
          <w:tab w:val="left" w:pos="4248"/>
          <w:tab w:val="left" w:pos="4956"/>
          <w:tab w:val="left" w:pos="5664"/>
          <w:tab w:val="left" w:pos="6029"/>
          <w:tab w:val="num" w:pos="7057"/>
        </w:tabs>
        <w:ind w:left="6654" w:firstLine="21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multiLevelType w:val="hybridMultilevel"/>
    <w:numStyleLink w:val="Импортированный стиль 21.0"/>
  </w:abstractNum>
  <w:abstractNum w:abstractNumId="111">
    <w:multiLevelType w:val="hybridMultilevel"/>
    <w:styleLink w:val="Импортированный стиль 21.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multiLevelType w:val="hybridMultilevel"/>
    <w:numStyleLink w:val="Импортированный стиль 22.0"/>
  </w:abstractNum>
  <w:abstractNum w:abstractNumId="113">
    <w:multiLevelType w:val="hybridMultilevel"/>
    <w:styleLink w:val="Импортированный стиль 22.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Импортированный стиль 23.0"/>
  </w:abstractNum>
  <w:abstractNum w:abstractNumId="115">
    <w:multiLevelType w:val="hybridMultilevel"/>
    <w:styleLink w:val="Импортированный стиль 23.0"/>
    <w:lvl w:ilvl="0">
      <w:start w:val="1"/>
      <w:numFmt w:val="decimal"/>
      <w:suff w:val="tab"/>
      <w:lvlText w:val="%1."/>
      <w:lvlJc w:val="left"/>
      <w:pPr>
        <w:tabs>
          <w:tab w:val="left" w:pos="708"/>
          <w:tab w:val="num" w:pos="992"/>
          <w:tab w:val="left" w:pos="1416"/>
          <w:tab w:val="left" w:pos="2124"/>
          <w:tab w:val="left" w:pos="2832"/>
          <w:tab w:val="left" w:pos="3540"/>
          <w:tab w:val="left" w:pos="4248"/>
          <w:tab w:val="left" w:pos="4956"/>
          <w:tab w:val="left" w:pos="5664"/>
          <w:tab w:val="left" w:pos="6029"/>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992"/>
          <w:tab w:val="left" w:pos="1416"/>
          <w:tab w:val="left" w:pos="2124"/>
          <w:tab w:val="num" w:pos="2432"/>
          <w:tab w:val="left" w:pos="2832"/>
          <w:tab w:val="left" w:pos="3540"/>
          <w:tab w:val="left" w:pos="4248"/>
          <w:tab w:val="left" w:pos="4956"/>
          <w:tab w:val="left" w:pos="5664"/>
          <w:tab w:val="left" w:pos="6029"/>
        </w:tabs>
        <w:ind w:left="1724" w:firstLine="46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992"/>
          <w:tab w:val="left" w:pos="1416"/>
          <w:tab w:val="left" w:pos="2124"/>
          <w:tab w:val="left" w:pos="2832"/>
          <w:tab w:val="left" w:pos="3540"/>
          <w:tab w:val="left" w:pos="4248"/>
          <w:tab w:val="num" w:pos="4592"/>
          <w:tab w:val="left" w:pos="4956"/>
          <w:tab w:val="left" w:pos="5664"/>
          <w:tab w:val="left" w:pos="6029"/>
        </w:tabs>
        <w:ind w:left="3884" w:firstLine="4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992"/>
          <w:tab w:val="left" w:pos="1416"/>
          <w:tab w:val="left" w:pos="2124"/>
          <w:tab w:val="left" w:pos="2832"/>
          <w:tab w:val="left" w:pos="3540"/>
          <w:tab w:val="left" w:pos="4248"/>
          <w:tab w:val="left" w:pos="4956"/>
          <w:tab w:val="left" w:pos="5664"/>
          <w:tab w:val="num" w:pos="6032"/>
        </w:tabs>
        <w:ind w:left="5324" w:firstLine="4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992"/>
          <w:tab w:val="left" w:pos="1416"/>
          <w:tab w:val="left" w:pos="2124"/>
          <w:tab w:val="left" w:pos="2832"/>
          <w:tab w:val="left" w:pos="3540"/>
          <w:tab w:val="left" w:pos="4248"/>
          <w:tab w:val="left" w:pos="4956"/>
          <w:tab w:val="left" w:pos="5664"/>
          <w:tab w:val="left" w:pos="6029"/>
          <w:tab w:val="num" w:pos="6752"/>
        </w:tabs>
        <w:ind w:left="6044" w:firstLine="4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multiLevelType w:val="hybridMultilevel"/>
    <w:numStyleLink w:val="Импортированный стиль 24.0"/>
  </w:abstractNum>
  <w:abstractNum w:abstractNumId="117">
    <w:multiLevelType w:val="hybridMultilevel"/>
    <w:styleLink w:val="Импортированный стиль 24.0"/>
    <w:lvl w:ilvl="0">
      <w:start w:val="1"/>
      <w:numFmt w:val="bullet"/>
      <w:suff w:val="tab"/>
      <w:lvlText w:val="·"/>
      <w:lvlJc w:val="left"/>
      <w:pPr>
        <w:tabs>
          <w:tab w:val="left" w:pos="708"/>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multiLevelType w:val="hybridMultilevel"/>
    <w:numStyleLink w:val="Импортированный стиль 25.0"/>
  </w:abstractNum>
  <w:abstractNum w:abstractNumId="119">
    <w:multiLevelType w:val="hybridMultilevel"/>
    <w:styleLink w:val="Импортированный стиль 25.0"/>
    <w:lvl w:ilvl="0">
      <w:start w:val="1"/>
      <w:numFmt w:val="bullet"/>
      <w:suff w:val="tab"/>
      <w:lvlText w:val="·"/>
      <w:lvlJc w:val="left"/>
      <w:pPr>
        <w:tabs>
          <w:tab w:val="num" w:pos="992"/>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tabs>
          <w:tab w:val="left" w:pos="992"/>
          <w:tab w:val="left" w:pos="2124"/>
          <w:tab w:val="left" w:pos="2832"/>
          <w:tab w:val="left" w:pos="3540"/>
          <w:tab w:val="left" w:pos="4248"/>
          <w:tab w:val="left" w:pos="4956"/>
          <w:tab w:val="left" w:pos="5664"/>
          <w:tab w:val="left" w:pos="6029"/>
        </w:tabs>
        <w:ind w:left="1401" w:firstLine="5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992"/>
          <w:tab w:val="left" w:pos="2124"/>
          <w:tab w:val="left" w:pos="2832"/>
          <w:tab w:val="left" w:pos="3540"/>
          <w:tab w:val="left" w:pos="4248"/>
          <w:tab w:val="left" w:pos="4956"/>
          <w:tab w:val="left" w:pos="5664"/>
          <w:tab w:val="left" w:pos="6029"/>
        </w:tabs>
        <w:ind w:left="2121" w:firstLine="5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92"/>
          <w:tab w:val="left" w:pos="2124"/>
          <w:tab w:val="left" w:pos="2832"/>
          <w:tab w:val="num" w:pos="3540"/>
          <w:tab w:val="left" w:pos="4248"/>
          <w:tab w:val="left" w:pos="4956"/>
          <w:tab w:val="left" w:pos="5664"/>
          <w:tab w:val="left" w:pos="6029"/>
        </w:tabs>
        <w:ind w:left="2832" w:firstLine="60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92"/>
          <w:tab w:val="left" w:pos="2124"/>
          <w:tab w:val="left" w:pos="2832"/>
          <w:tab w:val="left" w:pos="3540"/>
          <w:tab w:val="left" w:pos="4248"/>
          <w:tab w:val="num" w:pos="4442"/>
          <w:tab w:val="left" w:pos="4956"/>
          <w:tab w:val="left" w:pos="5664"/>
          <w:tab w:val="left" w:pos="6029"/>
        </w:tabs>
        <w:ind w:left="373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92"/>
          <w:tab w:val="left" w:pos="2124"/>
          <w:tab w:val="left" w:pos="2832"/>
          <w:tab w:val="left" w:pos="3540"/>
          <w:tab w:val="left" w:pos="4248"/>
          <w:tab w:val="left" w:pos="4956"/>
          <w:tab w:val="num" w:pos="5162"/>
          <w:tab w:val="left" w:pos="5664"/>
          <w:tab w:val="left" w:pos="6029"/>
        </w:tabs>
        <w:ind w:left="445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92"/>
          <w:tab w:val="left" w:pos="2124"/>
          <w:tab w:val="left" w:pos="2832"/>
          <w:tab w:val="left" w:pos="3540"/>
          <w:tab w:val="left" w:pos="4248"/>
          <w:tab w:val="left" w:pos="4956"/>
          <w:tab w:val="left" w:pos="5664"/>
          <w:tab w:val="num" w:pos="5882"/>
          <w:tab w:val="left" w:pos="6029"/>
        </w:tabs>
        <w:ind w:left="517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92"/>
          <w:tab w:val="left" w:pos="2124"/>
          <w:tab w:val="left" w:pos="2832"/>
          <w:tab w:val="left" w:pos="3540"/>
          <w:tab w:val="left" w:pos="4248"/>
          <w:tab w:val="left" w:pos="4956"/>
          <w:tab w:val="left" w:pos="5664"/>
          <w:tab w:val="left" w:pos="6029"/>
          <w:tab w:val="num" w:pos="6602"/>
        </w:tabs>
        <w:ind w:left="589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92"/>
          <w:tab w:val="left" w:pos="2124"/>
          <w:tab w:val="left" w:pos="2832"/>
          <w:tab w:val="left" w:pos="3540"/>
          <w:tab w:val="left" w:pos="4248"/>
          <w:tab w:val="left" w:pos="4956"/>
          <w:tab w:val="left" w:pos="5664"/>
          <w:tab w:val="left" w:pos="6029"/>
          <w:tab w:val="num" w:pos="7322"/>
        </w:tabs>
        <w:ind w:left="661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multiLevelType w:val="hybridMultilevel"/>
    <w:numStyleLink w:val="Импортированный стиль 57"/>
  </w:abstractNum>
  <w:abstractNum w:abstractNumId="121">
    <w:multiLevelType w:val="hybridMultilevel"/>
    <w:styleLink w:val="Импортированный стиль 5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multiLevelType w:val="hybridMultilevel"/>
    <w:numStyleLink w:val="Импортированный стиль 64"/>
  </w:abstractNum>
  <w:abstractNum w:abstractNumId="123">
    <w:multiLevelType w:val="hybridMultilevel"/>
    <w:styleLink w:val="Импортированный стиль 6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multiLevelType w:val="hybridMultilevel"/>
    <w:numStyleLink w:val="Импортированный стиль 65"/>
  </w:abstractNum>
  <w:abstractNum w:abstractNumId="125">
    <w:multiLevelType w:val="hybridMultilevel"/>
    <w:styleLink w:val="Импортированный стиль 6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multiLevelType w:val="hybridMultilevel"/>
    <w:numStyleLink w:val="Импортированный стиль 66"/>
  </w:abstractNum>
  <w:abstractNum w:abstractNumId="127">
    <w:multiLevelType w:val="hybridMultilevel"/>
    <w:styleLink w:val="Импортированный стиль 6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multiLevelType w:val="hybridMultilevel"/>
    <w:numStyleLink w:val="Импортированный стиль 67"/>
  </w:abstractNum>
  <w:abstractNum w:abstractNumId="129">
    <w:multiLevelType w:val="hybridMultilevel"/>
    <w:styleLink w:val="Импортированный стиль 67"/>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multiLevelType w:val="hybridMultilevel"/>
    <w:numStyleLink w:val="Пункт"/>
  </w:abstractNum>
  <w:abstractNum w:abstractNumId="131">
    <w:multiLevelType w:val="hybridMultilevel"/>
    <w:styleLink w:val="Пункт"/>
    <w:lvl w:ilvl="0">
      <w:start w:val="1"/>
      <w:numFmt w:val="bullet"/>
      <w:suff w:val="tab"/>
      <w:lvlText w:val="•"/>
      <w:lvlJc w:val="left"/>
      <w:pPr>
        <w:ind w:left="1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multiLevelType w:val="hybridMultilevel"/>
    <w:numStyleLink w:val="С числами"/>
  </w:abstractNum>
  <w:abstractNum w:abstractNumId="133">
    <w:multiLevelType w:val="hybridMultilevel"/>
    <w:styleLink w:val="С числами"/>
    <w:lvl w:ilvl="0">
      <w:start w:val="1"/>
      <w:numFmt w:val="decimal"/>
      <w:suff w:val="tab"/>
      <w:lvlText w:val="%1."/>
      <w:lvlJc w:val="left"/>
      <w:pPr>
        <w:tabs>
          <w:tab w:val="num" w:pos="516"/>
        </w:tabs>
        <w:ind w:left="2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516"/>
          <w:tab w:val="num" w:pos="1316"/>
        </w:tabs>
        <w:ind w:left="10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16"/>
          <w:tab w:val="num" w:pos="2116"/>
        </w:tabs>
        <w:ind w:left="18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16"/>
          <w:tab w:val="num" w:pos="2916"/>
        </w:tabs>
        <w:ind w:left="26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16"/>
          <w:tab w:val="num" w:pos="3716"/>
        </w:tabs>
        <w:ind w:left="34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16"/>
          <w:tab w:val="num" w:pos="4516"/>
        </w:tabs>
        <w:ind w:left="42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16"/>
          <w:tab w:val="num" w:pos="5316"/>
        </w:tabs>
        <w:ind w:left="50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16"/>
          <w:tab w:val="num" w:pos="6116"/>
        </w:tabs>
        <w:ind w:left="58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16"/>
          <w:tab w:val="num" w:pos="6916"/>
        </w:tabs>
        <w:ind w:left="6632"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multiLevelType w:val="hybridMultilevel"/>
    <w:numStyleLink w:val="Импортированный стиль 69"/>
  </w:abstractNum>
  <w:abstractNum w:abstractNumId="135">
    <w:multiLevelType w:val="hybridMultilevel"/>
    <w:styleLink w:val="Импортированный стиль 6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multiLevelType w:val="hybridMultilevel"/>
    <w:numStyleLink w:val="Импортированный стиль 70"/>
  </w:abstractNum>
  <w:abstractNum w:abstractNumId="137">
    <w:multiLevelType w:val="hybridMultilevel"/>
    <w:styleLink w:val="Импортированный стиль 7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multiLevelType w:val="hybridMultilevel"/>
    <w:numStyleLink w:val="Импортированный стиль 71"/>
  </w:abstractNum>
  <w:abstractNum w:abstractNumId="139">
    <w:multiLevelType w:val="hybridMultilevel"/>
    <w:styleLink w:val="Импортированный стиль 7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multiLevelType w:val="hybridMultilevel"/>
    <w:numStyleLink w:val="Импортированный стиль 78"/>
  </w:abstractNum>
  <w:abstractNum w:abstractNumId="141">
    <w:multiLevelType w:val="hybridMultilevel"/>
    <w:styleLink w:val="Импортированный стиль 7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multiLevelType w:val="hybridMultilevel"/>
    <w:numStyleLink w:val="Импортированный стиль 79"/>
  </w:abstractNum>
  <w:abstractNum w:abstractNumId="143">
    <w:multiLevelType w:val="hybridMultilevel"/>
    <w:styleLink w:val="Импортированный стиль 7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multiLevelType w:val="hybridMultilevel"/>
    <w:numStyleLink w:val="Импортированный стиль 80"/>
  </w:abstractNum>
  <w:abstractNum w:abstractNumId="145">
    <w:multiLevelType w:val="hybridMultilevel"/>
    <w:styleLink w:val="Импортированный стиль 8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multiLevelType w:val="hybridMultilevel"/>
    <w:numStyleLink w:val="Импортированный стиль 81"/>
  </w:abstractNum>
  <w:abstractNum w:abstractNumId="147">
    <w:multiLevelType w:val="hybridMultilevel"/>
    <w:styleLink w:val="Импортированный стиль 8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multiLevelType w:val="hybridMultilevel"/>
    <w:numStyleLink w:val="Импортированный стиль 82"/>
  </w:abstractNum>
  <w:abstractNum w:abstractNumId="149">
    <w:multiLevelType w:val="hybridMultilevel"/>
    <w:styleLink w:val="Импортированный стиль 8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multiLevelType w:val="hybridMultilevel"/>
    <w:numStyleLink w:val="Импортированный стиль 83"/>
  </w:abstractNum>
  <w:abstractNum w:abstractNumId="151">
    <w:multiLevelType w:val="hybridMultilevel"/>
    <w:styleLink w:val="Импортированный стиль 8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multiLevelType w:val="hybridMultilevel"/>
    <w:numStyleLink w:val="Импортированный стиль 84"/>
  </w:abstractNum>
  <w:abstractNum w:abstractNumId="153">
    <w:multiLevelType w:val="hybridMultilevel"/>
    <w:styleLink w:val="Импортированный стиль 8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multiLevelType w:val="hybridMultilevel"/>
    <w:numStyleLink w:val="Импортированный стиль 85"/>
  </w:abstractNum>
  <w:abstractNum w:abstractNumId="155">
    <w:multiLevelType w:val="hybridMultilevel"/>
    <w:styleLink w:val="Импортированный стиль 8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multiLevelType w:val="hybridMultilevel"/>
    <w:numStyleLink w:val="Импортированный стиль 92"/>
  </w:abstractNum>
  <w:abstractNum w:abstractNumId="157">
    <w:multiLevelType w:val="hybridMultilevel"/>
    <w:styleLink w:val="Импортированный стиль 92"/>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multiLevelType w:val="hybridMultilevel"/>
    <w:numStyleLink w:val="Импортированный стиль 93"/>
  </w:abstractNum>
  <w:abstractNum w:abstractNumId="159">
    <w:multiLevelType w:val="hybridMultilevel"/>
    <w:styleLink w:val="Импортированный стиль 9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multiLevelType w:val="hybridMultilevel"/>
    <w:numStyleLink w:val="Импортированный стиль 94"/>
  </w:abstractNum>
  <w:abstractNum w:abstractNumId="161">
    <w:multiLevelType w:val="hybridMultilevel"/>
    <w:styleLink w:val="Импортированный стиль 9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multiLevelType w:val="hybridMultilevel"/>
    <w:numStyleLink w:val="Импортированный стиль 95"/>
  </w:abstractNum>
  <w:abstractNum w:abstractNumId="163">
    <w:multiLevelType w:val="hybridMultilevel"/>
    <w:styleLink w:val="Импортированный стиль 95"/>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multiLevelType w:val="hybridMultilevel"/>
    <w:numStyleLink w:val="Импортированный стиль 96"/>
  </w:abstractNum>
  <w:abstractNum w:abstractNumId="165">
    <w:multiLevelType w:val="hybridMultilevel"/>
    <w:styleLink w:val="Импортированный стиль 9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multiLevelType w:val="hybridMultilevel"/>
    <w:numStyleLink w:val="Импортированный стиль 101"/>
  </w:abstractNum>
  <w:abstractNum w:abstractNumId="167">
    <w:multiLevelType w:val="hybridMultilevel"/>
    <w:styleLink w:val="Импортированный стиль 10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multiLevelType w:val="hybridMultilevel"/>
    <w:numStyleLink w:val="Импортированный стиль 102"/>
  </w:abstractNum>
  <w:abstractNum w:abstractNumId="169">
    <w:multiLevelType w:val="hybridMultilevel"/>
    <w:styleLink w:val="Импортированный стиль 102"/>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multiLevelType w:val="hybridMultilevel"/>
    <w:numStyleLink w:val="Импортированный стиль 103"/>
  </w:abstractNum>
  <w:abstractNum w:abstractNumId="171">
    <w:multiLevelType w:val="hybridMultilevel"/>
    <w:styleLink w:val="Импортированный стиль 10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multiLevelType w:val="hybridMultilevel"/>
    <w:numStyleLink w:val="Импортированный стиль 104"/>
  </w:abstractNum>
  <w:abstractNum w:abstractNumId="173">
    <w:multiLevelType w:val="hybridMultilevel"/>
    <w:styleLink w:val="Импортированный стиль 10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multiLevelType w:val="hybridMultilevel"/>
    <w:numStyleLink w:val="Импортированный стиль 109"/>
  </w:abstractNum>
  <w:abstractNum w:abstractNumId="175">
    <w:multiLevelType w:val="hybridMultilevel"/>
    <w:styleLink w:val="Импортированный стиль 10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multiLevelType w:val="hybridMultilevel"/>
    <w:numStyleLink w:val="Импортированный стиль 110"/>
  </w:abstractNum>
  <w:abstractNum w:abstractNumId="177">
    <w:multiLevelType w:val="hybridMultilevel"/>
    <w:styleLink w:val="Импортированный стиль 11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2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4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6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8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0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2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4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multiLevelType w:val="hybridMultilevel"/>
    <w:numStyleLink w:val="Импортированный стиль 111"/>
  </w:abstractNum>
  <w:abstractNum w:abstractNumId="179">
    <w:multiLevelType w:val="hybridMultilevel"/>
    <w:styleLink w:val="Импортированный стиль 11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multiLevelType w:val="hybridMultilevel"/>
    <w:numStyleLink w:val="Импортированный стиль 112"/>
  </w:abstractNum>
  <w:abstractNum w:abstractNumId="181">
    <w:multiLevelType w:val="hybridMultilevel"/>
    <w:styleLink w:val="Импортированный стиль 112"/>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multiLevelType w:val="hybridMultilevel"/>
    <w:numStyleLink w:val="Импортированный стиль 113"/>
  </w:abstractNum>
  <w:abstractNum w:abstractNumId="183">
    <w:multiLevelType w:val="hybridMultilevel"/>
    <w:styleLink w:val="Импортированный стиль 11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multiLevelType w:val="hybridMultilevel"/>
    <w:numStyleLink w:val="Импортированный стиль 114"/>
  </w:abstractNum>
  <w:abstractNum w:abstractNumId="185">
    <w:multiLevelType w:val="hybridMultilevel"/>
    <w:styleLink w:val="Импортированный стиль 11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multiLevelType w:val="hybridMultilevel"/>
    <w:numStyleLink w:val="Импортированный стиль 115"/>
  </w:abstractNum>
  <w:abstractNum w:abstractNumId="187">
    <w:multiLevelType w:val="hybridMultilevel"/>
    <w:styleLink w:val="Импортированный стиль 115"/>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multiLevelType w:val="hybridMultilevel"/>
    <w:numStyleLink w:val="Импортированный стиль 116"/>
  </w:abstractNum>
  <w:abstractNum w:abstractNumId="189">
    <w:multiLevelType w:val="hybridMultilevel"/>
    <w:styleLink w:val="Импортированный стиль 116"/>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multiLevelType w:val="hybridMultilevel"/>
    <w:numStyleLink w:val="Импортированный стиль 117"/>
  </w:abstractNum>
  <w:abstractNum w:abstractNumId="191">
    <w:multiLevelType w:val="hybridMultilevel"/>
    <w:styleLink w:val="Импортированный стиль 117"/>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2">
    <w:multiLevelType w:val="hybridMultilevel"/>
    <w:numStyleLink w:val="Импортированный стиль 118"/>
  </w:abstractNum>
  <w:abstractNum w:abstractNumId="193">
    <w:multiLevelType w:val="hybridMultilevel"/>
    <w:styleLink w:val="Импортированный стиль 118"/>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4">
    <w:multiLevelType w:val="hybridMultilevel"/>
    <w:numStyleLink w:val="Импортированный стиль 119"/>
  </w:abstractNum>
  <w:abstractNum w:abstractNumId="195">
    <w:multiLevelType w:val="hybridMultilevel"/>
    <w:styleLink w:val="Импортированный стиль 11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6">
    <w:multiLevelType w:val="hybridMultilevel"/>
    <w:numStyleLink w:val="Импортированный стиль 120"/>
  </w:abstractNum>
  <w:abstractNum w:abstractNumId="197">
    <w:multiLevelType w:val="hybridMultilevel"/>
    <w:styleLink w:val="Импортированный стиль 12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8">
    <w:multiLevelType w:val="hybridMultilevel"/>
    <w:numStyleLink w:val="Импортированный стиль 121"/>
  </w:abstractNum>
  <w:abstractNum w:abstractNumId="199">
    <w:multiLevelType w:val="hybridMultilevel"/>
    <w:styleLink w:val="Импортированный стиль 12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0">
    <w:multiLevelType w:val="hybridMultilevel"/>
    <w:numStyleLink w:val="Импортированный стиль 122"/>
  </w:abstractNum>
  <w:abstractNum w:abstractNumId="201">
    <w:multiLevelType w:val="hybridMultilevel"/>
    <w:styleLink w:val="Импортированный стиль 122"/>
    <w:lvl w:ilvl="0">
      <w:start w:val="1"/>
      <w:numFmt w:val="bullet"/>
      <w:suff w:val="tab"/>
      <w:lvlText w:val="·"/>
      <w:lvlJc w:val="left"/>
      <w:pPr>
        <w:ind w:left="343" w:hanging="3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3" w:hanging="3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3" w:hanging="3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2">
    <w:multiLevelType w:val="hybridMultilevel"/>
    <w:numStyleLink w:val="Импортированный стиль 129"/>
  </w:abstractNum>
  <w:abstractNum w:abstractNumId="203">
    <w:multiLevelType w:val="hybridMultilevel"/>
    <w:styleLink w:val="Импортированный стиль 12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4">
    <w:multiLevelType w:val="hybridMultilevel"/>
    <w:numStyleLink w:val="Импортированный стиль 130"/>
  </w:abstractNum>
  <w:abstractNum w:abstractNumId="205">
    <w:multiLevelType w:val="hybridMultilevel"/>
    <w:styleLink w:val="Импортированный стиль 130"/>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10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17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31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38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53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s>
        <w:ind w:left="60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6">
    <w:multiLevelType w:val="hybridMultilevel"/>
    <w:numStyleLink w:val="Импортированный стиль 131"/>
  </w:abstractNum>
  <w:abstractNum w:abstractNumId="207">
    <w:multiLevelType w:val="hybridMultilevel"/>
    <w:styleLink w:val="Импортированный стиль 13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8">
    <w:multiLevelType w:val="hybridMultilevel"/>
    <w:numStyleLink w:val="Импортированный стиль 138"/>
  </w:abstractNum>
  <w:abstractNum w:abstractNumId="209">
    <w:multiLevelType w:val="hybridMultilevel"/>
    <w:styleLink w:val="Импортированный стиль 13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0">
    <w:multiLevelType w:val="hybridMultilevel"/>
    <w:numStyleLink w:val="Импортированный стиль 139"/>
  </w:abstractNum>
  <w:abstractNum w:abstractNumId="211">
    <w:multiLevelType w:val="hybridMultilevel"/>
    <w:styleLink w:val="Импортированный стиль 139"/>
    <w:lvl w:ilvl="0">
      <w:start w:val="1"/>
      <w:numFmt w:val="bullet"/>
      <w:suff w:val="tab"/>
      <w:lvlText w:val="·"/>
      <w:lvlJc w:val="left"/>
      <w:pPr>
        <w:ind w:left="607" w:hanging="24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28" w:hanging="2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48" w:hanging="2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2">
    <w:multiLevelType w:val="hybridMultilevel"/>
    <w:numStyleLink w:val="Импортированный стиль 146"/>
  </w:abstractNum>
  <w:abstractNum w:abstractNumId="213">
    <w:multiLevelType w:val="hybridMultilevel"/>
    <w:styleLink w:val="Импортированный стиль 14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4">
    <w:multiLevelType w:val="hybridMultilevel"/>
    <w:numStyleLink w:val="Импортированный стиль 147"/>
  </w:abstractNum>
  <w:abstractNum w:abstractNumId="215">
    <w:multiLevelType w:val="hybridMultilevel"/>
    <w:styleLink w:val="Импортированный стиль 147"/>
    <w:lvl w:ilvl="0">
      <w:start w:val="1"/>
      <w:numFmt w:val="bullet"/>
      <w:suff w:val="tab"/>
      <w:lvlText w:val="·"/>
      <w:lvlJc w:val="left"/>
      <w:pPr>
        <w:ind w:left="607" w:hanging="24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6">
    <w:multiLevelType w:val="hybridMultilevel"/>
    <w:numStyleLink w:val="Импортированный стиль 2.1"/>
  </w:abstractNum>
  <w:abstractNum w:abstractNumId="217">
    <w:multiLevelType w:val="hybridMultilevel"/>
    <w:styleLink w:val="Импортированный стиль 2.1"/>
    <w:lvl w:ilvl="0">
      <w:start w:val="1"/>
      <w:numFmt w:val="decimal"/>
      <w:suff w:val="tab"/>
      <w:lvlText w:val="%1."/>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08" w:hanging="4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928" w:hanging="3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48" w:hanging="4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68" w:hanging="4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88" w:hanging="3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08" w:hanging="4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28" w:hanging="41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48" w:hanging="32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18">
    <w:multiLevelType w:val="hybridMultilevel"/>
    <w:numStyleLink w:val="Импортированный стиль 148"/>
  </w:abstractNum>
  <w:abstractNum w:abstractNumId="219">
    <w:multiLevelType w:val="hybridMultilevel"/>
    <w:styleLink w:val="Импортированный стиль 148"/>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0">
    <w:multiLevelType w:val="hybridMultilevel"/>
    <w:numStyleLink w:val="Импортированный стиль 149"/>
  </w:abstractNum>
  <w:abstractNum w:abstractNumId="221">
    <w:multiLevelType w:val="hybridMultilevel"/>
    <w:styleLink w:val="Импортированный стиль 14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2">
    <w:multiLevelType w:val="hybridMultilevel"/>
    <w:numStyleLink w:val="Импортированный стиль 150"/>
  </w:abstractNum>
  <w:abstractNum w:abstractNumId="223">
    <w:multiLevelType w:val="hybridMultilevel"/>
    <w:styleLink w:val="Импортированный стиль 15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4">
    <w:multiLevelType w:val="hybridMultilevel"/>
    <w:numStyleLink w:val="Импортированный стиль 151"/>
  </w:abstractNum>
  <w:abstractNum w:abstractNumId="225">
    <w:multiLevelType w:val="hybridMultilevel"/>
    <w:styleLink w:val="Импортированный стиль 15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6">
    <w:multiLevelType w:val="hybridMultilevel"/>
    <w:numStyleLink w:val="Импортированный стиль 152"/>
  </w:abstractNum>
  <w:abstractNum w:abstractNumId="227">
    <w:multiLevelType w:val="hybridMultilevel"/>
    <w:styleLink w:val="Импортированный стиль 152"/>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8">
    <w:multiLevelType w:val="hybridMultilevel"/>
    <w:numStyleLink w:val="Импортированный стиль 153"/>
  </w:abstractNum>
  <w:abstractNum w:abstractNumId="229">
    <w:multiLevelType w:val="hybridMultilevel"/>
    <w:styleLink w:val="Импортированный стиль 153"/>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029"/>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16"/>
          <w:tab w:val="left" w:pos="2124"/>
          <w:tab w:val="left" w:pos="2832"/>
          <w:tab w:val="left" w:pos="3540"/>
          <w:tab w:val="left" w:pos="4248"/>
          <w:tab w:val="left" w:pos="4956"/>
          <w:tab w:val="left" w:pos="5664"/>
          <w:tab w:val="left" w:pos="6029"/>
        </w:tabs>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6"/>
          <w:tab w:val="left" w:pos="2124"/>
          <w:tab w:val="left" w:pos="2832"/>
          <w:tab w:val="left" w:pos="3540"/>
          <w:tab w:val="left" w:pos="4248"/>
          <w:tab w:val="left" w:pos="4956"/>
          <w:tab w:val="left" w:pos="5664"/>
          <w:tab w:val="left" w:pos="6029"/>
        </w:tabs>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6"/>
          <w:tab w:val="left" w:pos="2124"/>
          <w:tab w:val="left" w:pos="2832"/>
          <w:tab w:val="left" w:pos="3540"/>
          <w:tab w:val="left" w:pos="4248"/>
          <w:tab w:val="left" w:pos="4956"/>
          <w:tab w:val="left" w:pos="5664"/>
          <w:tab w:val="left" w:pos="6029"/>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16"/>
          <w:tab w:val="left" w:pos="2124"/>
          <w:tab w:val="left" w:pos="2832"/>
          <w:tab w:val="left" w:pos="3540"/>
          <w:tab w:val="left" w:pos="4248"/>
          <w:tab w:val="left" w:pos="4956"/>
          <w:tab w:val="left" w:pos="5664"/>
          <w:tab w:val="left" w:pos="6029"/>
        </w:tabs>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6"/>
          <w:tab w:val="left" w:pos="2124"/>
          <w:tab w:val="left" w:pos="2832"/>
          <w:tab w:val="left" w:pos="3540"/>
          <w:tab w:val="left" w:pos="4248"/>
          <w:tab w:val="left" w:pos="4956"/>
          <w:tab w:val="left" w:pos="5664"/>
          <w:tab w:val="left" w:pos="6029"/>
        </w:tabs>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6"/>
          <w:tab w:val="left" w:pos="2124"/>
          <w:tab w:val="left" w:pos="2832"/>
          <w:tab w:val="left" w:pos="3540"/>
          <w:tab w:val="left" w:pos="4248"/>
          <w:tab w:val="left" w:pos="4956"/>
          <w:tab w:val="left" w:pos="5664"/>
          <w:tab w:val="left" w:pos="6029"/>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16"/>
          <w:tab w:val="left" w:pos="2124"/>
          <w:tab w:val="left" w:pos="2832"/>
          <w:tab w:val="left" w:pos="3540"/>
          <w:tab w:val="left" w:pos="4248"/>
          <w:tab w:val="left" w:pos="4956"/>
          <w:tab w:val="left" w:pos="5664"/>
          <w:tab w:val="left" w:pos="6029"/>
        </w:tabs>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4956"/>
          <w:tab w:val="left" w:pos="5664"/>
        </w:tabs>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0">
    <w:multiLevelType w:val="hybridMultilevel"/>
    <w:numStyleLink w:val="Импортированный стиль 154"/>
  </w:abstractNum>
  <w:abstractNum w:abstractNumId="231">
    <w:multiLevelType w:val="hybridMultilevel"/>
    <w:styleLink w:val="Импортированный стиль 15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2">
    <w:multiLevelType w:val="hybridMultilevel"/>
    <w:numStyleLink w:val="Импортированный стиль 155"/>
  </w:abstractNum>
  <w:abstractNum w:abstractNumId="233">
    <w:multiLevelType w:val="hybridMultilevel"/>
    <w:styleLink w:val="Импортированный стиль 155"/>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4">
    <w:multiLevelType w:val="hybridMultilevel"/>
    <w:numStyleLink w:val="Импортированный стиль 156"/>
  </w:abstractNum>
  <w:abstractNum w:abstractNumId="235">
    <w:multiLevelType w:val="hybridMultilevel"/>
    <w:styleLink w:val="Импортированный стиль 15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6">
    <w:multiLevelType w:val="hybridMultilevel"/>
    <w:numStyleLink w:val="Импортированный стиль 163"/>
  </w:abstractNum>
  <w:abstractNum w:abstractNumId="237">
    <w:multiLevelType w:val="hybridMultilevel"/>
    <w:styleLink w:val="Импортированный стиль 163"/>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8">
    <w:multiLevelType w:val="hybridMultilevel"/>
    <w:numStyleLink w:val="Импортированный стиль 164"/>
  </w:abstractNum>
  <w:abstractNum w:abstractNumId="239">
    <w:multiLevelType w:val="hybridMultilevel"/>
    <w:styleLink w:val="Импортированный стиль 16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0">
    <w:multiLevelType w:val="hybridMultilevel"/>
    <w:numStyleLink w:val="Импортированный стиль 165"/>
  </w:abstractNum>
  <w:abstractNum w:abstractNumId="241">
    <w:multiLevelType w:val="hybridMultilevel"/>
    <w:styleLink w:val="Импортированный стиль 165"/>
    <w:lvl w:ilvl="0">
      <w:start w:val="1"/>
      <w:numFmt w:val="decimal"/>
      <w:suff w:val="tab"/>
      <w:lvlText w:val="%1."/>
      <w:lvlJc w:val="left"/>
      <w:pPr>
        <w:ind w:left="413"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93"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13"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33"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5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73"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1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33"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2">
    <w:multiLevelType w:val="hybridMultilevel"/>
    <w:numStyleLink w:val="Импортированный стиль 166"/>
  </w:abstractNum>
  <w:abstractNum w:abstractNumId="243">
    <w:multiLevelType w:val="hybridMultilevel"/>
    <w:styleLink w:val="Импортированный стиль 166"/>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4">
    <w:multiLevelType w:val="hybridMultilevel"/>
    <w:numStyleLink w:val="Импортированный стиль 173"/>
  </w:abstractNum>
  <w:abstractNum w:abstractNumId="245">
    <w:multiLevelType w:val="hybridMultilevel"/>
    <w:styleLink w:val="Импортированный стиль 17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6">
    <w:multiLevelType w:val="hybridMultilevel"/>
    <w:numStyleLink w:val="Импортированный стиль 174"/>
  </w:abstractNum>
  <w:abstractNum w:abstractNumId="247">
    <w:multiLevelType w:val="hybridMultilevel"/>
    <w:styleLink w:val="Импортированный стиль 17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8">
    <w:multiLevelType w:val="hybridMultilevel"/>
    <w:numStyleLink w:val="Импортированный стиль 175"/>
  </w:abstractNum>
  <w:abstractNum w:abstractNumId="249">
    <w:multiLevelType w:val="hybridMultilevel"/>
    <w:styleLink w:val="Импортированный стиль 175"/>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0">
    <w:multiLevelType w:val="hybridMultilevel"/>
    <w:numStyleLink w:val="Импортированный стиль 176"/>
  </w:abstractNum>
  <w:abstractNum w:abstractNumId="251">
    <w:multiLevelType w:val="hybridMultilevel"/>
    <w:styleLink w:val="Импортированный стиль 17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2">
    <w:multiLevelType w:val="hybridMultilevel"/>
    <w:numStyleLink w:val="Импортированный стиль 180"/>
  </w:abstractNum>
  <w:abstractNum w:abstractNumId="253">
    <w:multiLevelType w:val="hybridMultilevel"/>
    <w:styleLink w:val="Импортированный стиль 18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4">
    <w:multiLevelType w:val="hybridMultilevel"/>
    <w:numStyleLink w:val="Импортированный стиль 181"/>
  </w:abstractNum>
  <w:abstractNum w:abstractNumId="255">
    <w:multiLevelType w:val="hybridMultilevel"/>
    <w:styleLink w:val="Импортированный стиль 18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6">
    <w:multiLevelType w:val="hybridMultilevel"/>
    <w:numStyleLink w:val="Импортированный стиль 182"/>
  </w:abstractNum>
  <w:abstractNum w:abstractNumId="257">
    <w:multiLevelType w:val="hybridMultilevel"/>
    <w:styleLink w:val="Импортированный стиль 18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8">
    <w:multiLevelType w:val="hybridMultilevel"/>
    <w:numStyleLink w:val="Импортированный стиль 183"/>
  </w:abstractNum>
  <w:abstractNum w:abstractNumId="259">
    <w:multiLevelType w:val="hybridMultilevel"/>
    <w:styleLink w:val="Импортированный стиль 18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0">
    <w:multiLevelType w:val="hybridMultilevel"/>
    <w:numStyleLink w:val="Импортированный стиль 184"/>
  </w:abstractNum>
  <w:abstractNum w:abstractNumId="261">
    <w:multiLevelType w:val="hybridMultilevel"/>
    <w:styleLink w:val="Импортированный стиль 18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2">
    <w:multiLevelType w:val="hybridMultilevel"/>
    <w:numStyleLink w:val="Импортированный стиль 185"/>
  </w:abstractNum>
  <w:abstractNum w:abstractNumId="263">
    <w:multiLevelType w:val="hybridMultilevel"/>
    <w:styleLink w:val="Импортированный стиль 185"/>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4">
    <w:multiLevelType w:val="hybridMultilevel"/>
    <w:numStyleLink w:val="Импортированный стиль 186"/>
  </w:abstractNum>
  <w:abstractNum w:abstractNumId="265">
    <w:multiLevelType w:val="hybridMultilevel"/>
    <w:styleLink w:val="Импортированный стиль 186"/>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6">
    <w:multiLevelType w:val="hybridMultilevel"/>
    <w:numStyleLink w:val="Импортированный стиль 193"/>
  </w:abstractNum>
  <w:abstractNum w:abstractNumId="267">
    <w:multiLevelType w:val="hybridMultilevel"/>
    <w:styleLink w:val="Импортированный стиль 19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8">
    <w:multiLevelType w:val="hybridMultilevel"/>
    <w:numStyleLink w:val="Импортированный стиль 194"/>
  </w:abstractNum>
  <w:abstractNum w:abstractNumId="269">
    <w:multiLevelType w:val="hybridMultilevel"/>
    <w:styleLink w:val="Импортированный стиль 19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0">
    <w:multiLevelType w:val="hybridMultilevel"/>
    <w:numStyleLink w:val="Импортированный стиль 195"/>
  </w:abstractNum>
  <w:abstractNum w:abstractNumId="271">
    <w:multiLevelType w:val="hybridMultilevel"/>
    <w:styleLink w:val="Импортированный стиль 19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2">
    <w:multiLevelType w:val="hybridMultilevel"/>
    <w:numStyleLink w:val="Импортированный стиль 196"/>
  </w:abstractNum>
  <w:abstractNum w:abstractNumId="273">
    <w:multiLevelType w:val="hybridMultilevel"/>
    <w:styleLink w:val="Импортированный стиль 19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4">
    <w:multiLevelType w:val="hybridMultilevel"/>
    <w:numStyleLink w:val="Импортированный стиль 203"/>
  </w:abstractNum>
  <w:abstractNum w:abstractNumId="275">
    <w:multiLevelType w:val="hybridMultilevel"/>
    <w:styleLink w:val="Импортированный стиль 203"/>
    <w:lvl w:ilvl="0">
      <w:start w:val="1"/>
      <w:numFmt w:val="bullet"/>
      <w:suff w:val="tab"/>
      <w:lvlText w:val="·"/>
      <w:lvlJc w:val="left"/>
      <w:pPr>
        <w:ind w:left="50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2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4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6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8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0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2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4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6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6">
    <w:multiLevelType w:val="hybridMultilevel"/>
    <w:numStyleLink w:val="Импортированный стиль 204"/>
  </w:abstractNum>
  <w:abstractNum w:abstractNumId="277">
    <w:multiLevelType w:val="hybridMultilevel"/>
    <w:styleLink w:val="Импортированный стиль 20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8">
    <w:multiLevelType w:val="hybridMultilevel"/>
    <w:numStyleLink w:val="Импортированный стиль 205"/>
  </w:abstractNum>
  <w:abstractNum w:abstractNumId="279">
    <w:multiLevelType w:val="hybridMultilevel"/>
    <w:styleLink w:val="Импортированный стиль 205"/>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0">
    <w:multiLevelType w:val="hybridMultilevel"/>
    <w:numStyleLink w:val="Импортированный стиль 206"/>
  </w:abstractNum>
  <w:abstractNum w:abstractNumId="281">
    <w:multiLevelType w:val="hybridMultilevel"/>
    <w:styleLink w:val="Импортированный стиль 206"/>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2">
    <w:multiLevelType w:val="hybridMultilevel"/>
    <w:numStyleLink w:val="Импортированный стиль 209"/>
  </w:abstractNum>
  <w:abstractNum w:abstractNumId="283">
    <w:multiLevelType w:val="hybridMultilevel"/>
    <w:styleLink w:val="Импортированный стиль 20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4">
    <w:multiLevelType w:val="hybridMultilevel"/>
    <w:numStyleLink w:val="Импортированный стиль 210"/>
  </w:abstractNum>
  <w:abstractNum w:abstractNumId="285">
    <w:multiLevelType w:val="hybridMultilevel"/>
    <w:styleLink w:val="Импортированный стиль 21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6">
    <w:multiLevelType w:val="hybridMultilevel"/>
    <w:numStyleLink w:val="Импортированный стиль 211"/>
  </w:abstractNum>
  <w:abstractNum w:abstractNumId="287">
    <w:multiLevelType w:val="hybridMultilevel"/>
    <w:styleLink w:val="Импортированный стиль 21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8">
    <w:multiLevelType w:val="hybridMultilevel"/>
    <w:numStyleLink w:val="Импортированный стиль 212"/>
  </w:abstractNum>
  <w:abstractNum w:abstractNumId="289">
    <w:multiLevelType w:val="hybridMultilevel"/>
    <w:styleLink w:val="Импортированный стиль 21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0">
    <w:multiLevelType w:val="hybridMultilevel"/>
    <w:numStyleLink w:val="Импортированный стиль 213"/>
  </w:abstractNum>
  <w:abstractNum w:abstractNumId="291">
    <w:multiLevelType w:val="hybridMultilevel"/>
    <w:styleLink w:val="Импортированный стиль 213"/>
    <w:lvl w:ilvl="0">
      <w:start w:val="1"/>
      <w:numFmt w:val="bullet"/>
      <w:suff w:val="tab"/>
      <w:lvlText w:val="·"/>
      <w:lvlJc w:val="left"/>
      <w:pPr>
        <w:ind w:left="248" w:hanging="24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28" w:hanging="2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1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5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3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7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2">
    <w:multiLevelType w:val="hybridMultilevel"/>
    <w:numStyleLink w:val="Импортированный стиль 214"/>
  </w:abstractNum>
  <w:abstractNum w:abstractNumId="293">
    <w:multiLevelType w:val="hybridMultilevel"/>
    <w:styleLink w:val="Импортированный стиль 214"/>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4">
    <w:multiLevelType w:val="hybridMultilevel"/>
    <w:numStyleLink w:val="Импортированный стиль 215"/>
  </w:abstractNum>
  <w:abstractNum w:abstractNumId="295">
    <w:multiLevelType w:val="hybridMultilevel"/>
    <w:styleLink w:val="Импортированный стиль 215"/>
    <w:lvl w:ilvl="0">
      <w:start w:val="1"/>
      <w:numFmt w:val="bullet"/>
      <w:suff w:val="tab"/>
      <w:lvlText w:val="·"/>
      <w:lvlJc w:val="left"/>
      <w:pPr>
        <w:tabs>
          <w:tab w:val="left" w:pos="6029"/>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6029"/>
        </w:tabs>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029"/>
        </w:tabs>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029"/>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6029"/>
        </w:tabs>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029"/>
        </w:tabs>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029"/>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6029"/>
        </w:tabs>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6">
    <w:multiLevelType w:val="hybridMultilevel"/>
    <w:numStyleLink w:val="Импортированный стиль 216"/>
  </w:abstractNum>
  <w:abstractNum w:abstractNumId="297">
    <w:multiLevelType w:val="hybridMultilevel"/>
    <w:styleLink w:val="Импортированный стиль 216"/>
    <w:lvl w:ilvl="0">
      <w:start w:val="1"/>
      <w:numFmt w:val="decimal"/>
      <w:suff w:val="tab"/>
      <w:lvlText w:val="%1."/>
      <w:lvlJc w:val="left"/>
      <w:pPr>
        <w:tabs>
          <w:tab w:val="left" w:pos="6029"/>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6029"/>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6029"/>
        </w:tabs>
        <w:ind w:left="2007" w:hanging="2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6029"/>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6029"/>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6029"/>
        </w:tabs>
        <w:ind w:left="4167" w:hanging="2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6029"/>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6029"/>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6029"/>
        </w:tabs>
        <w:ind w:left="6327"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8">
    <w:multiLevelType w:val="hybridMultilevel"/>
    <w:numStyleLink w:val="Импортированный стиль 217"/>
  </w:abstractNum>
  <w:abstractNum w:abstractNumId="299">
    <w:multiLevelType w:val="hybridMultilevel"/>
    <w:styleLink w:val="Импортированный стиль 217"/>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0">
    <w:multiLevelType w:val="hybridMultilevel"/>
    <w:numStyleLink w:val="Импортированный стиль 218"/>
  </w:abstractNum>
  <w:abstractNum w:abstractNumId="301">
    <w:multiLevelType w:val="hybridMultilevel"/>
    <w:styleLink w:val="Импортированный стиль 218"/>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2">
    <w:multiLevelType w:val="hybridMultilevel"/>
    <w:numStyleLink w:val="Импортированный стиль 219"/>
  </w:abstractNum>
  <w:abstractNum w:abstractNumId="303">
    <w:multiLevelType w:val="hybridMultilevel"/>
    <w:styleLink w:val="Импортированный стиль 21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4">
    <w:multiLevelType w:val="hybridMultilevel"/>
    <w:numStyleLink w:val="Импортированный стиль 220"/>
  </w:abstractNum>
  <w:abstractNum w:abstractNumId="305">
    <w:multiLevelType w:val="hybridMultilevel"/>
    <w:styleLink w:val="Импортированный стиль 22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6">
    <w:multiLevelType w:val="hybridMultilevel"/>
    <w:numStyleLink w:val="Импортированный стиль 227"/>
  </w:abstractNum>
  <w:abstractNum w:abstractNumId="307">
    <w:multiLevelType w:val="hybridMultilevel"/>
    <w:styleLink w:val="Импортированный стиль 22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8">
    <w:multiLevelType w:val="hybridMultilevel"/>
    <w:numStyleLink w:val="Импортированный стиль 228"/>
  </w:abstractNum>
  <w:abstractNum w:abstractNumId="309">
    <w:multiLevelType w:val="hybridMultilevel"/>
    <w:styleLink w:val="Импортированный стиль 22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0">
    <w:multiLevelType w:val="hybridMultilevel"/>
    <w:numStyleLink w:val="Импортированный стиль 229"/>
  </w:abstractNum>
  <w:abstractNum w:abstractNumId="311">
    <w:multiLevelType w:val="hybridMultilevel"/>
    <w:styleLink w:val="Импортированный стиль 22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2">
    <w:multiLevelType w:val="hybridMultilevel"/>
    <w:numStyleLink w:val="Импортированный стиль 230"/>
  </w:abstractNum>
  <w:abstractNum w:abstractNumId="313">
    <w:multiLevelType w:val="hybridMultilevel"/>
    <w:styleLink w:val="Импортированный стиль 230"/>
    <w:lvl w:ilvl="0">
      <w:start w:val="1"/>
      <w:numFmt w:val="decimal"/>
      <w:suff w:val="tab"/>
      <w:lvlText w:val="%1."/>
      <w:lvlJc w:val="left"/>
      <w:pPr>
        <w:ind w:left="607" w:hanging="24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69" w:hanging="2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4">
    <w:multiLevelType w:val="hybridMultilevel"/>
    <w:numStyleLink w:val="С числами.0"/>
  </w:abstractNum>
  <w:abstractNum w:abstractNumId="315">
    <w:multiLevelType w:val="hybridMultilevel"/>
    <w:styleLink w:val="С числами.0"/>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4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6">
    <w:multiLevelType w:val="hybridMultilevel"/>
    <w:numStyleLink w:val="Импортированный стиль 231"/>
  </w:abstractNum>
  <w:abstractNum w:abstractNumId="317">
    <w:multiLevelType w:val="hybridMultilevel"/>
    <w:styleLink w:val="Импортированный стиль 23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8">
    <w:multiLevelType w:val="hybridMultilevel"/>
    <w:numStyleLink w:val="Импортированный стиль 238"/>
  </w:abstractNum>
  <w:abstractNum w:abstractNumId="319">
    <w:multiLevelType w:val="hybridMultilevel"/>
    <w:styleLink w:val="Импортированный стиль 238"/>
    <w:lvl w:ilvl="0">
      <w:start w:val="1"/>
      <w:numFmt w:val="bullet"/>
      <w:suff w:val="tab"/>
      <w:lvlText w:val="·"/>
      <w:lvlJc w:val="left"/>
      <w:pPr>
        <w:ind w:left="607" w:hanging="24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28" w:hanging="2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48" w:hanging="2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0">
    <w:multiLevelType w:val="hybridMultilevel"/>
    <w:numStyleLink w:val="Импортированный стиль 239"/>
  </w:abstractNum>
  <w:abstractNum w:abstractNumId="321">
    <w:multiLevelType w:val="hybridMultilevel"/>
    <w:styleLink w:val="Импортированный стиль 23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2">
    <w:multiLevelType w:val="hybridMultilevel"/>
    <w:numStyleLink w:val="Импортированный стиль 240"/>
  </w:abstractNum>
  <w:abstractNum w:abstractNumId="323">
    <w:multiLevelType w:val="hybridMultilevel"/>
    <w:styleLink w:val="Импортированный стиль 24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4">
    <w:multiLevelType w:val="hybridMultilevel"/>
    <w:numStyleLink w:val="Импортированный стиль 247"/>
  </w:abstractNum>
  <w:abstractNum w:abstractNumId="325">
    <w:multiLevelType w:val="hybridMultilevel"/>
    <w:styleLink w:val="Импортированный стиль 24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6">
    <w:multiLevelType w:val="hybridMultilevel"/>
    <w:numStyleLink w:val="Импортированный стиль 248"/>
  </w:abstractNum>
  <w:abstractNum w:abstractNumId="327">
    <w:multiLevelType w:val="hybridMultilevel"/>
    <w:styleLink w:val="Импортированный стиль 24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8">
    <w:multiLevelType w:val="hybridMultilevel"/>
    <w:numStyleLink w:val="Импортированный стиль 249"/>
  </w:abstractNum>
  <w:abstractNum w:abstractNumId="329">
    <w:multiLevelType w:val="hybridMultilevel"/>
    <w:styleLink w:val="Импортированный стиль 24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0">
    <w:multiLevelType w:val="hybridMultilevel"/>
    <w:numStyleLink w:val="Импортированный стиль 250"/>
  </w:abstractNum>
  <w:abstractNum w:abstractNumId="331">
    <w:multiLevelType w:val="hybridMultilevel"/>
    <w:styleLink w:val="Импортированный стиль 25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2">
    <w:multiLevelType w:val="hybridMultilevel"/>
    <w:numStyleLink w:val="Импортированный стиль 251"/>
  </w:abstractNum>
  <w:abstractNum w:abstractNumId="333">
    <w:multiLevelType w:val="hybridMultilevel"/>
    <w:styleLink w:val="Импортированный стиль 25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4">
    <w:multiLevelType w:val="hybridMultilevel"/>
    <w:numStyleLink w:val="Импортированный стиль 255"/>
  </w:abstractNum>
  <w:abstractNum w:abstractNumId="335">
    <w:multiLevelType w:val="hybridMultilevel"/>
    <w:styleLink w:val="Импортированный стиль 25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6">
    <w:multiLevelType w:val="hybridMultilevel"/>
    <w:numStyleLink w:val="Импортированный стиль 256"/>
  </w:abstractNum>
  <w:abstractNum w:abstractNumId="337">
    <w:multiLevelType w:val="hybridMultilevel"/>
    <w:styleLink w:val="Импортированный стиль 25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8">
    <w:multiLevelType w:val="hybridMultilevel"/>
    <w:numStyleLink w:val="Импортированный стиль 257"/>
  </w:abstractNum>
  <w:abstractNum w:abstractNumId="339">
    <w:multiLevelType w:val="hybridMultilevel"/>
    <w:styleLink w:val="Импортированный стиль 25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0">
    <w:multiLevelType w:val="hybridMultilevel"/>
    <w:numStyleLink w:val="Импортированный стиль 258"/>
  </w:abstractNum>
  <w:abstractNum w:abstractNumId="341">
    <w:multiLevelType w:val="hybridMultilevel"/>
    <w:styleLink w:val="Импортированный стиль 258"/>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2">
    <w:multiLevelType w:val="hybridMultilevel"/>
    <w:numStyleLink w:val="Импортированный стиль 259"/>
  </w:abstractNum>
  <w:abstractNum w:abstractNumId="343">
    <w:multiLevelType w:val="hybridMultilevel"/>
    <w:styleLink w:val="Импортированный стиль 259"/>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4">
    <w:multiLevelType w:val="hybridMultilevel"/>
    <w:numStyleLink w:val="Импортированный стиль 260"/>
  </w:abstractNum>
  <w:abstractNum w:abstractNumId="345">
    <w:multiLevelType w:val="hybridMultilevel"/>
    <w:styleLink w:val="Импортированный стиль 26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6">
    <w:multiLevelType w:val="hybridMultilevel"/>
    <w:numStyleLink w:val="Импортированный стиль 267"/>
  </w:abstractNum>
  <w:abstractNum w:abstractNumId="347">
    <w:multiLevelType w:val="hybridMultilevel"/>
    <w:styleLink w:val="Импортированный стиль 26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8">
    <w:multiLevelType w:val="hybridMultilevel"/>
    <w:numStyleLink w:val="Импортированный стиль 268"/>
  </w:abstractNum>
  <w:abstractNum w:abstractNumId="349">
    <w:multiLevelType w:val="hybridMultilevel"/>
    <w:styleLink w:val="Импортированный стиль 26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0">
    <w:multiLevelType w:val="hybridMultilevel"/>
    <w:numStyleLink w:val="Импортированный стиль 269"/>
  </w:abstractNum>
  <w:abstractNum w:abstractNumId="351">
    <w:multiLevelType w:val="hybridMultilevel"/>
    <w:styleLink w:val="Импортированный стиль 26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2">
    <w:multiLevelType w:val="hybridMultilevel"/>
    <w:numStyleLink w:val="Импортированный стиль 270"/>
  </w:abstractNum>
  <w:abstractNum w:abstractNumId="353">
    <w:multiLevelType w:val="hybridMultilevel"/>
    <w:styleLink w:val="Импортированный стиль 27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4">
    <w:multiLevelType w:val="hybridMultilevel"/>
    <w:numStyleLink w:val="Импортированный стиль 274"/>
  </w:abstractNum>
  <w:abstractNum w:abstractNumId="355">
    <w:multiLevelType w:val="hybridMultilevel"/>
    <w:styleLink w:val="Импортированный стиль 27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6">
    <w:multiLevelType w:val="hybridMultilevel"/>
    <w:numStyleLink w:val="Импортированный стиль 275"/>
  </w:abstractNum>
  <w:abstractNum w:abstractNumId="357">
    <w:multiLevelType w:val="hybridMultilevel"/>
    <w:styleLink w:val="Импортированный стиль 27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8">
    <w:multiLevelType w:val="hybridMultilevel"/>
    <w:numStyleLink w:val="Импортированный стиль 276"/>
  </w:abstractNum>
  <w:abstractNum w:abstractNumId="359">
    <w:multiLevelType w:val="hybridMultilevel"/>
    <w:styleLink w:val="Импортированный стиль 27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0">
    <w:multiLevelType w:val="hybridMultilevel"/>
    <w:numStyleLink w:val="Импортированный стиль 277"/>
  </w:abstractNum>
  <w:abstractNum w:abstractNumId="361">
    <w:multiLevelType w:val="hybridMultilevel"/>
    <w:styleLink w:val="Импортированный стиль 27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2">
    <w:multiLevelType w:val="hybridMultilevel"/>
    <w:numStyleLink w:val="Импортированный стиль 278"/>
  </w:abstractNum>
  <w:abstractNum w:abstractNumId="363">
    <w:multiLevelType w:val="hybridMultilevel"/>
    <w:styleLink w:val="Импортированный стиль 27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4">
    <w:multiLevelType w:val="hybridMultilevel"/>
    <w:numStyleLink w:val="Импортированный стиль 279"/>
  </w:abstractNum>
  <w:abstractNum w:abstractNumId="365">
    <w:multiLevelType w:val="hybridMultilevel"/>
    <w:styleLink w:val="Импортированный стиль 27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6">
    <w:multiLevelType w:val="hybridMultilevel"/>
    <w:numStyleLink w:val="Импортированный стиль 286"/>
  </w:abstractNum>
  <w:abstractNum w:abstractNumId="367">
    <w:multiLevelType w:val="hybridMultilevel"/>
    <w:styleLink w:val="Импортированный стиль 28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8">
    <w:multiLevelType w:val="hybridMultilevel"/>
    <w:numStyleLink w:val="Импортированный стиль 287"/>
  </w:abstractNum>
  <w:abstractNum w:abstractNumId="369">
    <w:multiLevelType w:val="hybridMultilevel"/>
    <w:styleLink w:val="Импортированный стиль 28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0">
    <w:multiLevelType w:val="hybridMultilevel"/>
    <w:numStyleLink w:val="Импортированный стиль 288"/>
  </w:abstractNum>
  <w:abstractNum w:abstractNumId="371">
    <w:multiLevelType w:val="hybridMultilevel"/>
    <w:styleLink w:val="Импортированный стиль 28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2">
    <w:multiLevelType w:val="hybridMultilevel"/>
    <w:numStyleLink w:val="Импортированный стиль 289"/>
  </w:abstractNum>
  <w:abstractNum w:abstractNumId="373">
    <w:multiLevelType w:val="hybridMultilevel"/>
    <w:styleLink w:val="Импортированный стиль 28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4">
    <w:multiLevelType w:val="hybridMultilevel"/>
    <w:numStyleLink w:val="Импортированный стиль 245"/>
  </w:abstractNum>
  <w:abstractNum w:abstractNumId="375">
    <w:multiLevelType w:val="hybridMultilevel"/>
    <w:styleLink w:val="Импортированный стиль 245"/>
    <w:lvl w:ilvl="0">
      <w:start w:val="1"/>
      <w:numFmt w:val="upperLetter"/>
      <w:suff w:val="tab"/>
      <w:lvlText w:val="%1."/>
      <w:lvlJc w:val="left"/>
      <w:pPr>
        <w:tabs>
          <w:tab w:val="num" w:pos="215"/>
          <w:tab w:val="left" w:pos="284"/>
          <w:tab w:val="left" w:pos="1416"/>
          <w:tab w:val="left" w:pos="2124"/>
          <w:tab w:val="left" w:pos="2410"/>
          <w:tab w:val="left" w:pos="3540"/>
          <w:tab w:val="left" w:pos="4248"/>
          <w:tab w:val="left" w:pos="4956"/>
          <w:tab w:val="left" w:pos="5664"/>
          <w:tab w:val="left" w:pos="6029"/>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284"/>
          <w:tab w:val="num" w:pos="935"/>
          <w:tab w:val="left" w:pos="1416"/>
          <w:tab w:val="left" w:pos="2124"/>
          <w:tab w:val="left" w:pos="2410"/>
          <w:tab w:val="left" w:pos="3540"/>
          <w:tab w:val="left" w:pos="4248"/>
          <w:tab w:val="left" w:pos="4956"/>
          <w:tab w:val="left" w:pos="5664"/>
          <w:tab w:val="left" w:pos="6029"/>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tabs>
          <w:tab w:val="left" w:pos="284"/>
          <w:tab w:val="left" w:pos="1416"/>
          <w:tab w:val="left" w:pos="2124"/>
          <w:tab w:val="left" w:pos="2410"/>
          <w:tab w:val="left" w:pos="3540"/>
          <w:tab w:val="left" w:pos="4248"/>
          <w:tab w:val="left" w:pos="4956"/>
          <w:tab w:val="left" w:pos="5664"/>
          <w:tab w:val="left" w:pos="6029"/>
        </w:tabs>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4"/>
          <w:tab w:val="left" w:pos="1416"/>
          <w:tab w:val="left" w:pos="2124"/>
          <w:tab w:val="left" w:pos="2410"/>
          <w:tab w:val="left" w:pos="3540"/>
          <w:tab w:val="left" w:pos="4248"/>
          <w:tab w:val="left" w:pos="4956"/>
          <w:tab w:val="left" w:pos="5664"/>
          <w:tab w:val="left" w:pos="6029"/>
        </w:tabs>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 w:val="num" w:pos="1416"/>
          <w:tab w:val="left" w:pos="2124"/>
          <w:tab w:val="left" w:pos="2410"/>
          <w:tab w:val="left" w:pos="3540"/>
          <w:tab w:val="left" w:pos="4248"/>
          <w:tab w:val="left" w:pos="4956"/>
          <w:tab w:val="left" w:pos="5664"/>
          <w:tab w:val="left" w:pos="6029"/>
        </w:tabs>
        <w:ind w:left="4012" w:hanging="32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 w:val="left" w:pos="1416"/>
          <w:tab w:val="num" w:pos="2124"/>
          <w:tab w:val="left" w:pos="2410"/>
          <w:tab w:val="left" w:pos="3540"/>
          <w:tab w:val="left" w:pos="4248"/>
          <w:tab w:val="left" w:pos="4956"/>
          <w:tab w:val="left" w:pos="5664"/>
          <w:tab w:val="left" w:pos="6029"/>
        </w:tabs>
        <w:ind w:left="4720" w:hanging="3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 w:val="left" w:pos="1416"/>
          <w:tab w:val="left" w:pos="2124"/>
          <w:tab w:val="num" w:pos="2410"/>
          <w:tab w:val="left" w:pos="3540"/>
          <w:tab w:val="left" w:pos="4248"/>
          <w:tab w:val="left" w:pos="4956"/>
          <w:tab w:val="left" w:pos="5664"/>
          <w:tab w:val="left" w:pos="6029"/>
        </w:tabs>
        <w:ind w:left="5006" w:hanging="28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 w:val="left" w:pos="1416"/>
          <w:tab w:val="left" w:pos="2124"/>
          <w:tab w:val="left" w:pos="2410"/>
          <w:tab w:val="num" w:pos="3540"/>
          <w:tab w:val="left" w:pos="4248"/>
          <w:tab w:val="left" w:pos="4956"/>
          <w:tab w:val="left" w:pos="5664"/>
          <w:tab w:val="left" w:pos="6029"/>
        </w:tabs>
        <w:ind w:left="6136" w:hanging="325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 w:val="left" w:pos="1416"/>
          <w:tab w:val="left" w:pos="2124"/>
          <w:tab w:val="left" w:pos="2410"/>
          <w:tab w:val="left" w:pos="3540"/>
          <w:tab w:val="num" w:pos="4248"/>
          <w:tab w:val="left" w:pos="4956"/>
          <w:tab w:val="left" w:pos="5664"/>
          <w:tab w:val="left" w:pos="6029"/>
        </w:tabs>
        <w:ind w:left="6844" w:hanging="31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6">
    <w:multiLevelType w:val="hybridMultilevel"/>
    <w:numStyleLink w:val="Импортированный стиль 290"/>
  </w:abstractNum>
  <w:abstractNum w:abstractNumId="377">
    <w:multiLevelType w:val="hybridMultilevel"/>
    <w:styleLink w:val="Импортированный стиль 29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8">
    <w:multiLevelType w:val="hybridMultilevel"/>
    <w:numStyleLink w:val="Импортированный стиль 291"/>
  </w:abstractNum>
  <w:abstractNum w:abstractNumId="379">
    <w:multiLevelType w:val="hybridMultilevel"/>
    <w:styleLink w:val="Импортированный стиль 291"/>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0">
    <w:multiLevelType w:val="hybridMultilevel"/>
    <w:numStyleLink w:val="Импортированный стиль 292"/>
  </w:abstractNum>
  <w:abstractNum w:abstractNumId="381">
    <w:multiLevelType w:val="hybridMultilevel"/>
    <w:styleLink w:val="Импортированный стиль 29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2">
    <w:multiLevelType w:val="hybridMultilevel"/>
    <w:numStyleLink w:val="Импортированный стиль 293"/>
  </w:abstractNum>
  <w:abstractNum w:abstractNumId="383">
    <w:multiLevelType w:val="hybridMultilevel"/>
    <w:styleLink w:val="Импортированный стиль 29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4">
    <w:multiLevelType w:val="hybridMultilevel"/>
    <w:numStyleLink w:val="Импортированный стиль 294"/>
  </w:abstractNum>
  <w:abstractNum w:abstractNumId="385">
    <w:multiLevelType w:val="hybridMultilevel"/>
    <w:styleLink w:val="Импортированный стиль 29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0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2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4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6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8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0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2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4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6">
    <w:multiLevelType w:val="hybridMultilevel"/>
    <w:numStyleLink w:val="Импортированный стиль 295"/>
  </w:abstractNum>
  <w:abstractNum w:abstractNumId="387">
    <w:multiLevelType w:val="hybridMultilevel"/>
    <w:styleLink w:val="Импортированный стиль 29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8">
    <w:multiLevelType w:val="hybridMultilevel"/>
    <w:numStyleLink w:val="Импортированный стиль 296"/>
  </w:abstractNum>
  <w:abstractNum w:abstractNumId="389">
    <w:multiLevelType w:val="hybridMultilevel"/>
    <w:styleLink w:val="Импортированный стиль 296"/>
    <w:lvl w:ilvl="0">
      <w:start w:val="1"/>
      <w:numFmt w:val="bullet"/>
      <w:suff w:val="tab"/>
      <w:lvlText w:val="·"/>
      <w:lvlJc w:val="left"/>
      <w:pPr>
        <w:ind w:left="41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0">
    <w:multiLevelType w:val="hybridMultilevel"/>
    <w:numStyleLink w:val="Импортированный стиль 297"/>
  </w:abstractNum>
  <w:abstractNum w:abstractNumId="391">
    <w:multiLevelType w:val="hybridMultilevel"/>
    <w:styleLink w:val="Импортированный стиль 29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2">
    <w:multiLevelType w:val="hybridMultilevel"/>
    <w:numStyleLink w:val="Импортированный стиль 298"/>
  </w:abstractNum>
  <w:abstractNum w:abstractNumId="393">
    <w:multiLevelType w:val="hybridMultilevel"/>
    <w:styleLink w:val="Импортированный стиль 29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4">
    <w:multiLevelType w:val="hybridMultilevel"/>
    <w:numStyleLink w:val="Импортированный стиль 299"/>
  </w:abstractNum>
  <w:abstractNum w:abstractNumId="395">
    <w:multiLevelType w:val="hybridMultilevel"/>
    <w:styleLink w:val="Импортированный стиль 29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6">
    <w:multiLevelType w:val="hybridMultilevel"/>
    <w:numStyleLink w:val="Импортированный стиль 306"/>
  </w:abstractNum>
  <w:abstractNum w:abstractNumId="397">
    <w:multiLevelType w:val="hybridMultilevel"/>
    <w:styleLink w:val="Импортированный стиль 30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8">
    <w:multiLevelType w:val="hybridMultilevel"/>
    <w:numStyleLink w:val="Импортированный стиль 307"/>
  </w:abstractNum>
  <w:abstractNum w:abstractNumId="399">
    <w:multiLevelType w:val="hybridMultilevel"/>
    <w:styleLink w:val="Импортированный стиль 307"/>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2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4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6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8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0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2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4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0">
    <w:multiLevelType w:val="hybridMultilevel"/>
    <w:numStyleLink w:val="Импортированный стиль 308"/>
  </w:abstractNum>
  <w:abstractNum w:abstractNumId="401">
    <w:multiLevelType w:val="hybridMultilevel"/>
    <w:styleLink w:val="Импортированный стиль 308"/>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2">
    <w:multiLevelType w:val="hybridMultilevel"/>
    <w:numStyleLink w:val="Импортированный стиль 309"/>
  </w:abstractNum>
  <w:abstractNum w:abstractNumId="403">
    <w:multiLevelType w:val="hybridMultilevel"/>
    <w:styleLink w:val="Импортированный стиль 309"/>
    <w:lvl w:ilvl="0">
      <w:start w:val="1"/>
      <w:numFmt w:val="decimal"/>
      <w:suff w:val="tab"/>
      <w:lvlText w:val="%1."/>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04">
    <w:multiLevelType w:val="hybridMultilevel"/>
    <w:numStyleLink w:val="Импортированный стиль 310"/>
  </w:abstractNum>
  <w:abstractNum w:abstractNumId="405">
    <w:multiLevelType w:val="hybridMultilevel"/>
    <w:styleLink w:val="Импортированный стиль 31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6">
    <w:multiLevelType w:val="hybridMultilevel"/>
    <w:numStyleLink w:val="Импортированный стиль 317"/>
  </w:abstractNum>
  <w:abstractNum w:abstractNumId="407">
    <w:multiLevelType w:val="hybridMultilevel"/>
    <w:styleLink w:val="Импортированный стиль 31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8">
    <w:multiLevelType w:val="hybridMultilevel"/>
    <w:numStyleLink w:val="Импортированный стиль 318"/>
  </w:abstractNum>
  <w:abstractNum w:abstractNumId="409">
    <w:multiLevelType w:val="hybridMultilevel"/>
    <w:styleLink w:val="Импортированный стиль 31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0">
    <w:multiLevelType w:val="hybridMultilevel"/>
    <w:numStyleLink w:val="Импортированный стиль 319"/>
  </w:abstractNum>
  <w:abstractNum w:abstractNumId="411">
    <w:multiLevelType w:val="hybridMultilevel"/>
    <w:styleLink w:val="Импортированный стиль 319"/>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2">
    <w:multiLevelType w:val="hybridMultilevel"/>
    <w:numStyleLink w:val="Импортированный стиль 320"/>
  </w:abstractNum>
  <w:abstractNum w:abstractNumId="413">
    <w:multiLevelType w:val="hybridMultilevel"/>
    <w:styleLink w:val="Импортированный стиль 32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4">
    <w:multiLevelType w:val="hybridMultilevel"/>
    <w:numStyleLink w:val="Импортированный стиль 321"/>
  </w:abstractNum>
  <w:abstractNum w:abstractNumId="415">
    <w:multiLevelType w:val="hybridMultilevel"/>
    <w:styleLink w:val="Импортированный стиль 32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6">
    <w:multiLevelType w:val="hybridMultilevel"/>
    <w:numStyleLink w:val="Импортированный стиль 322"/>
  </w:abstractNum>
  <w:abstractNum w:abstractNumId="417">
    <w:multiLevelType w:val="hybridMultilevel"/>
    <w:styleLink w:val="Импортированный стиль 32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8">
    <w:multiLevelType w:val="hybridMultilevel"/>
    <w:numStyleLink w:val="Импортированный стиль 323"/>
  </w:abstractNum>
  <w:abstractNum w:abstractNumId="419">
    <w:multiLevelType w:val="hybridMultilevel"/>
    <w:styleLink w:val="Импортированный стиль 32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0">
    <w:multiLevelType w:val="hybridMultilevel"/>
    <w:numStyleLink w:val="Большой пункт"/>
  </w:abstractNum>
  <w:abstractNum w:abstractNumId="421">
    <w:multiLevelType w:val="hybridMultilevel"/>
    <w:styleLink w:val="Большой пункт"/>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22">
    <w:multiLevelType w:val="hybridMultilevel"/>
    <w:numStyleLink w:val="Римские цифры"/>
  </w:abstractNum>
  <w:abstractNum w:abstractNumId="423">
    <w:multiLevelType w:val="hybridMultilevel"/>
    <w:styleLink w:val="Римские цифры"/>
    <w:lvl w:ilvl="0">
      <w:start w:val="1"/>
      <w:numFmt w:val="upperRoman"/>
      <w:suff w:val="tab"/>
      <w:lvlText w:val="%1."/>
      <w:lvlJc w:val="left"/>
      <w:pPr>
        <w:tabs>
          <w:tab w:val="left" w:pos="720"/>
          <w:tab w:val="left" w:pos="1440"/>
          <w:tab w:val="left" w:pos="2160"/>
          <w:tab w:val="left" w:pos="2880"/>
          <w:tab w:val="left" w:pos="3600"/>
          <w:tab w:val="left" w:pos="4320"/>
          <w:tab w:val="left" w:pos="5040"/>
          <w:tab w:val="left" w:pos="5760"/>
          <w:tab w:val="left" w:pos="6029"/>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029"/>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029"/>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720"/>
          <w:tab w:val="left" w:pos="2160"/>
          <w:tab w:val="left" w:pos="2880"/>
          <w:tab w:val="left" w:pos="3600"/>
          <w:tab w:val="left" w:pos="4320"/>
          <w:tab w:val="left" w:pos="5040"/>
          <w:tab w:val="left" w:pos="5760"/>
          <w:tab w:val="left" w:pos="6029"/>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029"/>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720"/>
          <w:tab w:val="left" w:pos="1440"/>
          <w:tab w:val="left" w:pos="2880"/>
          <w:tab w:val="left" w:pos="3600"/>
          <w:tab w:val="left" w:pos="4320"/>
          <w:tab w:val="left" w:pos="5040"/>
          <w:tab w:val="left" w:pos="5760"/>
          <w:tab w:val="left" w:pos="6029"/>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720"/>
          <w:tab w:val="left" w:pos="1440"/>
          <w:tab w:val="left" w:pos="2160"/>
          <w:tab w:val="left" w:pos="2880"/>
          <w:tab w:val="left" w:pos="3600"/>
          <w:tab w:val="left" w:pos="4320"/>
          <w:tab w:val="left" w:pos="5040"/>
          <w:tab w:val="left" w:pos="5760"/>
          <w:tab w:val="left" w:pos="6029"/>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029"/>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720"/>
          <w:tab w:val="left" w:pos="1440"/>
          <w:tab w:val="left" w:pos="2160"/>
          <w:tab w:val="left" w:pos="2880"/>
          <w:tab w:val="left" w:pos="3600"/>
          <w:tab w:val="left" w:pos="4320"/>
          <w:tab w:val="left" w:pos="5040"/>
          <w:tab w:val="left" w:pos="5760"/>
          <w:tab w:val="left" w:pos="6029"/>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4">
    <w:multiLevelType w:val="hybridMultilevel"/>
    <w:numStyleLink w:val="Тире"/>
  </w:abstractNum>
  <w:abstractNum w:abstractNumId="425">
    <w:multiLevelType w:val="hybridMultilevel"/>
    <w:styleLink w:val="Тире"/>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029"/>
        </w:tabs>
        <w:ind w:left="2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029"/>
        </w:tabs>
        <w:ind w:left="5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029"/>
        </w:tabs>
        <w:ind w:left="7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029"/>
        </w:tabs>
        <w:ind w:left="98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029"/>
        </w:tabs>
        <w:ind w:left="122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029"/>
        </w:tabs>
        <w:ind w:left="14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029"/>
        </w:tabs>
        <w:ind w:left="17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029"/>
        </w:tabs>
        <w:ind w:left="19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029"/>
        </w:tabs>
        <w:ind w:left="218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426">
    <w:multiLevelType w:val="hybridMultilevel"/>
    <w:numStyleLink w:val="Пункт.0"/>
  </w:abstractNum>
  <w:abstractNum w:abstractNumId="427">
    <w:multiLevelType w:val="hybridMultilevel"/>
    <w:styleLink w:val="Пункт.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64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029"/>
        </w:tabs>
        <w:ind w:left="86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08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30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029"/>
        </w:tabs>
        <w:ind w:left="152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029"/>
        </w:tabs>
        <w:ind w:left="174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96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029"/>
        </w:tabs>
        <w:ind w:left="218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029"/>
        </w:tabs>
        <w:ind w:left="2409" w:hanging="429"/>
      </w:pPr>
      <w:rPr>
        <w:rFonts w:ascii="Helvetica" w:cs="Helvetica" w:hAnsi="Helvetica" w:eastAsia="Helvetica"/>
        <w:b w:val="0"/>
        <w:bCs w:val="0"/>
        <w:i w:val="0"/>
        <w:iCs w:val="0"/>
        <w:caps w:val="0"/>
        <w:smallCaps w:val="0"/>
        <w:strike w:val="0"/>
        <w:dstrike w:val="0"/>
        <w:outline w:val="0"/>
        <w:emboss w:val="0"/>
        <w:imprint w:val="0"/>
        <w:color w:val="595858"/>
        <w:spacing w:val="0"/>
        <w:w w:val="100"/>
        <w:kern w:val="0"/>
        <w:position w:val="0"/>
        <w:sz w:val="30"/>
        <w:szCs w:val="30"/>
        <w:highlight w:val="none"/>
        <w:vertAlign w:val="baseline"/>
      </w:rPr>
    </w:lvl>
  </w:abstractNum>
  <w:abstractNum w:abstractNumId="428">
    <w:multiLevelType w:val="hybridMultilevel"/>
    <w:numStyleLink w:val="Тире.0"/>
  </w:abstractNum>
  <w:abstractNum w:abstractNumId="429">
    <w:multiLevelType w:val="hybridMultilevel"/>
    <w:styleLink w:val="Тире.0"/>
    <w:lvl w:ilvl="0">
      <w:start w:val="1"/>
      <w:numFmt w:val="bullet"/>
      <w:suff w:val="tab"/>
      <w:lvlText w:val="-"/>
      <w:lvlJc w:val="left"/>
      <w:pPr>
        <w:ind w:left="26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50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74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98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122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146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170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194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2186" w:hanging="238"/>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30">
    <w:multiLevelType w:val="hybridMultilevel"/>
    <w:numStyleLink w:val="Пункт.1"/>
  </w:abstractNum>
  <w:abstractNum w:abstractNumId="431">
    <w:multiLevelType w:val="hybridMultilevel"/>
    <w:styleLink w:val="Пункт.1"/>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32">
    <w:multiLevelType w:val="hybridMultilevel"/>
    <w:numStyleLink w:val="Тире.1"/>
  </w:abstractNum>
  <w:abstractNum w:abstractNumId="433">
    <w:multiLevelType w:val="hybridMultilevel"/>
    <w:styleLink w:val="Тире.1"/>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s>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34">
    <w:multiLevelType w:val="hybridMultilevel"/>
    <w:lvl w:ilvl="0">
      <w:start w:val="1"/>
      <w:numFmt w:val="bullet"/>
      <w:suff w:val="tab"/>
      <w:lvlText w:val="-"/>
      <w:lvlJc w:val="left"/>
      <w:pPr>
        <w:tabs>
          <w:tab w:val="left" w:pos="720"/>
          <w:tab w:val="left" w:pos="1440"/>
          <w:tab w:val="left" w:pos="2160"/>
          <w:tab w:val="left" w:pos="288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 w:val="left" w:pos="288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 w:val="left" w:pos="288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 w:val="left" w:pos="288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 w:val="left" w:pos="288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 w:val="left" w:pos="288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 w:val="left" w:pos="288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 w:val="left" w:pos="288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 w:val="left" w:pos="288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35">
    <w:multiLevelType w:val="hybridMultilevel"/>
    <w:lvl w:ilvl="0">
      <w:start w:val="1"/>
      <w:numFmt w:val="bullet"/>
      <w:suff w:val="tab"/>
      <w:lvlText w:val="-"/>
      <w:lvlJc w:val="left"/>
      <w:pPr>
        <w:tabs>
          <w:tab w:val="left" w:pos="720"/>
          <w:tab w:val="left" w:pos="1440"/>
          <w:tab w:val="left" w:pos="216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36">
    <w:multiLevelType w:val="hybridMultilevel"/>
    <w:lvl w:ilvl="0">
      <w:start w:val="1"/>
      <w:numFmt w:val="bullet"/>
      <w:suff w:val="tab"/>
      <w:lvlText w:val="-"/>
      <w:lvlJc w:val="left"/>
      <w:pPr>
        <w:tabs>
          <w:tab w:val="left" w:pos="720"/>
          <w:tab w:val="left" w:pos="1440"/>
          <w:tab w:val="left" w:pos="2160"/>
          <w:tab w:val="left" w:pos="288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 w:val="left" w:pos="288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 w:val="left" w:pos="288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 w:val="left" w:pos="288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 w:val="left" w:pos="288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 w:val="left" w:pos="288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 w:val="left" w:pos="288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 w:val="left" w:pos="288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 w:val="left" w:pos="288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37">
    <w:multiLevelType w:val="hybridMultilevel"/>
    <w:lvl w:ilvl="0">
      <w:start w:val="1"/>
      <w:numFmt w:val="bullet"/>
      <w:suff w:val="tab"/>
      <w:lvlText w:val="-"/>
      <w:lvlJc w:val="left"/>
      <w:pPr>
        <w:tabs>
          <w:tab w:val="left" w:pos="720"/>
          <w:tab w:val="left" w:pos="1440"/>
          <w:tab w:val="left" w:pos="216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38">
    <w:multiLevelType w:val="hybridMultilevel"/>
    <w:lvl w:ilvl="0">
      <w:start w:val="1"/>
      <w:numFmt w:val="bullet"/>
      <w:suff w:val="tab"/>
      <w:lvlText w:val="-"/>
      <w:lvlJc w:val="left"/>
      <w:pPr>
        <w:tabs>
          <w:tab w:val="left" w:pos="720"/>
          <w:tab w:val="left" w:pos="1440"/>
          <w:tab w:val="left" w:pos="2160"/>
          <w:tab w:val="left" w:pos="288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 w:val="left" w:pos="288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 w:val="left" w:pos="288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 w:val="left" w:pos="288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 w:val="left" w:pos="288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 w:val="left" w:pos="288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 w:val="left" w:pos="288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 w:val="left" w:pos="288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 w:val="left" w:pos="288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39">
    <w:multiLevelType w:val="hybridMultilevel"/>
    <w:lvl w:ilvl="0">
      <w:start w:val="1"/>
      <w:numFmt w:val="bullet"/>
      <w:suff w:val="tab"/>
      <w:lvlText w:val="-"/>
      <w:lvlJc w:val="left"/>
      <w:pPr>
        <w:tabs>
          <w:tab w:val="left" w:pos="720"/>
          <w:tab w:val="left" w:pos="1440"/>
          <w:tab w:val="left" w:pos="216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40">
    <w:multiLevelType w:val="hybridMultilevel"/>
    <w:lvl w:ilvl="0">
      <w:start w:val="1"/>
      <w:numFmt w:val="bullet"/>
      <w:suff w:val="tab"/>
      <w:lvlText w:val="-"/>
      <w:lvlJc w:val="left"/>
      <w:pPr>
        <w:tabs>
          <w:tab w:val="left" w:pos="720"/>
          <w:tab w:val="left" w:pos="1440"/>
          <w:tab w:val="left" w:pos="2160"/>
          <w:tab w:val="left" w:pos="288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 w:val="left" w:pos="288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 w:val="left" w:pos="288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 w:val="left" w:pos="288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 w:val="left" w:pos="288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 w:val="left" w:pos="288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 w:val="left" w:pos="288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 w:val="left" w:pos="288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 w:val="left" w:pos="288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41">
    <w:multiLevelType w:val="hybridMultilevel"/>
    <w:lvl w:ilvl="0">
      <w:start w:val="1"/>
      <w:numFmt w:val="bullet"/>
      <w:suff w:val="tab"/>
      <w:lvlText w:val="-"/>
      <w:lvlJc w:val="left"/>
      <w:pPr>
        <w:tabs>
          <w:tab w:val="left" w:pos="720"/>
          <w:tab w:val="left" w:pos="1440"/>
          <w:tab w:val="left" w:pos="216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42">
    <w:multiLevelType w:val="hybridMultilevel"/>
    <w:lvl w:ilvl="0">
      <w:start w:val="1"/>
      <w:numFmt w:val="bullet"/>
      <w:suff w:val="tab"/>
      <w:lvlText w:val="-"/>
      <w:lvlJc w:val="left"/>
      <w:pPr>
        <w:tabs>
          <w:tab w:val="left" w:pos="720"/>
          <w:tab w:val="left" w:pos="1440"/>
          <w:tab w:val="left" w:pos="2160"/>
          <w:tab w:val="left" w:pos="288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 w:val="left" w:pos="288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 w:val="left" w:pos="288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 w:val="left" w:pos="288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 w:val="left" w:pos="288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 w:val="left" w:pos="288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 w:val="left" w:pos="288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 w:val="left" w:pos="288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 w:val="left" w:pos="288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43">
    <w:multiLevelType w:val="hybridMultilevel"/>
    <w:lvl w:ilvl="0">
      <w:start w:val="1"/>
      <w:numFmt w:val="bullet"/>
      <w:suff w:val="tab"/>
      <w:lvlText w:val="-"/>
      <w:lvlJc w:val="left"/>
      <w:pPr>
        <w:tabs>
          <w:tab w:val="left" w:pos="720"/>
          <w:tab w:val="left" w:pos="1440"/>
          <w:tab w:val="left" w:pos="216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44">
    <w:multiLevelType w:val="hybridMultilevel"/>
    <w:lvl w:ilvl="0">
      <w:start w:val="1"/>
      <w:numFmt w:val="bullet"/>
      <w:suff w:val="tab"/>
      <w:lvlText w:val="-"/>
      <w:lvlJc w:val="left"/>
      <w:pPr>
        <w:tabs>
          <w:tab w:val="left" w:pos="720"/>
          <w:tab w:val="left" w:pos="1440"/>
          <w:tab w:val="left" w:pos="2160"/>
          <w:tab w:val="left" w:pos="288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 w:val="left" w:pos="288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 w:val="left" w:pos="288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 w:val="left" w:pos="288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 w:val="left" w:pos="288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 w:val="left" w:pos="288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 w:val="left" w:pos="288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 w:val="left" w:pos="288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 w:val="left" w:pos="288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45">
    <w:multiLevelType w:val="hybridMultilevel"/>
    <w:lvl w:ilvl="0">
      <w:start w:val="1"/>
      <w:numFmt w:val="bullet"/>
      <w:suff w:val="tab"/>
      <w:lvlText w:val="-"/>
      <w:lvlJc w:val="left"/>
      <w:pPr>
        <w:tabs>
          <w:tab w:val="left" w:pos="720"/>
          <w:tab w:val="left" w:pos="1440"/>
          <w:tab w:val="left" w:pos="2160"/>
        </w:tabs>
        <w:ind w:left="1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1">
      <w:start w:val="1"/>
      <w:numFmt w:val="bullet"/>
      <w:suff w:val="tab"/>
      <w:lvlText w:val="-"/>
      <w:lvlJc w:val="left"/>
      <w:pPr>
        <w:tabs>
          <w:tab w:val="left" w:pos="720"/>
          <w:tab w:val="left" w:pos="1440"/>
          <w:tab w:val="left" w:pos="2160"/>
        </w:tabs>
        <w:ind w:left="4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2">
      <w:start w:val="1"/>
      <w:numFmt w:val="bullet"/>
      <w:suff w:val="tab"/>
      <w:lvlText w:val="-"/>
      <w:lvlJc w:val="left"/>
      <w:pPr>
        <w:tabs>
          <w:tab w:val="left" w:pos="720"/>
          <w:tab w:val="left" w:pos="1440"/>
          <w:tab w:val="left" w:pos="2160"/>
        </w:tabs>
        <w:ind w:left="6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start w:val="1"/>
      <w:numFmt w:val="bullet"/>
      <w:suff w:val="tab"/>
      <w:lvlText w:val="-"/>
      <w:lvlJc w:val="left"/>
      <w:pPr>
        <w:tabs>
          <w:tab w:val="left" w:pos="720"/>
          <w:tab w:val="left" w:pos="1440"/>
          <w:tab w:val="left" w:pos="2160"/>
        </w:tabs>
        <w:ind w:left="8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4">
      <w:start w:val="1"/>
      <w:numFmt w:val="bullet"/>
      <w:suff w:val="tab"/>
      <w:lvlText w:val="-"/>
      <w:lvlJc w:val="left"/>
      <w:pPr>
        <w:tabs>
          <w:tab w:val="left" w:pos="720"/>
          <w:tab w:val="left" w:pos="1440"/>
          <w:tab w:val="left" w:pos="2160"/>
        </w:tabs>
        <w:ind w:left="113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start w:val="1"/>
      <w:numFmt w:val="bullet"/>
      <w:suff w:val="tab"/>
      <w:lvlText w:val="-"/>
      <w:lvlJc w:val="left"/>
      <w:pPr>
        <w:tabs>
          <w:tab w:val="left" w:pos="720"/>
          <w:tab w:val="left" w:pos="1440"/>
          <w:tab w:val="left" w:pos="2160"/>
        </w:tabs>
        <w:ind w:left="137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6">
      <w:start w:val="1"/>
      <w:numFmt w:val="bullet"/>
      <w:suff w:val="tab"/>
      <w:lvlText w:val="-"/>
      <w:lvlJc w:val="left"/>
      <w:pPr>
        <w:tabs>
          <w:tab w:val="left" w:pos="720"/>
          <w:tab w:val="left" w:pos="1440"/>
          <w:tab w:val="left" w:pos="2160"/>
        </w:tabs>
        <w:ind w:left="161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start w:val="1"/>
      <w:numFmt w:val="bullet"/>
      <w:suff w:val="tab"/>
      <w:lvlText w:val="-"/>
      <w:lvlJc w:val="left"/>
      <w:pPr>
        <w:tabs>
          <w:tab w:val="left" w:pos="720"/>
          <w:tab w:val="left" w:pos="1440"/>
          <w:tab w:val="left" w:pos="2160"/>
        </w:tabs>
        <w:ind w:left="185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8">
      <w:start w:val="1"/>
      <w:numFmt w:val="bullet"/>
      <w:suff w:val="tab"/>
      <w:lvlText w:val="-"/>
      <w:lvlJc w:val="left"/>
      <w:pPr>
        <w:tabs>
          <w:tab w:val="left" w:pos="720"/>
          <w:tab w:val="left" w:pos="1440"/>
          <w:tab w:val="left" w:pos="2160"/>
        </w:tabs>
        <w:ind w:left="2095" w:hanging="175"/>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446">
    <w:multiLevelType w:val="hybridMultilevel"/>
    <w:numStyleLink w:val="С числами.1"/>
  </w:abstractNum>
  <w:abstractNum w:abstractNumId="447">
    <w:multiLevelType w:val="hybridMultilevel"/>
    <w:styleLink w:val="С числами.1"/>
    <w:lvl w:ilvl="0">
      <w:start w:val="1"/>
      <w:numFmt w:val="decimal"/>
      <w:suff w:val="tab"/>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8">
    <w:multiLevelType w:val="hybridMultilevel"/>
    <w:numStyleLink w:val="Импортированный стиль 329"/>
  </w:abstractNum>
  <w:abstractNum w:abstractNumId="449">
    <w:multiLevelType w:val="hybridMultilevel"/>
    <w:styleLink w:val="Импортированный стиль 329"/>
    <w:lvl w:ilvl="0">
      <w:start w:val="1"/>
      <w:numFmt w:val="decimal"/>
      <w:suff w:val="tab"/>
      <w:lvlText w:val="%1."/>
      <w:lvlJc w:val="left"/>
      <w:pPr>
        <w:ind w:left="607" w:hanging="24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6"/>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2"/>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5"/>
  </w:num>
  <w:num w:numId="28">
    <w:abstractNumId w:val="24"/>
  </w:num>
  <w:num w:numId="29">
    <w:abstractNumId w:val="27"/>
  </w:num>
  <w:num w:numId="30">
    <w:abstractNumId w:val="26"/>
  </w:num>
  <w:num w:numId="31">
    <w:abstractNumId w:val="29"/>
  </w:num>
  <w:num w:numId="32">
    <w:abstractNumId w:val="28"/>
  </w:num>
  <w:num w:numId="33">
    <w:abstractNumId w:val="31"/>
  </w:num>
  <w:num w:numId="34">
    <w:abstractNumId w:val="30"/>
  </w:num>
  <w:num w:numId="35">
    <w:abstractNumId w:val="33"/>
  </w:num>
  <w:num w:numId="36">
    <w:abstractNumId w:val="32"/>
  </w:num>
  <w:num w:numId="37">
    <w:abstractNumId w:val="35"/>
  </w:num>
  <w:num w:numId="38">
    <w:abstractNumId w:val="34"/>
  </w:num>
  <w:num w:numId="39">
    <w:abstractNumId w:val="34"/>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37"/>
  </w:num>
  <w:num w:numId="41">
    <w:abstractNumId w:val="36"/>
  </w:num>
  <w:num w:numId="42">
    <w:abstractNumId w:val="39"/>
  </w:num>
  <w:num w:numId="43">
    <w:abstractNumId w:val="38"/>
  </w:num>
  <w:num w:numId="44">
    <w:abstractNumId w:val="41"/>
  </w:num>
  <w:num w:numId="45">
    <w:abstractNumId w:val="40"/>
  </w:num>
  <w:num w:numId="46">
    <w:abstractNumId w:val="40"/>
    <w:lvlOverride w:ilvl="0">
      <w:lvl w:ilvl="0">
        <w:start w:val="1"/>
        <w:numFmt w:val="bullet"/>
        <w:suff w:val="tab"/>
        <w:lvlText w:val="·"/>
        <w:lvlJc w:val="left"/>
        <w:pPr>
          <w:tabs>
            <w:tab w:val="left" w:pos="708"/>
            <w:tab w:val="num" w:pos="1065"/>
            <w:tab w:val="left" w:pos="1416"/>
            <w:tab w:val="left" w:pos="2124"/>
            <w:tab w:val="left" w:pos="2832"/>
            <w:tab w:val="left" w:pos="3540"/>
            <w:tab w:val="left" w:pos="4248"/>
            <w:tab w:val="left" w:pos="4956"/>
            <w:tab w:val="left" w:pos="5664"/>
            <w:tab w:val="left" w:pos="6029"/>
          </w:tabs>
          <w:ind w:left="35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08"/>
            <w:tab w:val="left" w:pos="1065"/>
            <w:tab w:val="left" w:pos="1416"/>
            <w:tab w:val="num" w:pos="1785"/>
            <w:tab w:val="left" w:pos="2124"/>
            <w:tab w:val="left" w:pos="2832"/>
            <w:tab w:val="left" w:pos="3540"/>
            <w:tab w:val="left" w:pos="4248"/>
            <w:tab w:val="left" w:pos="4956"/>
            <w:tab w:val="left" w:pos="5664"/>
            <w:tab w:val="left" w:pos="6029"/>
          </w:tabs>
          <w:ind w:left="107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8"/>
            <w:tab w:val="left" w:pos="1065"/>
            <w:tab w:val="left" w:pos="1416"/>
            <w:tab w:val="left" w:pos="2124"/>
            <w:tab w:val="num" w:pos="2505"/>
            <w:tab w:val="left" w:pos="2832"/>
            <w:tab w:val="left" w:pos="3540"/>
            <w:tab w:val="left" w:pos="4248"/>
            <w:tab w:val="left" w:pos="4956"/>
            <w:tab w:val="left" w:pos="5664"/>
            <w:tab w:val="left" w:pos="6029"/>
          </w:tabs>
          <w:ind w:left="179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8"/>
            <w:tab w:val="left" w:pos="1065"/>
            <w:tab w:val="left" w:pos="1416"/>
            <w:tab w:val="left" w:pos="2124"/>
            <w:tab w:val="left" w:pos="2832"/>
            <w:tab w:val="num" w:pos="3225"/>
            <w:tab w:val="left" w:pos="3540"/>
            <w:tab w:val="left" w:pos="4248"/>
            <w:tab w:val="left" w:pos="4956"/>
            <w:tab w:val="left" w:pos="5664"/>
            <w:tab w:val="left" w:pos="6029"/>
          </w:tabs>
          <w:ind w:left="251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08"/>
            <w:tab w:val="left" w:pos="1065"/>
            <w:tab w:val="left" w:pos="1416"/>
            <w:tab w:val="left" w:pos="2124"/>
            <w:tab w:val="left" w:pos="2832"/>
            <w:tab w:val="left" w:pos="3540"/>
            <w:tab w:val="num" w:pos="3945"/>
            <w:tab w:val="left" w:pos="4248"/>
            <w:tab w:val="left" w:pos="4956"/>
            <w:tab w:val="left" w:pos="5664"/>
            <w:tab w:val="left" w:pos="6029"/>
          </w:tabs>
          <w:ind w:left="323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8"/>
            <w:tab w:val="left" w:pos="1065"/>
            <w:tab w:val="left" w:pos="1416"/>
            <w:tab w:val="left" w:pos="2124"/>
            <w:tab w:val="left" w:pos="2832"/>
            <w:tab w:val="left" w:pos="3540"/>
            <w:tab w:val="left" w:pos="4248"/>
            <w:tab w:val="num" w:pos="4665"/>
            <w:tab w:val="left" w:pos="4956"/>
            <w:tab w:val="left" w:pos="5664"/>
            <w:tab w:val="left" w:pos="6029"/>
          </w:tabs>
          <w:ind w:left="395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8"/>
            <w:tab w:val="left" w:pos="1065"/>
            <w:tab w:val="left" w:pos="1416"/>
            <w:tab w:val="left" w:pos="2124"/>
            <w:tab w:val="left" w:pos="2832"/>
            <w:tab w:val="left" w:pos="3540"/>
            <w:tab w:val="left" w:pos="4248"/>
            <w:tab w:val="left" w:pos="4956"/>
            <w:tab w:val="num" w:pos="5385"/>
            <w:tab w:val="left" w:pos="5664"/>
            <w:tab w:val="left" w:pos="6029"/>
          </w:tabs>
          <w:ind w:left="467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08"/>
            <w:tab w:val="left" w:pos="1065"/>
            <w:tab w:val="left" w:pos="1416"/>
            <w:tab w:val="left" w:pos="2124"/>
            <w:tab w:val="left" w:pos="2832"/>
            <w:tab w:val="left" w:pos="3540"/>
            <w:tab w:val="left" w:pos="4248"/>
            <w:tab w:val="left" w:pos="4956"/>
            <w:tab w:val="left" w:pos="5664"/>
            <w:tab w:val="num" w:pos="6105"/>
          </w:tabs>
          <w:ind w:left="539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8"/>
            <w:tab w:val="left" w:pos="1065"/>
            <w:tab w:val="left" w:pos="1416"/>
            <w:tab w:val="left" w:pos="2124"/>
            <w:tab w:val="left" w:pos="2832"/>
            <w:tab w:val="left" w:pos="3540"/>
            <w:tab w:val="left" w:pos="4248"/>
            <w:tab w:val="left" w:pos="4956"/>
            <w:tab w:val="left" w:pos="5664"/>
            <w:tab w:val="left" w:pos="6029"/>
            <w:tab w:val="num" w:pos="6825"/>
          </w:tabs>
          <w:ind w:left="6117" w:firstLine="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43"/>
  </w:num>
  <w:num w:numId="48">
    <w:abstractNumId w:val="42"/>
  </w:num>
  <w:num w:numId="49">
    <w:abstractNumId w:val="45"/>
  </w:num>
  <w:num w:numId="50">
    <w:abstractNumId w:val="44"/>
  </w:num>
  <w:num w:numId="51">
    <w:abstractNumId w:val="42"/>
    <w:lvlOverride w:ilvl="0">
      <w:startOverride w:val="2"/>
      <w:lvl w:ilvl="0">
        <w:start w:val="2"/>
        <w:numFmt w:val="decimal"/>
        <w:suff w:val="tab"/>
        <w:lvlText w:val="%1."/>
        <w:lvlJc w:val="left"/>
        <w:pPr>
          <w:tabs>
            <w:tab w:val="left" w:pos="708"/>
            <w:tab w:val="num" w:pos="1065"/>
            <w:tab w:val="left" w:pos="1416"/>
            <w:tab w:val="left" w:pos="2124"/>
            <w:tab w:val="left" w:pos="2832"/>
            <w:tab w:val="left" w:pos="3540"/>
            <w:tab w:val="left" w:pos="4248"/>
            <w:tab w:val="left" w:pos="4956"/>
            <w:tab w:val="left" w:pos="5664"/>
            <w:tab w:val="left" w:pos="6029"/>
          </w:tabs>
          <w:ind w:left="357" w:firstLine="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left" w:pos="1065"/>
            <w:tab w:val="num" w:pos="1416"/>
            <w:tab w:val="left" w:pos="2124"/>
            <w:tab w:val="left" w:pos="2832"/>
            <w:tab w:val="left" w:pos="3540"/>
            <w:tab w:val="left" w:pos="4248"/>
            <w:tab w:val="left" w:pos="4956"/>
            <w:tab w:val="left" w:pos="5664"/>
            <w:tab w:val="left" w:pos="6029"/>
          </w:tabs>
          <w:ind w:left="708" w:firstLine="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tabs>
            <w:tab w:val="left" w:pos="708"/>
            <w:tab w:val="left" w:pos="1065"/>
            <w:tab w:val="left" w:pos="1416"/>
            <w:tab w:val="left" w:pos="2124"/>
            <w:tab w:val="left" w:pos="2832"/>
            <w:tab w:val="left" w:pos="3540"/>
            <w:tab w:val="left" w:pos="4248"/>
            <w:tab w:val="left" w:pos="4956"/>
            <w:tab w:val="left" w:pos="5664"/>
            <w:tab w:val="left" w:pos="6029"/>
          </w:tabs>
          <w:ind w:left="1371"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065"/>
            <w:tab w:val="left" w:pos="1416"/>
            <w:tab w:val="left" w:pos="2124"/>
            <w:tab w:val="num" w:pos="2832"/>
            <w:tab w:val="left" w:pos="3540"/>
            <w:tab w:val="left" w:pos="4248"/>
            <w:tab w:val="left" w:pos="4956"/>
            <w:tab w:val="left" w:pos="5664"/>
            <w:tab w:val="left" w:pos="6029"/>
          </w:tabs>
          <w:ind w:left="2124" w:firstLine="5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tabs>
            <w:tab w:val="left" w:pos="708"/>
            <w:tab w:val="left" w:pos="1065"/>
            <w:tab w:val="left" w:pos="1416"/>
            <w:tab w:val="left" w:pos="2124"/>
            <w:tab w:val="left" w:pos="2832"/>
            <w:tab w:val="left" w:pos="3540"/>
            <w:tab w:val="left" w:pos="4248"/>
            <w:tab w:val="left" w:pos="4956"/>
            <w:tab w:val="left" w:pos="5664"/>
            <w:tab w:val="left" w:pos="6029"/>
          </w:tabs>
          <w:ind w:left="2773"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6."/>
        <w:lvlJc w:val="left"/>
        <w:pPr>
          <w:tabs>
            <w:tab w:val="left" w:pos="708"/>
            <w:tab w:val="left" w:pos="1065"/>
            <w:tab w:val="left" w:pos="1416"/>
            <w:tab w:val="left" w:pos="2124"/>
            <w:tab w:val="left" w:pos="2832"/>
            <w:tab w:val="left" w:pos="3540"/>
            <w:tab w:val="left" w:pos="4248"/>
            <w:tab w:val="left" w:pos="4956"/>
            <w:tab w:val="left" w:pos="5664"/>
            <w:tab w:val="left" w:pos="6029"/>
          </w:tabs>
          <w:ind w:left="3531"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065"/>
            <w:tab w:val="left" w:pos="1416"/>
            <w:tab w:val="left" w:pos="2124"/>
            <w:tab w:val="left" w:pos="2832"/>
            <w:tab w:val="left" w:pos="3540"/>
            <w:tab w:val="left" w:pos="4248"/>
            <w:tab w:val="left" w:pos="4956"/>
            <w:tab w:val="left" w:pos="5664"/>
            <w:tab w:val="left" w:pos="6029"/>
          </w:tabs>
          <w:ind w:left="4213"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tabs>
            <w:tab w:val="left" w:pos="708"/>
            <w:tab w:val="left" w:pos="1065"/>
            <w:tab w:val="left" w:pos="1416"/>
            <w:tab w:val="left" w:pos="2124"/>
            <w:tab w:val="left" w:pos="2832"/>
            <w:tab w:val="left" w:pos="3540"/>
            <w:tab w:val="left" w:pos="4248"/>
            <w:tab w:val="left" w:pos="4956"/>
            <w:tab w:val="left" w:pos="5664"/>
            <w:tab w:val="left" w:pos="6029"/>
          </w:tabs>
          <w:ind w:left="4933"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065"/>
            <w:tab w:val="left" w:pos="1416"/>
            <w:tab w:val="left" w:pos="2124"/>
            <w:tab w:val="left" w:pos="2832"/>
            <w:tab w:val="left" w:pos="3540"/>
            <w:tab w:val="left" w:pos="4248"/>
            <w:tab w:val="left" w:pos="4956"/>
            <w:tab w:val="left" w:pos="5664"/>
            <w:tab w:val="left" w:pos="6029"/>
            <w:tab w:val="num" w:pos="6618"/>
          </w:tabs>
          <w:ind w:left="5910" w:firstLine="3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47"/>
  </w:num>
  <w:num w:numId="53">
    <w:abstractNumId w:val="46"/>
  </w:num>
  <w:num w:numId="54">
    <w:abstractNumId w:val="42"/>
    <w:lvlOverride w:ilvl="0">
      <w:startOverride w:val="3"/>
      <w:lvl w:ilvl="0">
        <w:start w:val="3"/>
        <w:numFmt w:val="decimal"/>
        <w:suff w:val="tab"/>
        <w:lvlText w:val="%1."/>
        <w:lvlJc w:val="left"/>
        <w:pPr>
          <w:tabs>
            <w:tab w:val="num" w:pos="1065"/>
          </w:tabs>
          <w:ind w:left="357" w:firstLine="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65"/>
            <w:tab w:val="num" w:pos="1416"/>
          </w:tabs>
          <w:ind w:left="708" w:firstLine="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tabs>
            <w:tab w:val="left" w:pos="1065"/>
          </w:tabs>
          <w:ind w:left="1371"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65"/>
            <w:tab w:val="num" w:pos="2832"/>
          </w:tabs>
          <w:ind w:left="2124" w:firstLine="5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tabs>
            <w:tab w:val="left" w:pos="1065"/>
          </w:tabs>
          <w:ind w:left="2773"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6."/>
        <w:lvlJc w:val="left"/>
        <w:pPr>
          <w:tabs>
            <w:tab w:val="left" w:pos="1065"/>
          </w:tabs>
          <w:ind w:left="3531"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1065"/>
          </w:tabs>
          <w:ind w:left="4213"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tabs>
            <w:tab w:val="left" w:pos="1065"/>
          </w:tabs>
          <w:ind w:left="4933"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065"/>
            <w:tab w:val="num" w:pos="6618"/>
          </w:tabs>
          <w:ind w:left="5910" w:firstLine="3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49"/>
  </w:num>
  <w:num w:numId="56">
    <w:abstractNumId w:val="48"/>
  </w:num>
  <w:num w:numId="57">
    <w:abstractNumId w:val="51"/>
  </w:num>
  <w:num w:numId="58">
    <w:abstractNumId w:val="50"/>
  </w:num>
  <w:num w:numId="59">
    <w:abstractNumId w:val="53"/>
  </w:num>
  <w:num w:numId="60">
    <w:abstractNumId w:val="52"/>
  </w:num>
  <w:num w:numId="61">
    <w:abstractNumId w:val="55"/>
  </w:num>
  <w:num w:numId="62">
    <w:abstractNumId w:val="54"/>
  </w:num>
  <w:num w:numId="63">
    <w:abstractNumId w:val="57"/>
  </w:num>
  <w:num w:numId="64">
    <w:abstractNumId w:val="56"/>
  </w:num>
  <w:num w:numId="65">
    <w:abstractNumId w:val="59"/>
  </w:num>
  <w:num w:numId="66">
    <w:abstractNumId w:val="58"/>
  </w:num>
  <w:num w:numId="67">
    <w:abstractNumId w:val="61"/>
  </w:num>
  <w:num w:numId="68">
    <w:abstractNumId w:val="60"/>
  </w:num>
  <w:num w:numId="69">
    <w:abstractNumId w:val="63"/>
  </w:num>
  <w:num w:numId="70">
    <w:abstractNumId w:val="62"/>
  </w:num>
  <w:num w:numId="71">
    <w:abstractNumId w:val="65"/>
  </w:num>
  <w:num w:numId="72">
    <w:abstractNumId w:val="64"/>
  </w:num>
  <w:num w:numId="73">
    <w:abstractNumId w:val="67"/>
  </w:num>
  <w:num w:numId="74">
    <w:abstractNumId w:val="66"/>
  </w:num>
  <w:num w:numId="75">
    <w:abstractNumId w:val="69"/>
  </w:num>
  <w:num w:numId="76">
    <w:abstractNumId w:val="68"/>
  </w:num>
  <w:num w:numId="77">
    <w:abstractNumId w:val="71"/>
  </w:num>
  <w:num w:numId="78">
    <w:abstractNumId w:val="70"/>
  </w:num>
  <w:num w:numId="79">
    <w:abstractNumId w:val="73"/>
  </w:num>
  <w:num w:numId="80">
    <w:abstractNumId w:val="72"/>
  </w:num>
  <w:num w:numId="81">
    <w:abstractNumId w:val="72"/>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2">
    <w:abstractNumId w:val="75"/>
  </w:num>
  <w:num w:numId="83">
    <w:abstractNumId w:val="74"/>
  </w:num>
  <w:num w:numId="84">
    <w:abstractNumId w:val="77"/>
  </w:num>
  <w:num w:numId="85">
    <w:abstractNumId w:val="76"/>
  </w:num>
  <w:num w:numId="86">
    <w:abstractNumId w:val="76"/>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7">
    <w:abstractNumId w:val="79"/>
  </w:num>
  <w:num w:numId="88">
    <w:abstractNumId w:val="78"/>
  </w:num>
  <w:num w:numId="89">
    <w:abstractNumId w:val="81"/>
  </w:num>
  <w:num w:numId="90">
    <w:abstractNumId w:val="80"/>
  </w:num>
  <w:num w:numId="91">
    <w:abstractNumId w:val="44"/>
    <w:lvlOverride w:ilvl="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2">
    <w:abstractNumId w:val="83"/>
  </w:num>
  <w:num w:numId="93">
    <w:abstractNumId w:val="82"/>
  </w:num>
  <w:num w:numId="94">
    <w:abstractNumId w:val="85"/>
  </w:num>
  <w:num w:numId="95">
    <w:abstractNumId w:val="84"/>
  </w:num>
  <w:num w:numId="96">
    <w:abstractNumId w:val="87"/>
  </w:num>
  <w:num w:numId="97">
    <w:abstractNumId w:val="86"/>
  </w:num>
  <w:num w:numId="98">
    <w:abstractNumId w:val="89"/>
  </w:num>
  <w:num w:numId="99">
    <w:abstractNumId w:val="88"/>
  </w:num>
  <w:num w:numId="100">
    <w:abstractNumId w:val="91"/>
  </w:num>
  <w:num w:numId="101">
    <w:abstractNumId w:val="90"/>
  </w:num>
  <w:num w:numId="102">
    <w:abstractNumId w:val="93"/>
  </w:num>
  <w:num w:numId="103">
    <w:abstractNumId w:val="92"/>
  </w:num>
  <w:num w:numId="104">
    <w:abstractNumId w:val="50"/>
    <w:lvlOverride w:ilvl="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92"/>
            <w:tab w:val="left" w:pos="1416"/>
            <w:tab w:val="num" w:pos="1712"/>
            <w:tab w:val="left" w:pos="2124"/>
            <w:tab w:val="left" w:pos="2832"/>
            <w:tab w:val="left" w:pos="3540"/>
            <w:tab w:val="left" w:pos="4248"/>
            <w:tab w:val="left" w:pos="4956"/>
            <w:tab w:val="left" w:pos="5664"/>
            <w:tab w:val="left" w:pos="6029"/>
          </w:tabs>
          <w:ind w:left="100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92"/>
            <w:tab w:val="left" w:pos="1416"/>
            <w:tab w:val="left" w:pos="2124"/>
            <w:tab w:val="num" w:pos="2432"/>
            <w:tab w:val="left" w:pos="2832"/>
            <w:tab w:val="left" w:pos="3540"/>
            <w:tab w:val="left" w:pos="4248"/>
            <w:tab w:val="left" w:pos="4956"/>
            <w:tab w:val="left" w:pos="5664"/>
            <w:tab w:val="left" w:pos="6029"/>
          </w:tabs>
          <w:ind w:left="17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92"/>
            <w:tab w:val="left" w:pos="1416"/>
            <w:tab w:val="left" w:pos="2124"/>
            <w:tab w:val="left" w:pos="2832"/>
            <w:tab w:val="num" w:pos="3152"/>
            <w:tab w:val="left" w:pos="3540"/>
            <w:tab w:val="left" w:pos="4248"/>
            <w:tab w:val="left" w:pos="4956"/>
            <w:tab w:val="left" w:pos="5664"/>
            <w:tab w:val="left" w:pos="6029"/>
          </w:tabs>
          <w:ind w:left="24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92"/>
            <w:tab w:val="left" w:pos="1416"/>
            <w:tab w:val="left" w:pos="2124"/>
            <w:tab w:val="left" w:pos="2832"/>
            <w:tab w:val="left" w:pos="3540"/>
            <w:tab w:val="num" w:pos="3872"/>
            <w:tab w:val="left" w:pos="4248"/>
            <w:tab w:val="left" w:pos="4956"/>
            <w:tab w:val="left" w:pos="5664"/>
            <w:tab w:val="left" w:pos="6029"/>
          </w:tabs>
          <w:ind w:left="316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92"/>
            <w:tab w:val="left" w:pos="1416"/>
            <w:tab w:val="left" w:pos="2124"/>
            <w:tab w:val="left" w:pos="2832"/>
            <w:tab w:val="left" w:pos="3540"/>
            <w:tab w:val="left" w:pos="4248"/>
            <w:tab w:val="num" w:pos="4592"/>
            <w:tab w:val="left" w:pos="4956"/>
            <w:tab w:val="left" w:pos="5664"/>
            <w:tab w:val="left" w:pos="6029"/>
          </w:tabs>
          <w:ind w:left="388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92"/>
            <w:tab w:val="left" w:pos="1416"/>
            <w:tab w:val="left" w:pos="2124"/>
            <w:tab w:val="left" w:pos="2832"/>
            <w:tab w:val="left" w:pos="3540"/>
            <w:tab w:val="left" w:pos="4248"/>
            <w:tab w:val="left" w:pos="4956"/>
            <w:tab w:val="num" w:pos="5312"/>
            <w:tab w:val="left" w:pos="5664"/>
            <w:tab w:val="left" w:pos="6029"/>
          </w:tabs>
          <w:ind w:left="46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num" w:pos="6032"/>
          </w:tabs>
          <w:ind w:left="532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752"/>
          </w:tabs>
          <w:ind w:left="6044"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5">
    <w:abstractNumId w:val="95"/>
  </w:num>
  <w:num w:numId="106">
    <w:abstractNumId w:val="94"/>
  </w:num>
  <w:num w:numId="107">
    <w:abstractNumId w:val="97"/>
  </w:num>
  <w:num w:numId="108">
    <w:abstractNumId w:val="96"/>
  </w:num>
  <w:num w:numId="109">
    <w:abstractNumId w:val="56"/>
    <w:lvlOverride w:ilvl="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92"/>
            <w:tab w:val="left" w:pos="1416"/>
            <w:tab w:val="left" w:pos="2124"/>
            <w:tab w:val="num" w:pos="2366"/>
            <w:tab w:val="left" w:pos="2832"/>
            <w:tab w:val="left" w:pos="3540"/>
            <w:tab w:val="left" w:pos="4248"/>
            <w:tab w:val="left" w:pos="4956"/>
            <w:tab w:val="left" w:pos="5664"/>
            <w:tab w:val="left" w:pos="6029"/>
          </w:tabs>
          <w:ind w:left="1658"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92"/>
            <w:tab w:val="left" w:pos="1416"/>
            <w:tab w:val="left" w:pos="2124"/>
            <w:tab w:val="left" w:pos="2832"/>
            <w:tab w:val="num" w:pos="3086"/>
            <w:tab w:val="left" w:pos="3540"/>
            <w:tab w:val="left" w:pos="4248"/>
            <w:tab w:val="left" w:pos="4956"/>
            <w:tab w:val="left" w:pos="5664"/>
            <w:tab w:val="left" w:pos="6029"/>
          </w:tabs>
          <w:ind w:left="2378"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92"/>
            <w:tab w:val="left" w:pos="1416"/>
            <w:tab w:val="left" w:pos="2124"/>
            <w:tab w:val="left" w:pos="2832"/>
            <w:tab w:val="left" w:pos="3540"/>
            <w:tab w:val="num" w:pos="3806"/>
            <w:tab w:val="left" w:pos="4248"/>
            <w:tab w:val="left" w:pos="4956"/>
            <w:tab w:val="left" w:pos="5664"/>
            <w:tab w:val="left" w:pos="6029"/>
          </w:tabs>
          <w:ind w:left="3098"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92"/>
            <w:tab w:val="left" w:pos="1416"/>
            <w:tab w:val="left" w:pos="2124"/>
            <w:tab w:val="left" w:pos="2832"/>
            <w:tab w:val="left" w:pos="3540"/>
            <w:tab w:val="left" w:pos="4248"/>
            <w:tab w:val="num" w:pos="4526"/>
            <w:tab w:val="left" w:pos="4956"/>
            <w:tab w:val="left" w:pos="5664"/>
            <w:tab w:val="left" w:pos="6029"/>
          </w:tabs>
          <w:ind w:left="3818"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92"/>
            <w:tab w:val="left" w:pos="1416"/>
            <w:tab w:val="left" w:pos="2124"/>
            <w:tab w:val="left" w:pos="2832"/>
            <w:tab w:val="left" w:pos="3540"/>
            <w:tab w:val="left" w:pos="4248"/>
            <w:tab w:val="left" w:pos="4956"/>
            <w:tab w:val="num" w:pos="5246"/>
            <w:tab w:val="left" w:pos="5664"/>
            <w:tab w:val="left" w:pos="6029"/>
          </w:tabs>
          <w:ind w:left="4538"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num" w:pos="5966"/>
            <w:tab w:val="left" w:pos="6029"/>
          </w:tabs>
          <w:ind w:left="5258"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92"/>
            <w:tab w:val="left" w:pos="1416"/>
            <w:tab w:val="left" w:pos="2124"/>
            <w:tab w:val="left" w:pos="2832"/>
            <w:tab w:val="left" w:pos="3540"/>
            <w:tab w:val="left" w:pos="4248"/>
            <w:tab w:val="left" w:pos="4956"/>
            <w:tab w:val="left" w:pos="5664"/>
            <w:tab w:val="left" w:pos="6029"/>
            <w:tab w:val="num" w:pos="6686"/>
          </w:tabs>
          <w:ind w:left="5978"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7406"/>
          </w:tabs>
          <w:ind w:left="6698" w:firstLine="4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0">
    <w:abstractNumId w:val="96"/>
    <w:lvlOverride w:ilvl="0">
      <w:startOverride w:val="2"/>
      <w:lvl w:ilvl="0">
        <w:start w:val="2"/>
        <w:numFmt w:val="decimal"/>
        <w:suff w:val="tab"/>
        <w:lvlText w:val="%1."/>
        <w:lvlJc w:val="left"/>
        <w:pPr>
          <w:tabs>
            <w:tab w:val="num" w:pos="992"/>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92"/>
            <w:tab w:val="num" w:pos="1712"/>
          </w:tabs>
          <w:ind w:left="10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92"/>
            <w:tab w:val="num" w:pos="2432"/>
          </w:tabs>
          <w:ind w:left="17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92"/>
            <w:tab w:val="num" w:pos="3152"/>
          </w:tabs>
          <w:ind w:left="24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92"/>
            <w:tab w:val="num" w:pos="3872"/>
          </w:tabs>
          <w:ind w:left="316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92"/>
            <w:tab w:val="num" w:pos="4592"/>
          </w:tabs>
          <w:ind w:left="38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92"/>
            <w:tab w:val="num" w:pos="5312"/>
          </w:tabs>
          <w:ind w:left="46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92"/>
            <w:tab w:val="num" w:pos="6032"/>
          </w:tabs>
          <w:ind w:left="53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92"/>
            <w:tab w:val="num" w:pos="6752"/>
          </w:tabs>
          <w:ind w:left="60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1">
    <w:abstractNumId w:val="58"/>
    <w:lvlOverride w:ilvl="0">
      <w:lvl w:ilvl="0">
        <w:start w:val="1"/>
        <w:numFmt w:val="bullet"/>
        <w:suff w:val="tab"/>
        <w:lvlText w:val="·"/>
        <w:lvlJc w:val="left"/>
        <w:pPr>
          <w:tabs>
            <w:tab w:val="num" w:pos="992"/>
            <w:tab w:val="left" w:pos="1416"/>
            <w:tab w:val="left" w:pos="2124"/>
            <w:tab w:val="left" w:pos="2832"/>
            <w:tab w:val="left" w:pos="3540"/>
            <w:tab w:val="left" w:pos="4248"/>
            <w:tab w:val="left" w:pos="4956"/>
            <w:tab w:val="left" w:pos="5664"/>
            <w:tab w:val="left" w:pos="6029"/>
          </w:tabs>
          <w:ind w:left="2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992"/>
            <w:tab w:val="num" w:pos="1352"/>
            <w:tab w:val="left" w:pos="1416"/>
            <w:tab w:val="left" w:pos="2124"/>
            <w:tab w:val="left" w:pos="2832"/>
            <w:tab w:val="left" w:pos="3540"/>
            <w:tab w:val="left" w:pos="4248"/>
            <w:tab w:val="left" w:pos="4956"/>
            <w:tab w:val="left" w:pos="5664"/>
            <w:tab w:val="left" w:pos="6029"/>
          </w:tabs>
          <w:ind w:left="6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92"/>
            <w:tab w:val="left" w:pos="1416"/>
            <w:tab w:val="num" w:pos="2072"/>
            <w:tab w:val="left" w:pos="2124"/>
            <w:tab w:val="left" w:pos="2832"/>
            <w:tab w:val="left" w:pos="3540"/>
            <w:tab w:val="left" w:pos="4248"/>
            <w:tab w:val="left" w:pos="4956"/>
            <w:tab w:val="left" w:pos="5664"/>
            <w:tab w:val="left" w:pos="6029"/>
          </w:tabs>
          <w:ind w:left="136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92"/>
            <w:tab w:val="left" w:pos="1416"/>
            <w:tab w:val="left" w:pos="2124"/>
            <w:tab w:val="num" w:pos="2792"/>
            <w:tab w:val="left" w:pos="2832"/>
            <w:tab w:val="left" w:pos="3540"/>
            <w:tab w:val="left" w:pos="4248"/>
            <w:tab w:val="left" w:pos="4956"/>
            <w:tab w:val="left" w:pos="5664"/>
            <w:tab w:val="left" w:pos="6029"/>
          </w:tabs>
          <w:ind w:left="208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92"/>
            <w:tab w:val="left" w:pos="1416"/>
            <w:tab w:val="left" w:pos="2124"/>
            <w:tab w:val="left" w:pos="2832"/>
            <w:tab w:val="num" w:pos="3512"/>
            <w:tab w:val="left" w:pos="3540"/>
            <w:tab w:val="left" w:pos="4248"/>
            <w:tab w:val="left" w:pos="4956"/>
            <w:tab w:val="left" w:pos="5664"/>
            <w:tab w:val="left" w:pos="6029"/>
          </w:tabs>
          <w:ind w:left="280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92"/>
            <w:tab w:val="left" w:pos="1416"/>
            <w:tab w:val="left" w:pos="2124"/>
            <w:tab w:val="left" w:pos="2832"/>
            <w:tab w:val="left" w:pos="3540"/>
            <w:tab w:val="num" w:pos="4232"/>
            <w:tab w:val="left" w:pos="4248"/>
            <w:tab w:val="left" w:pos="4956"/>
            <w:tab w:val="left" w:pos="5664"/>
            <w:tab w:val="left" w:pos="6029"/>
          </w:tabs>
          <w:ind w:left="352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92"/>
            <w:tab w:val="left" w:pos="1416"/>
            <w:tab w:val="left" w:pos="2124"/>
            <w:tab w:val="left" w:pos="2832"/>
            <w:tab w:val="left" w:pos="3540"/>
            <w:tab w:val="left" w:pos="4248"/>
            <w:tab w:val="num" w:pos="4952"/>
            <w:tab w:val="left" w:pos="4956"/>
            <w:tab w:val="left" w:pos="5664"/>
            <w:tab w:val="left" w:pos="6029"/>
          </w:tabs>
          <w:ind w:left="4244" w:firstLine="4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92"/>
            <w:tab w:val="left" w:pos="1416"/>
            <w:tab w:val="left" w:pos="2124"/>
            <w:tab w:val="left" w:pos="2832"/>
            <w:tab w:val="left" w:pos="3540"/>
            <w:tab w:val="left" w:pos="4248"/>
            <w:tab w:val="left" w:pos="4956"/>
            <w:tab w:val="num" w:pos="5664"/>
            <w:tab w:val="left" w:pos="6029"/>
          </w:tabs>
          <w:ind w:left="4956" w:firstLine="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92"/>
            <w:tab w:val="left" w:pos="1416"/>
            <w:tab w:val="left" w:pos="2124"/>
            <w:tab w:val="left" w:pos="2832"/>
            <w:tab w:val="left" w:pos="3540"/>
            <w:tab w:val="left" w:pos="4248"/>
            <w:tab w:val="left" w:pos="4956"/>
            <w:tab w:val="left" w:pos="5664"/>
            <w:tab w:val="left" w:pos="6029"/>
            <w:tab w:val="num" w:pos="6372"/>
          </w:tabs>
          <w:ind w:left="5664" w:firstLine="44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2">
    <w:abstractNumId w:val="96"/>
    <w:lvlOverride w:ilvl="0">
      <w:startOverride w:val="3"/>
      <w:lvl w:ilvl="0">
        <w:start w:val="3"/>
        <w:numFmt w:val="decimal"/>
        <w:suff w:val="tab"/>
        <w:lvlText w:val="%1."/>
        <w:lvlJc w:val="left"/>
        <w:pPr>
          <w:tabs>
            <w:tab w:val="num" w:pos="992"/>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12"/>
          </w:tabs>
          <w:ind w:left="10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432"/>
          </w:tabs>
          <w:ind w:left="17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152"/>
          </w:tabs>
          <w:ind w:left="24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3872"/>
          </w:tabs>
          <w:ind w:left="316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592"/>
          </w:tabs>
          <w:ind w:left="38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312"/>
          </w:tabs>
          <w:ind w:left="46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032"/>
          </w:tabs>
          <w:ind w:left="53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6752"/>
          </w:tabs>
          <w:ind w:left="60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abstractNumId w:val="99"/>
  </w:num>
  <w:num w:numId="114">
    <w:abstractNumId w:val="98"/>
  </w:num>
  <w:num w:numId="115">
    <w:abstractNumId w:val="96"/>
    <w:lvlOverride w:ilvl="0">
      <w:startOverride w:val="4"/>
      <w:lvl w:ilvl="0">
        <w:start w:val="4"/>
        <w:numFmt w:val="decimal"/>
        <w:suff w:val="tab"/>
        <w:lvlText w:val="%1."/>
        <w:lvlJc w:val="left"/>
        <w:pPr>
          <w:tabs>
            <w:tab w:val="num" w:pos="992"/>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12"/>
          </w:tabs>
          <w:ind w:left="10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432"/>
          </w:tabs>
          <w:ind w:left="17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152"/>
          </w:tabs>
          <w:ind w:left="24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3872"/>
          </w:tabs>
          <w:ind w:left="316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592"/>
          </w:tabs>
          <w:ind w:left="38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312"/>
          </w:tabs>
          <w:ind w:left="46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032"/>
          </w:tabs>
          <w:ind w:left="53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6752"/>
          </w:tabs>
          <w:ind w:left="60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abstractNumId w:val="101"/>
  </w:num>
  <w:num w:numId="117">
    <w:abstractNumId w:val="100"/>
  </w:num>
  <w:num w:numId="118">
    <w:abstractNumId w:val="96"/>
    <w:lvlOverride w:ilvl="0">
      <w:startOverride w:val="5"/>
      <w:lvl w:ilvl="0">
        <w:start w:val="5"/>
        <w:numFmt w:val="decimal"/>
        <w:suff w:val="tab"/>
        <w:lvlText w:val="%1."/>
        <w:lvlJc w:val="left"/>
        <w:pPr>
          <w:tabs>
            <w:tab w:val="num" w:pos="992"/>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12"/>
          </w:tabs>
          <w:ind w:left="10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432"/>
          </w:tabs>
          <w:ind w:left="17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152"/>
          </w:tabs>
          <w:ind w:left="24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3872"/>
          </w:tabs>
          <w:ind w:left="316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592"/>
          </w:tabs>
          <w:ind w:left="38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312"/>
          </w:tabs>
          <w:ind w:left="460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032"/>
          </w:tabs>
          <w:ind w:left="532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6752"/>
          </w:tabs>
          <w:ind w:left="604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9">
    <w:abstractNumId w:val="103"/>
  </w:num>
  <w:num w:numId="120">
    <w:abstractNumId w:val="102"/>
  </w:num>
  <w:num w:numId="121">
    <w:abstractNumId w:val="105"/>
  </w:num>
  <w:num w:numId="122">
    <w:abstractNumId w:val="104"/>
  </w:num>
  <w:num w:numId="123">
    <w:abstractNumId w:val="107"/>
  </w:num>
  <w:num w:numId="124">
    <w:abstractNumId w:val="106"/>
  </w:num>
  <w:num w:numId="125">
    <w:abstractNumId w:val="109"/>
  </w:num>
  <w:num w:numId="126">
    <w:abstractNumId w:val="108"/>
  </w:num>
  <w:num w:numId="127">
    <w:abstractNumId w:val="111"/>
  </w:num>
  <w:num w:numId="128">
    <w:abstractNumId w:val="110"/>
  </w:num>
  <w:num w:numId="129">
    <w:abstractNumId w:val="113"/>
  </w:num>
  <w:num w:numId="130">
    <w:abstractNumId w:val="112"/>
  </w:num>
  <w:num w:numId="131">
    <w:abstractNumId w:val="115"/>
  </w:num>
  <w:num w:numId="132">
    <w:abstractNumId w:val="114"/>
  </w:num>
  <w:num w:numId="133">
    <w:abstractNumId w:val="117"/>
  </w:num>
  <w:num w:numId="134">
    <w:abstractNumId w:val="116"/>
  </w:num>
  <w:num w:numId="135">
    <w:abstractNumId w:val="114"/>
    <w:lvlOverride w:ilvl="0">
      <w:startOverride w:val="2"/>
    </w:lvlOverride>
  </w:num>
  <w:num w:numId="136">
    <w:abstractNumId w:val="119"/>
  </w:num>
  <w:num w:numId="137">
    <w:abstractNumId w:val="118"/>
  </w:num>
  <w:num w:numId="138">
    <w:abstractNumId w:val="114"/>
    <w:lvlOverride w:ilvl="0">
      <w:startOverride w:val="3"/>
      <w:lvl w:ilvl="0">
        <w:start w:val="3"/>
        <w:numFmt w:val="decimal"/>
        <w:suff w:val="tab"/>
        <w:lvlText w:val="%1."/>
        <w:lvlJc w:val="left"/>
        <w:pPr>
          <w:tabs>
            <w:tab w:val="left" w:pos="708"/>
            <w:tab w:val="num" w:pos="1068"/>
            <w:tab w:val="left" w:pos="1416"/>
            <w:tab w:val="left" w:pos="2124"/>
            <w:tab w:val="left" w:pos="2832"/>
            <w:tab w:val="left" w:pos="3540"/>
            <w:tab w:val="left" w:pos="4248"/>
            <w:tab w:val="left" w:pos="4956"/>
            <w:tab w:val="left" w:pos="5664"/>
            <w:tab w:val="left" w:pos="6029"/>
          </w:tabs>
          <w:ind w:left="360" w:firstLine="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tabs>
            <w:tab w:val="left" w:pos="708"/>
            <w:tab w:val="left" w:pos="1068"/>
            <w:tab w:val="left" w:pos="1416"/>
            <w:tab w:val="left" w:pos="2124"/>
            <w:tab w:val="left" w:pos="2832"/>
            <w:tab w:val="left" w:pos="3540"/>
            <w:tab w:val="left" w:pos="4248"/>
            <w:tab w:val="left" w:pos="4956"/>
            <w:tab w:val="left" w:pos="5664"/>
            <w:tab w:val="left" w:pos="6029"/>
          </w:tabs>
          <w:ind w:left="670"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068"/>
            <w:tab w:val="left" w:pos="1416"/>
            <w:tab w:val="left" w:pos="2124"/>
            <w:tab w:val="num" w:pos="2358"/>
            <w:tab w:val="left" w:pos="2832"/>
            <w:tab w:val="left" w:pos="3540"/>
            <w:tab w:val="left" w:pos="4248"/>
            <w:tab w:val="left" w:pos="4956"/>
            <w:tab w:val="left" w:pos="5664"/>
            <w:tab w:val="left" w:pos="6029"/>
          </w:tabs>
          <w:ind w:left="1650" w:firstLine="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068"/>
            <w:tab w:val="left" w:pos="1416"/>
            <w:tab w:val="left" w:pos="2124"/>
            <w:tab w:val="left" w:pos="2832"/>
            <w:tab w:val="left" w:pos="3540"/>
            <w:tab w:val="left" w:pos="4248"/>
            <w:tab w:val="left" w:pos="4956"/>
            <w:tab w:val="left" w:pos="5664"/>
            <w:tab w:val="left" w:pos="6029"/>
          </w:tabs>
          <w:ind w:left="2110"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tabs>
            <w:tab w:val="left" w:pos="708"/>
            <w:tab w:val="left" w:pos="1068"/>
            <w:tab w:val="left" w:pos="1416"/>
            <w:tab w:val="left" w:pos="2124"/>
            <w:tab w:val="left" w:pos="2832"/>
            <w:tab w:val="left" w:pos="3540"/>
            <w:tab w:val="left" w:pos="4248"/>
            <w:tab w:val="left" w:pos="4956"/>
            <w:tab w:val="left" w:pos="5664"/>
            <w:tab w:val="left" w:pos="6029"/>
          </w:tabs>
          <w:ind w:left="2830"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068"/>
            <w:tab w:val="left" w:pos="1416"/>
            <w:tab w:val="left" w:pos="2124"/>
            <w:tab w:val="left" w:pos="2832"/>
            <w:tab w:val="left" w:pos="3540"/>
            <w:tab w:val="left" w:pos="4248"/>
            <w:tab w:val="num" w:pos="4518"/>
            <w:tab w:val="left" w:pos="4956"/>
            <w:tab w:val="left" w:pos="5664"/>
            <w:tab w:val="left" w:pos="6029"/>
          </w:tabs>
          <w:ind w:left="3810" w:firstLine="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068"/>
            <w:tab w:val="left" w:pos="1416"/>
            <w:tab w:val="left" w:pos="2124"/>
            <w:tab w:val="left" w:pos="2832"/>
            <w:tab w:val="left" w:pos="3540"/>
            <w:tab w:val="left" w:pos="4248"/>
            <w:tab w:val="left" w:pos="4956"/>
            <w:tab w:val="num" w:pos="5238"/>
            <w:tab w:val="left" w:pos="5664"/>
            <w:tab w:val="left" w:pos="6029"/>
          </w:tabs>
          <w:ind w:left="4530" w:firstLine="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068"/>
            <w:tab w:val="left" w:pos="1416"/>
            <w:tab w:val="left" w:pos="2124"/>
            <w:tab w:val="left" w:pos="2832"/>
            <w:tab w:val="left" w:pos="3540"/>
            <w:tab w:val="left" w:pos="4248"/>
            <w:tab w:val="left" w:pos="4956"/>
            <w:tab w:val="left" w:pos="5664"/>
            <w:tab w:val="num" w:pos="5958"/>
            <w:tab w:val="left" w:pos="6029"/>
          </w:tabs>
          <w:ind w:left="5250" w:firstLine="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068"/>
            <w:tab w:val="left" w:pos="1416"/>
            <w:tab w:val="left" w:pos="2124"/>
            <w:tab w:val="left" w:pos="2832"/>
            <w:tab w:val="left" w:pos="3540"/>
            <w:tab w:val="left" w:pos="4248"/>
            <w:tab w:val="left" w:pos="4956"/>
            <w:tab w:val="left" w:pos="5664"/>
            <w:tab w:val="left" w:pos="6029"/>
            <w:tab w:val="num" w:pos="6678"/>
          </w:tabs>
          <w:ind w:left="5970" w:firstLine="3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abstractNumId w:val="106"/>
    <w:lvlOverride w:ilvl="0">
      <w:lvl w:ilvl="0">
        <w:start w:val="1"/>
        <w:numFmt w:val="decimal"/>
        <w:suff w:val="tab"/>
        <w:lvlText w:val="%1."/>
        <w:lvlJc w:val="left"/>
        <w:pPr>
          <w:tabs>
            <w:tab w:val="num" w:pos="956"/>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992"/>
          </w:tabs>
          <w:ind w:left="284" w:firstLine="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029"/>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3540"/>
            <w:tab w:val="left" w:pos="4248"/>
            <w:tab w:val="left" w:pos="4956"/>
            <w:tab w:val="left" w:pos="5664"/>
            <w:tab w:val="left" w:pos="6029"/>
          </w:tabs>
          <w:ind w:left="28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832"/>
            <w:tab w:val="left" w:pos="4248"/>
            <w:tab w:val="left" w:pos="4956"/>
            <w:tab w:val="left" w:pos="5664"/>
            <w:tab w:val="left" w:pos="6029"/>
          </w:tabs>
          <w:ind w:left="35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956"/>
            <w:tab w:val="left" w:pos="5664"/>
            <w:tab w:val="left" w:pos="6029"/>
          </w:tabs>
          <w:ind w:left="43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832"/>
            <w:tab w:val="left" w:pos="3540"/>
            <w:tab w:val="left" w:pos="4248"/>
            <w:tab w:val="left" w:pos="5664"/>
            <w:tab w:val="left" w:pos="6029"/>
          </w:tabs>
          <w:ind w:left="50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832"/>
            <w:tab w:val="left" w:pos="3540"/>
            <w:tab w:val="left" w:pos="4248"/>
            <w:tab w:val="left" w:pos="4956"/>
            <w:tab w:val="left" w:pos="6029"/>
          </w:tabs>
          <w:ind w:left="57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832"/>
            <w:tab w:val="left" w:pos="3540"/>
            <w:tab w:val="left" w:pos="4248"/>
            <w:tab w:val="left" w:pos="4956"/>
            <w:tab w:val="left" w:pos="5664"/>
            <w:tab w:val="left" w:pos="6029"/>
          </w:tabs>
          <w:ind w:left="64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0">
    <w:abstractNumId w:val="121"/>
  </w:num>
  <w:num w:numId="141">
    <w:abstractNumId w:val="120"/>
  </w:num>
  <w:num w:numId="142">
    <w:abstractNumId w:val="123"/>
  </w:num>
  <w:num w:numId="143">
    <w:abstractNumId w:val="122"/>
  </w:num>
  <w:num w:numId="144">
    <w:abstractNumId w:val="125"/>
  </w:num>
  <w:num w:numId="145">
    <w:abstractNumId w:val="124"/>
  </w:num>
  <w:num w:numId="146">
    <w:abstractNumId w:val="127"/>
  </w:num>
  <w:num w:numId="147">
    <w:abstractNumId w:val="126"/>
  </w:num>
  <w:num w:numId="148">
    <w:abstractNumId w:val="126"/>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9">
    <w:abstractNumId w:val="129"/>
  </w:num>
  <w:num w:numId="150">
    <w:abstractNumId w:val="128"/>
  </w:num>
  <w:num w:numId="151">
    <w:abstractNumId w:val="131"/>
  </w:num>
  <w:num w:numId="152">
    <w:abstractNumId w:val="130"/>
  </w:num>
  <w:num w:numId="153">
    <w:abstractNumId w:val="130"/>
    <w:lvlOverride w:ilvl="0">
      <w:lvl w:ilvl="0">
        <w:start w:val="1"/>
        <w:numFmt w:val="bullet"/>
        <w:suff w:val="tab"/>
        <w:lvlText w:val="•"/>
        <w:lvlJc w:val="left"/>
        <w:pPr>
          <w:ind w:left="18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1" w:hanging="18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4">
    <w:abstractNumId w:val="133"/>
  </w:num>
  <w:num w:numId="155">
    <w:abstractNumId w:val="132"/>
  </w:num>
  <w:num w:numId="156">
    <w:abstractNumId w:val="135"/>
  </w:num>
  <w:num w:numId="157">
    <w:abstractNumId w:val="134"/>
  </w:num>
  <w:num w:numId="158">
    <w:abstractNumId w:val="137"/>
  </w:num>
  <w:num w:numId="159">
    <w:abstractNumId w:val="136"/>
  </w:num>
  <w:num w:numId="160">
    <w:abstractNumId w:val="139"/>
  </w:num>
  <w:num w:numId="161">
    <w:abstractNumId w:val="138"/>
  </w:num>
  <w:num w:numId="162">
    <w:abstractNumId w:val="138"/>
    <w:lvlOverride w:ilvl="0">
      <w:lvl w:ilvl="0">
        <w:start w:val="1"/>
        <w:numFmt w:val="bullet"/>
        <w:suff w:val="tab"/>
        <w:lvlText w:val="·"/>
        <w:lvlJc w:val="left"/>
        <w:pPr>
          <w:ind w:left="4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3">
    <w:abstractNumId w:val="141"/>
  </w:num>
  <w:num w:numId="164">
    <w:abstractNumId w:val="140"/>
  </w:num>
  <w:num w:numId="165">
    <w:abstractNumId w:val="143"/>
  </w:num>
  <w:num w:numId="166">
    <w:abstractNumId w:val="142"/>
  </w:num>
  <w:num w:numId="167">
    <w:abstractNumId w:val="145"/>
  </w:num>
  <w:num w:numId="168">
    <w:abstractNumId w:val="144"/>
  </w:num>
  <w:num w:numId="169">
    <w:abstractNumId w:val="147"/>
  </w:num>
  <w:num w:numId="170">
    <w:abstractNumId w:val="146"/>
  </w:num>
  <w:num w:numId="171">
    <w:abstractNumId w:val="146"/>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2">
    <w:abstractNumId w:val="149"/>
  </w:num>
  <w:num w:numId="173">
    <w:abstractNumId w:val="148"/>
  </w:num>
  <w:num w:numId="174">
    <w:abstractNumId w:val="151"/>
  </w:num>
  <w:num w:numId="175">
    <w:abstractNumId w:val="150"/>
  </w:num>
  <w:num w:numId="176">
    <w:abstractNumId w:val="15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7">
    <w:abstractNumId w:val="153"/>
  </w:num>
  <w:num w:numId="178">
    <w:abstractNumId w:val="152"/>
  </w:num>
  <w:num w:numId="179">
    <w:abstractNumId w:val="155"/>
  </w:num>
  <w:num w:numId="180">
    <w:abstractNumId w:val="154"/>
  </w:num>
  <w:num w:numId="181">
    <w:abstractNumId w:val="157"/>
  </w:num>
  <w:num w:numId="182">
    <w:abstractNumId w:val="156"/>
  </w:num>
  <w:num w:numId="183">
    <w:abstractNumId w:val="159"/>
  </w:num>
  <w:num w:numId="184">
    <w:abstractNumId w:val="158"/>
  </w:num>
  <w:num w:numId="185">
    <w:abstractNumId w:val="161"/>
  </w:num>
  <w:num w:numId="186">
    <w:abstractNumId w:val="160"/>
  </w:num>
  <w:num w:numId="187">
    <w:abstractNumId w:val="163"/>
  </w:num>
  <w:num w:numId="188">
    <w:abstractNumId w:val="162"/>
  </w:num>
  <w:num w:numId="189">
    <w:abstractNumId w:val="165"/>
  </w:num>
  <w:num w:numId="190">
    <w:abstractNumId w:val="164"/>
  </w:num>
  <w:num w:numId="191">
    <w:abstractNumId w:val="167"/>
  </w:num>
  <w:num w:numId="192">
    <w:abstractNumId w:val="166"/>
  </w:num>
  <w:num w:numId="193">
    <w:abstractNumId w:val="169"/>
  </w:num>
  <w:num w:numId="194">
    <w:abstractNumId w:val="168"/>
  </w:num>
  <w:num w:numId="195">
    <w:abstractNumId w:val="171"/>
  </w:num>
  <w:num w:numId="196">
    <w:abstractNumId w:val="170"/>
  </w:num>
  <w:num w:numId="197">
    <w:abstractNumId w:val="173"/>
  </w:num>
  <w:num w:numId="198">
    <w:abstractNumId w:val="172"/>
  </w:num>
  <w:num w:numId="199">
    <w:abstractNumId w:val="175"/>
  </w:num>
  <w:num w:numId="200">
    <w:abstractNumId w:val="174"/>
  </w:num>
  <w:num w:numId="201">
    <w:abstractNumId w:val="177"/>
  </w:num>
  <w:num w:numId="202">
    <w:abstractNumId w:val="176"/>
  </w:num>
  <w:num w:numId="203">
    <w:abstractNumId w:val="179"/>
  </w:num>
  <w:num w:numId="204">
    <w:abstractNumId w:val="178"/>
  </w:num>
  <w:num w:numId="205">
    <w:abstractNumId w:val="181"/>
  </w:num>
  <w:num w:numId="206">
    <w:abstractNumId w:val="180"/>
  </w:num>
  <w:num w:numId="207">
    <w:abstractNumId w:val="183"/>
  </w:num>
  <w:num w:numId="208">
    <w:abstractNumId w:val="182"/>
  </w:num>
  <w:num w:numId="209">
    <w:abstractNumId w:val="185"/>
  </w:num>
  <w:num w:numId="210">
    <w:abstractNumId w:val="184"/>
  </w:num>
  <w:num w:numId="211">
    <w:abstractNumId w:val="187"/>
  </w:num>
  <w:num w:numId="212">
    <w:abstractNumId w:val="186"/>
  </w:num>
  <w:num w:numId="213">
    <w:abstractNumId w:val="189"/>
  </w:num>
  <w:num w:numId="214">
    <w:abstractNumId w:val="188"/>
  </w:num>
  <w:num w:numId="215">
    <w:abstractNumId w:val="191"/>
  </w:num>
  <w:num w:numId="216">
    <w:abstractNumId w:val="190"/>
  </w:num>
  <w:num w:numId="217">
    <w:abstractNumId w:val="193"/>
  </w:num>
  <w:num w:numId="218">
    <w:abstractNumId w:val="192"/>
  </w:num>
  <w:num w:numId="219">
    <w:abstractNumId w:val="195"/>
  </w:num>
  <w:num w:numId="220">
    <w:abstractNumId w:val="194"/>
  </w:num>
  <w:num w:numId="221">
    <w:abstractNumId w:val="194"/>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2">
    <w:abstractNumId w:val="197"/>
  </w:num>
  <w:num w:numId="223">
    <w:abstractNumId w:val="196"/>
  </w:num>
  <w:num w:numId="224">
    <w:abstractNumId w:val="196"/>
    <w:lvlOverride w:ilvl="0">
      <w:lvl w:ilvl="0">
        <w:start w:val="1"/>
        <w:numFmt w:val="bullet"/>
        <w:suff w:val="tab"/>
        <w:lvlText w:val="·"/>
        <w:lvlJc w:val="left"/>
        <w:pPr>
          <w:ind w:left="658" w:hanging="658"/>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738" w:hanging="6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458" w:hanging="6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3178" w:hanging="658"/>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o"/>
        <w:lvlJc w:val="left"/>
        <w:pPr>
          <w:ind w:left="3898" w:hanging="6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618" w:hanging="6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338" w:hanging="658"/>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o"/>
        <w:lvlJc w:val="left"/>
        <w:pPr>
          <w:ind w:left="6058" w:hanging="6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778" w:hanging="6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25">
    <w:abstractNumId w:val="199"/>
  </w:num>
  <w:num w:numId="226">
    <w:abstractNumId w:val="198"/>
  </w:num>
  <w:num w:numId="227">
    <w:abstractNumId w:val="201"/>
  </w:num>
  <w:num w:numId="228">
    <w:abstractNumId w:val="200"/>
  </w:num>
  <w:num w:numId="229">
    <w:abstractNumId w:val="203"/>
  </w:num>
  <w:num w:numId="230">
    <w:abstractNumId w:val="202"/>
  </w:num>
  <w:num w:numId="231">
    <w:abstractNumId w:val="205"/>
  </w:num>
  <w:num w:numId="232">
    <w:abstractNumId w:val="204"/>
  </w:num>
  <w:num w:numId="233">
    <w:abstractNumId w:val="207"/>
  </w:num>
  <w:num w:numId="234">
    <w:abstractNumId w:val="206"/>
  </w:num>
  <w:num w:numId="235">
    <w:abstractNumId w:val="209"/>
  </w:num>
  <w:num w:numId="236">
    <w:abstractNumId w:val="208"/>
  </w:num>
  <w:num w:numId="237">
    <w:abstractNumId w:val="118"/>
    <w:lvlOverride w:ilvl="0">
      <w:lvl w:ilvl="0">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o"/>
        <w:lvlJc w:val="left"/>
        <w:pPr>
          <w:tabs>
            <w:tab w:val="left" w:pos="846"/>
            <w:tab w:val="left" w:pos="2124"/>
            <w:tab w:val="left" w:pos="2832"/>
            <w:tab w:val="left" w:pos="3540"/>
            <w:tab w:val="left" w:pos="4248"/>
            <w:tab w:val="left" w:pos="4956"/>
            <w:tab w:val="left" w:pos="5664"/>
            <w:tab w:val="left" w:pos="6029"/>
          </w:tabs>
          <w:ind w:left="140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846"/>
            <w:tab w:val="left" w:pos="2124"/>
            <w:tab w:val="left" w:pos="2832"/>
            <w:tab w:val="left" w:pos="3540"/>
            <w:tab w:val="left" w:pos="4248"/>
            <w:tab w:val="left" w:pos="4956"/>
            <w:tab w:val="left" w:pos="5664"/>
            <w:tab w:val="left" w:pos="6029"/>
          </w:tabs>
          <w:ind w:left="212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46"/>
            <w:tab w:val="left" w:pos="2124"/>
            <w:tab w:val="left" w:pos="3540"/>
            <w:tab w:val="left" w:pos="4248"/>
            <w:tab w:val="left" w:pos="4956"/>
            <w:tab w:val="left" w:pos="5664"/>
            <w:tab w:val="left" w:pos="6029"/>
          </w:tabs>
          <w:ind w:left="2832" w:hanging="10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46"/>
            <w:tab w:val="left" w:pos="2124"/>
            <w:tab w:val="left" w:pos="2832"/>
            <w:tab w:val="left" w:pos="3540"/>
            <w:tab w:val="left" w:pos="4248"/>
            <w:tab w:val="left" w:pos="4956"/>
            <w:tab w:val="left" w:pos="5664"/>
            <w:tab w:val="left" w:pos="6029"/>
          </w:tabs>
          <w:ind w:left="38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45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52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46"/>
            <w:tab w:val="left" w:pos="2124"/>
            <w:tab w:val="left" w:pos="2832"/>
            <w:tab w:val="left" w:pos="3540"/>
            <w:tab w:val="left" w:pos="4248"/>
            <w:tab w:val="left" w:pos="4956"/>
            <w:tab w:val="left" w:pos="5664"/>
            <w:tab w:val="left" w:pos="6029"/>
          </w:tabs>
          <w:ind w:left="59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66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8">
    <w:abstractNumId w:val="118"/>
    <w:lvlOverride w:ilvl="0">
      <w:lvl w:ilvl="0">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o"/>
        <w:lvlJc w:val="left"/>
        <w:pPr>
          <w:tabs>
            <w:tab w:val="left" w:pos="846"/>
            <w:tab w:val="left" w:pos="2124"/>
            <w:tab w:val="left" w:pos="2832"/>
            <w:tab w:val="left" w:pos="3540"/>
            <w:tab w:val="left" w:pos="4248"/>
            <w:tab w:val="left" w:pos="4956"/>
            <w:tab w:val="left" w:pos="5664"/>
            <w:tab w:val="left" w:pos="6029"/>
          </w:tabs>
          <w:ind w:left="140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846"/>
            <w:tab w:val="left" w:pos="2124"/>
            <w:tab w:val="left" w:pos="2832"/>
            <w:tab w:val="left" w:pos="3540"/>
            <w:tab w:val="left" w:pos="4248"/>
            <w:tab w:val="left" w:pos="4956"/>
            <w:tab w:val="left" w:pos="5664"/>
            <w:tab w:val="left" w:pos="6029"/>
          </w:tabs>
          <w:ind w:left="212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46"/>
            <w:tab w:val="left" w:pos="2124"/>
            <w:tab w:val="left" w:pos="3540"/>
            <w:tab w:val="left" w:pos="4248"/>
            <w:tab w:val="left" w:pos="4956"/>
            <w:tab w:val="left" w:pos="5664"/>
            <w:tab w:val="left" w:pos="6029"/>
          </w:tabs>
          <w:ind w:left="2832" w:hanging="10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46"/>
            <w:tab w:val="left" w:pos="2124"/>
            <w:tab w:val="left" w:pos="2832"/>
            <w:tab w:val="left" w:pos="3540"/>
            <w:tab w:val="left" w:pos="4248"/>
            <w:tab w:val="left" w:pos="4956"/>
            <w:tab w:val="left" w:pos="5664"/>
            <w:tab w:val="left" w:pos="6029"/>
          </w:tabs>
          <w:ind w:left="380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452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524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46"/>
            <w:tab w:val="left" w:pos="2124"/>
            <w:tab w:val="left" w:pos="2832"/>
            <w:tab w:val="left" w:pos="3540"/>
            <w:tab w:val="left" w:pos="4248"/>
            <w:tab w:val="left" w:pos="4956"/>
            <w:tab w:val="left" w:pos="5664"/>
            <w:tab w:val="left" w:pos="6029"/>
          </w:tabs>
          <w:ind w:left="596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46"/>
            <w:tab w:val="left" w:pos="2124"/>
            <w:tab w:val="left" w:pos="2832"/>
            <w:tab w:val="left" w:pos="3540"/>
            <w:tab w:val="left" w:pos="4248"/>
            <w:tab w:val="left" w:pos="4956"/>
            <w:tab w:val="left" w:pos="5664"/>
            <w:tab w:val="left" w:pos="6029"/>
          </w:tabs>
          <w:ind w:left="668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9">
    <w:abstractNumId w:val="211"/>
  </w:num>
  <w:num w:numId="240">
    <w:abstractNumId w:val="210"/>
  </w:num>
  <w:num w:numId="241">
    <w:abstractNumId w:val="213"/>
  </w:num>
  <w:num w:numId="242">
    <w:abstractNumId w:val="212"/>
  </w:num>
  <w:num w:numId="243">
    <w:abstractNumId w:val="215"/>
  </w:num>
  <w:num w:numId="244">
    <w:abstractNumId w:val="214"/>
  </w:num>
  <w:num w:numId="245">
    <w:abstractNumId w:val="217"/>
  </w:num>
  <w:num w:numId="246">
    <w:abstractNumId w:val="216"/>
  </w:num>
  <w:num w:numId="247">
    <w:abstractNumId w:val="219"/>
  </w:num>
  <w:num w:numId="248">
    <w:abstractNumId w:val="218"/>
  </w:num>
  <w:num w:numId="249">
    <w:abstractNumId w:val="216"/>
    <w:lvlOverride w:ilvl="0">
      <w:startOverride w:val="2"/>
    </w:lvlOverride>
  </w:num>
  <w:num w:numId="250">
    <w:abstractNumId w:val="221"/>
  </w:num>
  <w:num w:numId="251">
    <w:abstractNumId w:val="220"/>
  </w:num>
  <w:num w:numId="252">
    <w:abstractNumId w:val="216"/>
    <w:lvlOverride w:ilvl="0">
      <w:startOverride w:val="3"/>
    </w:lvlOverride>
  </w:num>
  <w:num w:numId="253">
    <w:abstractNumId w:val="106"/>
    <w:lvlOverride w:ilvl="0">
      <w:lvl w:ilvl="0">
        <w:start w:val="1"/>
        <w:numFmt w:val="decimal"/>
        <w:suff w:val="tab"/>
        <w:lvlText w:val="%1."/>
        <w:lvlJc w:val="left"/>
        <w:pPr>
          <w:tabs>
            <w:tab w:val="num" w:pos="956"/>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suff w:val="tab"/>
        <w:lvlText w:val="%2."/>
        <w:lvlJc w:val="left"/>
        <w:pPr>
          <w:tabs>
            <w:tab w:val="left" w:pos="1416"/>
            <w:tab w:val="left" w:pos="2124"/>
            <w:tab w:val="left" w:pos="2832"/>
            <w:tab w:val="left" w:pos="3540"/>
            <w:tab w:val="left" w:pos="4248"/>
            <w:tab w:val="left" w:pos="4956"/>
            <w:tab w:val="left" w:pos="5664"/>
            <w:tab w:val="left" w:pos="6029"/>
          </w:tabs>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029"/>
          </w:tabs>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2832"/>
            <w:tab w:val="left" w:pos="3540"/>
            <w:tab w:val="left" w:pos="4248"/>
            <w:tab w:val="left" w:pos="4956"/>
            <w:tab w:val="left" w:pos="5664"/>
            <w:tab w:val="left" w:pos="6029"/>
          </w:tabs>
          <w:ind w:left="2378"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029"/>
          </w:tabs>
          <w:ind w:left="3098"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248"/>
            <w:tab w:val="left" w:pos="4956"/>
            <w:tab w:val="left" w:pos="5664"/>
            <w:tab w:val="left" w:pos="6029"/>
          </w:tabs>
          <w:ind w:left="3818"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029"/>
          </w:tabs>
          <w:ind w:left="4538"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5664"/>
            <w:tab w:val="left" w:pos="6029"/>
          </w:tabs>
          <w:ind w:left="5258"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029"/>
          </w:tabs>
          <w:ind w:left="5978"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54">
    <w:abstractNumId w:val="223"/>
  </w:num>
  <w:num w:numId="255">
    <w:abstractNumId w:val="222"/>
  </w:num>
  <w:num w:numId="256">
    <w:abstractNumId w:val="106"/>
    <w:lvlOverride w:ilvl="0">
      <w:lvl w:ilvl="0">
        <w:start w:val="1"/>
        <w:numFmt w:val="decimal"/>
        <w:suff w:val="tab"/>
        <w:lvlText w:val="%1."/>
        <w:lvlJc w:val="left"/>
        <w:pPr>
          <w:tabs>
            <w:tab w:val="num" w:pos="956"/>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suff w:val="tab"/>
        <w:lvlText w:val="%2."/>
        <w:lvlJc w:val="left"/>
        <w:pPr>
          <w:tabs>
            <w:tab w:val="left" w:pos="1416"/>
            <w:tab w:val="left" w:pos="2124"/>
            <w:tab w:val="left" w:pos="2832"/>
            <w:tab w:val="left" w:pos="3540"/>
            <w:tab w:val="left" w:pos="4248"/>
            <w:tab w:val="left" w:pos="4956"/>
            <w:tab w:val="left" w:pos="5664"/>
            <w:tab w:val="left" w:pos="6029"/>
          </w:tabs>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029"/>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029"/>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029"/>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029"/>
          </w:tabs>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029"/>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029"/>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029"/>
          </w:tabs>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57">
    <w:abstractNumId w:val="225"/>
  </w:num>
  <w:num w:numId="258">
    <w:abstractNumId w:val="224"/>
  </w:num>
  <w:num w:numId="259">
    <w:abstractNumId w:val="224"/>
    <w:lvlOverride w:ilvl="0">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s>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0">
    <w:abstractNumId w:val="106"/>
    <w:lvlOverride w:ilvl="0">
      <w:lvl w:ilvl="0">
        <w:start w:val="1"/>
        <w:numFmt w:val="decimal"/>
        <w:suff w:val="tab"/>
        <w:lvlText w:val="%1."/>
        <w:lvlJc w:val="left"/>
        <w:pPr>
          <w:tabs>
            <w:tab w:val="num" w:pos="956"/>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suff w:val="tab"/>
        <w:lvlText w:val="%2."/>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02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3540"/>
            <w:tab w:val="left" w:pos="4248"/>
            <w:tab w:val="left" w:pos="4956"/>
            <w:tab w:val="left" w:pos="5664"/>
            <w:tab w:val="left" w:pos="602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832"/>
            <w:tab w:val="left" w:pos="4248"/>
            <w:tab w:val="left" w:pos="4956"/>
            <w:tab w:val="left" w:pos="5664"/>
            <w:tab w:val="left" w:pos="602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956"/>
            <w:tab w:val="left" w:pos="5664"/>
            <w:tab w:val="left" w:pos="602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832"/>
            <w:tab w:val="left" w:pos="3540"/>
            <w:tab w:val="left" w:pos="4248"/>
            <w:tab w:val="left" w:pos="5664"/>
            <w:tab w:val="left" w:pos="602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832"/>
            <w:tab w:val="left" w:pos="3540"/>
            <w:tab w:val="left" w:pos="4248"/>
            <w:tab w:val="left" w:pos="4956"/>
            <w:tab w:val="left" w:pos="602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832"/>
            <w:tab w:val="left" w:pos="3540"/>
            <w:tab w:val="left" w:pos="4248"/>
            <w:tab w:val="left" w:pos="4956"/>
            <w:tab w:val="left" w:pos="5664"/>
            <w:tab w:val="left" w:pos="602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1">
    <w:abstractNumId w:val="227"/>
  </w:num>
  <w:num w:numId="262">
    <w:abstractNumId w:val="226"/>
  </w:num>
  <w:num w:numId="263">
    <w:abstractNumId w:val="226"/>
    <w:lvlOverride w:ilvl="0">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s>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4">
    <w:abstractNumId w:val="106"/>
    <w:lvlOverride w:ilvl="0">
      <w:lvl w:ilvl="0">
        <w:start w:val="1"/>
        <w:numFmt w:val="decimal"/>
        <w:suff w:val="tab"/>
        <w:lvlText w:val="%1."/>
        <w:lvlJc w:val="left"/>
        <w:pPr>
          <w:tabs>
            <w:tab w:val="num" w:pos="956"/>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suff w:val="tab"/>
        <w:lvlText w:val="%2."/>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52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4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6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6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4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65">
    <w:abstractNumId w:val="229"/>
  </w:num>
  <w:num w:numId="266">
    <w:abstractNumId w:val="228"/>
  </w:num>
  <w:num w:numId="267">
    <w:abstractNumId w:val="228"/>
    <w:lvlOverride w:ilvl="0">
      <w:lvl w:ilvl="0">
        <w:start w:val="1"/>
        <w:numFmt w:val="bullet"/>
        <w:suff w:val="tab"/>
        <w:lvlText w:val="·"/>
        <w:lvlJc w:val="left"/>
        <w:pPr>
          <w:tabs>
            <w:tab w:val="num" w:pos="284"/>
            <w:tab w:val="left" w:pos="1416"/>
            <w:tab w:val="left" w:pos="2124"/>
            <w:tab w:val="left" w:pos="2832"/>
            <w:tab w:val="left" w:pos="3540"/>
            <w:tab w:val="left" w:pos="4248"/>
            <w:tab w:val="left" w:pos="4956"/>
            <w:tab w:val="left" w:pos="5664"/>
            <w:tab w:val="left" w:pos="6029"/>
          </w:tabs>
          <w:ind w:left="709" w:hanging="7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284"/>
            <w:tab w:val="num" w:pos="1416"/>
            <w:tab w:val="left" w:pos="2124"/>
            <w:tab w:val="left" w:pos="2832"/>
            <w:tab w:val="left" w:pos="3540"/>
            <w:tab w:val="left" w:pos="4248"/>
            <w:tab w:val="left" w:pos="4956"/>
            <w:tab w:val="left" w:pos="5664"/>
            <w:tab w:val="left" w:pos="6029"/>
          </w:tabs>
          <w:ind w:left="1841" w:hanging="112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84"/>
            <w:tab w:val="left" w:pos="1416"/>
            <w:tab w:val="num" w:pos="2124"/>
            <w:tab w:val="left" w:pos="2832"/>
            <w:tab w:val="left" w:pos="3540"/>
            <w:tab w:val="left" w:pos="4248"/>
            <w:tab w:val="left" w:pos="4956"/>
            <w:tab w:val="left" w:pos="5664"/>
            <w:tab w:val="left" w:pos="6029"/>
          </w:tabs>
          <w:ind w:left="2549" w:hanging="11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84"/>
            <w:tab w:val="left" w:pos="1416"/>
            <w:tab w:val="left" w:pos="2124"/>
            <w:tab w:val="num" w:pos="2832"/>
            <w:tab w:val="left" w:pos="3540"/>
            <w:tab w:val="left" w:pos="4248"/>
            <w:tab w:val="left" w:pos="4956"/>
            <w:tab w:val="left" w:pos="5664"/>
            <w:tab w:val="left" w:pos="6029"/>
          </w:tabs>
          <w:ind w:left="3257" w:hanging="109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284"/>
            <w:tab w:val="left" w:pos="1416"/>
            <w:tab w:val="left" w:pos="2124"/>
            <w:tab w:val="left" w:pos="2832"/>
            <w:tab w:val="num" w:pos="3540"/>
            <w:tab w:val="left" w:pos="4248"/>
            <w:tab w:val="left" w:pos="4956"/>
            <w:tab w:val="left" w:pos="5664"/>
            <w:tab w:val="left" w:pos="6029"/>
          </w:tabs>
          <w:ind w:left="3965" w:hanging="108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84"/>
            <w:tab w:val="left" w:pos="1416"/>
            <w:tab w:val="left" w:pos="2124"/>
            <w:tab w:val="left" w:pos="2832"/>
            <w:tab w:val="left" w:pos="3540"/>
            <w:tab w:val="num" w:pos="4248"/>
            <w:tab w:val="left" w:pos="4956"/>
            <w:tab w:val="left" w:pos="5664"/>
            <w:tab w:val="left" w:pos="6029"/>
          </w:tabs>
          <w:ind w:left="4673" w:hanging="10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84"/>
            <w:tab w:val="left" w:pos="1416"/>
            <w:tab w:val="left" w:pos="2124"/>
            <w:tab w:val="left" w:pos="2832"/>
            <w:tab w:val="left" w:pos="3540"/>
            <w:tab w:val="left" w:pos="4248"/>
            <w:tab w:val="num" w:pos="4956"/>
            <w:tab w:val="left" w:pos="5664"/>
            <w:tab w:val="left" w:pos="6029"/>
          </w:tabs>
          <w:ind w:left="5381" w:hanging="10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284"/>
            <w:tab w:val="left" w:pos="1416"/>
            <w:tab w:val="left" w:pos="2124"/>
            <w:tab w:val="left" w:pos="2832"/>
            <w:tab w:val="left" w:pos="3540"/>
            <w:tab w:val="left" w:pos="4248"/>
            <w:tab w:val="left" w:pos="4956"/>
            <w:tab w:val="num" w:pos="5664"/>
            <w:tab w:val="left" w:pos="6029"/>
          </w:tabs>
          <w:ind w:left="6089" w:hanging="10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84"/>
            <w:tab w:val="left" w:pos="1416"/>
            <w:tab w:val="left" w:pos="2124"/>
            <w:tab w:val="left" w:pos="2832"/>
            <w:tab w:val="left" w:pos="3540"/>
            <w:tab w:val="left" w:pos="4248"/>
            <w:tab w:val="left" w:pos="4956"/>
            <w:tab w:val="left" w:pos="5664"/>
            <w:tab w:val="num" w:pos="6372"/>
          </w:tabs>
          <w:ind w:left="6797" w:hanging="103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8">
    <w:abstractNumId w:val="106"/>
    <w:lvlOverride w:ilvl="0">
      <w:lvl w:ilvl="0">
        <w:start w:val="1"/>
        <w:numFmt w:val="decimal"/>
        <w:suff w:val="tab"/>
        <w:lvlText w:val="%1."/>
        <w:lvlJc w:val="left"/>
        <w:pPr>
          <w:tabs>
            <w:tab w:val="num" w:pos="956"/>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suff w:val="tab"/>
        <w:lvlText w:val="%2."/>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52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4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6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6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4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69">
    <w:abstractNumId w:val="231"/>
  </w:num>
  <w:num w:numId="270">
    <w:abstractNumId w:val="230"/>
  </w:num>
  <w:num w:numId="271">
    <w:abstractNumId w:val="230"/>
    <w:lvlOverride w:ilvl="0">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s>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2">
    <w:abstractNumId w:val="106"/>
    <w:lvlOverride w:ilvl="0">
      <w:lvl w:ilvl="0">
        <w:start w:val="1"/>
        <w:numFmt w:val="decimal"/>
        <w:suff w:val="tab"/>
        <w:lvlText w:val="%1."/>
        <w:lvlJc w:val="left"/>
        <w:pPr>
          <w:tabs>
            <w:tab w:val="num" w:pos="956"/>
          </w:tabs>
          <w:ind w:left="248" w:firstLine="4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9"/>
      <w:lvl w:ilvl="1">
        <w:start w:val="9"/>
        <w:numFmt w:val="decimal"/>
        <w:suff w:val="tab"/>
        <w:lvlText w:val="%2."/>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52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4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6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6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40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73">
    <w:abstractNumId w:val="233"/>
  </w:num>
  <w:num w:numId="274">
    <w:abstractNumId w:val="232"/>
  </w:num>
  <w:num w:numId="275">
    <w:abstractNumId w:val="232"/>
    <w:lvlOverride w:ilvl="0">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029"/>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029"/>
          </w:tabs>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s>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6">
    <w:abstractNumId w:val="235"/>
  </w:num>
  <w:num w:numId="277">
    <w:abstractNumId w:val="234"/>
  </w:num>
  <w:num w:numId="278">
    <w:abstractNumId w:val="237"/>
  </w:num>
  <w:num w:numId="279">
    <w:abstractNumId w:val="236"/>
  </w:num>
  <w:num w:numId="280">
    <w:abstractNumId w:val="239"/>
  </w:num>
  <w:num w:numId="281">
    <w:abstractNumId w:val="238"/>
  </w:num>
  <w:num w:numId="282">
    <w:abstractNumId w:val="241"/>
  </w:num>
  <w:num w:numId="283">
    <w:abstractNumId w:val="240"/>
  </w:num>
  <w:num w:numId="284">
    <w:abstractNumId w:val="243"/>
  </w:num>
  <w:num w:numId="285">
    <w:abstractNumId w:val="242"/>
  </w:num>
  <w:num w:numId="286">
    <w:abstractNumId w:val="245"/>
  </w:num>
  <w:num w:numId="287">
    <w:abstractNumId w:val="244"/>
  </w:num>
  <w:num w:numId="288">
    <w:abstractNumId w:val="247"/>
  </w:num>
  <w:num w:numId="289">
    <w:abstractNumId w:val="246"/>
  </w:num>
  <w:num w:numId="290">
    <w:abstractNumId w:val="249"/>
  </w:num>
  <w:num w:numId="291">
    <w:abstractNumId w:val="248"/>
  </w:num>
  <w:num w:numId="292">
    <w:abstractNumId w:val="251"/>
  </w:num>
  <w:num w:numId="293">
    <w:abstractNumId w:val="250"/>
  </w:num>
  <w:num w:numId="294">
    <w:abstractNumId w:val="250"/>
    <w:lvlOverride w:ilvl="0">
      <w:lvl w:ilvl="0">
        <w:start w:val="1"/>
        <w:numFmt w:val="bullet"/>
        <w:suff w:val="tab"/>
        <w:lvlText w:val="·"/>
        <w:lvlJc w:val="left"/>
        <w:pPr>
          <w:tabs>
            <w:tab w:val="left" w:pos="241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241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41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1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241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41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41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241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41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5">
    <w:abstractNumId w:val="250"/>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6">
    <w:abstractNumId w:val="253"/>
  </w:num>
  <w:num w:numId="297">
    <w:abstractNumId w:val="252"/>
  </w:num>
  <w:num w:numId="298">
    <w:abstractNumId w:val="255"/>
  </w:num>
  <w:num w:numId="299">
    <w:abstractNumId w:val="254"/>
  </w:num>
  <w:num w:numId="300">
    <w:abstractNumId w:val="257"/>
  </w:num>
  <w:num w:numId="301">
    <w:abstractNumId w:val="256"/>
  </w:num>
  <w:num w:numId="302">
    <w:abstractNumId w:val="259"/>
  </w:num>
  <w:num w:numId="303">
    <w:abstractNumId w:val="258"/>
  </w:num>
  <w:num w:numId="304">
    <w:abstractNumId w:val="258"/>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5">
    <w:abstractNumId w:val="261"/>
  </w:num>
  <w:num w:numId="306">
    <w:abstractNumId w:val="260"/>
  </w:num>
  <w:num w:numId="307">
    <w:abstractNumId w:val="263"/>
  </w:num>
  <w:num w:numId="308">
    <w:abstractNumId w:val="262"/>
  </w:num>
  <w:num w:numId="309">
    <w:abstractNumId w:val="265"/>
  </w:num>
  <w:num w:numId="310">
    <w:abstractNumId w:val="264"/>
  </w:num>
  <w:num w:numId="311">
    <w:abstractNumId w:val="252"/>
    <w:lvlOverride w:ilvl="0">
      <w:lvl w:ilvl="0">
        <w:start w:val="1"/>
        <w:numFmt w:val="bullet"/>
        <w:suff w:val="tab"/>
        <w:lvlText w:val="·"/>
        <w:lvlJc w:val="left"/>
        <w:pPr>
          <w:ind w:left="4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1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2">
    <w:abstractNumId w:val="267"/>
  </w:num>
  <w:num w:numId="313">
    <w:abstractNumId w:val="266"/>
  </w:num>
  <w:num w:numId="314">
    <w:abstractNumId w:val="269"/>
  </w:num>
  <w:num w:numId="315">
    <w:abstractNumId w:val="268"/>
  </w:num>
  <w:num w:numId="316">
    <w:abstractNumId w:val="271"/>
  </w:num>
  <w:num w:numId="317">
    <w:abstractNumId w:val="270"/>
  </w:num>
  <w:num w:numId="318">
    <w:abstractNumId w:val="273"/>
  </w:num>
  <w:num w:numId="319">
    <w:abstractNumId w:val="272"/>
  </w:num>
  <w:num w:numId="320">
    <w:abstractNumId w:val="272"/>
    <w:lvlOverride w:ilvl="0">
      <w:lvl w:ilvl="0">
        <w:start w:val="1"/>
        <w:numFmt w:val="bullet"/>
        <w:suff w:val="tab"/>
        <w:lvlText w:val="·"/>
        <w:lvlJc w:val="left"/>
        <w:pPr>
          <w:ind w:left="4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1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3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1">
    <w:abstractNumId w:val="275"/>
  </w:num>
  <w:num w:numId="322">
    <w:abstractNumId w:val="274"/>
  </w:num>
  <w:num w:numId="323">
    <w:abstractNumId w:val="277"/>
  </w:num>
  <w:num w:numId="324">
    <w:abstractNumId w:val="276"/>
  </w:num>
  <w:num w:numId="325">
    <w:abstractNumId w:val="279"/>
  </w:num>
  <w:num w:numId="326">
    <w:abstractNumId w:val="278"/>
  </w:num>
  <w:num w:numId="327">
    <w:abstractNumId w:val="281"/>
  </w:num>
  <w:num w:numId="328">
    <w:abstractNumId w:val="280"/>
  </w:num>
  <w:num w:numId="329">
    <w:abstractNumId w:val="252"/>
    <w:lvlOverride w:ilvl="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3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0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2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9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6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0">
    <w:abstractNumId w:val="283"/>
  </w:num>
  <w:num w:numId="331">
    <w:abstractNumId w:val="282"/>
  </w:num>
  <w:num w:numId="332">
    <w:abstractNumId w:val="285"/>
  </w:num>
  <w:num w:numId="333">
    <w:abstractNumId w:val="284"/>
  </w:num>
  <w:num w:numId="334">
    <w:abstractNumId w:val="287"/>
  </w:num>
  <w:num w:numId="335">
    <w:abstractNumId w:val="286"/>
  </w:num>
  <w:num w:numId="336">
    <w:abstractNumId w:val="289"/>
  </w:num>
  <w:num w:numId="337">
    <w:abstractNumId w:val="288"/>
  </w:num>
  <w:num w:numId="338">
    <w:abstractNumId w:val="291"/>
  </w:num>
  <w:num w:numId="339">
    <w:abstractNumId w:val="290"/>
  </w:num>
  <w:num w:numId="340">
    <w:abstractNumId w:val="293"/>
  </w:num>
  <w:num w:numId="341">
    <w:abstractNumId w:val="292"/>
  </w:num>
  <w:num w:numId="342">
    <w:abstractNumId w:val="295"/>
  </w:num>
  <w:num w:numId="343">
    <w:abstractNumId w:val="294"/>
  </w:num>
  <w:num w:numId="344">
    <w:abstractNumId w:val="297"/>
  </w:num>
  <w:num w:numId="345">
    <w:abstractNumId w:val="296"/>
  </w:num>
  <w:num w:numId="346">
    <w:abstractNumId w:val="294"/>
    <w:lvlOverride w:ilvl="0">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7">
    <w:abstractNumId w:val="299"/>
  </w:num>
  <w:num w:numId="348">
    <w:abstractNumId w:val="298"/>
  </w:num>
  <w:num w:numId="349">
    <w:abstractNumId w:val="301"/>
  </w:num>
  <w:num w:numId="350">
    <w:abstractNumId w:val="300"/>
  </w:num>
  <w:num w:numId="351">
    <w:abstractNumId w:val="303"/>
  </w:num>
  <w:num w:numId="352">
    <w:abstractNumId w:val="302"/>
  </w:num>
  <w:num w:numId="353">
    <w:abstractNumId w:val="305"/>
  </w:num>
  <w:num w:numId="354">
    <w:abstractNumId w:val="304"/>
  </w:num>
  <w:num w:numId="355">
    <w:abstractNumId w:val="307"/>
  </w:num>
  <w:num w:numId="356">
    <w:abstractNumId w:val="306"/>
  </w:num>
  <w:num w:numId="357">
    <w:abstractNumId w:val="309"/>
  </w:num>
  <w:num w:numId="358">
    <w:abstractNumId w:val="308"/>
  </w:num>
  <w:num w:numId="359">
    <w:abstractNumId w:val="311"/>
  </w:num>
  <w:num w:numId="360">
    <w:abstractNumId w:val="310"/>
  </w:num>
  <w:num w:numId="361">
    <w:abstractNumId w:val="310"/>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2">
    <w:abstractNumId w:val="313"/>
  </w:num>
  <w:num w:numId="363">
    <w:abstractNumId w:val="312"/>
  </w:num>
  <w:num w:numId="364">
    <w:abstractNumId w:val="315"/>
  </w:num>
  <w:num w:numId="365">
    <w:abstractNumId w:val="314"/>
  </w:num>
  <w:num w:numId="366">
    <w:abstractNumId w:val="314"/>
    <w:lvlOverride w:ilvl="0">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31"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05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71"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491"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1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31"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51"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371" w:hanging="1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7">
    <w:abstractNumId w:val="317"/>
  </w:num>
  <w:num w:numId="368">
    <w:abstractNumId w:val="316"/>
  </w:num>
  <w:num w:numId="369">
    <w:abstractNumId w:val="319"/>
  </w:num>
  <w:num w:numId="370">
    <w:abstractNumId w:val="318"/>
  </w:num>
  <w:num w:numId="371">
    <w:abstractNumId w:val="321"/>
  </w:num>
  <w:num w:numId="372">
    <w:abstractNumId w:val="320"/>
  </w:num>
  <w:num w:numId="373">
    <w:abstractNumId w:val="323"/>
  </w:num>
  <w:num w:numId="374">
    <w:abstractNumId w:val="322"/>
  </w:num>
  <w:num w:numId="375">
    <w:abstractNumId w:val="325"/>
  </w:num>
  <w:num w:numId="376">
    <w:abstractNumId w:val="324"/>
  </w:num>
  <w:num w:numId="377">
    <w:abstractNumId w:val="324"/>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8">
    <w:abstractNumId w:val="327"/>
  </w:num>
  <w:num w:numId="379">
    <w:abstractNumId w:val="326"/>
  </w:num>
  <w:num w:numId="380">
    <w:abstractNumId w:val="329"/>
  </w:num>
  <w:num w:numId="381">
    <w:abstractNumId w:val="328"/>
  </w:num>
  <w:num w:numId="382">
    <w:abstractNumId w:val="331"/>
  </w:num>
  <w:num w:numId="383">
    <w:abstractNumId w:val="330"/>
  </w:num>
  <w:num w:numId="384">
    <w:abstractNumId w:val="333"/>
  </w:num>
  <w:num w:numId="385">
    <w:abstractNumId w:val="332"/>
  </w:num>
  <w:num w:numId="386">
    <w:abstractNumId w:val="335"/>
  </w:num>
  <w:num w:numId="387">
    <w:abstractNumId w:val="334"/>
  </w:num>
  <w:num w:numId="388">
    <w:abstractNumId w:val="337"/>
  </w:num>
  <w:num w:numId="389">
    <w:abstractNumId w:val="336"/>
  </w:num>
  <w:num w:numId="390">
    <w:abstractNumId w:val="339"/>
  </w:num>
  <w:num w:numId="391">
    <w:abstractNumId w:val="338"/>
  </w:num>
  <w:num w:numId="392">
    <w:abstractNumId w:val="338"/>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3">
    <w:abstractNumId w:val="341"/>
  </w:num>
  <w:num w:numId="394">
    <w:abstractNumId w:val="340"/>
  </w:num>
  <w:num w:numId="395">
    <w:abstractNumId w:val="343"/>
  </w:num>
  <w:num w:numId="396">
    <w:abstractNumId w:val="342"/>
  </w:num>
  <w:num w:numId="397">
    <w:abstractNumId w:val="345"/>
  </w:num>
  <w:num w:numId="398">
    <w:abstractNumId w:val="344"/>
  </w:num>
  <w:num w:numId="399">
    <w:abstractNumId w:val="347"/>
  </w:num>
  <w:num w:numId="400">
    <w:abstractNumId w:val="346"/>
  </w:num>
  <w:num w:numId="401">
    <w:abstractNumId w:val="346"/>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2">
    <w:abstractNumId w:val="349"/>
  </w:num>
  <w:num w:numId="403">
    <w:abstractNumId w:val="348"/>
  </w:num>
  <w:num w:numId="404">
    <w:abstractNumId w:val="351"/>
  </w:num>
  <w:num w:numId="405">
    <w:abstractNumId w:val="350"/>
  </w:num>
  <w:num w:numId="406">
    <w:abstractNumId w:val="353"/>
  </w:num>
  <w:num w:numId="407">
    <w:abstractNumId w:val="352"/>
  </w:num>
  <w:num w:numId="408">
    <w:abstractNumId w:val="355"/>
  </w:num>
  <w:num w:numId="409">
    <w:abstractNumId w:val="354"/>
  </w:num>
  <w:num w:numId="410">
    <w:abstractNumId w:val="357"/>
  </w:num>
  <w:num w:numId="411">
    <w:abstractNumId w:val="356"/>
  </w:num>
  <w:num w:numId="412">
    <w:abstractNumId w:val="359"/>
  </w:num>
  <w:num w:numId="413">
    <w:abstractNumId w:val="358"/>
  </w:num>
  <w:num w:numId="414">
    <w:abstractNumId w:val="358"/>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5">
    <w:abstractNumId w:val="361"/>
  </w:num>
  <w:num w:numId="416">
    <w:abstractNumId w:val="360"/>
  </w:num>
  <w:num w:numId="417">
    <w:abstractNumId w:val="363"/>
  </w:num>
  <w:num w:numId="418">
    <w:abstractNumId w:val="362"/>
  </w:num>
  <w:num w:numId="419">
    <w:abstractNumId w:val="365"/>
  </w:num>
  <w:num w:numId="420">
    <w:abstractNumId w:val="364"/>
  </w:num>
  <w:num w:numId="421">
    <w:abstractNumId w:val="367"/>
  </w:num>
  <w:num w:numId="422">
    <w:abstractNumId w:val="366"/>
  </w:num>
  <w:num w:numId="423">
    <w:abstractNumId w:val="369"/>
  </w:num>
  <w:num w:numId="424">
    <w:abstractNumId w:val="368"/>
  </w:num>
  <w:num w:numId="425">
    <w:abstractNumId w:val="371"/>
  </w:num>
  <w:num w:numId="426">
    <w:abstractNumId w:val="370"/>
  </w:num>
  <w:num w:numId="427">
    <w:abstractNumId w:val="370"/>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8">
    <w:abstractNumId w:val="373"/>
  </w:num>
  <w:num w:numId="429">
    <w:abstractNumId w:val="372"/>
  </w:num>
  <w:num w:numId="430">
    <w:abstractNumId w:val="372"/>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1">
    <w:abstractNumId w:val="375"/>
  </w:num>
  <w:num w:numId="432">
    <w:abstractNumId w:val="374"/>
  </w:num>
  <w:num w:numId="433">
    <w:abstractNumId w:val="377"/>
  </w:num>
  <w:num w:numId="434">
    <w:abstractNumId w:val="376"/>
  </w:num>
  <w:num w:numId="435">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suff w:val="tab"/>
        <w:lvlText w:val="%4."/>
        <w:lvlJc w:val="left"/>
        <w:pPr>
          <w:tabs>
            <w:tab w:val="left" w:pos="993"/>
            <w:tab w:val="left" w:pos="1416"/>
            <w:tab w:val="left" w:pos="2124"/>
            <w:tab w:val="left" w:pos="3540"/>
            <w:tab w:val="left" w:pos="4248"/>
            <w:tab w:val="left" w:pos="4956"/>
            <w:tab w:val="left" w:pos="5664"/>
            <w:tab w:val="left" w:pos="6029"/>
          </w:tabs>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416"/>
            <w:tab w:val="left" w:pos="2124"/>
            <w:tab w:val="left" w:pos="3540"/>
            <w:tab w:val="left" w:pos="4248"/>
            <w:tab w:val="left" w:pos="4956"/>
            <w:tab w:val="left" w:pos="5664"/>
            <w:tab w:val="left" w:pos="6029"/>
          </w:tabs>
          <w:ind w:left="993" w:hanging="27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993"/>
            <w:tab w:val="left" w:pos="1416"/>
            <w:tab w:val="left" w:pos="2124"/>
            <w:tab w:val="left" w:pos="3540"/>
            <w:tab w:val="left" w:pos="4248"/>
            <w:tab w:val="left" w:pos="4956"/>
            <w:tab w:val="left" w:pos="5664"/>
            <w:tab w:val="left" w:pos="6029"/>
          </w:tabs>
          <w:ind w:left="172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93"/>
            <w:tab w:val="left" w:pos="1416"/>
            <w:tab w:val="left" w:pos="2124"/>
            <w:tab w:val="left" w:pos="3540"/>
            <w:tab w:val="left" w:pos="4248"/>
            <w:tab w:val="left" w:pos="4956"/>
            <w:tab w:val="left" w:pos="5664"/>
            <w:tab w:val="left" w:pos="6029"/>
          </w:tabs>
          <w:ind w:left="244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993"/>
            <w:tab w:val="left" w:pos="1416"/>
            <w:tab w:val="left" w:pos="2124"/>
            <w:tab w:val="left" w:pos="3540"/>
            <w:tab w:val="left" w:pos="4248"/>
            <w:tab w:val="left" w:pos="4956"/>
            <w:tab w:val="left" w:pos="5664"/>
            <w:tab w:val="left" w:pos="6029"/>
          </w:tabs>
          <w:ind w:left="316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993"/>
            <w:tab w:val="left" w:pos="1416"/>
            <w:tab w:val="left" w:pos="2124"/>
            <w:tab w:val="left" w:pos="3540"/>
            <w:tab w:val="left" w:pos="4248"/>
            <w:tab w:val="left" w:pos="4956"/>
            <w:tab w:val="left" w:pos="5664"/>
            <w:tab w:val="left" w:pos="6029"/>
          </w:tabs>
          <w:ind w:left="388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36">
    <w:abstractNumId w:val="379"/>
  </w:num>
  <w:num w:numId="437">
    <w:abstractNumId w:val="378"/>
  </w:num>
  <w:num w:numId="438">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3"/>
      <w:lvl w:ilvl="3">
        <w:start w:val="3"/>
        <w:numFmt w:val="decimal"/>
        <w:suff w:val="tab"/>
        <w:lvlText w:val="%4."/>
        <w:lvlJc w:val="left"/>
        <w:pPr>
          <w:tabs>
            <w:tab w:val="left" w:pos="426"/>
            <w:tab w:val="left" w:pos="567"/>
            <w:tab w:val="left" w:pos="1416"/>
            <w:tab w:val="left" w:pos="2124"/>
            <w:tab w:val="left" w:pos="3540"/>
            <w:tab w:val="left" w:pos="4248"/>
            <w:tab w:val="left" w:pos="4956"/>
            <w:tab w:val="left" w:pos="5664"/>
            <w:tab w:val="left" w:pos="6029"/>
          </w:tabs>
          <w:ind w:left="42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26"/>
            <w:tab w:val="left" w:pos="567"/>
            <w:tab w:val="left" w:pos="1416"/>
            <w:tab w:val="left" w:pos="2124"/>
            <w:tab w:val="left" w:pos="3540"/>
            <w:tab w:val="left" w:pos="4248"/>
            <w:tab w:val="left" w:pos="4956"/>
            <w:tab w:val="left" w:pos="5664"/>
            <w:tab w:val="left" w:pos="6029"/>
          </w:tabs>
          <w:ind w:left="114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26"/>
            <w:tab w:val="left" w:pos="567"/>
            <w:tab w:val="left" w:pos="1416"/>
            <w:tab w:val="left" w:pos="2124"/>
            <w:tab w:val="left" w:pos="3540"/>
            <w:tab w:val="left" w:pos="4248"/>
            <w:tab w:val="left" w:pos="4956"/>
            <w:tab w:val="left" w:pos="5664"/>
            <w:tab w:val="left" w:pos="6029"/>
          </w:tabs>
          <w:ind w:left="1865" w:hanging="34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 w:val="left" w:pos="567"/>
            <w:tab w:val="left" w:pos="1416"/>
            <w:tab w:val="left" w:pos="2124"/>
            <w:tab w:val="left" w:pos="3540"/>
            <w:tab w:val="left" w:pos="4248"/>
            <w:tab w:val="left" w:pos="4956"/>
            <w:tab w:val="left" w:pos="5664"/>
            <w:tab w:val="left" w:pos="6029"/>
          </w:tabs>
          <w:ind w:left="258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26"/>
            <w:tab w:val="left" w:pos="567"/>
            <w:tab w:val="left" w:pos="1416"/>
            <w:tab w:val="left" w:pos="2124"/>
            <w:tab w:val="left" w:pos="3540"/>
            <w:tab w:val="left" w:pos="4248"/>
            <w:tab w:val="left" w:pos="4956"/>
            <w:tab w:val="left" w:pos="5664"/>
            <w:tab w:val="left" w:pos="6029"/>
          </w:tabs>
          <w:ind w:left="330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26"/>
            <w:tab w:val="left" w:pos="567"/>
            <w:tab w:val="left" w:pos="1416"/>
            <w:tab w:val="left" w:pos="2124"/>
            <w:tab w:val="left" w:pos="3540"/>
            <w:tab w:val="left" w:pos="4248"/>
            <w:tab w:val="left" w:pos="4956"/>
            <w:tab w:val="left" w:pos="5664"/>
            <w:tab w:val="left" w:pos="6029"/>
          </w:tabs>
          <w:ind w:left="4025" w:hanging="34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39">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93"/>
            <w:tab w:val="left" w:pos="1416"/>
            <w:tab w:val="left" w:pos="3540"/>
            <w:tab w:val="left" w:pos="4248"/>
            <w:tab w:val="left" w:pos="4956"/>
            <w:tab w:val="left" w:pos="5664"/>
            <w:tab w:val="left" w:pos="6029"/>
          </w:tabs>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416"/>
            <w:tab w:val="left" w:pos="3540"/>
            <w:tab w:val="left" w:pos="4248"/>
            <w:tab w:val="left" w:pos="4956"/>
            <w:tab w:val="left" w:pos="5664"/>
            <w:tab w:val="left" w:pos="6029"/>
          </w:tabs>
          <w:ind w:left="993" w:hanging="27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993"/>
            <w:tab w:val="left" w:pos="1416"/>
            <w:tab w:val="left" w:pos="3540"/>
            <w:tab w:val="left" w:pos="4248"/>
            <w:tab w:val="left" w:pos="4956"/>
            <w:tab w:val="left" w:pos="5664"/>
            <w:tab w:val="left" w:pos="6029"/>
          </w:tabs>
          <w:ind w:left="172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93"/>
            <w:tab w:val="left" w:pos="1416"/>
            <w:tab w:val="left" w:pos="3540"/>
            <w:tab w:val="left" w:pos="4248"/>
            <w:tab w:val="left" w:pos="4956"/>
            <w:tab w:val="left" w:pos="5664"/>
            <w:tab w:val="left" w:pos="6029"/>
          </w:tabs>
          <w:ind w:left="244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993"/>
            <w:tab w:val="left" w:pos="1416"/>
            <w:tab w:val="left" w:pos="3540"/>
            <w:tab w:val="left" w:pos="4248"/>
            <w:tab w:val="left" w:pos="4956"/>
            <w:tab w:val="left" w:pos="5664"/>
            <w:tab w:val="left" w:pos="6029"/>
          </w:tabs>
          <w:ind w:left="316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993"/>
            <w:tab w:val="left" w:pos="1416"/>
            <w:tab w:val="left" w:pos="3540"/>
            <w:tab w:val="left" w:pos="4248"/>
            <w:tab w:val="left" w:pos="4956"/>
            <w:tab w:val="left" w:pos="5664"/>
            <w:tab w:val="left" w:pos="6029"/>
          </w:tabs>
          <w:ind w:left="388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40">
    <w:abstractNumId w:val="381"/>
  </w:num>
  <w:num w:numId="441">
    <w:abstractNumId w:val="380"/>
  </w:num>
  <w:num w:numId="442">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5"/>
      <w:lvl w:ilvl="3">
        <w:start w:val="5"/>
        <w:numFmt w:val="decimal"/>
        <w:suff w:val="tab"/>
        <w:lvlText w:val="%4."/>
        <w:lvlJc w:val="left"/>
        <w:pPr>
          <w:tabs>
            <w:tab w:val="num" w:pos="284"/>
            <w:tab w:val="left" w:pos="709"/>
            <w:tab w:val="left" w:pos="1418"/>
            <w:tab w:val="left" w:pos="3540"/>
            <w:tab w:val="left" w:pos="4248"/>
            <w:tab w:val="left" w:pos="4956"/>
            <w:tab w:val="left" w:pos="5664"/>
            <w:tab w:val="left" w:pos="6029"/>
          </w:tabs>
          <w:ind w:left="329" w:hanging="32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284"/>
            <w:tab w:val="left" w:pos="709"/>
            <w:tab w:val="num" w:pos="1049"/>
            <w:tab w:val="left" w:pos="1418"/>
            <w:tab w:val="left" w:pos="3540"/>
            <w:tab w:val="left" w:pos="4248"/>
            <w:tab w:val="left" w:pos="4956"/>
            <w:tab w:val="left" w:pos="5664"/>
            <w:tab w:val="left" w:pos="6029"/>
          </w:tabs>
          <w:ind w:left="1094" w:hanging="3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84"/>
            <w:tab w:val="left" w:pos="709"/>
            <w:tab w:val="left" w:pos="1418"/>
            <w:tab w:val="num" w:pos="1769"/>
            <w:tab w:val="left" w:pos="3540"/>
            <w:tab w:val="left" w:pos="4248"/>
            <w:tab w:val="left" w:pos="4956"/>
            <w:tab w:val="left" w:pos="5664"/>
            <w:tab w:val="left" w:pos="6029"/>
          </w:tabs>
          <w:ind w:left="1814" w:hanging="29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84"/>
            <w:tab w:val="left" w:pos="709"/>
            <w:tab w:val="left" w:pos="1418"/>
            <w:tab w:val="num" w:pos="2489"/>
            <w:tab w:val="left" w:pos="3540"/>
            <w:tab w:val="left" w:pos="4248"/>
            <w:tab w:val="left" w:pos="4956"/>
            <w:tab w:val="left" w:pos="5664"/>
            <w:tab w:val="left" w:pos="6029"/>
          </w:tabs>
          <w:ind w:left="2534" w:hanging="3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284"/>
            <w:tab w:val="left" w:pos="709"/>
            <w:tab w:val="left" w:pos="1418"/>
            <w:tab w:val="num" w:pos="3209"/>
            <w:tab w:val="left" w:pos="3540"/>
            <w:tab w:val="left" w:pos="4248"/>
            <w:tab w:val="left" w:pos="4956"/>
            <w:tab w:val="left" w:pos="5664"/>
            <w:tab w:val="left" w:pos="6029"/>
          </w:tabs>
          <w:ind w:left="3254" w:hanging="3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284"/>
            <w:tab w:val="left" w:pos="709"/>
            <w:tab w:val="left" w:pos="1418"/>
            <w:tab w:val="left" w:pos="3540"/>
            <w:tab w:val="num" w:pos="3929"/>
            <w:tab w:val="left" w:pos="4248"/>
            <w:tab w:val="left" w:pos="4956"/>
            <w:tab w:val="left" w:pos="5664"/>
            <w:tab w:val="left" w:pos="6029"/>
          </w:tabs>
          <w:ind w:left="3974" w:hanging="29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43">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84"/>
            <w:tab w:val="left" w:pos="2268"/>
            <w:tab w:val="left" w:pos="3540"/>
            <w:tab w:val="left" w:pos="4248"/>
            <w:tab w:val="left" w:pos="4956"/>
            <w:tab w:val="left" w:pos="5664"/>
            <w:tab w:val="left" w:pos="6029"/>
          </w:tabs>
          <w:ind w:left="894" w:hanging="8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284"/>
            <w:tab w:val="num" w:pos="1614"/>
            <w:tab w:val="left" w:pos="2268"/>
            <w:tab w:val="left" w:pos="3540"/>
            <w:tab w:val="left" w:pos="4248"/>
            <w:tab w:val="left" w:pos="4956"/>
            <w:tab w:val="left" w:pos="5664"/>
            <w:tab w:val="left" w:pos="6029"/>
          </w:tabs>
          <w:ind w:left="2224" w:hanging="1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84"/>
            <w:tab w:val="num" w:pos="2268"/>
            <w:tab w:val="left" w:pos="3540"/>
            <w:tab w:val="left" w:pos="4248"/>
            <w:tab w:val="left" w:pos="4956"/>
            <w:tab w:val="left" w:pos="5664"/>
            <w:tab w:val="left" w:pos="6029"/>
          </w:tabs>
          <w:ind w:left="2878" w:hanging="1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284"/>
            <w:tab w:val="left" w:pos="2268"/>
            <w:tab w:val="left" w:pos="3540"/>
            <w:tab w:val="left" w:pos="4248"/>
            <w:tab w:val="left" w:pos="4956"/>
            <w:tab w:val="left" w:pos="5664"/>
            <w:tab w:val="left" w:pos="6029"/>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284"/>
            <w:tab w:val="left" w:pos="2268"/>
            <w:tab w:val="num" w:pos="3540"/>
            <w:tab w:val="left" w:pos="4248"/>
            <w:tab w:val="left" w:pos="4956"/>
            <w:tab w:val="left" w:pos="5664"/>
            <w:tab w:val="left" w:pos="6029"/>
          </w:tabs>
          <w:ind w:left="4150" w:hanging="1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284"/>
            <w:tab w:val="left" w:pos="2268"/>
            <w:tab w:val="left" w:pos="3540"/>
            <w:tab w:val="num" w:pos="4248"/>
            <w:tab w:val="left" w:pos="4956"/>
            <w:tab w:val="left" w:pos="5664"/>
            <w:tab w:val="left" w:pos="6029"/>
          </w:tabs>
          <w:ind w:left="4858" w:hanging="1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4">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5">
    <w:abstractNumId w:val="383"/>
  </w:num>
  <w:num w:numId="446">
    <w:abstractNumId w:val="382"/>
  </w:num>
  <w:num w:numId="447">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8"/>
      <w:lvl w:ilvl="3">
        <w:start w:val="8"/>
        <w:numFmt w:val="decimal"/>
        <w:suff w:val="tab"/>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8">
    <w:abstractNumId w:val="385"/>
  </w:num>
  <w:num w:numId="449">
    <w:abstractNumId w:val="384"/>
  </w:num>
  <w:num w:numId="450">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9"/>
      <w:lvl w:ilvl="3">
        <w:start w:val="9"/>
        <w:numFmt w:val="decimal"/>
        <w:suff w:val="tab"/>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1">
    <w:abstractNumId w:val="387"/>
  </w:num>
  <w:num w:numId="452">
    <w:abstractNumId w:val="386"/>
  </w:num>
  <w:num w:numId="453">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0"/>
      <w:lvl w:ilvl="3">
        <w:start w:val="10"/>
        <w:numFmt w:val="decimal"/>
        <w:suff w:val="tab"/>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4">
    <w:abstractNumId w:val="389"/>
  </w:num>
  <w:num w:numId="455">
    <w:abstractNumId w:val="388"/>
  </w:num>
  <w:num w:numId="456">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1"/>
      <w:lvl w:ilvl="3">
        <w:start w:val="11"/>
        <w:numFmt w:val="decimal"/>
        <w:suff w:val="tab"/>
        <w:lvlText w:val="%4."/>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865"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025"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7">
    <w:abstractNumId w:val="391"/>
  </w:num>
  <w:num w:numId="458">
    <w:abstractNumId w:val="390"/>
  </w:num>
  <w:num w:numId="459">
    <w:abstractNumId w:val="374"/>
    <w:lvlOverride w:ilvl="0">
      <w:lvl w:ilvl="0">
        <w:start w:val="1"/>
        <w:numFmt w:val="upperLetter"/>
        <w:suff w:val="tab"/>
        <w:lvlText w:val="%1."/>
        <w:lvlJc w:val="left"/>
        <w:pPr>
          <w:tabs>
            <w:tab w:val="num" w:pos="215"/>
          </w:tabs>
          <w:ind w:left="281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num" w:pos="935"/>
          </w:tabs>
          <w:ind w:left="3531" w:hanging="28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4270" w:hanging="27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2"/>
      <w:lvl w:ilvl="3">
        <w:start w:val="12"/>
        <w:numFmt w:val="decimal"/>
        <w:suff w:val="tab"/>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0">
    <w:abstractNumId w:val="393"/>
  </w:num>
  <w:num w:numId="461">
    <w:abstractNumId w:val="392"/>
  </w:num>
  <w:num w:numId="462">
    <w:abstractNumId w:val="395"/>
  </w:num>
  <w:num w:numId="463">
    <w:abstractNumId w:val="394"/>
  </w:num>
  <w:num w:numId="464">
    <w:abstractNumId w:val="397"/>
  </w:num>
  <w:num w:numId="465">
    <w:abstractNumId w:val="396"/>
  </w:num>
  <w:num w:numId="466">
    <w:abstractNumId w:val="399"/>
  </w:num>
  <w:num w:numId="467">
    <w:abstractNumId w:val="398"/>
  </w:num>
  <w:num w:numId="468">
    <w:abstractNumId w:val="401"/>
  </w:num>
  <w:num w:numId="469">
    <w:abstractNumId w:val="400"/>
  </w:num>
  <w:num w:numId="470">
    <w:abstractNumId w:val="403"/>
  </w:num>
  <w:num w:numId="471">
    <w:abstractNumId w:val="402"/>
  </w:num>
  <w:num w:numId="472">
    <w:abstractNumId w:val="405"/>
  </w:num>
  <w:num w:numId="473">
    <w:abstractNumId w:val="404"/>
  </w:num>
  <w:num w:numId="474">
    <w:abstractNumId w:val="407"/>
  </w:num>
  <w:num w:numId="475">
    <w:abstractNumId w:val="406"/>
  </w:num>
  <w:num w:numId="476">
    <w:abstractNumId w:val="409"/>
  </w:num>
  <w:num w:numId="477">
    <w:abstractNumId w:val="408"/>
  </w:num>
  <w:num w:numId="478">
    <w:abstractNumId w:val="411"/>
  </w:num>
  <w:num w:numId="479">
    <w:abstractNumId w:val="410"/>
  </w:num>
  <w:num w:numId="480">
    <w:abstractNumId w:val="413"/>
  </w:num>
  <w:num w:numId="481">
    <w:abstractNumId w:val="412"/>
  </w:num>
  <w:num w:numId="482">
    <w:abstractNumId w:val="412"/>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3">
    <w:abstractNumId w:val="415"/>
  </w:num>
  <w:num w:numId="484">
    <w:abstractNumId w:val="414"/>
  </w:num>
  <w:num w:numId="485">
    <w:abstractNumId w:val="417"/>
  </w:num>
  <w:num w:numId="486">
    <w:abstractNumId w:val="416"/>
  </w:num>
  <w:num w:numId="487">
    <w:abstractNumId w:val="419"/>
  </w:num>
  <w:num w:numId="488">
    <w:abstractNumId w:val="418"/>
  </w:num>
  <w:num w:numId="489">
    <w:abstractNumId w:val="421"/>
  </w:num>
  <w:num w:numId="490">
    <w:abstractNumId w:val="420"/>
  </w:num>
  <w:num w:numId="491">
    <w:abstractNumId w:val="420"/>
    <w:lvlOverride w:ilvl="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30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5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start w:val="1"/>
        <w:numFmt w:val="bullet"/>
        <w:suff w:val="tab"/>
        <w:lvlText w:val="•"/>
        <w:lvlJc w:val="left"/>
        <w:pPr>
          <w:tabs>
            <w:tab w:val="left" w:pos="1440"/>
            <w:tab w:val="left" w:pos="2160"/>
            <w:tab w:val="left" w:pos="2880"/>
            <w:tab w:val="left" w:pos="3600"/>
            <w:tab w:val="left" w:pos="4320"/>
            <w:tab w:val="left" w:pos="5040"/>
            <w:tab w:val="left" w:pos="5760"/>
            <w:tab w:val="left" w:pos="6029"/>
          </w:tabs>
          <w:ind w:left="78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02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26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start w:val="1"/>
        <w:numFmt w:val="bullet"/>
        <w:suff w:val="tab"/>
        <w:lvlText w:val="•"/>
        <w:lvlJc w:val="left"/>
        <w:pPr>
          <w:tabs>
            <w:tab w:val="left" w:pos="720"/>
            <w:tab w:val="left" w:pos="2160"/>
            <w:tab w:val="left" w:pos="2880"/>
            <w:tab w:val="left" w:pos="3600"/>
            <w:tab w:val="left" w:pos="4320"/>
            <w:tab w:val="left" w:pos="5040"/>
            <w:tab w:val="left" w:pos="5760"/>
            <w:tab w:val="left" w:pos="6029"/>
          </w:tabs>
          <w:ind w:left="150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7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98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start w:val="1"/>
        <w:numFmt w:val="bullet"/>
        <w:suff w:val="tab"/>
        <w:lvlText w:val="•"/>
        <w:lvlJc w:val="left"/>
        <w:pPr>
          <w:tabs>
            <w:tab w:val="left" w:pos="720"/>
            <w:tab w:val="left" w:pos="1440"/>
            <w:tab w:val="left" w:pos="2880"/>
            <w:tab w:val="left" w:pos="3600"/>
            <w:tab w:val="left" w:pos="4320"/>
            <w:tab w:val="left" w:pos="5040"/>
            <w:tab w:val="left" w:pos="5760"/>
            <w:tab w:val="left" w:pos="6029"/>
          </w:tabs>
          <w:ind w:left="222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492">
    <w:abstractNumId w:val="142"/>
    <w:lvlOverride w:ilvl="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398" w:hanging="3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 w:val="left" w:pos="1440"/>
            <w:tab w:val="left" w:pos="2160"/>
            <w:tab w:val="left" w:pos="2880"/>
            <w:tab w:val="left" w:pos="3600"/>
            <w:tab w:val="left" w:pos="4320"/>
            <w:tab w:val="left" w:pos="5040"/>
            <w:tab w:val="left" w:pos="5760"/>
            <w:tab w:val="left" w:pos="6029"/>
          </w:tabs>
          <w:ind w:left="1118" w:hanging="3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838" w:hanging="3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2558" w:hanging="3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 w:val="left" w:pos="1440"/>
            <w:tab w:val="left" w:pos="2160"/>
            <w:tab w:val="left" w:pos="2880"/>
            <w:tab w:val="left" w:pos="3600"/>
            <w:tab w:val="left" w:pos="4320"/>
            <w:tab w:val="left" w:pos="5040"/>
            <w:tab w:val="left" w:pos="5760"/>
            <w:tab w:val="left" w:pos="6029"/>
          </w:tabs>
          <w:ind w:left="3278" w:hanging="3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3998" w:hanging="3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4718" w:hanging="3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 w:val="left" w:pos="1440"/>
            <w:tab w:val="left" w:pos="2160"/>
            <w:tab w:val="left" w:pos="2880"/>
            <w:tab w:val="left" w:pos="3600"/>
            <w:tab w:val="left" w:pos="4320"/>
            <w:tab w:val="left" w:pos="5040"/>
            <w:tab w:val="left" w:pos="5760"/>
            <w:tab w:val="left" w:pos="6029"/>
          </w:tabs>
          <w:ind w:left="5438" w:hanging="3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s>
          <w:ind w:left="6158" w:hanging="3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3">
    <w:abstractNumId w:val="420"/>
    <w:lvlOverride w:ilvl="0">
      <w:lvl w:ilvl="0">
        <w:start w:val="1"/>
        <w:numFmt w:val="bullet"/>
        <w:suff w:val="tab"/>
        <w:lvlText w:val="•"/>
        <w:lvlJc w:val="left"/>
        <w:pPr>
          <w:tabs>
            <w:tab w:val="num" w:pos="240"/>
          </w:tabs>
          <w:ind w:left="52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tabs>
            <w:tab w:val="left" w:pos="240"/>
            <w:tab w:val="num" w:pos="480"/>
          </w:tabs>
          <w:ind w:left="76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tabs>
            <w:tab w:val="left" w:pos="240"/>
            <w:tab w:val="num" w:pos="720"/>
          </w:tabs>
          <w:ind w:left="100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tabs>
            <w:tab w:val="left" w:pos="240"/>
            <w:tab w:val="num" w:pos="960"/>
          </w:tabs>
          <w:ind w:left="124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tabs>
            <w:tab w:val="left" w:pos="240"/>
            <w:tab w:val="num" w:pos="1200"/>
          </w:tabs>
          <w:ind w:left="148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tabs>
            <w:tab w:val="left" w:pos="240"/>
            <w:tab w:val="num" w:pos="1440"/>
          </w:tabs>
          <w:ind w:left="172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tabs>
            <w:tab w:val="left" w:pos="240"/>
            <w:tab w:val="num" w:pos="1680"/>
          </w:tabs>
          <w:ind w:left="196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tabs>
            <w:tab w:val="left" w:pos="240"/>
            <w:tab w:val="num" w:pos="1920"/>
          </w:tabs>
          <w:ind w:left="220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tabs>
            <w:tab w:val="left" w:pos="240"/>
            <w:tab w:val="num" w:pos="2160"/>
          </w:tabs>
          <w:ind w:left="2444" w:hanging="52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494">
    <w:abstractNumId w:val="423"/>
  </w:num>
  <w:num w:numId="495">
    <w:abstractNumId w:val="422"/>
  </w:num>
  <w:num w:numId="496">
    <w:abstractNumId w:val="425"/>
  </w:num>
  <w:num w:numId="497">
    <w:abstractNumId w:val="424"/>
  </w:num>
  <w:num w:numId="498">
    <w:abstractNumId w:val="427"/>
  </w:num>
  <w:num w:numId="499">
    <w:abstractNumId w:val="426"/>
  </w:num>
  <w:num w:numId="500">
    <w:abstractNumId w:val="420"/>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501">
    <w:abstractNumId w:val="426"/>
    <w:lvlOverride w:ilvl="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57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1">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029"/>
          </w:tabs>
          <w:ind w:left="79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2">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01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3">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23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4">
      <w:lvl w:ilvl="4">
        <w:start w:val="1"/>
        <w:numFmt w:val="bullet"/>
        <w:suff w:val="tab"/>
        <w:lvlText w:val="•"/>
        <w:lvlJc w:val="left"/>
        <w:pPr>
          <w:tabs>
            <w:tab w:val="left" w:pos="720"/>
            <w:tab w:val="left" w:pos="2160"/>
            <w:tab w:val="left" w:pos="2880"/>
            <w:tab w:val="left" w:pos="3600"/>
            <w:tab w:val="left" w:pos="4320"/>
            <w:tab w:val="left" w:pos="5040"/>
            <w:tab w:val="left" w:pos="5760"/>
            <w:tab w:val="left" w:pos="6029"/>
          </w:tabs>
          <w:ind w:left="145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5">
      <w:lvl w:ilvl="5">
        <w:start w:val="1"/>
        <w:numFmt w:val="bullet"/>
        <w:suff w:val="tab"/>
        <w:lvlText w:val="•"/>
        <w:lvlJc w:val="left"/>
        <w:pPr>
          <w:tabs>
            <w:tab w:val="left" w:pos="720"/>
            <w:tab w:val="left" w:pos="2160"/>
            <w:tab w:val="left" w:pos="2880"/>
            <w:tab w:val="left" w:pos="3600"/>
            <w:tab w:val="left" w:pos="4320"/>
            <w:tab w:val="left" w:pos="5040"/>
            <w:tab w:val="left" w:pos="5760"/>
            <w:tab w:val="left" w:pos="6029"/>
          </w:tabs>
          <w:ind w:left="167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89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7">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211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lvlOverride w:ilvl="8">
      <w:lvl w:ilvl="8">
        <w:start w:val="1"/>
        <w:numFmt w:val="bullet"/>
        <w:suff w:val="tab"/>
        <w:lvlText w:val="•"/>
        <w:lvlJc w:val="left"/>
        <w:pPr>
          <w:tabs>
            <w:tab w:val="left" w:pos="720"/>
            <w:tab w:val="left" w:pos="1440"/>
            <w:tab w:val="left" w:pos="2880"/>
            <w:tab w:val="left" w:pos="3600"/>
            <w:tab w:val="left" w:pos="4320"/>
            <w:tab w:val="left" w:pos="5040"/>
            <w:tab w:val="left" w:pos="5760"/>
            <w:tab w:val="left" w:pos="6029"/>
          </w:tabs>
          <w:ind w:left="2337" w:hanging="357"/>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5"/>
          <w:szCs w:val="25"/>
          <w:highlight w:val="none"/>
          <w:vertAlign w:val="baseline"/>
        </w:rPr>
      </w:lvl>
    </w:lvlOverride>
  </w:num>
  <w:num w:numId="502">
    <w:abstractNumId w:val="426"/>
    <w:lvlOverride w:ilvl="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61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1">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029"/>
          </w:tabs>
          <w:ind w:left="83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2">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05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3">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27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4">
      <w:lvl w:ilvl="4">
        <w:start w:val="1"/>
        <w:numFmt w:val="bullet"/>
        <w:suff w:val="tab"/>
        <w:lvlText w:val="•"/>
        <w:lvlJc w:val="left"/>
        <w:pPr>
          <w:tabs>
            <w:tab w:val="left" w:pos="720"/>
            <w:tab w:val="left" w:pos="2160"/>
            <w:tab w:val="left" w:pos="2880"/>
            <w:tab w:val="left" w:pos="3600"/>
            <w:tab w:val="left" w:pos="4320"/>
            <w:tab w:val="left" w:pos="5040"/>
            <w:tab w:val="left" w:pos="5760"/>
            <w:tab w:val="left" w:pos="6029"/>
          </w:tabs>
          <w:ind w:left="149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5">
      <w:lvl w:ilvl="5">
        <w:start w:val="1"/>
        <w:numFmt w:val="bullet"/>
        <w:suff w:val="tab"/>
        <w:lvlText w:val="•"/>
        <w:lvlJc w:val="left"/>
        <w:pPr>
          <w:tabs>
            <w:tab w:val="left" w:pos="720"/>
            <w:tab w:val="left" w:pos="2160"/>
            <w:tab w:val="left" w:pos="2880"/>
            <w:tab w:val="left" w:pos="3600"/>
            <w:tab w:val="left" w:pos="4320"/>
            <w:tab w:val="left" w:pos="5040"/>
            <w:tab w:val="left" w:pos="5760"/>
            <w:tab w:val="left" w:pos="6029"/>
          </w:tabs>
          <w:ind w:left="171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193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7">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029"/>
          </w:tabs>
          <w:ind w:left="215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lvlOverride w:ilvl="8">
      <w:lvl w:ilvl="8">
        <w:start w:val="1"/>
        <w:numFmt w:val="bullet"/>
        <w:suff w:val="tab"/>
        <w:lvlText w:val="•"/>
        <w:lvlJc w:val="left"/>
        <w:pPr>
          <w:tabs>
            <w:tab w:val="left" w:pos="720"/>
            <w:tab w:val="left" w:pos="1440"/>
            <w:tab w:val="left" w:pos="2880"/>
            <w:tab w:val="left" w:pos="3600"/>
            <w:tab w:val="left" w:pos="4320"/>
            <w:tab w:val="left" w:pos="5040"/>
            <w:tab w:val="left" w:pos="5760"/>
            <w:tab w:val="left" w:pos="6029"/>
          </w:tabs>
          <w:ind w:left="2373" w:hanging="393"/>
        </w:pPr>
        <w:rPr>
          <w:rFonts w:ascii="Helvetica" w:cs="Helvetica" w:hAnsi="Helvetica" w:eastAsia="Helvetica"/>
          <w:b w:val="0"/>
          <w:bCs w:val="0"/>
          <w:i w:val="0"/>
          <w:iCs w:val="0"/>
          <w:caps w:val="0"/>
          <w:smallCaps w:val="0"/>
          <w:strike w:val="0"/>
          <w:dstrike w:val="0"/>
          <w:outline w:val="0"/>
          <w:emboss w:val="0"/>
          <w:imprint w:val="0"/>
          <w:color w:val="1f2021"/>
          <w:spacing w:val="0"/>
          <w:w w:val="100"/>
          <w:kern w:val="0"/>
          <w:position w:val="0"/>
          <w:sz w:val="28"/>
          <w:szCs w:val="28"/>
          <w:highlight w:val="none"/>
          <w:vertAlign w:val="baseline"/>
        </w:rPr>
      </w:lvl>
    </w:lvlOverride>
  </w:num>
  <w:num w:numId="503">
    <w:abstractNumId w:val="429"/>
  </w:num>
  <w:num w:numId="504">
    <w:abstractNumId w:val="428"/>
  </w:num>
  <w:num w:numId="505">
    <w:abstractNumId w:val="424"/>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06">
    <w:abstractNumId w:val="431"/>
  </w:num>
  <w:num w:numId="507">
    <w:abstractNumId w:val="430"/>
  </w:num>
  <w:num w:numId="508">
    <w:abstractNumId w:val="433"/>
  </w:num>
  <w:num w:numId="509">
    <w:abstractNumId w:val="432"/>
  </w:num>
  <w:num w:numId="510">
    <w:abstractNumId w:val="434"/>
  </w:num>
  <w:num w:numId="511">
    <w:abstractNumId w:val="435"/>
  </w:num>
  <w:num w:numId="512">
    <w:abstractNumId w:val="436"/>
  </w:num>
  <w:num w:numId="513">
    <w:abstractNumId w:val="437"/>
  </w:num>
  <w:num w:numId="514">
    <w:abstractNumId w:val="438"/>
  </w:num>
  <w:num w:numId="515">
    <w:abstractNumId w:val="439"/>
  </w:num>
  <w:num w:numId="516">
    <w:abstractNumId w:val="440"/>
  </w:num>
  <w:num w:numId="517">
    <w:abstractNumId w:val="441"/>
  </w:num>
  <w:num w:numId="518">
    <w:abstractNumId w:val="442"/>
  </w:num>
  <w:num w:numId="519">
    <w:abstractNumId w:val="443"/>
  </w:num>
  <w:num w:numId="520">
    <w:abstractNumId w:val="444"/>
  </w:num>
  <w:num w:numId="521">
    <w:abstractNumId w:val="445"/>
  </w:num>
  <w:num w:numId="522">
    <w:abstractNumId w:val="78"/>
    <w:lvlOverride w:ilvl="0">
      <w:lvl w:ilvl="0">
        <w:start w:val="1"/>
        <w:numFmt w:val="bullet"/>
        <w:suff w:val="nothing"/>
        <w:lvlText w:val="✓"/>
        <w:lvlJc w:val="left"/>
        <w:pPr>
          <w:tabs>
            <w:tab w:val="left" w:pos="426"/>
            <w:tab w:val="left" w:pos="1416"/>
            <w:tab w:val="left" w:pos="2124"/>
            <w:tab w:val="left" w:pos="2832"/>
            <w:tab w:val="left" w:pos="3540"/>
            <w:tab w:val="left" w:pos="4248"/>
            <w:tab w:val="left" w:pos="4956"/>
            <w:tab w:val="left" w:pos="5664"/>
            <w:tab w:val="left" w:pos="6029"/>
          </w:tabs>
          <w:ind w:left="1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218"/>
            <w:tab w:val="left" w:pos="426"/>
            <w:tab w:val="left" w:pos="1416"/>
            <w:tab w:val="left" w:pos="2124"/>
            <w:tab w:val="left" w:pos="2832"/>
            <w:tab w:val="left" w:pos="3540"/>
            <w:tab w:val="left" w:pos="4248"/>
            <w:tab w:val="left" w:pos="4956"/>
            <w:tab w:val="left" w:pos="5664"/>
            <w:tab w:val="left" w:pos="6029"/>
          </w:tabs>
          <w:ind w:left="24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26"/>
            <w:tab w:val="num" w:pos="938"/>
            <w:tab w:val="left" w:pos="1416"/>
            <w:tab w:val="left" w:pos="2124"/>
            <w:tab w:val="left" w:pos="2832"/>
            <w:tab w:val="left" w:pos="3540"/>
            <w:tab w:val="left" w:pos="4248"/>
            <w:tab w:val="left" w:pos="4956"/>
            <w:tab w:val="left" w:pos="5664"/>
            <w:tab w:val="left" w:pos="6029"/>
          </w:tabs>
          <w:ind w:left="96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26"/>
            <w:tab w:val="left" w:pos="1416"/>
            <w:tab w:val="num" w:pos="1658"/>
            <w:tab w:val="left" w:pos="2124"/>
            <w:tab w:val="left" w:pos="2832"/>
            <w:tab w:val="left" w:pos="3540"/>
            <w:tab w:val="left" w:pos="4248"/>
            <w:tab w:val="left" w:pos="4956"/>
            <w:tab w:val="left" w:pos="5664"/>
            <w:tab w:val="left" w:pos="6029"/>
          </w:tabs>
          <w:ind w:left="168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426"/>
            <w:tab w:val="left" w:pos="1416"/>
            <w:tab w:val="left" w:pos="2124"/>
            <w:tab w:val="num" w:pos="2378"/>
            <w:tab w:val="left" w:pos="2832"/>
            <w:tab w:val="left" w:pos="3540"/>
            <w:tab w:val="left" w:pos="4248"/>
            <w:tab w:val="left" w:pos="4956"/>
            <w:tab w:val="left" w:pos="5664"/>
            <w:tab w:val="left" w:pos="6029"/>
          </w:tabs>
          <w:ind w:left="240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26"/>
            <w:tab w:val="left" w:pos="1416"/>
            <w:tab w:val="left" w:pos="2124"/>
            <w:tab w:val="left" w:pos="2832"/>
            <w:tab w:val="num" w:pos="3098"/>
            <w:tab w:val="left" w:pos="3540"/>
            <w:tab w:val="left" w:pos="4248"/>
            <w:tab w:val="left" w:pos="4956"/>
            <w:tab w:val="left" w:pos="5664"/>
            <w:tab w:val="left" w:pos="6029"/>
          </w:tabs>
          <w:ind w:left="312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26"/>
            <w:tab w:val="left" w:pos="1416"/>
            <w:tab w:val="left" w:pos="2124"/>
            <w:tab w:val="left" w:pos="2832"/>
            <w:tab w:val="left" w:pos="3540"/>
            <w:tab w:val="num" w:pos="3818"/>
            <w:tab w:val="left" w:pos="4248"/>
            <w:tab w:val="left" w:pos="4956"/>
            <w:tab w:val="left" w:pos="5664"/>
            <w:tab w:val="left" w:pos="6029"/>
          </w:tabs>
          <w:ind w:left="384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426"/>
            <w:tab w:val="left" w:pos="1416"/>
            <w:tab w:val="left" w:pos="2124"/>
            <w:tab w:val="left" w:pos="2832"/>
            <w:tab w:val="left" w:pos="3540"/>
            <w:tab w:val="left" w:pos="4248"/>
            <w:tab w:val="num" w:pos="4538"/>
            <w:tab w:val="left" w:pos="4956"/>
            <w:tab w:val="left" w:pos="5664"/>
            <w:tab w:val="left" w:pos="6029"/>
          </w:tabs>
          <w:ind w:left="456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26"/>
            <w:tab w:val="left" w:pos="1416"/>
            <w:tab w:val="left" w:pos="2124"/>
            <w:tab w:val="left" w:pos="2832"/>
            <w:tab w:val="left" w:pos="3540"/>
            <w:tab w:val="left" w:pos="4248"/>
            <w:tab w:val="left" w:pos="4956"/>
            <w:tab w:val="num" w:pos="5258"/>
            <w:tab w:val="left" w:pos="5664"/>
            <w:tab w:val="left" w:pos="6029"/>
          </w:tabs>
          <w:ind w:left="5289"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3">
    <w:abstractNumId w:val="80"/>
    <w:lvlOverride w:ilvl="0">
      <w:lvl w:ilvl="0">
        <w:start w:val="1"/>
        <w:numFmt w:val="bullet"/>
        <w:suff w:val="nothing"/>
        <w:lvlText w:val="✓"/>
        <w:lvlJc w:val="left"/>
        <w:pPr>
          <w:tabs>
            <w:tab w:val="left" w:pos="426"/>
            <w:tab w:val="left" w:pos="1416"/>
            <w:tab w:val="left" w:pos="2124"/>
            <w:tab w:val="left" w:pos="2832"/>
            <w:tab w:val="left" w:pos="3540"/>
            <w:tab w:val="left" w:pos="4248"/>
            <w:tab w:val="left" w:pos="4956"/>
            <w:tab w:val="left" w:pos="5664"/>
            <w:tab w:val="left" w:pos="6029"/>
          </w:tabs>
          <w:ind w:left="1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229"/>
            <w:tab w:val="left" w:pos="426"/>
            <w:tab w:val="left" w:pos="1416"/>
            <w:tab w:val="left" w:pos="2124"/>
            <w:tab w:val="left" w:pos="2832"/>
            <w:tab w:val="left" w:pos="3540"/>
            <w:tab w:val="left" w:pos="4248"/>
            <w:tab w:val="left" w:pos="4956"/>
            <w:tab w:val="left" w:pos="5664"/>
            <w:tab w:val="left" w:pos="6029"/>
          </w:tabs>
          <w:ind w:left="26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26"/>
            <w:tab w:val="num" w:pos="949"/>
            <w:tab w:val="left" w:pos="1416"/>
            <w:tab w:val="left" w:pos="2124"/>
            <w:tab w:val="left" w:pos="2832"/>
            <w:tab w:val="left" w:pos="3540"/>
            <w:tab w:val="left" w:pos="4248"/>
            <w:tab w:val="left" w:pos="4956"/>
            <w:tab w:val="left" w:pos="5664"/>
            <w:tab w:val="left" w:pos="6029"/>
          </w:tabs>
          <w:ind w:left="98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26"/>
            <w:tab w:val="left" w:pos="1416"/>
            <w:tab w:val="num" w:pos="1669"/>
            <w:tab w:val="left" w:pos="2124"/>
            <w:tab w:val="left" w:pos="2832"/>
            <w:tab w:val="left" w:pos="3540"/>
            <w:tab w:val="left" w:pos="4248"/>
            <w:tab w:val="left" w:pos="4956"/>
            <w:tab w:val="left" w:pos="5664"/>
            <w:tab w:val="left" w:pos="6029"/>
          </w:tabs>
          <w:ind w:left="170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426"/>
            <w:tab w:val="left" w:pos="1416"/>
            <w:tab w:val="left" w:pos="2124"/>
            <w:tab w:val="num" w:pos="2389"/>
            <w:tab w:val="left" w:pos="2832"/>
            <w:tab w:val="left" w:pos="3540"/>
            <w:tab w:val="left" w:pos="4248"/>
            <w:tab w:val="left" w:pos="4956"/>
            <w:tab w:val="left" w:pos="5664"/>
            <w:tab w:val="left" w:pos="6029"/>
          </w:tabs>
          <w:ind w:left="242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26"/>
            <w:tab w:val="left" w:pos="1416"/>
            <w:tab w:val="left" w:pos="2124"/>
            <w:tab w:val="left" w:pos="2832"/>
            <w:tab w:val="num" w:pos="3109"/>
            <w:tab w:val="left" w:pos="3540"/>
            <w:tab w:val="left" w:pos="4248"/>
            <w:tab w:val="left" w:pos="4956"/>
            <w:tab w:val="left" w:pos="5664"/>
            <w:tab w:val="left" w:pos="6029"/>
          </w:tabs>
          <w:ind w:left="314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26"/>
            <w:tab w:val="left" w:pos="1416"/>
            <w:tab w:val="left" w:pos="2124"/>
            <w:tab w:val="left" w:pos="2832"/>
            <w:tab w:val="left" w:pos="3540"/>
            <w:tab w:val="num" w:pos="3829"/>
            <w:tab w:val="left" w:pos="4248"/>
            <w:tab w:val="left" w:pos="4956"/>
            <w:tab w:val="left" w:pos="5664"/>
            <w:tab w:val="left" w:pos="6029"/>
          </w:tabs>
          <w:ind w:left="386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426"/>
            <w:tab w:val="left" w:pos="1416"/>
            <w:tab w:val="left" w:pos="2124"/>
            <w:tab w:val="left" w:pos="2832"/>
            <w:tab w:val="left" w:pos="3540"/>
            <w:tab w:val="left" w:pos="4248"/>
            <w:tab w:val="num" w:pos="4549"/>
            <w:tab w:val="left" w:pos="4956"/>
            <w:tab w:val="left" w:pos="5664"/>
            <w:tab w:val="left" w:pos="6029"/>
          </w:tabs>
          <w:ind w:left="458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26"/>
            <w:tab w:val="left" w:pos="1416"/>
            <w:tab w:val="left" w:pos="2124"/>
            <w:tab w:val="left" w:pos="2832"/>
            <w:tab w:val="left" w:pos="3540"/>
            <w:tab w:val="left" w:pos="4248"/>
            <w:tab w:val="left" w:pos="4956"/>
            <w:tab w:val="num" w:pos="5269"/>
            <w:tab w:val="left" w:pos="5664"/>
            <w:tab w:val="left" w:pos="6029"/>
          </w:tabs>
          <w:ind w:left="5300"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4">
    <w:abstractNumId w:val="447"/>
  </w:num>
  <w:num w:numId="525">
    <w:abstractNumId w:val="446"/>
  </w:num>
  <w:num w:numId="526">
    <w:abstractNumId w:val="446"/>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029"/>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029"/>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029"/>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029"/>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029"/>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029"/>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029"/>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029"/>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029"/>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7">
    <w:abstractNumId w:val="449"/>
  </w:num>
  <w:num w:numId="528">
    <w:abstractNumId w:val="44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360" w:lineRule="auto"/>
      <w:ind w:left="0" w:right="0" w:firstLine="708"/>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2">
    <w:name w:val="Импортированный стиль 2"/>
    <w:pPr>
      <w:numPr>
        <w:numId w:val="3"/>
      </w:numPr>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Импортированный стиль 3">
    <w:name w:val="Импортированный стиль 3"/>
    <w:pPr>
      <w:numPr>
        <w:numId w:val="5"/>
      </w:numPr>
    </w:pPr>
  </w:style>
  <w:style w:type="numbering" w:styleId="Импортированный стиль 4">
    <w:name w:val="Импортированный стиль 4"/>
    <w:pPr>
      <w:numPr>
        <w:numId w:val="7"/>
      </w:numPr>
    </w:pPr>
  </w:style>
  <w:style w:type="numbering" w:styleId="Импортированный стиль 5">
    <w:name w:val="Импортированный стиль 5"/>
    <w:pPr>
      <w:numPr>
        <w:numId w:val="9"/>
      </w:numPr>
    </w:pPr>
  </w:style>
  <w:style w:type="numbering" w:styleId="Импортированный стиль 6">
    <w:name w:val="Импортированный стиль 6"/>
    <w:pPr>
      <w:numPr>
        <w:numId w:val="11"/>
      </w:numPr>
    </w:pPr>
  </w:style>
  <w:style w:type="numbering" w:styleId="Импортированный стиль 7">
    <w:name w:val="Импортированный стиль 7"/>
    <w:pPr>
      <w:numPr>
        <w:numId w:val="13"/>
      </w:numPr>
    </w:pPr>
  </w:style>
  <w:style w:type="numbering" w:styleId="Импортированный стиль 8">
    <w:name w:val="Импортированный стиль 8"/>
    <w:pPr>
      <w:numPr>
        <w:numId w:val="15"/>
      </w:numPr>
    </w:pPr>
  </w:style>
  <w:style w:type="numbering" w:styleId="Импортированный стиль 9">
    <w:name w:val="Импортированный стиль 9"/>
    <w:pPr>
      <w:numPr>
        <w:numId w:val="17"/>
      </w:numPr>
    </w:pPr>
  </w:style>
  <w:style w:type="numbering" w:styleId="Импортированный стиль 10">
    <w:name w:val="Импортированный стиль 10"/>
    <w:pPr>
      <w:numPr>
        <w:numId w:val="20"/>
      </w:numPr>
    </w:pPr>
  </w:style>
  <w:style w:type="numbering" w:styleId="Импортированный стиль 11">
    <w:name w:val="Импортированный стиль 11"/>
    <w:pPr>
      <w:numPr>
        <w:numId w:val="22"/>
      </w:numPr>
    </w:pPr>
  </w:style>
  <w:style w:type="numbering" w:styleId="Импортированный стиль 12">
    <w:name w:val="Импортированный стиль 12"/>
    <w:pPr>
      <w:numPr>
        <w:numId w:val="24"/>
      </w:numPr>
    </w:pPr>
  </w:style>
  <w:style w:type="numbering" w:styleId="Импортированный стиль 13">
    <w:name w:val="Импортированный стиль 13"/>
    <w:pPr>
      <w:numPr>
        <w:numId w:val="27"/>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14">
    <w:name w:val="Импортированный стиль 14"/>
    <w:pPr>
      <w:numPr>
        <w:numId w:val="29"/>
      </w:numPr>
    </w:pPr>
  </w:style>
  <w:style w:type="numbering" w:styleId="Импортированный стиль 21">
    <w:name w:val="Импортированный стиль 21"/>
    <w:pPr>
      <w:numPr>
        <w:numId w:val="31"/>
      </w:numPr>
    </w:pPr>
  </w:style>
  <w:style w:type="numbering" w:styleId="Импортированный стиль 22">
    <w:name w:val="Импортированный стиль 22"/>
    <w:pPr>
      <w:numPr>
        <w:numId w:val="33"/>
      </w:numPr>
    </w:pPr>
  </w:style>
  <w:style w:type="numbering" w:styleId="Импортированный стиль 23">
    <w:name w:val="Импортированный стиль 23"/>
    <w:pPr>
      <w:numPr>
        <w:numId w:val="35"/>
      </w:numPr>
    </w:pPr>
  </w:style>
  <w:style w:type="numbering" w:styleId="Импортированный стиль 24">
    <w:name w:val="Импортированный стиль 24"/>
    <w:pPr>
      <w:numPr>
        <w:numId w:val="37"/>
      </w:numPr>
    </w:pPr>
  </w:style>
  <w:style w:type="numbering" w:styleId="Импортированный стиль 31">
    <w:name w:val="Импортированный стиль 31"/>
    <w:pPr>
      <w:numPr>
        <w:numId w:val="40"/>
      </w:numPr>
    </w:pPr>
  </w:style>
  <w:style w:type="numbering" w:styleId="Импортированный стиль 32">
    <w:name w:val="Импортированный стиль 32"/>
    <w:pPr>
      <w:numPr>
        <w:numId w:val="42"/>
      </w:numPr>
    </w:p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160" w:line="259"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33">
    <w:name w:val="Импортированный стиль 33"/>
    <w:pPr>
      <w:numPr>
        <w:numId w:val="44"/>
      </w:numPr>
    </w:pPr>
  </w:style>
  <w:style w:type="numbering" w:styleId="Импортированный стиль 2.0">
    <w:name w:val="Импортированный стиль 2.0"/>
    <w:pPr>
      <w:numPr>
        <w:numId w:val="47"/>
      </w:numPr>
    </w:pPr>
  </w:style>
  <w:style w:type="numbering" w:styleId="Импортированный стиль 3.0">
    <w:name w:val="Импортированный стиль 3.0"/>
    <w:pPr>
      <w:numPr>
        <w:numId w:val="49"/>
      </w:numPr>
    </w:pPr>
  </w:style>
  <w:style w:type="numbering" w:styleId="Импортированный стиль 4.0">
    <w:name w:val="Импортированный стиль 4.0"/>
    <w:pPr>
      <w:numPr>
        <w:numId w:val="52"/>
      </w:numPr>
    </w:pPr>
  </w:style>
  <w:style w:type="numbering" w:styleId="Импортированный стиль 1.0">
    <w:name w:val="Импортированный стиль 1.0"/>
    <w:pPr>
      <w:numPr>
        <w:numId w:val="55"/>
      </w:numPr>
    </w:pPr>
  </w:style>
  <w:style w:type="numbering" w:styleId="Импортированный стиль 11.0">
    <w:name w:val="Импортированный стиль 11.0"/>
    <w:pPr>
      <w:numPr>
        <w:numId w:val="57"/>
      </w:numPr>
    </w:pPr>
  </w:style>
  <w:style w:type="numbering" w:styleId="Импортированный стиль 34">
    <w:name w:val="Импортированный стиль 34"/>
    <w:pPr>
      <w:numPr>
        <w:numId w:val="59"/>
      </w:numPr>
    </w:pPr>
  </w:style>
  <w:style w:type="numbering" w:styleId="Импортированный стиль 35">
    <w:name w:val="Импортированный стиль 35"/>
    <w:pPr>
      <w:numPr>
        <w:numId w:val="61"/>
      </w:numPr>
    </w:pPr>
  </w:style>
  <w:style w:type="numbering" w:styleId="Импортированный стиль 14.0">
    <w:name w:val="Импортированный стиль 14.0"/>
    <w:pPr>
      <w:numPr>
        <w:numId w:val="63"/>
      </w:numPr>
    </w:pPr>
  </w:style>
  <w:style w:type="numbering" w:styleId="Импортированный стиль 15.0">
    <w:name w:val="Импортированный стиль 15.0"/>
    <w:pPr>
      <w:numPr>
        <w:numId w:val="65"/>
      </w:numPr>
    </w:pPr>
  </w:style>
  <w:style w:type="numbering" w:styleId="Импортированный стиль 36">
    <w:name w:val="Импортированный стиль 36"/>
    <w:pPr>
      <w:numPr>
        <w:numId w:val="67"/>
      </w:numPr>
    </w:pPr>
  </w:style>
  <w:style w:type="numbering" w:styleId="Импортированный стиль 43">
    <w:name w:val="Импортированный стиль 43"/>
    <w:pPr>
      <w:numPr>
        <w:numId w:val="69"/>
      </w:numPr>
    </w:pPr>
  </w:style>
  <w:style w:type="numbering" w:styleId="Импортированный стиль 44">
    <w:name w:val="Импортированный стиль 44"/>
    <w:pPr>
      <w:numPr>
        <w:numId w:val="71"/>
      </w:numPr>
    </w:pPr>
  </w:style>
  <w:style w:type="numbering" w:styleId="Импортированный стиль 45">
    <w:name w:val="Импортированный стиль 45"/>
    <w:pPr>
      <w:numPr>
        <w:numId w:val="73"/>
      </w:numPr>
    </w:pPr>
  </w:style>
  <w:style w:type="numbering" w:styleId="Импортированный стиль 46">
    <w:name w:val="Импортированный стиль 46"/>
    <w:pPr>
      <w:numPr>
        <w:numId w:val="75"/>
      </w:numPr>
    </w:pPr>
  </w:style>
  <w:style w:type="numbering" w:styleId="Импортированный стиль 47">
    <w:name w:val="Импортированный стиль 47"/>
    <w:pPr>
      <w:numPr>
        <w:numId w:val="77"/>
      </w:numPr>
    </w:pPr>
  </w:style>
  <w:style w:type="numbering" w:styleId="Импортированный стиль 54">
    <w:name w:val="Импортированный стиль 54"/>
    <w:pPr>
      <w:numPr>
        <w:numId w:val="79"/>
      </w:numPr>
    </w:pPr>
  </w:style>
  <w:style w:type="numbering" w:styleId="Импортированный стиль 55">
    <w:name w:val="Импортированный стиль 55"/>
    <w:pPr>
      <w:numPr>
        <w:numId w:val="82"/>
      </w:numPr>
    </w:pPr>
  </w:style>
  <w:style w:type="numbering" w:styleId="Импортированный стиль 56">
    <w:name w:val="Импортированный стиль 56"/>
    <w:pPr>
      <w:numPr>
        <w:numId w:val="84"/>
      </w:numPr>
    </w:pPr>
  </w:style>
  <w:style w:type="numbering" w:styleId="Импортированный стиль 1.0.0">
    <w:name w:val="Импортированный стиль 1.0.0"/>
    <w:pPr>
      <w:numPr>
        <w:numId w:val="87"/>
      </w:numPr>
    </w:pPr>
  </w:style>
  <w:style w:type="numbering" w:styleId="Импортированный стиль 2.0.0">
    <w:name w:val="Импортированный стиль 2.0.0"/>
    <w:pPr>
      <w:numPr>
        <w:numId w:val="89"/>
      </w:numPr>
    </w:pPr>
  </w:style>
  <w:style w:type="numbering" w:styleId="Импортированный стиль 5.0">
    <w:name w:val="Импортированный стиль 5.0"/>
    <w:pPr>
      <w:numPr>
        <w:numId w:val="92"/>
      </w:numPr>
    </w:pPr>
  </w:style>
  <w:style w:type="numbering" w:styleId="Импортированный стиль 6.0">
    <w:name w:val="Импортированный стиль 6.0"/>
    <w:pPr>
      <w:numPr>
        <w:numId w:val="94"/>
      </w:numPr>
    </w:pPr>
  </w:style>
  <w:style w:type="numbering" w:styleId="Импортированный стиль 7.0">
    <w:name w:val="Импортированный стиль 7.0"/>
    <w:pPr>
      <w:numPr>
        <w:numId w:val="96"/>
      </w:numPr>
    </w:pPr>
  </w:style>
  <w:style w:type="numbering" w:styleId="Импортированный стиль 8.0">
    <w:name w:val="Импортированный стиль 8.0"/>
    <w:pPr>
      <w:numPr>
        <w:numId w:val="98"/>
      </w:numPr>
    </w:pPr>
  </w:style>
  <w:style w:type="numbering" w:styleId="Импортированный стиль 9.0">
    <w:name w:val="Импортированный стиль 9.0"/>
    <w:pPr>
      <w:numPr>
        <w:numId w:val="100"/>
      </w:numPr>
    </w:pPr>
  </w:style>
  <w:style w:type="numbering" w:styleId="Импортированный стиль 10.0">
    <w:name w:val="Импортированный стиль 10.0"/>
    <w:pPr>
      <w:numPr>
        <w:numId w:val="102"/>
      </w:numPr>
    </w:pPr>
  </w:style>
  <w:style w:type="numbering" w:styleId="Импортированный стиль 12.0">
    <w:name w:val="Импортированный стиль 12.0"/>
    <w:pPr>
      <w:numPr>
        <w:numId w:val="105"/>
      </w:numPr>
    </w:pPr>
  </w:style>
  <w:style w:type="numbering" w:styleId="Импортированный стиль 13.0">
    <w:name w:val="Импортированный стиль 13.0"/>
    <w:pPr>
      <w:numPr>
        <w:numId w:val="107"/>
      </w:numPr>
    </w:pPr>
  </w:style>
  <w:style w:type="numbering" w:styleId="Импортированный стиль 16.0">
    <w:name w:val="Импортированный стиль 16.0"/>
    <w:pPr>
      <w:numPr>
        <w:numId w:val="113"/>
      </w:numPr>
    </w:pPr>
  </w:style>
  <w:style w:type="numbering" w:styleId="Импортированный стиль 17.0">
    <w:name w:val="Импортированный стиль 17.0"/>
    <w:pPr>
      <w:numPr>
        <w:numId w:val="116"/>
      </w:numPr>
    </w:pPr>
  </w:style>
  <w:style w:type="numbering" w:styleId="Импортированный стиль 18.0">
    <w:name w:val="Импортированный стиль 18.0"/>
    <w:pPr>
      <w:numPr>
        <w:numId w:val="119"/>
      </w:numPr>
    </w:pPr>
  </w:style>
  <w:style w:type="numbering" w:styleId="Импортированный стиль 19.0">
    <w:name w:val="Импортированный стиль 19.0"/>
    <w:pPr>
      <w:numPr>
        <w:numId w:val="121"/>
      </w:numPr>
    </w:pPr>
  </w:style>
  <w:style w:type="numbering" w:styleId="Импортированный стиль 15.0.0">
    <w:name w:val="Импортированный стиль 15.0.0"/>
    <w:pPr>
      <w:numPr>
        <w:numId w:val="123"/>
      </w:numPr>
    </w:pPr>
  </w:style>
  <w:style w:type="numbering" w:styleId="Импортированный стиль 20.0">
    <w:name w:val="Импортированный стиль 20.0"/>
    <w:pPr>
      <w:numPr>
        <w:numId w:val="125"/>
      </w:numPr>
    </w:pPr>
  </w:style>
  <w:style w:type="numbering" w:styleId="Импортированный стиль 21.0">
    <w:name w:val="Импортированный стиль 21.0"/>
    <w:pPr>
      <w:numPr>
        <w:numId w:val="127"/>
      </w:numPr>
    </w:pPr>
  </w:style>
  <w:style w:type="numbering" w:styleId="Импортированный стиль 22.0">
    <w:name w:val="Импортированный стиль 22.0"/>
    <w:pPr>
      <w:numPr>
        <w:numId w:val="129"/>
      </w:numPr>
    </w:pPr>
  </w:style>
  <w:style w:type="numbering" w:styleId="Импортированный стиль 23.0">
    <w:name w:val="Импортированный стиль 23.0"/>
    <w:pPr>
      <w:numPr>
        <w:numId w:val="131"/>
      </w:numPr>
    </w:pPr>
  </w:style>
  <w:style w:type="numbering" w:styleId="Импортированный стиль 24.0">
    <w:name w:val="Импортированный стиль 24.0"/>
    <w:pPr>
      <w:numPr>
        <w:numId w:val="133"/>
      </w:numPr>
    </w:pPr>
  </w:style>
  <w:style w:type="numbering" w:styleId="Импортированный стиль 25.0">
    <w:name w:val="Импортированный стиль 25.0"/>
    <w:pPr>
      <w:numPr>
        <w:numId w:val="136"/>
      </w:numPr>
    </w:pPr>
  </w:style>
  <w:style w:type="numbering" w:styleId="Импортированный стиль 57">
    <w:name w:val="Импортированный стиль 57"/>
    <w:pPr>
      <w:numPr>
        <w:numId w:val="140"/>
      </w:numPr>
    </w:pPr>
  </w:style>
  <w:style w:type="numbering" w:styleId="Импортированный стиль 64">
    <w:name w:val="Импортированный стиль 64"/>
    <w:pPr>
      <w:numPr>
        <w:numId w:val="142"/>
      </w:numPr>
    </w:pPr>
  </w:style>
  <w:style w:type="numbering" w:styleId="Импортированный стиль 65">
    <w:name w:val="Импортированный стиль 65"/>
    <w:pPr>
      <w:numPr>
        <w:numId w:val="144"/>
      </w:numPr>
    </w:pPr>
  </w:style>
  <w:style w:type="numbering" w:styleId="Импортированный стиль 66">
    <w:name w:val="Импортированный стиль 66"/>
    <w:pPr>
      <w:numPr>
        <w:numId w:val="146"/>
      </w:numPr>
    </w:pPr>
  </w:style>
  <w:style w:type="numbering" w:styleId="Импортированный стиль 67">
    <w:name w:val="Импортированный стиль 67"/>
    <w:pPr>
      <w:numPr>
        <w:numId w:val="149"/>
      </w:numPr>
    </w:pPr>
  </w:style>
  <w:style w:type="numbering" w:styleId="Пункт">
    <w:name w:val="Пункт"/>
    <w:pPr>
      <w:numPr>
        <w:numId w:val="151"/>
      </w:numPr>
    </w:pPr>
  </w:style>
  <w:style w:type="numbering" w:styleId="С числами">
    <w:name w:val="С числами"/>
    <w:pPr>
      <w:numPr>
        <w:numId w:val="154"/>
      </w:numPr>
    </w:pPr>
  </w:style>
  <w:style w:type="numbering" w:styleId="Импортированный стиль 69">
    <w:name w:val="Импортированный стиль 69"/>
    <w:pPr>
      <w:numPr>
        <w:numId w:val="156"/>
      </w:numPr>
    </w:pPr>
  </w:style>
  <w:style w:type="numbering" w:styleId="Импортированный стиль 70">
    <w:name w:val="Импортированный стиль 70"/>
    <w:pPr>
      <w:numPr>
        <w:numId w:val="158"/>
      </w:numPr>
    </w:pPr>
  </w:style>
  <w:style w:type="numbering" w:styleId="Импортированный стиль 71">
    <w:name w:val="Импортированный стиль 71"/>
    <w:pPr>
      <w:numPr>
        <w:numId w:val="160"/>
      </w:numPr>
    </w:pPr>
  </w:style>
  <w:style w:type="numbering" w:styleId="Импортированный стиль 78">
    <w:name w:val="Импортированный стиль 78"/>
    <w:pPr>
      <w:numPr>
        <w:numId w:val="163"/>
      </w:numPr>
    </w:pPr>
  </w:style>
  <w:style w:type="numbering" w:styleId="Импортированный стиль 79">
    <w:name w:val="Импортированный стиль 79"/>
    <w:pPr>
      <w:numPr>
        <w:numId w:val="165"/>
      </w:numPr>
    </w:pPr>
  </w:style>
  <w:style w:type="numbering" w:styleId="Импортированный стиль 80">
    <w:name w:val="Импортированный стиль 80"/>
    <w:pPr>
      <w:numPr>
        <w:numId w:val="167"/>
      </w:numPr>
    </w:pPr>
  </w:style>
  <w:style w:type="numbering" w:styleId="Импортированный стиль 81">
    <w:name w:val="Импортированный стиль 81"/>
    <w:pPr>
      <w:numPr>
        <w:numId w:val="169"/>
      </w:numPr>
    </w:pPr>
  </w:style>
  <w:style w:type="numbering" w:styleId="Импортированный стиль 82">
    <w:name w:val="Импортированный стиль 82"/>
    <w:pPr>
      <w:numPr>
        <w:numId w:val="172"/>
      </w:numPr>
    </w:pPr>
  </w:style>
  <w:style w:type="numbering" w:styleId="Импортированный стиль 83">
    <w:name w:val="Импортированный стиль 83"/>
    <w:pPr>
      <w:numPr>
        <w:numId w:val="174"/>
      </w:numPr>
    </w:pPr>
  </w:style>
  <w:style w:type="numbering" w:styleId="Импортированный стиль 84">
    <w:name w:val="Импортированный стиль 84"/>
    <w:pPr>
      <w:numPr>
        <w:numId w:val="177"/>
      </w:numPr>
    </w:pPr>
  </w:style>
  <w:style w:type="numbering" w:styleId="Импортированный стиль 85">
    <w:name w:val="Импортированный стиль 85"/>
    <w:pPr>
      <w:numPr>
        <w:numId w:val="179"/>
      </w:numPr>
    </w:pPr>
  </w:style>
  <w:style w:type="numbering" w:styleId="Импортированный стиль 92">
    <w:name w:val="Импортированный стиль 92"/>
    <w:pPr>
      <w:numPr>
        <w:numId w:val="181"/>
      </w:numPr>
    </w:pPr>
  </w:style>
  <w:style w:type="numbering" w:styleId="Импортированный стиль 93">
    <w:name w:val="Импортированный стиль 93"/>
    <w:pPr>
      <w:numPr>
        <w:numId w:val="183"/>
      </w:numPr>
    </w:pPr>
  </w:style>
  <w:style w:type="numbering" w:styleId="Импортированный стиль 94">
    <w:name w:val="Импортированный стиль 94"/>
    <w:pPr>
      <w:numPr>
        <w:numId w:val="185"/>
      </w:numPr>
    </w:pPr>
  </w:style>
  <w:style w:type="numbering" w:styleId="Импортированный стиль 95">
    <w:name w:val="Импортированный стиль 95"/>
    <w:pPr>
      <w:numPr>
        <w:numId w:val="187"/>
      </w:numPr>
    </w:pPr>
  </w:style>
  <w:style w:type="numbering" w:styleId="Импортированный стиль 96">
    <w:name w:val="Импортированный стиль 96"/>
    <w:pPr>
      <w:numPr>
        <w:numId w:val="189"/>
      </w:numPr>
    </w:pPr>
  </w:style>
  <w:style w:type="numbering" w:styleId="Импортированный стиль 101">
    <w:name w:val="Импортированный стиль 101"/>
    <w:pPr>
      <w:numPr>
        <w:numId w:val="191"/>
      </w:numPr>
    </w:pPr>
  </w:style>
  <w:style w:type="numbering" w:styleId="Импортированный стиль 102">
    <w:name w:val="Импортированный стиль 102"/>
    <w:pPr>
      <w:numPr>
        <w:numId w:val="193"/>
      </w:numPr>
    </w:pPr>
  </w:style>
  <w:style w:type="numbering" w:styleId="Импортированный стиль 103">
    <w:name w:val="Импортированный стиль 103"/>
    <w:pPr>
      <w:numPr>
        <w:numId w:val="195"/>
      </w:numPr>
    </w:pPr>
  </w:style>
  <w:style w:type="numbering" w:styleId="Импортированный стиль 104">
    <w:name w:val="Импортированный стиль 104"/>
    <w:pPr>
      <w:numPr>
        <w:numId w:val="197"/>
      </w:numPr>
    </w:pPr>
  </w:style>
  <w:style w:type="numbering" w:styleId="Импортированный стиль 109">
    <w:name w:val="Импортированный стиль 109"/>
    <w:pPr>
      <w:numPr>
        <w:numId w:val="199"/>
      </w:numPr>
    </w:pPr>
  </w:style>
  <w:style w:type="numbering" w:styleId="Импортированный стиль 110">
    <w:name w:val="Импортированный стиль 110"/>
    <w:pPr>
      <w:numPr>
        <w:numId w:val="201"/>
      </w:numPr>
    </w:pPr>
  </w:style>
  <w:style w:type="numbering" w:styleId="Импортированный стиль 111">
    <w:name w:val="Импортированный стиль 111"/>
    <w:pPr>
      <w:numPr>
        <w:numId w:val="203"/>
      </w:numPr>
    </w:pPr>
  </w:style>
  <w:style w:type="numbering" w:styleId="Импортированный стиль 112">
    <w:name w:val="Импортированный стиль 112"/>
    <w:pPr>
      <w:numPr>
        <w:numId w:val="205"/>
      </w:numPr>
    </w:pPr>
  </w:style>
  <w:style w:type="numbering" w:styleId="Импортированный стиль 113">
    <w:name w:val="Импортированный стиль 113"/>
    <w:pPr>
      <w:numPr>
        <w:numId w:val="207"/>
      </w:numPr>
    </w:pPr>
  </w:style>
  <w:style w:type="numbering" w:styleId="Импортированный стиль 114">
    <w:name w:val="Импортированный стиль 114"/>
    <w:pPr>
      <w:numPr>
        <w:numId w:val="209"/>
      </w:numPr>
    </w:pPr>
  </w:style>
  <w:style w:type="numbering" w:styleId="Импортированный стиль 115">
    <w:name w:val="Импортированный стиль 115"/>
    <w:pPr>
      <w:numPr>
        <w:numId w:val="211"/>
      </w:numPr>
    </w:pPr>
  </w:style>
  <w:style w:type="numbering" w:styleId="Импортированный стиль 116">
    <w:name w:val="Импортированный стиль 116"/>
    <w:pPr>
      <w:numPr>
        <w:numId w:val="213"/>
      </w:numPr>
    </w:pPr>
  </w:style>
  <w:style w:type="numbering" w:styleId="Импортированный стиль 117">
    <w:name w:val="Импортированный стиль 117"/>
    <w:pPr>
      <w:numPr>
        <w:numId w:val="215"/>
      </w:numPr>
    </w:pPr>
  </w:style>
  <w:style w:type="numbering" w:styleId="Импортированный стиль 118">
    <w:name w:val="Импортированный стиль 118"/>
    <w:pPr>
      <w:numPr>
        <w:numId w:val="217"/>
      </w:numPr>
    </w:pPr>
  </w:style>
  <w:style w:type="numbering" w:styleId="Импортированный стиль 119">
    <w:name w:val="Импортированный стиль 119"/>
    <w:pPr>
      <w:numPr>
        <w:numId w:val="219"/>
      </w:numPr>
    </w:pPr>
  </w:style>
  <w:style w:type="numbering" w:styleId="Импортированный стиль 120">
    <w:name w:val="Импортированный стиль 120"/>
    <w:pPr>
      <w:numPr>
        <w:numId w:val="222"/>
      </w:numPr>
    </w:pPr>
  </w:style>
  <w:style w:type="numbering" w:styleId="Импортированный стиль 121">
    <w:name w:val="Импортированный стиль 121"/>
    <w:pPr>
      <w:numPr>
        <w:numId w:val="225"/>
      </w:numPr>
    </w:pPr>
  </w:style>
  <w:style w:type="numbering" w:styleId="Импортированный стиль 122">
    <w:name w:val="Импортированный стиль 122"/>
    <w:pPr>
      <w:numPr>
        <w:numId w:val="227"/>
      </w:numPr>
    </w:pPr>
  </w:style>
  <w:style w:type="numbering" w:styleId="Импортированный стиль 129">
    <w:name w:val="Импортированный стиль 129"/>
    <w:pPr>
      <w:numPr>
        <w:numId w:val="229"/>
      </w:numPr>
    </w:pPr>
  </w:style>
  <w:style w:type="numbering" w:styleId="Импортированный стиль 130">
    <w:name w:val="Импортированный стиль 130"/>
    <w:pPr>
      <w:numPr>
        <w:numId w:val="231"/>
      </w:numPr>
    </w:pPr>
  </w:style>
  <w:style w:type="numbering" w:styleId="Импортированный стиль 131">
    <w:name w:val="Импортированный стиль 131"/>
    <w:pPr>
      <w:numPr>
        <w:numId w:val="233"/>
      </w:numPr>
    </w:pPr>
  </w:style>
  <w:style w:type="numbering" w:styleId="Импортированный стиль 138">
    <w:name w:val="Импортированный стиль 138"/>
    <w:pPr>
      <w:numPr>
        <w:numId w:val="235"/>
      </w:numPr>
    </w:pPr>
  </w:style>
  <w:style w:type="numbering" w:styleId="Импортированный стиль 139">
    <w:name w:val="Импортированный стиль 139"/>
    <w:pPr>
      <w:numPr>
        <w:numId w:val="239"/>
      </w:numPr>
    </w:pPr>
  </w:style>
  <w:style w:type="numbering" w:styleId="Импортированный стиль 146">
    <w:name w:val="Импортированный стиль 146"/>
    <w:pPr>
      <w:numPr>
        <w:numId w:val="241"/>
      </w:numPr>
    </w:pPr>
  </w:style>
  <w:style w:type="numbering" w:styleId="Импортированный стиль 147">
    <w:name w:val="Импортированный стиль 147"/>
    <w:pPr>
      <w:numPr>
        <w:numId w:val="243"/>
      </w:numPr>
    </w:pPr>
  </w:style>
  <w:style w:type="numbering" w:styleId="Импортированный стиль 2.1">
    <w:name w:val="Импортированный стиль 2.1"/>
    <w:pPr>
      <w:numPr>
        <w:numId w:val="245"/>
      </w:numPr>
    </w:p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48">
    <w:name w:val="Импортированный стиль 148"/>
    <w:pPr>
      <w:numPr>
        <w:numId w:val="247"/>
      </w:numPr>
    </w:pPr>
  </w:style>
  <w:style w:type="numbering" w:styleId="Импортированный стиль 149">
    <w:name w:val="Импортированный стиль 149"/>
    <w:pPr>
      <w:numPr>
        <w:numId w:val="250"/>
      </w:numPr>
    </w:pPr>
  </w:style>
  <w:style w:type="numbering" w:styleId="Импортированный стиль 150">
    <w:name w:val="Импортированный стиль 150"/>
    <w:pPr>
      <w:numPr>
        <w:numId w:val="254"/>
      </w:numPr>
    </w:pPr>
  </w:style>
  <w:style w:type="numbering" w:styleId="Импортированный стиль 151">
    <w:name w:val="Импортированный стиль 151"/>
    <w:pPr>
      <w:numPr>
        <w:numId w:val="257"/>
      </w:numPr>
    </w:pPr>
  </w:style>
  <w:style w:type="numbering" w:styleId="Импортированный стиль 152">
    <w:name w:val="Импортированный стиль 152"/>
    <w:pPr>
      <w:numPr>
        <w:numId w:val="261"/>
      </w:numPr>
    </w:pPr>
  </w:style>
  <w:style w:type="numbering" w:styleId="Импортированный стиль 153">
    <w:name w:val="Импортированный стиль 153"/>
    <w:pPr>
      <w:numPr>
        <w:numId w:val="265"/>
      </w:numPr>
    </w:pPr>
  </w:style>
  <w:style w:type="numbering" w:styleId="Импортированный стиль 154">
    <w:name w:val="Импортированный стиль 154"/>
    <w:pPr>
      <w:numPr>
        <w:numId w:val="269"/>
      </w:numPr>
    </w:pPr>
  </w:style>
  <w:style w:type="numbering" w:styleId="Импортированный стиль 155">
    <w:name w:val="Импортированный стиль 155"/>
    <w:pPr>
      <w:numPr>
        <w:numId w:val="273"/>
      </w:numPr>
    </w:pPr>
  </w:style>
  <w:style w:type="numbering" w:styleId="Импортированный стиль 156">
    <w:name w:val="Импортированный стиль 156"/>
    <w:pPr>
      <w:numPr>
        <w:numId w:val="276"/>
      </w:numPr>
    </w:pPr>
  </w:style>
  <w:style w:type="numbering" w:styleId="Импортированный стиль 163">
    <w:name w:val="Импортированный стиль 163"/>
    <w:pPr>
      <w:numPr>
        <w:numId w:val="278"/>
      </w:numPr>
    </w:pPr>
  </w:style>
  <w:style w:type="numbering" w:styleId="Импортированный стиль 164">
    <w:name w:val="Импортированный стиль 164"/>
    <w:pPr>
      <w:numPr>
        <w:numId w:val="280"/>
      </w:numPr>
    </w:pPr>
  </w:style>
  <w:style w:type="numbering" w:styleId="Импортированный стиль 165">
    <w:name w:val="Импортированный стиль 165"/>
    <w:pPr>
      <w:numPr>
        <w:numId w:val="282"/>
      </w:numPr>
    </w:pPr>
  </w:style>
  <w:style w:type="numbering" w:styleId="Импортированный стиль 166">
    <w:name w:val="Импортированный стиль 166"/>
    <w:pPr>
      <w:numPr>
        <w:numId w:val="284"/>
      </w:numPr>
    </w:pPr>
  </w:style>
  <w:style w:type="numbering" w:styleId="Импортированный стиль 173">
    <w:name w:val="Импортированный стиль 173"/>
    <w:pPr>
      <w:numPr>
        <w:numId w:val="286"/>
      </w:numPr>
    </w:pPr>
  </w:style>
  <w:style w:type="numbering" w:styleId="Импортированный стиль 174">
    <w:name w:val="Импортированный стиль 174"/>
    <w:pPr>
      <w:numPr>
        <w:numId w:val="288"/>
      </w:numPr>
    </w:pPr>
  </w:style>
  <w:style w:type="numbering" w:styleId="Импортированный стиль 175">
    <w:name w:val="Импортированный стиль 175"/>
    <w:pPr>
      <w:numPr>
        <w:numId w:val="290"/>
      </w:numPr>
    </w:pPr>
  </w:style>
  <w:style w:type="numbering" w:styleId="Импортированный стиль 176">
    <w:name w:val="Импортированный стиль 176"/>
    <w:pPr>
      <w:numPr>
        <w:numId w:val="292"/>
      </w:numPr>
    </w:pPr>
  </w:style>
  <w:style w:type="numbering" w:styleId="Импортированный стиль 180">
    <w:name w:val="Импортированный стиль 180"/>
    <w:pPr>
      <w:numPr>
        <w:numId w:val="296"/>
      </w:numPr>
    </w:pPr>
  </w:style>
  <w:style w:type="numbering" w:styleId="Импортированный стиль 181">
    <w:name w:val="Импортированный стиль 181"/>
    <w:pPr>
      <w:numPr>
        <w:numId w:val="298"/>
      </w:numPr>
    </w:pPr>
  </w:style>
  <w:style w:type="numbering" w:styleId="Импортированный стиль 182">
    <w:name w:val="Импортированный стиль 182"/>
    <w:pPr>
      <w:numPr>
        <w:numId w:val="300"/>
      </w:numPr>
    </w:pPr>
  </w:style>
  <w:style w:type="numbering" w:styleId="Импортированный стиль 183">
    <w:name w:val="Импортированный стиль 183"/>
    <w:pPr>
      <w:numPr>
        <w:numId w:val="302"/>
      </w:numPr>
    </w:pPr>
  </w:style>
  <w:style w:type="numbering" w:styleId="Импортированный стиль 184">
    <w:name w:val="Импортированный стиль 184"/>
    <w:pPr>
      <w:numPr>
        <w:numId w:val="305"/>
      </w:numPr>
    </w:pPr>
  </w:style>
  <w:style w:type="numbering" w:styleId="Импортированный стиль 185">
    <w:name w:val="Импортированный стиль 185"/>
    <w:pPr>
      <w:numPr>
        <w:numId w:val="307"/>
      </w:numPr>
    </w:pPr>
  </w:style>
  <w:style w:type="numbering" w:styleId="Импортированный стиль 186">
    <w:name w:val="Импортированный стиль 186"/>
    <w:pPr>
      <w:numPr>
        <w:numId w:val="309"/>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outline w:val="0"/>
      <w:color w:val="2f4a8b"/>
      <w:sz w:val="36"/>
      <w:szCs w:val="36"/>
      <w:u w:val="single" w:color="2f4a8b"/>
      <w:lang w:val="ru-RU"/>
      <w14:textFill>
        <w14:solidFill>
          <w14:srgbClr w14:val="2F4A8B"/>
        </w14:solidFill>
      </w14:textFill>
    </w:rPr>
  </w:style>
  <w:style w:type="numbering" w:styleId="Импортированный стиль 193">
    <w:name w:val="Импортированный стиль 193"/>
    <w:pPr>
      <w:numPr>
        <w:numId w:val="312"/>
      </w:numPr>
    </w:pPr>
  </w:style>
  <w:style w:type="numbering" w:styleId="Импортированный стиль 194">
    <w:name w:val="Импортированный стиль 194"/>
    <w:pPr>
      <w:numPr>
        <w:numId w:val="314"/>
      </w:numPr>
    </w:pPr>
  </w:style>
  <w:style w:type="numbering" w:styleId="Импортированный стиль 195">
    <w:name w:val="Импортированный стиль 195"/>
    <w:pPr>
      <w:numPr>
        <w:numId w:val="316"/>
      </w:numPr>
    </w:pPr>
  </w:style>
  <w:style w:type="numbering" w:styleId="Импортированный стиль 196">
    <w:name w:val="Импортированный стиль 196"/>
    <w:pPr>
      <w:numPr>
        <w:numId w:val="318"/>
      </w:numPr>
    </w:pPr>
  </w:style>
  <w:style w:type="numbering" w:styleId="Импортированный стиль 203">
    <w:name w:val="Импортированный стиль 203"/>
    <w:pPr>
      <w:numPr>
        <w:numId w:val="321"/>
      </w:numPr>
    </w:pPr>
  </w:style>
  <w:style w:type="numbering" w:styleId="Импортированный стиль 204">
    <w:name w:val="Импортированный стиль 204"/>
    <w:pPr>
      <w:numPr>
        <w:numId w:val="323"/>
      </w:numPr>
    </w:pPr>
  </w:style>
  <w:style w:type="numbering" w:styleId="Импортированный стиль 205">
    <w:name w:val="Импортированный стиль 205"/>
    <w:pPr>
      <w:numPr>
        <w:numId w:val="325"/>
      </w:numPr>
    </w:pPr>
  </w:style>
  <w:style w:type="numbering" w:styleId="Импортированный стиль 206">
    <w:name w:val="Импортированный стиль 206"/>
    <w:pPr>
      <w:numPr>
        <w:numId w:val="327"/>
      </w:numPr>
    </w:pPr>
  </w:style>
  <w:style w:type="numbering" w:styleId="Импортированный стиль 209">
    <w:name w:val="Импортированный стиль 209"/>
    <w:pPr>
      <w:numPr>
        <w:numId w:val="330"/>
      </w:numPr>
    </w:pPr>
  </w:style>
  <w:style w:type="numbering" w:styleId="Импортированный стиль 210">
    <w:name w:val="Импортированный стиль 210"/>
    <w:pPr>
      <w:numPr>
        <w:numId w:val="332"/>
      </w:numPr>
    </w:pPr>
  </w:style>
  <w:style w:type="numbering" w:styleId="Импортированный стиль 211">
    <w:name w:val="Импортированный стиль 211"/>
    <w:pPr>
      <w:numPr>
        <w:numId w:val="334"/>
      </w:numPr>
    </w:pPr>
  </w:style>
  <w:style w:type="numbering" w:styleId="Импортированный стиль 212">
    <w:name w:val="Импортированный стиль 212"/>
    <w:pPr>
      <w:numPr>
        <w:numId w:val="336"/>
      </w:numPr>
    </w:pPr>
  </w:style>
  <w:style w:type="numbering" w:styleId="Импортированный стиль 213">
    <w:name w:val="Импортированный стиль 213"/>
    <w:pPr>
      <w:numPr>
        <w:numId w:val="338"/>
      </w:numPr>
    </w:pPr>
  </w:style>
  <w:style w:type="numbering" w:styleId="Импортированный стиль 214">
    <w:name w:val="Импортированный стиль 214"/>
    <w:pPr>
      <w:numPr>
        <w:numId w:val="340"/>
      </w:numPr>
    </w:pPr>
  </w:style>
  <w:style w:type="numbering" w:styleId="Импортированный стиль 215">
    <w:name w:val="Импортированный стиль 215"/>
    <w:pPr>
      <w:numPr>
        <w:numId w:val="342"/>
      </w:numPr>
    </w:pPr>
  </w:style>
  <w:style w:type="numbering" w:styleId="Импортированный стиль 216">
    <w:name w:val="Импортированный стиль 216"/>
    <w:pPr>
      <w:numPr>
        <w:numId w:val="344"/>
      </w:numPr>
    </w:pPr>
  </w:style>
  <w:style w:type="numbering" w:styleId="Импортированный стиль 217">
    <w:name w:val="Импортированный стиль 217"/>
    <w:pPr>
      <w:numPr>
        <w:numId w:val="347"/>
      </w:numPr>
    </w:pPr>
  </w:style>
  <w:style w:type="numbering" w:styleId="Импортированный стиль 218">
    <w:name w:val="Импортированный стиль 218"/>
    <w:pPr>
      <w:numPr>
        <w:numId w:val="349"/>
      </w:numPr>
    </w:pPr>
  </w:style>
  <w:style w:type="numbering" w:styleId="Импортированный стиль 219">
    <w:name w:val="Импортированный стиль 219"/>
    <w:pPr>
      <w:numPr>
        <w:numId w:val="351"/>
      </w:numPr>
    </w:pPr>
  </w:style>
  <w:style w:type="numbering" w:styleId="Импортированный стиль 220">
    <w:name w:val="Импортированный стиль 220"/>
    <w:pPr>
      <w:numPr>
        <w:numId w:val="353"/>
      </w:numPr>
    </w:pPr>
  </w:style>
  <w:style w:type="numbering" w:styleId="Импортированный стиль 227">
    <w:name w:val="Импортированный стиль 227"/>
    <w:pPr>
      <w:numPr>
        <w:numId w:val="355"/>
      </w:numPr>
    </w:pPr>
  </w:style>
  <w:style w:type="numbering" w:styleId="Импортированный стиль 228">
    <w:name w:val="Импортированный стиль 228"/>
    <w:pPr>
      <w:numPr>
        <w:numId w:val="357"/>
      </w:numPr>
    </w:pPr>
  </w:style>
  <w:style w:type="numbering" w:styleId="Импортированный стиль 229">
    <w:name w:val="Импортированный стиль 229"/>
    <w:pPr>
      <w:numPr>
        <w:numId w:val="359"/>
      </w:numPr>
    </w:pPr>
  </w:style>
  <w:style w:type="numbering" w:styleId="Импортированный стиль 230">
    <w:name w:val="Импортированный стиль 230"/>
    <w:pPr>
      <w:numPr>
        <w:numId w:val="362"/>
      </w:numPr>
    </w:pPr>
  </w:style>
  <w:style w:type="numbering" w:styleId="С числами.0">
    <w:name w:val="С числами.0"/>
    <w:pPr>
      <w:numPr>
        <w:numId w:val="364"/>
      </w:numPr>
    </w:pPr>
  </w:style>
  <w:style w:type="numbering" w:styleId="Импортированный стиль 231">
    <w:name w:val="Импортированный стиль 231"/>
    <w:pPr>
      <w:numPr>
        <w:numId w:val="367"/>
      </w:numPr>
    </w:pPr>
  </w:style>
  <w:style w:type="numbering" w:styleId="Импортированный стиль 238">
    <w:name w:val="Импортированный стиль 238"/>
    <w:pPr>
      <w:numPr>
        <w:numId w:val="369"/>
      </w:numPr>
    </w:pPr>
  </w:style>
  <w:style w:type="numbering" w:styleId="Импортированный стиль 239">
    <w:name w:val="Импортированный стиль 239"/>
    <w:pPr>
      <w:numPr>
        <w:numId w:val="371"/>
      </w:numPr>
    </w:pPr>
  </w:style>
  <w:style w:type="numbering" w:styleId="Импортированный стиль 240">
    <w:name w:val="Импортированный стиль 240"/>
    <w:pPr>
      <w:numPr>
        <w:numId w:val="373"/>
      </w:numPr>
    </w:pPr>
  </w:style>
  <w:style w:type="numbering" w:styleId="Импортированный стиль 247">
    <w:name w:val="Импортированный стиль 247"/>
    <w:pPr>
      <w:numPr>
        <w:numId w:val="375"/>
      </w:numPr>
    </w:pPr>
  </w:style>
  <w:style w:type="numbering" w:styleId="Импортированный стиль 248">
    <w:name w:val="Импортированный стиль 248"/>
    <w:pPr>
      <w:numPr>
        <w:numId w:val="378"/>
      </w:numPr>
    </w:pPr>
  </w:style>
  <w:style w:type="numbering" w:styleId="Импортированный стиль 249">
    <w:name w:val="Импортированный стиль 249"/>
    <w:pPr>
      <w:numPr>
        <w:numId w:val="380"/>
      </w:numPr>
    </w:pPr>
  </w:style>
  <w:style w:type="numbering" w:styleId="Импортированный стиль 250">
    <w:name w:val="Импортированный стиль 250"/>
    <w:pPr>
      <w:numPr>
        <w:numId w:val="382"/>
      </w:numPr>
    </w:pPr>
  </w:style>
  <w:style w:type="numbering" w:styleId="Импортированный стиль 251">
    <w:name w:val="Импортированный стиль 251"/>
    <w:pPr>
      <w:numPr>
        <w:numId w:val="384"/>
      </w:numPr>
    </w:pPr>
  </w:style>
  <w:style w:type="numbering" w:styleId="Импортированный стиль 255">
    <w:name w:val="Импортированный стиль 255"/>
    <w:pPr>
      <w:numPr>
        <w:numId w:val="386"/>
      </w:numPr>
    </w:pPr>
  </w:style>
  <w:style w:type="numbering" w:styleId="Импортированный стиль 256">
    <w:name w:val="Импортированный стиль 256"/>
    <w:pPr>
      <w:numPr>
        <w:numId w:val="388"/>
      </w:numPr>
    </w:pPr>
  </w:style>
  <w:style w:type="numbering" w:styleId="Импортированный стиль 257">
    <w:name w:val="Импортированный стиль 257"/>
    <w:pPr>
      <w:numPr>
        <w:numId w:val="390"/>
      </w:numPr>
    </w:pPr>
  </w:style>
  <w:style w:type="numbering" w:styleId="Импортированный стиль 258">
    <w:name w:val="Импортированный стиль 258"/>
    <w:pPr>
      <w:numPr>
        <w:numId w:val="393"/>
      </w:numPr>
    </w:pPr>
  </w:style>
  <w:style w:type="numbering" w:styleId="Импортированный стиль 259">
    <w:name w:val="Импортированный стиль 259"/>
    <w:pPr>
      <w:numPr>
        <w:numId w:val="395"/>
      </w:numPr>
    </w:pPr>
  </w:style>
  <w:style w:type="numbering" w:styleId="Импортированный стиль 260">
    <w:name w:val="Импортированный стиль 260"/>
    <w:pPr>
      <w:numPr>
        <w:numId w:val="397"/>
      </w:numPr>
    </w:pPr>
  </w:style>
  <w:style w:type="numbering" w:styleId="Импортированный стиль 267">
    <w:name w:val="Импортированный стиль 267"/>
    <w:pPr>
      <w:numPr>
        <w:numId w:val="399"/>
      </w:numPr>
    </w:pPr>
  </w:style>
  <w:style w:type="numbering" w:styleId="Импортированный стиль 268">
    <w:name w:val="Импортированный стиль 268"/>
    <w:pPr>
      <w:numPr>
        <w:numId w:val="402"/>
      </w:numPr>
    </w:pPr>
  </w:style>
  <w:style w:type="numbering" w:styleId="Импортированный стиль 269">
    <w:name w:val="Импортированный стиль 269"/>
    <w:pPr>
      <w:numPr>
        <w:numId w:val="404"/>
      </w:numPr>
    </w:pPr>
  </w:style>
  <w:style w:type="numbering" w:styleId="Импортированный стиль 270">
    <w:name w:val="Импортированный стиль 270"/>
    <w:pPr>
      <w:numPr>
        <w:numId w:val="406"/>
      </w:numPr>
    </w:pPr>
  </w:style>
  <w:style w:type="numbering" w:styleId="Импортированный стиль 274">
    <w:name w:val="Импортированный стиль 274"/>
    <w:pPr>
      <w:numPr>
        <w:numId w:val="408"/>
      </w:numPr>
    </w:pPr>
  </w:style>
  <w:style w:type="numbering" w:styleId="Импортированный стиль 275">
    <w:name w:val="Импортированный стиль 275"/>
    <w:pPr>
      <w:numPr>
        <w:numId w:val="410"/>
      </w:numPr>
    </w:pPr>
  </w:style>
  <w:style w:type="numbering" w:styleId="Импортированный стиль 276">
    <w:name w:val="Импортированный стиль 276"/>
    <w:pPr>
      <w:numPr>
        <w:numId w:val="412"/>
      </w:numPr>
    </w:pPr>
  </w:style>
  <w:style w:type="numbering" w:styleId="Импортированный стиль 277">
    <w:name w:val="Импортированный стиль 277"/>
    <w:pPr>
      <w:numPr>
        <w:numId w:val="415"/>
      </w:numPr>
    </w:pPr>
  </w:style>
  <w:style w:type="numbering" w:styleId="Импортированный стиль 278">
    <w:name w:val="Импортированный стиль 278"/>
    <w:pPr>
      <w:numPr>
        <w:numId w:val="417"/>
      </w:numPr>
    </w:pPr>
  </w:style>
  <w:style w:type="numbering" w:styleId="Импортированный стиль 279">
    <w:name w:val="Импортированный стиль 279"/>
    <w:pPr>
      <w:numPr>
        <w:numId w:val="419"/>
      </w:numPr>
    </w:pPr>
  </w:style>
  <w:style w:type="numbering" w:styleId="Импортированный стиль 286">
    <w:name w:val="Импортированный стиль 286"/>
    <w:pPr>
      <w:numPr>
        <w:numId w:val="421"/>
      </w:numPr>
    </w:pPr>
  </w:style>
  <w:style w:type="numbering" w:styleId="Импортированный стиль 287">
    <w:name w:val="Импортированный стиль 287"/>
    <w:pPr>
      <w:numPr>
        <w:numId w:val="423"/>
      </w:numPr>
    </w:pPr>
  </w:style>
  <w:style w:type="numbering" w:styleId="Импортированный стиль 288">
    <w:name w:val="Импортированный стиль 288"/>
    <w:pPr>
      <w:numPr>
        <w:numId w:val="425"/>
      </w:numPr>
    </w:pPr>
  </w:style>
  <w:style w:type="numbering" w:styleId="Импортированный стиль 289">
    <w:name w:val="Импортированный стиль 289"/>
    <w:pPr>
      <w:numPr>
        <w:numId w:val="428"/>
      </w:numPr>
    </w:pPr>
  </w:style>
  <w:style w:type="numbering" w:styleId="Импортированный стиль 245">
    <w:name w:val="Импортированный стиль 245"/>
    <w:pPr>
      <w:numPr>
        <w:numId w:val="431"/>
      </w:numPr>
    </w:pPr>
  </w:style>
  <w:style w:type="numbering" w:styleId="Импортированный стиль 290">
    <w:name w:val="Импортированный стиль 290"/>
    <w:pPr>
      <w:numPr>
        <w:numId w:val="433"/>
      </w:numPr>
    </w:pPr>
  </w:style>
  <w:style w:type="numbering" w:styleId="Импортированный стиль 291">
    <w:name w:val="Импортированный стиль 291"/>
    <w:pPr>
      <w:numPr>
        <w:numId w:val="436"/>
      </w:numPr>
    </w:pPr>
  </w:style>
  <w:style w:type="numbering" w:styleId="Импортированный стиль 292">
    <w:name w:val="Импортированный стиль 292"/>
    <w:pPr>
      <w:numPr>
        <w:numId w:val="440"/>
      </w:numPr>
    </w:pPr>
  </w:style>
  <w:style w:type="numbering" w:styleId="Импортированный стиль 293">
    <w:name w:val="Импортированный стиль 293"/>
    <w:pPr>
      <w:numPr>
        <w:numId w:val="445"/>
      </w:numPr>
    </w:pPr>
  </w:style>
  <w:style w:type="numbering" w:styleId="Импортированный стиль 294">
    <w:name w:val="Импортированный стиль 294"/>
    <w:pPr>
      <w:numPr>
        <w:numId w:val="448"/>
      </w:numPr>
    </w:pPr>
  </w:style>
  <w:style w:type="numbering" w:styleId="Импортированный стиль 295">
    <w:name w:val="Импортированный стиль 295"/>
    <w:pPr>
      <w:numPr>
        <w:numId w:val="451"/>
      </w:numPr>
    </w:pPr>
  </w:style>
  <w:style w:type="numbering" w:styleId="Импортированный стиль 296">
    <w:name w:val="Импортированный стиль 296"/>
    <w:pPr>
      <w:numPr>
        <w:numId w:val="454"/>
      </w:numPr>
    </w:pPr>
  </w:style>
  <w:style w:type="numbering" w:styleId="Импортированный стиль 297">
    <w:name w:val="Импортированный стиль 297"/>
    <w:pPr>
      <w:numPr>
        <w:numId w:val="457"/>
      </w:numPr>
    </w:pPr>
  </w:style>
  <w:style w:type="numbering" w:styleId="Импортированный стиль 298">
    <w:name w:val="Импортированный стиль 298"/>
    <w:pPr>
      <w:numPr>
        <w:numId w:val="460"/>
      </w:numPr>
    </w:pPr>
  </w:style>
  <w:style w:type="numbering" w:styleId="Импортированный стиль 299">
    <w:name w:val="Импортированный стиль 299"/>
    <w:pPr>
      <w:numPr>
        <w:numId w:val="462"/>
      </w:numPr>
    </w:pPr>
  </w:style>
  <w:style w:type="numbering" w:styleId="Импортированный стиль 306">
    <w:name w:val="Импортированный стиль 306"/>
    <w:pPr>
      <w:numPr>
        <w:numId w:val="464"/>
      </w:numPr>
    </w:pPr>
  </w:style>
  <w:style w:type="numbering" w:styleId="Импортированный стиль 307">
    <w:name w:val="Импортированный стиль 307"/>
    <w:pPr>
      <w:numPr>
        <w:numId w:val="466"/>
      </w:numPr>
    </w:pPr>
  </w:style>
  <w:style w:type="numbering" w:styleId="Импортированный стиль 308">
    <w:name w:val="Импортированный стиль 308"/>
    <w:pPr>
      <w:numPr>
        <w:numId w:val="468"/>
      </w:numPr>
    </w:pPr>
  </w:style>
  <w:style w:type="numbering" w:styleId="Импортированный стиль 309">
    <w:name w:val="Импортированный стиль 309"/>
    <w:pPr>
      <w:numPr>
        <w:numId w:val="470"/>
      </w:numPr>
    </w:pPr>
  </w:style>
  <w:style w:type="numbering" w:styleId="Импортированный стиль 310">
    <w:name w:val="Импортированный стиль 310"/>
    <w:pPr>
      <w:numPr>
        <w:numId w:val="472"/>
      </w:numPr>
    </w:pPr>
  </w:style>
  <w:style w:type="numbering" w:styleId="Импортированный стиль 317">
    <w:name w:val="Импортированный стиль 317"/>
    <w:pPr>
      <w:numPr>
        <w:numId w:val="474"/>
      </w:numPr>
    </w:pPr>
  </w:style>
  <w:style w:type="numbering" w:styleId="Импортированный стиль 318">
    <w:name w:val="Импортированный стиль 318"/>
    <w:pPr>
      <w:numPr>
        <w:numId w:val="476"/>
      </w:numPr>
    </w:pPr>
  </w:style>
  <w:style w:type="numbering" w:styleId="Импортированный стиль 319">
    <w:name w:val="Импортированный стиль 319"/>
    <w:pPr>
      <w:numPr>
        <w:numId w:val="478"/>
      </w:numPr>
    </w:pPr>
  </w:style>
  <w:style w:type="numbering" w:styleId="Импортированный стиль 320">
    <w:name w:val="Импортированный стиль 320"/>
    <w:pPr>
      <w:numPr>
        <w:numId w:val="480"/>
      </w:numPr>
    </w:pPr>
  </w:style>
  <w:style w:type="numbering" w:styleId="Импортированный стиль 321">
    <w:name w:val="Импортированный стиль 321"/>
    <w:pPr>
      <w:numPr>
        <w:numId w:val="483"/>
      </w:numPr>
    </w:pPr>
  </w:style>
  <w:style w:type="numbering" w:styleId="Импортированный стиль 322">
    <w:name w:val="Импортированный стиль 322"/>
    <w:pPr>
      <w:numPr>
        <w:numId w:val="485"/>
      </w:numPr>
    </w:pPr>
  </w:style>
  <w:style w:type="numbering" w:styleId="Импортированный стиль 323">
    <w:name w:val="Импортированный стиль 323"/>
    <w:pPr>
      <w:numPr>
        <w:numId w:val="487"/>
      </w:numPr>
    </w:pPr>
  </w:style>
  <w:style w:type="numbering" w:styleId="Большой пункт">
    <w:name w:val="Большой пункт"/>
    <w:pPr>
      <w:numPr>
        <w:numId w:val="489"/>
      </w:numPr>
    </w:pPr>
  </w:style>
  <w:style w:type="numbering" w:styleId="Римские цифры">
    <w:name w:val="Римские цифры"/>
    <w:pPr>
      <w:numPr>
        <w:numId w:val="494"/>
      </w:numPr>
    </w:pPr>
  </w:style>
  <w:style w:type="paragraph" w:styleId="Подзаголовок">
    <w:name w:val="Подзаголовок"/>
    <w:next w:val="Основной текст"/>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Тире">
    <w:name w:val="Тире"/>
    <w:pPr>
      <w:numPr>
        <w:numId w:val="496"/>
      </w:numPr>
    </w:pPr>
  </w:style>
  <w:style w:type="paragraph" w:styleId="Заголовок">
    <w:name w:val="Заголовок"/>
    <w:next w:val="Основной текст"/>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basedOn w:val="Нет"/>
    <w:next w:val="Hyperlink.1"/>
    <w:rPr>
      <w:rFonts w:ascii="Times New Roman" w:cs="Times New Roman" w:hAnsi="Times New Roman" w:eastAsia="Times New Roman"/>
      <w:sz w:val="24"/>
      <w:szCs w:val="24"/>
      <w:u w:val="single" w:color="47b7d4"/>
    </w:rPr>
  </w:style>
  <w:style w:type="numbering" w:styleId="Пункт.0">
    <w:name w:val="Пункт.0"/>
    <w:pPr>
      <w:numPr>
        <w:numId w:val="498"/>
      </w:numPr>
    </w:pPr>
  </w:style>
  <w:style w:type="character" w:styleId="Hyperlink.2">
    <w:name w:val="Hyperlink.2"/>
    <w:basedOn w:val="Нет"/>
    <w:next w:val="Hyperlink.2"/>
    <w:rPr>
      <w:outline w:val="0"/>
      <w:color w:val="3366bb"/>
      <w:u w:color="3366bb"/>
      <w14:textFill>
        <w14:solidFill>
          <w14:srgbClr w14:val="3366BB"/>
        </w14:solidFill>
      </w14:textFill>
    </w:rPr>
  </w:style>
  <w:style w:type="character" w:styleId="Hyperlink.3">
    <w:name w:val="Hyperlink.3"/>
    <w:basedOn w:val="Нет"/>
    <w:next w:val="Hyperlink.3"/>
    <w:rPr>
      <w:outline w:val="0"/>
      <w:color w:val="0645ad"/>
      <w:u w:color="0645ad"/>
      <w14:textFill>
        <w14:solidFill>
          <w14:srgbClr w14:val="0645AD"/>
        </w14:solidFill>
      </w14:textFill>
    </w:rPr>
  </w:style>
  <w:style w:type="character" w:styleId="Hyperlink.4">
    <w:name w:val="Hyperlink.4"/>
    <w:basedOn w:val="Нет"/>
    <w:next w:val="Hyperlink.4"/>
    <w:rPr>
      <w:outline w:val="0"/>
      <w:color w:val="48b7d5"/>
      <w:u w:val="single" w:color="48b7d5"/>
      <w14:textFill>
        <w14:solidFill>
          <w14:srgbClr w14:val="48B7D5"/>
        </w14:solidFill>
      </w14:textFill>
    </w:rPr>
  </w:style>
  <w:style w:type="numbering" w:styleId="Тире.0">
    <w:name w:val="Тире.0"/>
    <w:pPr>
      <w:numPr>
        <w:numId w:val="503"/>
      </w:numPr>
    </w:pPr>
  </w:style>
  <w:style w:type="paragraph" w:styleId="По умолчанию B">
    <w:name w:val="По умолчанию B"/>
    <w:next w:val="По умолчанию B"/>
    <w:pPr>
      <w:keepNext w:val="0"/>
      <w:keepLines w:val="0"/>
      <w:pageBreakBefore w:val="0"/>
      <w:widowControl w:val="1"/>
      <w:shd w:val="clear" w:color="auto" w:fill="auto"/>
      <w:suppressAutoHyphens w:val="0"/>
      <w:bidi w:val="0"/>
      <w:spacing w:before="160" w:after="16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character" w:styleId="Hyperlink.5">
    <w:name w:val="Hyperlink.5"/>
    <w:basedOn w:val="Нет"/>
    <w:next w:val="Hyperlink.5"/>
    <w:rPr>
      <w:rFonts w:ascii="Times New Roman" w:cs="Times New Roman" w:hAnsi="Times New Roman" w:eastAsia="Times New Roman"/>
      <w:outline w:val="0"/>
      <w:color w:val="000000"/>
      <w:sz w:val="20"/>
      <w:szCs w:val="20"/>
      <w:u w:val="none" w:color="000000"/>
      <w:shd w:val="clear" w:color="auto" w:fill="fefffe"/>
      <w14:textFill>
        <w14:solidFill>
          <w14:srgbClr w14:val="000000"/>
        </w14:solidFill>
      </w14:textFill>
    </w:rPr>
  </w:style>
  <w:style w:type="character" w:styleId="Hyperlink.6">
    <w:name w:val="Hyperlink.6"/>
    <w:basedOn w:val="Нет"/>
    <w:next w:val="Hyperlink.6"/>
    <w:rPr>
      <w:rFonts w:ascii="Times New Roman" w:cs="Times New Roman" w:hAnsi="Times New Roman" w:eastAsia="Times New Roman"/>
      <w:outline w:val="0"/>
      <w:color w:val="000000"/>
      <w:sz w:val="20"/>
      <w:szCs w:val="20"/>
      <w:u w:val="single" w:color="000000"/>
      <w:shd w:val="clear" w:color="auto" w:fill="fefffe"/>
      <w14:textFill>
        <w14:solidFill>
          <w14:srgbClr w14:val="000000"/>
        </w14:solidFill>
      </w14:textFill>
    </w:rPr>
  </w:style>
  <w:style w:type="numbering" w:styleId="Пункт.1">
    <w:name w:val="Пункт.1"/>
    <w:pPr>
      <w:numPr>
        <w:numId w:val="506"/>
      </w:numPr>
    </w:pPr>
  </w:style>
  <w:style w:type="numbering" w:styleId="Тире.1">
    <w:name w:val="Тире.1"/>
    <w:pPr>
      <w:numPr>
        <w:numId w:val="508"/>
      </w:numPr>
    </w:pPr>
  </w:style>
  <w:style w:type="paragraph" w:styleId="Стиль таблицы 1">
    <w:name w:val="Стиль таблицы 1"/>
    <w:next w:val="Стиль таблицы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С числами.1">
    <w:name w:val="С числами.1"/>
    <w:pPr>
      <w:numPr>
        <w:numId w:val="524"/>
      </w:numPr>
    </w:pPr>
  </w:style>
  <w:style w:type="numbering" w:styleId="Импортированный стиль 329">
    <w:name w:val="Импортированный стиль 329"/>
    <w:pPr>
      <w:numPr>
        <w:numId w:val="52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